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5180" w:rsidRPr="009D5180" w:rsidRDefault="009D5180" w:rsidP="009D5180">
      <w:pPr>
        <w:jc w:val="center"/>
        <w:rPr>
          <w:rFonts w:hint="eastAsia"/>
          <w:b/>
        </w:rPr>
      </w:pPr>
      <w:r w:rsidRPr="009D5180">
        <w:rPr>
          <w:rFonts w:hint="eastAsia"/>
          <w:b/>
        </w:rPr>
        <w:t>人教版语文四年级上册全部课文梳理</w:t>
      </w:r>
    </w:p>
    <w:p w:rsidR="009D5180" w:rsidRDefault="009D5180" w:rsidP="009D5180"/>
    <w:p w:rsidR="009D5180" w:rsidRDefault="009D5180" w:rsidP="009D5180">
      <w:pPr>
        <w:rPr>
          <w:rFonts w:hint="eastAsia"/>
        </w:rPr>
      </w:pPr>
      <w:r>
        <w:rPr>
          <w:rFonts w:hint="eastAsia"/>
        </w:rPr>
        <w:t xml:space="preserve">　　第一单元</w:t>
      </w:r>
    </w:p>
    <w:p w:rsidR="009D5180" w:rsidRDefault="009D5180" w:rsidP="009D5180"/>
    <w:p w:rsidR="009D5180" w:rsidRDefault="009D5180" w:rsidP="009D5180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1</w:t>
      </w:r>
      <w:r>
        <w:rPr>
          <w:rFonts w:hint="eastAsia"/>
        </w:rPr>
        <w:t>、观潮</w:t>
      </w:r>
    </w:p>
    <w:p w:rsidR="009D5180" w:rsidRDefault="009D5180" w:rsidP="009D5180"/>
    <w:p w:rsidR="009D5180" w:rsidRDefault="009D5180" w:rsidP="009D5180">
      <w:pPr>
        <w:rPr>
          <w:rFonts w:hint="eastAsia"/>
        </w:rPr>
      </w:pPr>
      <w:r>
        <w:rPr>
          <w:rFonts w:hint="eastAsia"/>
        </w:rPr>
        <w:t xml:space="preserve">　　《观潮》是一篇以写景为主的散文。主要描写了被人们称为</w:t>
      </w:r>
      <w:r>
        <w:rPr>
          <w:rFonts w:hint="eastAsia"/>
        </w:rPr>
        <w:t>"</w:t>
      </w:r>
      <w:r>
        <w:rPr>
          <w:rFonts w:hint="eastAsia"/>
        </w:rPr>
        <w:t>天下奇观</w:t>
      </w:r>
      <w:r>
        <w:rPr>
          <w:rFonts w:hint="eastAsia"/>
        </w:rPr>
        <w:t>"</w:t>
      </w:r>
      <w:r>
        <w:rPr>
          <w:rFonts w:hint="eastAsia"/>
        </w:rPr>
        <w:t>的浙江钱塘江大潮的雄伟壮观的景象。课文先写了潮来前江面风平浪静，人们焦急盼望的情景，再写潮来时那雄伟壮观、惊心动魄的景象，</w:t>
      </w:r>
      <w:proofErr w:type="gramStart"/>
      <w:r>
        <w:rPr>
          <w:rFonts w:hint="eastAsia"/>
        </w:rPr>
        <w:t>最后写潮过后</w:t>
      </w:r>
      <w:proofErr w:type="gramEnd"/>
      <w:r>
        <w:rPr>
          <w:rFonts w:hint="eastAsia"/>
        </w:rPr>
        <w:t>余波奔涌。文章语言优美，词汇丰富，句子变化错落有致，读来令人如临其境，如闻其声，如见其景。</w:t>
      </w:r>
    </w:p>
    <w:p w:rsidR="009D5180" w:rsidRDefault="009D5180" w:rsidP="009D5180"/>
    <w:p w:rsidR="009D5180" w:rsidRDefault="009D5180" w:rsidP="009D5180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2</w:t>
      </w:r>
      <w:r>
        <w:rPr>
          <w:rFonts w:hint="eastAsia"/>
        </w:rPr>
        <w:t>、雅鲁藏布大峡谷</w:t>
      </w:r>
    </w:p>
    <w:p w:rsidR="009D5180" w:rsidRDefault="009D5180" w:rsidP="009D5180"/>
    <w:p w:rsidR="009D5180" w:rsidRDefault="009D5180" w:rsidP="009D5180">
      <w:pPr>
        <w:rPr>
          <w:rFonts w:hint="eastAsia"/>
        </w:rPr>
      </w:pPr>
      <w:r>
        <w:rPr>
          <w:rFonts w:hint="eastAsia"/>
        </w:rPr>
        <w:t xml:space="preserve">　　《雅鲁藏布大峡谷》是一片情趣盎然的说明文，文章非常有条理、有层次地介绍了神奇而美丽的雅鲁藏布大峡谷，表达了作者对大自然鬼斧神工的惊叹和心中无比自豪与喜悦的感情。在介绍时，作者运用了多种说明方法，如：对比、列数字、举例等，细致地展现了雅鲁藏布大峡谷的罕见奇观。</w:t>
      </w:r>
    </w:p>
    <w:p w:rsidR="009D5180" w:rsidRDefault="009D5180" w:rsidP="009D5180"/>
    <w:p w:rsidR="009D5180" w:rsidRDefault="009D5180" w:rsidP="009D5180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3</w:t>
      </w:r>
      <w:r>
        <w:rPr>
          <w:rFonts w:hint="eastAsia"/>
        </w:rPr>
        <w:t>、鸟的天堂</w:t>
      </w:r>
    </w:p>
    <w:p w:rsidR="009D5180" w:rsidRDefault="009D5180" w:rsidP="009D5180"/>
    <w:p w:rsidR="009D5180" w:rsidRDefault="009D5180" w:rsidP="009D5180">
      <w:pPr>
        <w:rPr>
          <w:rFonts w:hint="eastAsia"/>
        </w:rPr>
      </w:pPr>
      <w:r>
        <w:rPr>
          <w:rFonts w:hint="eastAsia"/>
        </w:rPr>
        <w:t xml:space="preserve">　　文章记叙了作者和他的朋友两次经过鸟的天堂时所见到的不同景象，表现了大榕树的庞大、茂盛，以及被称作“鸟的天堂”的名不虚传，表达了作者对大自然中这种生命现象的热爱和赞美。</w:t>
      </w:r>
    </w:p>
    <w:p w:rsidR="009D5180" w:rsidRDefault="009D5180" w:rsidP="009D5180"/>
    <w:p w:rsidR="009D5180" w:rsidRDefault="009D5180" w:rsidP="009D5180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4</w:t>
      </w:r>
      <w:r>
        <w:rPr>
          <w:rFonts w:hint="eastAsia"/>
        </w:rPr>
        <w:t>、火烧云</w:t>
      </w:r>
    </w:p>
    <w:p w:rsidR="009D5180" w:rsidRDefault="009D5180" w:rsidP="009D5180"/>
    <w:p w:rsidR="009D5180" w:rsidRDefault="009D5180" w:rsidP="009D5180">
      <w:pPr>
        <w:rPr>
          <w:rFonts w:hint="eastAsia"/>
        </w:rPr>
      </w:pPr>
      <w:r>
        <w:rPr>
          <w:rFonts w:hint="eastAsia"/>
        </w:rPr>
        <w:t xml:space="preserve">　　作者向我们描绘了夕阳西下，火烧云颜色和形状的变化，文中景物美和语言美有机地融为一体，让读者充分领略了火烧云这一自然景观的绚丽多彩。文章体现了作者热爱大自然、热爱生活的思想感情，同时也启发学生在观察事物的过程中要大胆发挥自己丰富的想象力。</w:t>
      </w:r>
    </w:p>
    <w:p w:rsidR="009D5180" w:rsidRDefault="009D5180" w:rsidP="009D5180"/>
    <w:p w:rsidR="009D5180" w:rsidRDefault="009D5180" w:rsidP="009D5180">
      <w:pPr>
        <w:rPr>
          <w:rFonts w:hint="eastAsia"/>
        </w:rPr>
      </w:pPr>
      <w:r>
        <w:rPr>
          <w:rFonts w:hint="eastAsia"/>
        </w:rPr>
        <w:t xml:space="preserve">　　第二单元</w:t>
      </w:r>
    </w:p>
    <w:p w:rsidR="009D5180" w:rsidRDefault="009D5180" w:rsidP="009D5180"/>
    <w:p w:rsidR="009D5180" w:rsidRDefault="009D5180" w:rsidP="009D5180">
      <w:pPr>
        <w:rPr>
          <w:rFonts w:hint="eastAsia"/>
        </w:rPr>
      </w:pPr>
      <w:r>
        <w:rPr>
          <w:rFonts w:hint="eastAsia"/>
        </w:rPr>
        <w:t xml:space="preserve">　　语文园地一</w:t>
      </w:r>
    </w:p>
    <w:p w:rsidR="009D5180" w:rsidRDefault="009D5180" w:rsidP="009D5180"/>
    <w:p w:rsidR="009D5180" w:rsidRDefault="009D5180" w:rsidP="009D5180">
      <w:pPr>
        <w:rPr>
          <w:rFonts w:hint="eastAsia"/>
        </w:rPr>
      </w:pPr>
      <w:r>
        <w:rPr>
          <w:rFonts w:hint="eastAsia"/>
        </w:rPr>
        <w:t xml:space="preserve">　　教材内容分析：</w:t>
      </w:r>
    </w:p>
    <w:p w:rsidR="009D5180" w:rsidRDefault="009D5180" w:rsidP="009D5180"/>
    <w:p w:rsidR="009D5180" w:rsidRDefault="009D5180" w:rsidP="009D5180">
      <w:pPr>
        <w:rPr>
          <w:rFonts w:hint="eastAsia"/>
        </w:rPr>
      </w:pPr>
      <w:r>
        <w:rPr>
          <w:rFonts w:hint="eastAsia"/>
        </w:rPr>
        <w:t xml:space="preserve">　　本组教材围绕“观察与发现”这一专题编排，选择的课文形式多样，内容丰富，都是关于观察大自然景物和发现大自然奥秘的</w:t>
      </w:r>
    </w:p>
    <w:p w:rsidR="009D5180" w:rsidRDefault="009D5180" w:rsidP="009D5180"/>
    <w:p w:rsidR="009D5180" w:rsidRDefault="009D5180" w:rsidP="009D5180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5 </w:t>
      </w:r>
      <w:r>
        <w:rPr>
          <w:rFonts w:hint="eastAsia"/>
        </w:rPr>
        <w:t>古诗两首</w:t>
      </w:r>
    </w:p>
    <w:p w:rsidR="009D5180" w:rsidRDefault="009D5180" w:rsidP="009D5180"/>
    <w:p w:rsidR="009D5180" w:rsidRDefault="009D5180" w:rsidP="009D5180">
      <w:pPr>
        <w:rPr>
          <w:rFonts w:hint="eastAsia"/>
        </w:rPr>
      </w:pPr>
      <w:r>
        <w:rPr>
          <w:rFonts w:hint="eastAsia"/>
        </w:rPr>
        <w:t xml:space="preserve">　　教材分析</w:t>
      </w:r>
    </w:p>
    <w:p w:rsidR="009D5180" w:rsidRDefault="009D5180" w:rsidP="009D5180"/>
    <w:p w:rsidR="009D5180" w:rsidRDefault="009D5180" w:rsidP="009D5180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1</w:t>
      </w:r>
      <w:r>
        <w:rPr>
          <w:rFonts w:hint="eastAsia"/>
        </w:rPr>
        <w:t>．题西林壁。</w:t>
      </w:r>
    </w:p>
    <w:p w:rsidR="009D5180" w:rsidRDefault="009D5180" w:rsidP="009D5180"/>
    <w:p w:rsidR="009D5180" w:rsidRDefault="009D5180" w:rsidP="009D5180">
      <w:pPr>
        <w:rPr>
          <w:rFonts w:hint="eastAsia"/>
        </w:rPr>
      </w:pPr>
      <w:r>
        <w:rPr>
          <w:rFonts w:hint="eastAsia"/>
        </w:rPr>
        <w:t xml:space="preserve">　　这是苏轼在</w:t>
      </w:r>
      <w:r>
        <w:rPr>
          <w:rFonts w:hint="eastAsia"/>
        </w:rPr>
        <w:t>1084</w:t>
      </w:r>
      <w:r>
        <w:rPr>
          <w:rFonts w:hint="eastAsia"/>
        </w:rPr>
        <w:t>年游</w:t>
      </w:r>
      <w:proofErr w:type="gramStart"/>
      <w:r>
        <w:rPr>
          <w:rFonts w:hint="eastAsia"/>
        </w:rPr>
        <w:t>庐山时题在</w:t>
      </w:r>
      <w:proofErr w:type="gramEnd"/>
      <w:r>
        <w:rPr>
          <w:rFonts w:hint="eastAsia"/>
        </w:rPr>
        <w:t>西林寺墙壁上的一首诗。庐山景色秀美，山中奇花异木险峰怪穴，流泉飞瀑山亭云阁，气象万千，不可胜数。全诗不仅是对庐山雄奇壮观、千姿百态景象的赞美，而且还蕴含着人生的哲理，内涵深刻，耐人寻味。要想对某个事物有全面的、符合实际的认识，就必须站在客观的立场上，正如俗语所说：“当局者迷，旁观者清”。</w:t>
      </w:r>
    </w:p>
    <w:p w:rsidR="009D5180" w:rsidRDefault="009D5180" w:rsidP="009D5180"/>
    <w:p w:rsidR="009D5180" w:rsidRDefault="009D5180" w:rsidP="009D5180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2</w:t>
      </w:r>
      <w:r>
        <w:rPr>
          <w:rFonts w:hint="eastAsia"/>
        </w:rPr>
        <w:t>．游山西村。</w:t>
      </w:r>
    </w:p>
    <w:p w:rsidR="009D5180" w:rsidRDefault="009D5180" w:rsidP="009D5180"/>
    <w:p w:rsidR="009D5180" w:rsidRDefault="009D5180" w:rsidP="009D5180">
      <w:pPr>
        <w:rPr>
          <w:rFonts w:hint="eastAsia"/>
        </w:rPr>
      </w:pPr>
      <w:r>
        <w:rPr>
          <w:rFonts w:hint="eastAsia"/>
        </w:rPr>
        <w:t xml:space="preserve">　　诗人陆游以一个“游”字贯穿全诗的主线，生动地描绘了丰收之年农村欢悦一片的气象和乡间的风光习俗，刻画了农民淳朴、好客的品性，表现了诗人对农村生活的真挚感情。</w:t>
      </w:r>
    </w:p>
    <w:p w:rsidR="009D5180" w:rsidRDefault="009D5180" w:rsidP="009D5180"/>
    <w:p w:rsidR="009D5180" w:rsidRDefault="009D5180" w:rsidP="009D5180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6</w:t>
      </w:r>
      <w:r>
        <w:rPr>
          <w:rFonts w:hint="eastAsia"/>
        </w:rPr>
        <w:t>、爬山虎的脚</w:t>
      </w:r>
    </w:p>
    <w:p w:rsidR="009D5180" w:rsidRDefault="009D5180" w:rsidP="009D5180"/>
    <w:p w:rsidR="009D5180" w:rsidRDefault="009D5180" w:rsidP="009D5180">
      <w:pPr>
        <w:rPr>
          <w:rFonts w:hint="eastAsia"/>
        </w:rPr>
      </w:pPr>
      <w:r>
        <w:rPr>
          <w:rFonts w:hint="eastAsia"/>
        </w:rPr>
        <w:t xml:space="preserve">　　这篇课文细致地描写了爬山虎生长的地方，爬山虎的叶子，爬山虎脚的形状和特点，以及它是如何一步一步往上爬的。读后使我们也产生了探究的愿望，激起我们留心观察周围事物的强烈兴趣。</w:t>
      </w:r>
    </w:p>
    <w:p w:rsidR="009D5180" w:rsidRDefault="009D5180" w:rsidP="009D5180"/>
    <w:p w:rsidR="009D5180" w:rsidRDefault="009D5180" w:rsidP="009D5180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7</w:t>
      </w:r>
      <w:r>
        <w:rPr>
          <w:rFonts w:hint="eastAsia"/>
        </w:rPr>
        <w:t>、蟋蟀的住宅</w:t>
      </w:r>
    </w:p>
    <w:p w:rsidR="009D5180" w:rsidRDefault="009D5180" w:rsidP="009D5180"/>
    <w:p w:rsidR="009D5180" w:rsidRDefault="009D5180" w:rsidP="009D5180">
      <w:pPr>
        <w:rPr>
          <w:rFonts w:hint="eastAsia"/>
        </w:rPr>
      </w:pPr>
      <w:r>
        <w:rPr>
          <w:rFonts w:hint="eastAsia"/>
        </w:rPr>
        <w:t xml:space="preserve">　　这篇课文是</w:t>
      </w:r>
      <w:r>
        <w:rPr>
          <w:rFonts w:hint="eastAsia"/>
        </w:rPr>
        <w:t>19</w:t>
      </w:r>
      <w:r>
        <w:rPr>
          <w:rFonts w:hint="eastAsia"/>
        </w:rPr>
        <w:t>世纪法国著名昆虫学家法布尔写的一篇观察笔记。在文中，法布尔介绍了自己观察到的蟋蟀住宅的特点，以及蟋蟀建筑住宅的才能。</w:t>
      </w:r>
    </w:p>
    <w:p w:rsidR="009D5180" w:rsidRDefault="009D5180" w:rsidP="009D5180"/>
    <w:p w:rsidR="009D5180" w:rsidRDefault="009D5180" w:rsidP="009D5180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8</w:t>
      </w:r>
      <w:r>
        <w:rPr>
          <w:rFonts w:hint="eastAsia"/>
        </w:rPr>
        <w:t>、世界地图引出的发现</w:t>
      </w:r>
    </w:p>
    <w:p w:rsidR="009D5180" w:rsidRDefault="009D5180" w:rsidP="009D5180"/>
    <w:p w:rsidR="009D5180" w:rsidRDefault="009D5180" w:rsidP="009D5180">
      <w:pPr>
        <w:rPr>
          <w:rFonts w:hint="eastAsia"/>
        </w:rPr>
      </w:pPr>
      <w:r>
        <w:rPr>
          <w:rFonts w:hint="eastAsia"/>
        </w:rPr>
        <w:t xml:space="preserve">　　本文叙述的是德国地球物理学家阿尔弗德雷</w:t>
      </w:r>
      <w:r>
        <w:rPr>
          <w:rFonts w:hint="eastAsia"/>
        </w:rPr>
        <w:t>?</w:t>
      </w:r>
      <w:r>
        <w:rPr>
          <w:rFonts w:hint="eastAsia"/>
        </w:rPr>
        <w:t>魏格纳首创大陆漂移学说的故事。故事发生在</w:t>
      </w:r>
      <w:r>
        <w:rPr>
          <w:rFonts w:hint="eastAsia"/>
        </w:rPr>
        <w:t>1910</w:t>
      </w:r>
      <w:r>
        <w:rPr>
          <w:rFonts w:hint="eastAsia"/>
        </w:rPr>
        <w:t>年。魏格纳在病房的世界地图上发现，非洲的西海岸和南美洲的东海岸形状十分吻合，从而推测太古时代地球上的大陆是连在一起的巨大板块，后</w:t>
      </w:r>
      <w:proofErr w:type="gramStart"/>
      <w:r>
        <w:rPr>
          <w:rFonts w:hint="eastAsia"/>
        </w:rPr>
        <w:t>因大陆</w:t>
      </w:r>
      <w:proofErr w:type="gramEnd"/>
      <w:r>
        <w:rPr>
          <w:rFonts w:hint="eastAsia"/>
        </w:rPr>
        <w:t>不断漂移，才形成今天的各个大陆。为了证明自己的发现，他进行了大量的考证工作，找到了许多事实，提出大陆漂移的假说。</w:t>
      </w:r>
    </w:p>
    <w:p w:rsidR="009D5180" w:rsidRDefault="009D5180" w:rsidP="009D5180"/>
    <w:p w:rsidR="009D5180" w:rsidRDefault="009D5180" w:rsidP="009D5180">
      <w:pPr>
        <w:rPr>
          <w:rFonts w:hint="eastAsia"/>
        </w:rPr>
      </w:pPr>
      <w:r>
        <w:rPr>
          <w:rFonts w:hint="eastAsia"/>
        </w:rPr>
        <w:t xml:space="preserve">　　语文园地二</w:t>
      </w:r>
    </w:p>
    <w:p w:rsidR="009D5180" w:rsidRDefault="009D5180" w:rsidP="009D5180"/>
    <w:p w:rsidR="009D5180" w:rsidRDefault="009D5180" w:rsidP="009D5180">
      <w:pPr>
        <w:rPr>
          <w:rFonts w:hint="eastAsia"/>
        </w:rPr>
      </w:pPr>
      <w:r>
        <w:rPr>
          <w:rFonts w:hint="eastAsia"/>
        </w:rPr>
        <w:t xml:space="preserve">　　这次口语交际趣味性较强，通过比眼力，交流观察感受，学生可以充分体验到观察带来的乐趣。这次“我的发现”，通过三个例句和一组对话，引导学生深入体会：正是因为观察得认真、细致，正是因为经历了长期的观察，本组课文的几位作者才有可能把文章写得那么具体，那么准确。学生在交流各自的发现的同时，可以进一步体会到观察的重要性，养成留心观察的意识和习惯。</w:t>
      </w:r>
    </w:p>
    <w:p w:rsidR="009D5180" w:rsidRDefault="009D5180" w:rsidP="009D5180"/>
    <w:p w:rsidR="009D5180" w:rsidRDefault="009D5180" w:rsidP="009D5180">
      <w:pPr>
        <w:rPr>
          <w:rFonts w:hint="eastAsia"/>
        </w:rPr>
      </w:pPr>
      <w:r>
        <w:rPr>
          <w:rFonts w:hint="eastAsia"/>
        </w:rPr>
        <w:t xml:space="preserve">　　这次“日积月累”的内容是一首花名歌谣，按一年</w:t>
      </w:r>
      <w:r>
        <w:rPr>
          <w:rFonts w:hint="eastAsia"/>
        </w:rPr>
        <w:t>12</w:t>
      </w:r>
      <w:r>
        <w:rPr>
          <w:rFonts w:hint="eastAsia"/>
        </w:rPr>
        <w:t>个月的顺序排列，易读易记。教学时，可以先让学生自行试读，提出不认识的字和不理解的词语，教师给予帮助。</w:t>
      </w:r>
    </w:p>
    <w:p w:rsidR="009D5180" w:rsidRDefault="009D5180" w:rsidP="009D5180"/>
    <w:p w:rsidR="009D5180" w:rsidRDefault="009D5180" w:rsidP="009D5180">
      <w:pPr>
        <w:rPr>
          <w:rFonts w:hint="eastAsia"/>
        </w:rPr>
      </w:pPr>
      <w:r>
        <w:rPr>
          <w:rFonts w:hint="eastAsia"/>
        </w:rPr>
        <w:t xml:space="preserve">　　这则成语故事讲的是“胸有成竹”的典故，文字浅显易懂，理解的重点是最后一个自然段揭示成语内涵的部分。</w:t>
      </w:r>
    </w:p>
    <w:p w:rsidR="009D5180" w:rsidRDefault="009D5180" w:rsidP="009D5180"/>
    <w:p w:rsidR="009D5180" w:rsidRDefault="009D5180" w:rsidP="009D5180">
      <w:pPr>
        <w:rPr>
          <w:rFonts w:hint="eastAsia"/>
        </w:rPr>
      </w:pPr>
      <w:r>
        <w:rPr>
          <w:rFonts w:hint="eastAsia"/>
        </w:rPr>
        <w:lastRenderedPageBreak/>
        <w:t xml:space="preserve">　　第三单元</w:t>
      </w:r>
    </w:p>
    <w:p w:rsidR="009D5180" w:rsidRDefault="009D5180" w:rsidP="009D5180"/>
    <w:p w:rsidR="009D5180" w:rsidRDefault="009D5180" w:rsidP="009D5180">
      <w:pPr>
        <w:rPr>
          <w:rFonts w:hint="eastAsia"/>
        </w:rPr>
      </w:pPr>
      <w:r>
        <w:rPr>
          <w:rFonts w:hint="eastAsia"/>
        </w:rPr>
        <w:t xml:space="preserve">　　走进奇妙的童话世界</w:t>
      </w:r>
    </w:p>
    <w:p w:rsidR="009D5180" w:rsidRDefault="009D5180" w:rsidP="009D5180"/>
    <w:p w:rsidR="009D5180" w:rsidRDefault="009D5180" w:rsidP="009D5180">
      <w:pPr>
        <w:rPr>
          <w:rFonts w:hint="eastAsia"/>
        </w:rPr>
      </w:pPr>
      <w:r>
        <w:rPr>
          <w:rFonts w:hint="eastAsia"/>
        </w:rPr>
        <w:t xml:space="preserve">　　教材内容分析：</w:t>
      </w:r>
    </w:p>
    <w:p w:rsidR="009D5180" w:rsidRDefault="009D5180" w:rsidP="009D5180"/>
    <w:p w:rsidR="009D5180" w:rsidRDefault="009D5180" w:rsidP="009D5180">
      <w:pPr>
        <w:rPr>
          <w:rFonts w:hint="eastAsia"/>
        </w:rPr>
      </w:pPr>
      <w:r>
        <w:rPr>
          <w:rFonts w:hint="eastAsia"/>
        </w:rPr>
        <w:t xml:space="preserve">　　本组教材引领学生走进童话的世界，了解童话的内容，品味童话的语言，体会童话的特点，还要围绕童话展开综合性学习，进一步感受童话的魅力。课文有《巨人的花园》，《幸福是什么》，《去年的树》，《小木偶的故事》。</w:t>
      </w:r>
    </w:p>
    <w:p w:rsidR="009D5180" w:rsidRDefault="009D5180" w:rsidP="009D5180"/>
    <w:p w:rsidR="009D5180" w:rsidRDefault="009D5180" w:rsidP="009D5180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9</w:t>
      </w:r>
      <w:r>
        <w:rPr>
          <w:rFonts w:hint="eastAsia"/>
        </w:rPr>
        <w:t>、《巨人的花园》讲的是巨人回家，不让孩子去他家的花园玩耍，结果，连春天都不光顾他的花园。后来他认识到了自己的错误，及时纠正了对孩子的偏见，春天和孩子一起来到了他的花园。这篇童话是告诉人们，孩子是未来，是春天，是快乐的源泉，快乐要与人分享，只有和孩子在一起才能找到快乐、健康和幸福。</w:t>
      </w:r>
    </w:p>
    <w:p w:rsidR="009D5180" w:rsidRDefault="009D5180" w:rsidP="009D5180"/>
    <w:p w:rsidR="009D5180" w:rsidRDefault="009D5180" w:rsidP="009D5180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10</w:t>
      </w:r>
      <w:r>
        <w:rPr>
          <w:rFonts w:hint="eastAsia"/>
        </w:rPr>
        <w:t>、《幸福是什么》一课告诉我们劳动就能创造幸福，为他人带来好处，就是幸福。</w:t>
      </w:r>
    </w:p>
    <w:p w:rsidR="009D5180" w:rsidRDefault="009D5180" w:rsidP="009D5180"/>
    <w:p w:rsidR="009D5180" w:rsidRDefault="009D5180" w:rsidP="009D5180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11</w:t>
      </w:r>
      <w:r>
        <w:rPr>
          <w:rFonts w:hint="eastAsia"/>
        </w:rPr>
        <w:t>、《去年的树》是一篇沉重的话题，保护森林人人有责，这是关乎千秋大业之事，连小鸟都看出人类的错误，何况人类自己。通过小鸟的视角，我们了解到了朋友之间的深情和承诺的重要性，也了解到人类的生活的需求和保护资源的矛盾，留给大家更多的思考。</w:t>
      </w:r>
    </w:p>
    <w:p w:rsidR="009D5180" w:rsidRDefault="009D5180" w:rsidP="009D5180"/>
    <w:p w:rsidR="009D5180" w:rsidRDefault="009D5180" w:rsidP="009D5180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12</w:t>
      </w:r>
      <w:r>
        <w:rPr>
          <w:rFonts w:hint="eastAsia"/>
        </w:rPr>
        <w:t>、《小木偶的故事》讲述的是一个人光有笑的表情是远远不够的道理。笑非常重要，但是笑不是解决问题的唯一办法。必要的时候还是要寻求人家的帮助。通过这篇课文的学习，我们还可以认识到社会上是有不讲道理的人存在的，这个时候应该如何保护自己，战胜困难也很重要。</w:t>
      </w:r>
    </w:p>
    <w:p w:rsidR="009D5180" w:rsidRDefault="009D5180" w:rsidP="009D5180"/>
    <w:p w:rsidR="009D5180" w:rsidRDefault="009D5180" w:rsidP="009D5180">
      <w:pPr>
        <w:rPr>
          <w:rFonts w:hint="eastAsia"/>
        </w:rPr>
      </w:pPr>
      <w:r>
        <w:rPr>
          <w:rFonts w:hint="eastAsia"/>
        </w:rPr>
        <w:t xml:space="preserve">　　第四单元</w:t>
      </w:r>
    </w:p>
    <w:p w:rsidR="009D5180" w:rsidRDefault="009D5180" w:rsidP="009D5180"/>
    <w:p w:rsidR="009D5180" w:rsidRDefault="009D5180" w:rsidP="009D5180">
      <w:pPr>
        <w:rPr>
          <w:rFonts w:hint="eastAsia"/>
        </w:rPr>
      </w:pPr>
      <w:r>
        <w:rPr>
          <w:rFonts w:hint="eastAsia"/>
        </w:rPr>
        <w:t xml:space="preserve">　　教材内容分析：</w:t>
      </w:r>
    </w:p>
    <w:p w:rsidR="009D5180" w:rsidRDefault="009D5180" w:rsidP="009D5180"/>
    <w:p w:rsidR="009D5180" w:rsidRDefault="009D5180" w:rsidP="009D5180">
      <w:pPr>
        <w:rPr>
          <w:rFonts w:hint="eastAsia"/>
        </w:rPr>
      </w:pPr>
      <w:r>
        <w:rPr>
          <w:rFonts w:hint="eastAsia"/>
        </w:rPr>
        <w:t xml:space="preserve">　　本单元围绕“作家笔下的动物”这一专题，编排了中外作家写的</w:t>
      </w:r>
      <w:r>
        <w:rPr>
          <w:rFonts w:hint="eastAsia"/>
        </w:rPr>
        <w:t>4</w:t>
      </w:r>
      <w:r>
        <w:rPr>
          <w:rFonts w:hint="eastAsia"/>
        </w:rPr>
        <w:t>篇文学作品。作家的笔下分别描写了鹅、猫、母鸡等儿童常见的动物，表达了作者对动物真正的喜爱和真诚的赞美。此外本单元还包含了一篇《词语盘点》，一篇《语文园地》。</w:t>
      </w:r>
    </w:p>
    <w:p w:rsidR="009D5180" w:rsidRDefault="009D5180" w:rsidP="009D5180"/>
    <w:p w:rsidR="009D5180" w:rsidRDefault="009D5180" w:rsidP="009D5180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13</w:t>
      </w:r>
      <w:r>
        <w:rPr>
          <w:rFonts w:hint="eastAsia"/>
        </w:rPr>
        <w:t>、《白鹅》、</w:t>
      </w:r>
    </w:p>
    <w:p w:rsidR="009D5180" w:rsidRDefault="009D5180" w:rsidP="009D5180"/>
    <w:p w:rsidR="009D5180" w:rsidRDefault="009D5180" w:rsidP="009D5180">
      <w:pPr>
        <w:rPr>
          <w:rFonts w:hint="eastAsia"/>
        </w:rPr>
      </w:pPr>
      <w:r>
        <w:rPr>
          <w:rFonts w:hint="eastAsia"/>
        </w:rPr>
        <w:t xml:space="preserve">　　在这篇文章之中作者善于运用对比的方法来突出鹅的特点。此外，作者还善于运用反语来表达自己的感情。整篇课文用生动诙谐的语言</w:t>
      </w:r>
      <w:proofErr w:type="gramStart"/>
      <w:r>
        <w:rPr>
          <w:rFonts w:hint="eastAsia"/>
        </w:rPr>
        <w:t>通过对鹅的</w:t>
      </w:r>
      <w:proofErr w:type="gramEnd"/>
      <w:r>
        <w:rPr>
          <w:rFonts w:hint="eastAsia"/>
        </w:rPr>
        <w:t>叫声、步态和吃相三个方面的具体描写，向读者展示了一个高傲的白鹅形象。</w:t>
      </w:r>
    </w:p>
    <w:p w:rsidR="009D5180" w:rsidRDefault="009D5180" w:rsidP="009D5180"/>
    <w:p w:rsidR="009D5180" w:rsidRDefault="009D5180" w:rsidP="009D5180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14</w:t>
      </w:r>
      <w:r>
        <w:rPr>
          <w:rFonts w:hint="eastAsia"/>
        </w:rPr>
        <w:t>、《白公鹅》</w:t>
      </w:r>
    </w:p>
    <w:p w:rsidR="009D5180" w:rsidRDefault="009D5180" w:rsidP="009D5180"/>
    <w:p w:rsidR="009D5180" w:rsidRDefault="009D5180" w:rsidP="009D5180">
      <w:pPr>
        <w:rPr>
          <w:rFonts w:hint="eastAsia"/>
        </w:rPr>
      </w:pPr>
      <w:r>
        <w:rPr>
          <w:rFonts w:hint="eastAsia"/>
        </w:rPr>
        <w:t xml:space="preserve">　　作者在这篇课文中描写了一只白公鹅的所作所为，表现了鹅的海军上将派头。课文是从白公鹅走路的姿态和平时的活动两方面写的。</w:t>
      </w:r>
    </w:p>
    <w:p w:rsidR="009D5180" w:rsidRDefault="009D5180" w:rsidP="009D5180"/>
    <w:p w:rsidR="009D5180" w:rsidRDefault="009D5180" w:rsidP="009D5180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15</w:t>
      </w:r>
      <w:r>
        <w:rPr>
          <w:rFonts w:hint="eastAsia"/>
        </w:rPr>
        <w:t>、《猫》</w:t>
      </w:r>
    </w:p>
    <w:p w:rsidR="009D5180" w:rsidRDefault="009D5180" w:rsidP="009D5180"/>
    <w:p w:rsidR="009D5180" w:rsidRDefault="009D5180" w:rsidP="009D5180">
      <w:pPr>
        <w:rPr>
          <w:rFonts w:hint="eastAsia"/>
        </w:rPr>
      </w:pPr>
      <w:r>
        <w:rPr>
          <w:rFonts w:hint="eastAsia"/>
        </w:rPr>
        <w:t xml:space="preserve">　　老舍通过对猫的古怪性格和满月小猫淘气特点的描写，字里行间流露出对猫的喜爱之情。作者在介绍猫的性格特点时，用平实、朴素无雕琢的语言将事实具体地写出，使猫的形象越来越丰满，性格越来越鲜明，给读者留下深刻的印象。</w:t>
      </w:r>
    </w:p>
    <w:p w:rsidR="009D5180" w:rsidRDefault="009D5180" w:rsidP="009D5180"/>
    <w:p w:rsidR="009D5180" w:rsidRDefault="009D5180" w:rsidP="009D5180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16</w:t>
      </w:r>
      <w:r>
        <w:rPr>
          <w:rFonts w:hint="eastAsia"/>
        </w:rPr>
        <w:t>、《母鸡》</w:t>
      </w:r>
    </w:p>
    <w:p w:rsidR="009D5180" w:rsidRDefault="009D5180" w:rsidP="009D5180"/>
    <w:p w:rsidR="009D5180" w:rsidRDefault="009D5180" w:rsidP="009D5180">
      <w:pPr>
        <w:rPr>
          <w:rFonts w:hint="eastAsia"/>
        </w:rPr>
      </w:pPr>
      <w:r>
        <w:rPr>
          <w:rFonts w:hint="eastAsia"/>
        </w:rPr>
        <w:t xml:space="preserve">　　本文是老舍先生脍炙人口的佳作，描写了作者对母鸡的看法的变化，表达了作者对母爱的赞颂之情。课文以作者的情感变化为线索，前后形成了鲜明的对比。前半部分写了母鸡的无病呻吟，欺软怕硬，拼命炫耀，后半部分写了母鸡</w:t>
      </w:r>
      <w:r>
        <w:rPr>
          <w:rFonts w:hint="eastAsia"/>
        </w:rPr>
        <w:t xml:space="preserve"> </w:t>
      </w:r>
      <w:r>
        <w:rPr>
          <w:rFonts w:hint="eastAsia"/>
        </w:rPr>
        <w:t>的负责，慈爱，勇敢，辛苦，塑造了一位“伟大的鸡母亲”的形象。</w:t>
      </w:r>
    </w:p>
    <w:p w:rsidR="009D5180" w:rsidRDefault="009D5180" w:rsidP="009D5180"/>
    <w:p w:rsidR="009D5180" w:rsidRDefault="009D5180" w:rsidP="009D5180">
      <w:pPr>
        <w:rPr>
          <w:rFonts w:hint="eastAsia"/>
        </w:rPr>
      </w:pPr>
      <w:r>
        <w:rPr>
          <w:rFonts w:hint="eastAsia"/>
        </w:rPr>
        <w:t xml:space="preserve">　　第五单元</w:t>
      </w:r>
    </w:p>
    <w:p w:rsidR="009D5180" w:rsidRDefault="009D5180" w:rsidP="009D5180"/>
    <w:p w:rsidR="009D5180" w:rsidRDefault="009D5180" w:rsidP="009D5180">
      <w:pPr>
        <w:rPr>
          <w:rFonts w:hint="eastAsia"/>
        </w:rPr>
      </w:pPr>
      <w:r>
        <w:rPr>
          <w:rFonts w:hint="eastAsia"/>
        </w:rPr>
        <w:t xml:space="preserve">　　教材内容分析：</w:t>
      </w:r>
    </w:p>
    <w:p w:rsidR="009D5180" w:rsidRDefault="009D5180" w:rsidP="009D5180"/>
    <w:p w:rsidR="009D5180" w:rsidRDefault="009D5180" w:rsidP="009D5180">
      <w:pPr>
        <w:rPr>
          <w:rFonts w:hint="eastAsia"/>
        </w:rPr>
      </w:pPr>
      <w:r>
        <w:rPr>
          <w:rFonts w:hint="eastAsia"/>
        </w:rPr>
        <w:t xml:space="preserve">　　本组教材以“我国的世界遗产”为专题，选编了精读课文《长城》《颐和园》、略读课文《秦兵马俑》。《长城》</w:t>
      </w:r>
      <w:proofErr w:type="gramStart"/>
      <w:r>
        <w:rPr>
          <w:rFonts w:hint="eastAsia"/>
        </w:rPr>
        <w:t>一</w:t>
      </w:r>
      <w:proofErr w:type="gramEnd"/>
      <w:r>
        <w:rPr>
          <w:rFonts w:hint="eastAsia"/>
        </w:rPr>
        <w:t>课表现了长城的高大坚固与雄伟壮观。也赞美了我国古代劳动人民的勤劳、智慧和力量；《颐和园》描绘了北京颐和园的美丽景观；《秦兵马俑》详尽介绍了秦兵马俑。３篇课文都配有精美的实景或实物图片，展现了中华文化的魅力，是引领学生了解中国的“世界遗产”的</w:t>
      </w:r>
      <w:proofErr w:type="gramStart"/>
      <w:r>
        <w:rPr>
          <w:rFonts w:hint="eastAsia"/>
        </w:rPr>
        <w:t>一</w:t>
      </w:r>
      <w:proofErr w:type="gramEnd"/>
      <w:r>
        <w:rPr>
          <w:rFonts w:hint="eastAsia"/>
        </w:rPr>
        <w:t>扇扇窗口。</w:t>
      </w:r>
    </w:p>
    <w:p w:rsidR="009D5180" w:rsidRDefault="009D5180" w:rsidP="009D5180"/>
    <w:p w:rsidR="009D5180" w:rsidRDefault="009D5180" w:rsidP="009D5180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17</w:t>
      </w:r>
      <w:r>
        <w:rPr>
          <w:rFonts w:hint="eastAsia"/>
        </w:rPr>
        <w:t>、《长城》</w:t>
      </w:r>
    </w:p>
    <w:p w:rsidR="009D5180" w:rsidRDefault="009D5180" w:rsidP="009D5180"/>
    <w:p w:rsidR="009D5180" w:rsidRDefault="009D5180" w:rsidP="009D5180">
      <w:pPr>
        <w:rPr>
          <w:rFonts w:hint="eastAsia"/>
        </w:rPr>
      </w:pPr>
      <w:r>
        <w:rPr>
          <w:rFonts w:hint="eastAsia"/>
        </w:rPr>
        <w:t xml:space="preserve">　　这是一篇看图学文的课文。它由两幅长城的图片和一篇短文组成，图文结合，表现了长城的雄伟壮观和高大坚固，赞美了我国古代劳动人民智慧和力量，抒发了作者的民族自学感和对祖国的热爱之情。</w:t>
      </w:r>
    </w:p>
    <w:p w:rsidR="009D5180" w:rsidRDefault="009D5180" w:rsidP="009D5180"/>
    <w:p w:rsidR="009D5180" w:rsidRDefault="009D5180" w:rsidP="009D5180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18</w:t>
      </w:r>
      <w:r>
        <w:rPr>
          <w:rFonts w:hint="eastAsia"/>
        </w:rPr>
        <w:t>、《颐和园》</w:t>
      </w:r>
    </w:p>
    <w:p w:rsidR="009D5180" w:rsidRDefault="009D5180" w:rsidP="009D5180"/>
    <w:p w:rsidR="009D5180" w:rsidRDefault="009D5180" w:rsidP="009D5180">
      <w:pPr>
        <w:rPr>
          <w:rFonts w:hint="eastAsia"/>
        </w:rPr>
      </w:pPr>
      <w:r>
        <w:rPr>
          <w:rFonts w:hint="eastAsia"/>
        </w:rPr>
        <w:t xml:space="preserve">　　作者按照游览的顺序，用生动的语言、准确的词汇、恰当的比喻，再现了颐和园这座古老的皇家园林的秀丽景色，字里行间流露出喜爱之情，是一篇培养学生语感，帮助学生积累语言、运用语言的好文章。</w:t>
      </w:r>
    </w:p>
    <w:p w:rsidR="009D5180" w:rsidRDefault="009D5180" w:rsidP="009D5180"/>
    <w:p w:rsidR="009D5180" w:rsidRDefault="009D5180" w:rsidP="009D5180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19</w:t>
      </w:r>
      <w:r>
        <w:rPr>
          <w:rFonts w:hint="eastAsia"/>
        </w:rPr>
        <w:t>、《秦兵马俑》</w:t>
      </w:r>
    </w:p>
    <w:p w:rsidR="009D5180" w:rsidRDefault="009D5180" w:rsidP="009D5180"/>
    <w:p w:rsidR="009D5180" w:rsidRDefault="009D5180" w:rsidP="009D5180">
      <w:pPr>
        <w:rPr>
          <w:rFonts w:hint="eastAsia"/>
        </w:rPr>
      </w:pPr>
      <w:r>
        <w:rPr>
          <w:rFonts w:hint="eastAsia"/>
        </w:rPr>
        <w:t xml:space="preserve">　　《秦兵马俑》是一篇说明性的文章，课文生动地描绘了秦兵马俑的规模宏大、类型众多、个性鲜明的特点。</w:t>
      </w:r>
    </w:p>
    <w:p w:rsidR="009D5180" w:rsidRDefault="009D5180" w:rsidP="009D5180"/>
    <w:p w:rsidR="009D5180" w:rsidRDefault="009D5180" w:rsidP="009D5180">
      <w:pPr>
        <w:rPr>
          <w:rFonts w:hint="eastAsia"/>
        </w:rPr>
      </w:pPr>
      <w:r>
        <w:rPr>
          <w:rFonts w:hint="eastAsia"/>
        </w:rPr>
        <w:t xml:space="preserve">　　第六单元：人间真情</w:t>
      </w:r>
    </w:p>
    <w:p w:rsidR="009D5180" w:rsidRDefault="009D5180" w:rsidP="009D5180"/>
    <w:p w:rsidR="009D5180" w:rsidRDefault="009D5180" w:rsidP="009D5180">
      <w:pPr>
        <w:rPr>
          <w:rFonts w:hint="eastAsia"/>
        </w:rPr>
      </w:pPr>
      <w:r>
        <w:rPr>
          <w:rFonts w:hint="eastAsia"/>
        </w:rPr>
        <w:t xml:space="preserve">　　教材内容分析：</w:t>
      </w:r>
    </w:p>
    <w:p w:rsidR="009D5180" w:rsidRDefault="009D5180" w:rsidP="009D5180"/>
    <w:p w:rsidR="009D5180" w:rsidRDefault="009D5180" w:rsidP="009D5180">
      <w:pPr>
        <w:rPr>
          <w:rFonts w:hint="eastAsia"/>
        </w:rPr>
      </w:pPr>
      <w:r>
        <w:rPr>
          <w:rFonts w:hint="eastAsia"/>
        </w:rPr>
        <w:t xml:space="preserve">　　本组教材编排了三篇精读课文、两篇略读课文。《古诗两首》表现了朋友间真挚的爱，《搭石》体现了乡亲们淳朴的爱，《跨越海峡的生命桥》展现了爱的奇迹，《卡罗纳》诠释了爱的真谛，《给予是快乐的》阐释了爱的哲理。这一篇篇充满人间真情和爱意的课文一定会拨动学生爱的心弦，激起仿效的意愿。</w:t>
      </w:r>
    </w:p>
    <w:p w:rsidR="009D5180" w:rsidRDefault="009D5180" w:rsidP="009D5180"/>
    <w:p w:rsidR="009D5180" w:rsidRDefault="009D5180" w:rsidP="009D5180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20</w:t>
      </w:r>
      <w:r>
        <w:rPr>
          <w:rFonts w:hint="eastAsia"/>
        </w:rPr>
        <w:t>、《古诗两首》</w:t>
      </w:r>
    </w:p>
    <w:p w:rsidR="009D5180" w:rsidRDefault="009D5180" w:rsidP="009D5180"/>
    <w:p w:rsidR="009D5180" w:rsidRDefault="009D5180" w:rsidP="009D5180">
      <w:pPr>
        <w:rPr>
          <w:rFonts w:hint="eastAsia"/>
        </w:rPr>
      </w:pPr>
      <w:r>
        <w:rPr>
          <w:rFonts w:hint="eastAsia"/>
        </w:rPr>
        <w:t xml:space="preserve">　　《黄鹤楼送孟浩然之广陵》，是一篇精读课文，为唐代大诗人李白所写。这首诗表达了诗人送别好友时无限依恋的感情，也写出了祖国河山的壮丽美好。</w:t>
      </w:r>
    </w:p>
    <w:p w:rsidR="009D5180" w:rsidRDefault="009D5180" w:rsidP="009D5180"/>
    <w:p w:rsidR="009D5180" w:rsidRDefault="009D5180" w:rsidP="009D5180">
      <w:pPr>
        <w:rPr>
          <w:rFonts w:hint="eastAsia"/>
        </w:rPr>
      </w:pPr>
      <w:r>
        <w:rPr>
          <w:rFonts w:hint="eastAsia"/>
        </w:rPr>
        <w:t xml:space="preserve">　　《送元二使安西》是盛唐著名诗人、画家和音乐家王维所著的一首脍炙人口的送别诗。王维的好友元二将远赴西北边疆，诗人特意从长安赶到渭城来为朋友送行，其深厚的情谊，不言可知。这首诗既</w:t>
      </w:r>
      <w:proofErr w:type="gramStart"/>
      <w:r>
        <w:rPr>
          <w:rFonts w:hint="eastAsia"/>
        </w:rPr>
        <w:t>不</w:t>
      </w:r>
      <w:proofErr w:type="gramEnd"/>
      <w:r>
        <w:rPr>
          <w:rFonts w:hint="eastAsia"/>
        </w:rPr>
        <w:t>刻画酒筵场面，也</w:t>
      </w:r>
      <w:proofErr w:type="gramStart"/>
      <w:r>
        <w:rPr>
          <w:rFonts w:hint="eastAsia"/>
        </w:rPr>
        <w:t>不</w:t>
      </w:r>
      <w:proofErr w:type="gramEnd"/>
      <w:r>
        <w:rPr>
          <w:rFonts w:hint="eastAsia"/>
        </w:rPr>
        <w:t>直抒离别情绪，而是别巨匠心地借别筵将尽、分手在即时的劝酒，表达出对友人的留恋、关切和祝福。</w:t>
      </w:r>
    </w:p>
    <w:p w:rsidR="009D5180" w:rsidRDefault="009D5180" w:rsidP="009D5180"/>
    <w:p w:rsidR="009D5180" w:rsidRDefault="009D5180" w:rsidP="009D5180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21</w:t>
      </w:r>
      <w:r>
        <w:rPr>
          <w:rFonts w:hint="eastAsia"/>
        </w:rPr>
        <w:t>、《搭石》</w:t>
      </w:r>
    </w:p>
    <w:p w:rsidR="009D5180" w:rsidRDefault="009D5180" w:rsidP="009D5180"/>
    <w:p w:rsidR="009D5180" w:rsidRDefault="009D5180" w:rsidP="009D5180">
      <w:pPr>
        <w:rPr>
          <w:rFonts w:hint="eastAsia"/>
        </w:rPr>
      </w:pPr>
      <w:r>
        <w:rPr>
          <w:rFonts w:hint="eastAsia"/>
        </w:rPr>
        <w:t xml:space="preserve">　　课文写的是乡亲们</w:t>
      </w:r>
      <w:proofErr w:type="gramStart"/>
      <w:r>
        <w:rPr>
          <w:rFonts w:hint="eastAsia"/>
        </w:rPr>
        <w:t>摆搭石</w:t>
      </w:r>
      <w:r>
        <w:rPr>
          <w:rFonts w:hint="eastAsia"/>
        </w:rPr>
        <w:t>,</w:t>
      </w:r>
      <w:r>
        <w:rPr>
          <w:rFonts w:hint="eastAsia"/>
        </w:rPr>
        <w:t>走搭石</w:t>
      </w:r>
      <w:proofErr w:type="gramEnd"/>
      <w:r>
        <w:rPr>
          <w:rFonts w:hint="eastAsia"/>
        </w:rPr>
        <w:t>的一幕幕情景</w:t>
      </w:r>
      <w:r>
        <w:rPr>
          <w:rFonts w:hint="eastAsia"/>
        </w:rPr>
        <w:t>.</w:t>
      </w:r>
      <w:r>
        <w:rPr>
          <w:rFonts w:hint="eastAsia"/>
        </w:rPr>
        <w:t>语言质朴</w:t>
      </w:r>
      <w:r>
        <w:rPr>
          <w:rFonts w:hint="eastAsia"/>
        </w:rPr>
        <w:t>,</w:t>
      </w:r>
      <w:r>
        <w:rPr>
          <w:rFonts w:hint="eastAsia"/>
        </w:rPr>
        <w:t>意境优美</w:t>
      </w:r>
      <w:r>
        <w:rPr>
          <w:rFonts w:hint="eastAsia"/>
        </w:rPr>
        <w:t>,</w:t>
      </w:r>
      <w:r>
        <w:rPr>
          <w:rFonts w:hint="eastAsia"/>
        </w:rPr>
        <w:t>字里行间洋溢着浓郁的生活气息</w:t>
      </w:r>
      <w:r>
        <w:rPr>
          <w:rFonts w:hint="eastAsia"/>
        </w:rPr>
        <w:t>.</w:t>
      </w:r>
      <w:r>
        <w:rPr>
          <w:rFonts w:hint="eastAsia"/>
        </w:rPr>
        <w:t>体现了乡亲们无私奉献的精神和一心为他人着想的人性美</w:t>
      </w:r>
      <w:r>
        <w:rPr>
          <w:rFonts w:hint="eastAsia"/>
        </w:rPr>
        <w:t>.</w:t>
      </w:r>
    </w:p>
    <w:p w:rsidR="009D5180" w:rsidRDefault="009D5180" w:rsidP="009D5180"/>
    <w:p w:rsidR="009D5180" w:rsidRDefault="009D5180" w:rsidP="009D5180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22</w:t>
      </w:r>
      <w:r>
        <w:rPr>
          <w:rFonts w:hint="eastAsia"/>
        </w:rPr>
        <w:t>、《跨越海峡的生命桥》</w:t>
      </w:r>
    </w:p>
    <w:p w:rsidR="009D5180" w:rsidRDefault="009D5180" w:rsidP="009D5180"/>
    <w:p w:rsidR="009D5180" w:rsidRDefault="009D5180" w:rsidP="009D5180">
      <w:pPr>
        <w:rPr>
          <w:rFonts w:hint="eastAsia"/>
        </w:rPr>
      </w:pPr>
      <w:r>
        <w:rPr>
          <w:rFonts w:hint="eastAsia"/>
        </w:rPr>
        <w:t xml:space="preserve">　　本文讲述了这样一个感人的故事：大陆青年小钱患了严重的白血病，台湾同胞冒着生命危险，用爱心挽救了小钱的生命，架起了一座跨越海峡的生命桥。</w:t>
      </w:r>
    </w:p>
    <w:p w:rsidR="009D5180" w:rsidRDefault="009D5180" w:rsidP="009D5180"/>
    <w:p w:rsidR="009D5180" w:rsidRDefault="009D5180" w:rsidP="009D5180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23</w:t>
      </w:r>
      <w:r>
        <w:rPr>
          <w:rFonts w:hint="eastAsia"/>
        </w:rPr>
        <w:t>、《卡罗纳》</w:t>
      </w:r>
    </w:p>
    <w:p w:rsidR="009D5180" w:rsidRDefault="009D5180" w:rsidP="009D5180"/>
    <w:p w:rsidR="009D5180" w:rsidRDefault="009D5180" w:rsidP="009D5180">
      <w:pPr>
        <w:rPr>
          <w:rFonts w:hint="eastAsia"/>
        </w:rPr>
      </w:pPr>
      <w:r>
        <w:rPr>
          <w:rFonts w:hint="eastAsia"/>
        </w:rPr>
        <w:t xml:space="preserve">　　本文讲述的是小男孩卡罗纳遭遇失去母亲的巨大不幸时，身边的人真诚地理解他，热情地安慰他，默默地关爱他。</w:t>
      </w:r>
    </w:p>
    <w:p w:rsidR="009D5180" w:rsidRDefault="009D5180" w:rsidP="009D5180"/>
    <w:p w:rsidR="009D5180" w:rsidRDefault="009D5180" w:rsidP="009D5180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24</w:t>
      </w:r>
      <w:r>
        <w:rPr>
          <w:rFonts w:hint="eastAsia"/>
        </w:rPr>
        <w:t>、《给予是快乐的》</w:t>
      </w:r>
    </w:p>
    <w:p w:rsidR="009D5180" w:rsidRDefault="009D5180" w:rsidP="009D5180"/>
    <w:p w:rsidR="009D5180" w:rsidRDefault="009D5180" w:rsidP="009D5180">
      <w:pPr>
        <w:rPr>
          <w:rFonts w:hint="eastAsia"/>
        </w:rPr>
      </w:pPr>
      <w:r>
        <w:rPr>
          <w:rFonts w:hint="eastAsia"/>
        </w:rPr>
        <w:t xml:space="preserve">　　本文讲述了这样一个感人的故事：保罗在圣诞节之夜与一个小男孩在短暂的接触中，由误解到理解的变化过程，揭示了</w:t>
      </w:r>
      <w:r>
        <w:rPr>
          <w:rFonts w:hint="eastAsia"/>
        </w:rPr>
        <w:t>"</w:t>
      </w:r>
      <w:r>
        <w:rPr>
          <w:rFonts w:hint="eastAsia"/>
        </w:rPr>
        <w:t>给予是快乐的</w:t>
      </w:r>
      <w:r>
        <w:rPr>
          <w:rFonts w:hint="eastAsia"/>
        </w:rPr>
        <w:t>"</w:t>
      </w:r>
      <w:r>
        <w:rPr>
          <w:rFonts w:hint="eastAsia"/>
        </w:rPr>
        <w:t>人生哲理。</w:t>
      </w:r>
    </w:p>
    <w:p w:rsidR="009D5180" w:rsidRDefault="009D5180" w:rsidP="009D5180"/>
    <w:p w:rsidR="009D5180" w:rsidRDefault="009D5180" w:rsidP="009D5180">
      <w:pPr>
        <w:rPr>
          <w:rFonts w:hint="eastAsia"/>
        </w:rPr>
      </w:pPr>
      <w:r>
        <w:rPr>
          <w:rFonts w:hint="eastAsia"/>
        </w:rPr>
        <w:t xml:space="preserve">　　第七单元</w:t>
      </w:r>
    </w:p>
    <w:p w:rsidR="009D5180" w:rsidRDefault="009D5180" w:rsidP="009D5180"/>
    <w:p w:rsidR="009D5180" w:rsidRDefault="009D5180" w:rsidP="009D5180">
      <w:pPr>
        <w:rPr>
          <w:rFonts w:hint="eastAsia"/>
        </w:rPr>
      </w:pPr>
      <w:r>
        <w:rPr>
          <w:rFonts w:hint="eastAsia"/>
        </w:rPr>
        <w:t xml:space="preserve">　　教材内容分析：</w:t>
      </w:r>
    </w:p>
    <w:p w:rsidR="009D5180" w:rsidRDefault="009D5180" w:rsidP="009D5180"/>
    <w:p w:rsidR="009D5180" w:rsidRDefault="009D5180" w:rsidP="009D5180">
      <w:pPr>
        <w:rPr>
          <w:rFonts w:hint="eastAsia"/>
        </w:rPr>
      </w:pPr>
      <w:r>
        <w:rPr>
          <w:rFonts w:hint="eastAsia"/>
        </w:rPr>
        <w:t xml:space="preserve">　　本组教材以“成长的故事”为专题，编排了精读课文《为中华之崛起而读书》《那片绿绿的爬山虎》和略读课文《乌塔》《尺有所短　寸有所长》。《为中华之崛起而读书》讲述了少年周恩来在感受到中华不振的现实之后，立志为振兴中华而读书的事；《那片绿绿的爬山虎》是作家肖复兴回忆１９６３年叶圣陶先生为他修改一篇作文并请他到家中做客的事；《乌</w:t>
      </w:r>
      <w:r>
        <w:rPr>
          <w:rFonts w:hint="eastAsia"/>
        </w:rPr>
        <w:lastRenderedPageBreak/>
        <w:t>塔》讲的是一个１４岁的德国女孩乌塔一个人在欧洲旅游的事；《尺有所短　寸有所长》则以书信的形式，讲了一个小朋友向一位作家请教如何与人和睦鞥有相处、平等交流的事情。</w:t>
      </w:r>
    </w:p>
    <w:p w:rsidR="009D5180" w:rsidRDefault="009D5180" w:rsidP="009D5180"/>
    <w:p w:rsidR="009D5180" w:rsidRDefault="009D5180" w:rsidP="009D5180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25</w:t>
      </w:r>
      <w:r>
        <w:rPr>
          <w:rFonts w:hint="eastAsia"/>
        </w:rPr>
        <w:t>、《为中华之崛起而读书》</w:t>
      </w:r>
    </w:p>
    <w:p w:rsidR="009D5180" w:rsidRDefault="009D5180" w:rsidP="009D5180"/>
    <w:p w:rsidR="009D5180" w:rsidRDefault="009D5180" w:rsidP="009D5180">
      <w:pPr>
        <w:rPr>
          <w:rFonts w:hint="eastAsia"/>
        </w:rPr>
      </w:pPr>
      <w:r>
        <w:rPr>
          <w:rFonts w:hint="eastAsia"/>
        </w:rPr>
        <w:t xml:space="preserve">　　这篇课文写的是周恩来少年时代的一件事，他耳闻目睹了中国人在外国租界里受洋人欺凌却无处说理的事情，从中深刻体会到伯父说的“中华不振”的含义，，表现了少年周恩来的博大胸襟和远大志向。</w:t>
      </w:r>
    </w:p>
    <w:p w:rsidR="009D5180" w:rsidRDefault="009D5180" w:rsidP="009D5180"/>
    <w:p w:rsidR="009D5180" w:rsidRDefault="009D5180" w:rsidP="009D5180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26</w:t>
      </w:r>
      <w:r>
        <w:rPr>
          <w:rFonts w:hint="eastAsia"/>
        </w:rPr>
        <w:t>、《那片绿绿的爬山虎》</w:t>
      </w:r>
    </w:p>
    <w:p w:rsidR="009D5180" w:rsidRDefault="009D5180" w:rsidP="009D5180"/>
    <w:p w:rsidR="009D5180" w:rsidRDefault="009D5180" w:rsidP="009D5180">
      <w:pPr>
        <w:rPr>
          <w:rFonts w:hint="eastAsia"/>
        </w:rPr>
      </w:pPr>
      <w:r>
        <w:rPr>
          <w:rFonts w:hint="eastAsia"/>
        </w:rPr>
        <w:t xml:space="preserve">　　是作家肖复兴在</w:t>
      </w:r>
      <w:r>
        <w:rPr>
          <w:rFonts w:hint="eastAsia"/>
        </w:rPr>
        <w:t>1992</w:t>
      </w:r>
      <w:r>
        <w:rPr>
          <w:rFonts w:hint="eastAsia"/>
        </w:rPr>
        <w:t>年为纪念叶圣陶先生而写得回忆文章。文章紧紧围绕本单元“修改自己的作文”的单元主题，记叙了叶老为“我”“修改作文”、“邀我</w:t>
      </w:r>
      <w:proofErr w:type="gramStart"/>
      <w:r>
        <w:rPr>
          <w:rFonts w:hint="eastAsia"/>
        </w:rPr>
        <w:t>作客</w:t>
      </w:r>
      <w:proofErr w:type="gramEnd"/>
      <w:r>
        <w:rPr>
          <w:rFonts w:hint="eastAsia"/>
        </w:rPr>
        <w:t>”两件事情。课文篇幅较长，文字平和，可平和之中却带给读者心灵的震撼。</w:t>
      </w:r>
    </w:p>
    <w:p w:rsidR="009D5180" w:rsidRDefault="009D5180" w:rsidP="009D5180"/>
    <w:p w:rsidR="009D5180" w:rsidRDefault="009D5180" w:rsidP="009D5180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27</w:t>
      </w:r>
      <w:r>
        <w:rPr>
          <w:rFonts w:hint="eastAsia"/>
        </w:rPr>
        <w:t>、《乌塔》</w:t>
      </w:r>
    </w:p>
    <w:p w:rsidR="009D5180" w:rsidRDefault="009D5180" w:rsidP="009D5180"/>
    <w:p w:rsidR="009D5180" w:rsidRDefault="009D5180" w:rsidP="009D5180">
      <w:pPr>
        <w:rPr>
          <w:rFonts w:hint="eastAsia"/>
        </w:rPr>
      </w:pPr>
      <w:r>
        <w:rPr>
          <w:rFonts w:hint="eastAsia"/>
        </w:rPr>
        <w:t xml:space="preserve">　　课文主要讲了一个</w:t>
      </w:r>
      <w:r>
        <w:rPr>
          <w:rFonts w:hint="eastAsia"/>
        </w:rPr>
        <w:t>14</w:t>
      </w:r>
      <w:r>
        <w:rPr>
          <w:rFonts w:hint="eastAsia"/>
        </w:rPr>
        <w:t>岁的德国女孩乌塔独自一人游欧洲的事情，反映了国外少年儿童独立生活的能力和自立意识，同时也反映了他们对生活的热爱。</w:t>
      </w:r>
    </w:p>
    <w:p w:rsidR="009D5180" w:rsidRDefault="009D5180" w:rsidP="009D5180"/>
    <w:p w:rsidR="009D5180" w:rsidRDefault="009D5180" w:rsidP="009D5180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28</w:t>
      </w:r>
      <w:r>
        <w:rPr>
          <w:rFonts w:hint="eastAsia"/>
        </w:rPr>
        <w:t>、《尺有所短　寸有所长》</w:t>
      </w:r>
    </w:p>
    <w:p w:rsidR="009D5180" w:rsidRDefault="009D5180" w:rsidP="009D5180"/>
    <w:p w:rsidR="009D5180" w:rsidRDefault="009D5180" w:rsidP="009D5180">
      <w:pPr>
        <w:rPr>
          <w:rFonts w:hint="eastAsia"/>
        </w:rPr>
      </w:pPr>
      <w:r>
        <w:rPr>
          <w:rFonts w:hint="eastAsia"/>
        </w:rPr>
        <w:t xml:space="preserve">　　课文由两封信组成，一封是张国强同学写给柯岩的信，他认为同学们嫉妒他获奖，因而疏远他，感到很寂寞，所以写信向柯岩老师讨教，希望得到柯岩老师的帮助。</w:t>
      </w:r>
      <w:proofErr w:type="gramStart"/>
      <w:r>
        <w:rPr>
          <w:rFonts w:hint="eastAsia"/>
        </w:rPr>
        <w:t>一</w:t>
      </w:r>
      <w:proofErr w:type="gramEnd"/>
      <w:r>
        <w:rPr>
          <w:rFonts w:hint="eastAsia"/>
        </w:rPr>
        <w:t>封是柯岩的回信，她在信中通过合理的推断，分析了张国强失去朋友的原因，并结合自己的经历告诫国强。</w:t>
      </w:r>
    </w:p>
    <w:p w:rsidR="009D5180" w:rsidRDefault="009D5180" w:rsidP="009D5180"/>
    <w:p w:rsidR="009D5180" w:rsidRDefault="009D5180" w:rsidP="009D5180">
      <w:pPr>
        <w:rPr>
          <w:rFonts w:hint="eastAsia"/>
        </w:rPr>
      </w:pPr>
      <w:r>
        <w:rPr>
          <w:rFonts w:hint="eastAsia"/>
        </w:rPr>
        <w:t xml:space="preserve">　　第八单元：科技成就</w:t>
      </w:r>
    </w:p>
    <w:p w:rsidR="009D5180" w:rsidRDefault="009D5180" w:rsidP="009D5180"/>
    <w:p w:rsidR="009D5180" w:rsidRDefault="009D5180" w:rsidP="009D5180">
      <w:pPr>
        <w:rPr>
          <w:rFonts w:hint="eastAsia"/>
        </w:rPr>
      </w:pPr>
      <w:r>
        <w:rPr>
          <w:rFonts w:hint="eastAsia"/>
        </w:rPr>
        <w:t xml:space="preserve">　　教材内容分析：</w:t>
      </w:r>
    </w:p>
    <w:p w:rsidR="009D5180" w:rsidRDefault="009D5180" w:rsidP="009D5180"/>
    <w:p w:rsidR="009D5180" w:rsidRDefault="009D5180" w:rsidP="009D5180">
      <w:pPr>
        <w:rPr>
          <w:rFonts w:hint="eastAsia"/>
        </w:rPr>
      </w:pPr>
      <w:r>
        <w:rPr>
          <w:rFonts w:hint="eastAsia"/>
        </w:rPr>
        <w:t xml:space="preserve">　　本组教材以“科技成就”为专题，编排了４篇课文，《呼风唤雨的世纪》讲述了２０世纪百年间的科学技术发展历程；《电脑住宅》带我们走进现代化的电脑住宅，亲身感受电脑的神奇和它给人们生活带来的方便与舒适；《飞向蓝天的恐龙》揭示了科学家们在古生物科学研究方面的重大发现；《飞船上的特殊乘客》向我们介绍了经过航天旅行的植物种子所发生的变化、发生变化的原因及发生变化后的用处。这几篇课文可以使学生学到描写或说明事物的基本方法。</w:t>
      </w:r>
    </w:p>
    <w:p w:rsidR="009D5180" w:rsidRDefault="009D5180" w:rsidP="009D5180"/>
    <w:p w:rsidR="009D5180" w:rsidRDefault="009D5180" w:rsidP="009D5180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29</w:t>
      </w:r>
      <w:r>
        <w:rPr>
          <w:rFonts w:hint="eastAsia"/>
        </w:rPr>
        <w:t>、《呼风唤雨的世纪》</w:t>
      </w:r>
    </w:p>
    <w:p w:rsidR="009D5180" w:rsidRDefault="009D5180" w:rsidP="009D5180"/>
    <w:p w:rsidR="009D5180" w:rsidRDefault="009D5180" w:rsidP="009D5180">
      <w:pPr>
        <w:rPr>
          <w:rFonts w:hint="eastAsia"/>
        </w:rPr>
      </w:pPr>
      <w:r>
        <w:rPr>
          <w:rFonts w:hint="eastAsia"/>
        </w:rPr>
        <w:t xml:space="preserve">　　这篇课文主要讲述了</w:t>
      </w:r>
      <w:r>
        <w:rPr>
          <w:rFonts w:hint="eastAsia"/>
        </w:rPr>
        <w:t>20</w:t>
      </w:r>
      <w:r>
        <w:rPr>
          <w:rFonts w:hint="eastAsia"/>
        </w:rPr>
        <w:t>世纪百年间的科学技术发展历程，展示了科学技术的迅猛发展给人类生活带来的巨大变化和灿烂前景。</w:t>
      </w:r>
    </w:p>
    <w:p w:rsidR="009D5180" w:rsidRDefault="009D5180" w:rsidP="009D5180"/>
    <w:p w:rsidR="009D5180" w:rsidRDefault="009D5180" w:rsidP="009D5180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30</w:t>
      </w:r>
      <w:r>
        <w:rPr>
          <w:rFonts w:hint="eastAsia"/>
        </w:rPr>
        <w:t>、《电脑住宅》</w:t>
      </w:r>
    </w:p>
    <w:p w:rsidR="009D5180" w:rsidRDefault="009D5180" w:rsidP="009D5180"/>
    <w:p w:rsidR="009D5180" w:rsidRDefault="009D5180" w:rsidP="009D5180">
      <w:pPr>
        <w:rPr>
          <w:rFonts w:hint="eastAsia"/>
        </w:rPr>
      </w:pPr>
      <w:r>
        <w:rPr>
          <w:rFonts w:hint="eastAsia"/>
        </w:rPr>
        <w:t xml:space="preserve">　　这是一篇略读课文。课文介绍了一栋实验性综合电脑住宅的有关情况。它位于日本东京市中心，建筑面积</w:t>
      </w:r>
      <w:r>
        <w:rPr>
          <w:rFonts w:hint="eastAsia"/>
        </w:rPr>
        <w:t>370</w:t>
      </w:r>
      <w:r>
        <w:rPr>
          <w:rFonts w:hint="eastAsia"/>
        </w:rPr>
        <w:t>多平方米，内部安装有</w:t>
      </w:r>
      <w:r>
        <w:rPr>
          <w:rFonts w:hint="eastAsia"/>
        </w:rPr>
        <w:t>100</w:t>
      </w:r>
      <w:r>
        <w:rPr>
          <w:rFonts w:hint="eastAsia"/>
        </w:rPr>
        <w:t>多台电脑，设计师是东京大学教授</w:t>
      </w:r>
      <w:proofErr w:type="gramStart"/>
      <w:r>
        <w:rPr>
          <w:rFonts w:hint="eastAsia"/>
        </w:rPr>
        <w:t>坂</w:t>
      </w:r>
      <w:proofErr w:type="gramEnd"/>
      <w:r>
        <w:rPr>
          <w:rFonts w:hint="eastAsia"/>
        </w:rPr>
        <w:t>村健。全文是按照空间转换的顺序来介绍的。</w:t>
      </w:r>
    </w:p>
    <w:p w:rsidR="009D5180" w:rsidRDefault="009D5180" w:rsidP="009D5180"/>
    <w:p w:rsidR="009D5180" w:rsidRDefault="009D5180" w:rsidP="009D5180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31*</w:t>
      </w:r>
      <w:r>
        <w:rPr>
          <w:rFonts w:hint="eastAsia"/>
        </w:rPr>
        <w:t>、《飞向蓝天的恐龙》</w:t>
      </w:r>
    </w:p>
    <w:p w:rsidR="009D5180" w:rsidRDefault="009D5180" w:rsidP="009D5180"/>
    <w:p w:rsidR="009D5180" w:rsidRDefault="009D5180" w:rsidP="009D5180">
      <w:pPr>
        <w:rPr>
          <w:rFonts w:hint="eastAsia"/>
        </w:rPr>
      </w:pPr>
      <w:r>
        <w:rPr>
          <w:rFonts w:hint="eastAsia"/>
        </w:rPr>
        <w:t xml:space="preserve">　　这是一篇科普文章，主要向人们介绍了科学家们根据研究提出的一种假说：鸟类很可能是一种小型恐龙的后裔。</w:t>
      </w:r>
      <w:r>
        <w:rPr>
          <w:rFonts w:hint="eastAsia"/>
        </w:rPr>
        <w:t>20</w:t>
      </w:r>
      <w:r>
        <w:rPr>
          <w:rFonts w:hint="eastAsia"/>
        </w:rPr>
        <w:t>世纪末我国科学家在辽西首次发现了保存有羽毛印痕的恐龙化石，为人们想象恐龙飞向蓝天、变化为鸟类的演化过程提供了证据。文章既揭示了科学家们在古生物研究方面的重大发现，也向学生开启了一扇探索古生物的科学之门，唤起他们对科学的浓厚兴趣。</w:t>
      </w:r>
    </w:p>
    <w:p w:rsidR="009D5180" w:rsidRDefault="009D5180" w:rsidP="009D5180"/>
    <w:p w:rsidR="009D5180" w:rsidRDefault="009D5180" w:rsidP="009D5180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32*</w:t>
      </w:r>
      <w:r>
        <w:rPr>
          <w:rFonts w:hint="eastAsia"/>
        </w:rPr>
        <w:t>、《飞船上的特殊乘客》</w:t>
      </w:r>
    </w:p>
    <w:p w:rsidR="009D5180" w:rsidRDefault="009D5180" w:rsidP="009D5180"/>
    <w:p w:rsidR="00202929" w:rsidRDefault="009D5180" w:rsidP="009D5180">
      <w:r>
        <w:rPr>
          <w:rFonts w:hint="eastAsia"/>
        </w:rPr>
        <w:t xml:space="preserve">　　这是一篇略读课文。课文介绍了经过航天旅行的植物的种子所发生的变化，产生变化的原因，以及经选育之后果实的实用、药用及他用。</w:t>
      </w:r>
    </w:p>
    <w:sectPr w:rsidR="00202929" w:rsidSect="00202929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36DE" w:rsidRDefault="003436DE" w:rsidP="009D5180">
      <w:r>
        <w:separator/>
      </w:r>
    </w:p>
  </w:endnote>
  <w:endnote w:type="continuationSeparator" w:id="0">
    <w:p w:rsidR="003436DE" w:rsidRDefault="003436DE" w:rsidP="009D51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36DE" w:rsidRDefault="003436DE" w:rsidP="009D5180">
      <w:r>
        <w:separator/>
      </w:r>
    </w:p>
  </w:footnote>
  <w:footnote w:type="continuationSeparator" w:id="0">
    <w:p w:rsidR="003436DE" w:rsidRDefault="003436DE" w:rsidP="009D518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5180" w:rsidRPr="009D5180" w:rsidRDefault="009D5180" w:rsidP="009D5180">
    <w:pPr>
      <w:pStyle w:val="a3"/>
      <w:jc w:val="right"/>
      <w:rPr>
        <w:i/>
        <w:color w:val="00B050"/>
        <w:sz w:val="24"/>
        <w:szCs w:val="24"/>
      </w:rPr>
    </w:pPr>
    <w:r w:rsidRPr="009D5180">
      <w:rPr>
        <w:rFonts w:hint="eastAsia"/>
        <w:i/>
        <w:color w:val="00B050"/>
        <w:sz w:val="24"/>
        <w:szCs w:val="24"/>
      </w:rPr>
      <w:t>大连奥数网</w:t>
    </w:r>
    <w:r w:rsidRPr="009D5180">
      <w:rPr>
        <w:rFonts w:hint="eastAsia"/>
        <w:i/>
        <w:color w:val="00B050"/>
        <w:sz w:val="24"/>
        <w:szCs w:val="24"/>
      </w:rPr>
      <w:t xml:space="preserve"> www.dl.aoshu.com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D5180"/>
    <w:rsid w:val="00202929"/>
    <w:rsid w:val="003436DE"/>
    <w:rsid w:val="0094425B"/>
    <w:rsid w:val="009D5180"/>
    <w:rsid w:val="00F732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425B"/>
    <w:pPr>
      <w:widowControl w:val="0"/>
      <w:jc w:val="both"/>
    </w:pPr>
    <w:rPr>
      <w:rFonts w:ascii="Times New Roman" w:eastAsia="宋体" w:hAnsi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D518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D5180"/>
    <w:rPr>
      <w:rFonts w:ascii="Times New Roman" w:eastAsia="宋体" w:hAnsi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D518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D5180"/>
    <w:rPr>
      <w:rFonts w:ascii="Times New Roman" w:eastAsia="宋体" w:hAnsi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801</Words>
  <Characters>4569</Characters>
  <Application>Microsoft Office Word</Application>
  <DocSecurity>0</DocSecurity>
  <Lines>38</Lines>
  <Paragraphs>10</Paragraphs>
  <ScaleCrop>false</ScaleCrop>
  <Company/>
  <LinksUpToDate>false</LinksUpToDate>
  <CharactersWithSpaces>5360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</cp:revision>
  <dcterms:created xsi:type="dcterms:W3CDTF">2011-12-22T09:19:00Z</dcterms:created>
  <dcterms:modified xsi:type="dcterms:W3CDTF">2011-12-22T09:21:00Z</dcterms:modified>
</cp:coreProperties>
</file>