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ED6" w:rsidRDefault="005C5ED6" w:rsidP="00386AF2">
      <w:pPr>
        <w:adjustRightInd w:val="0"/>
        <w:snapToGrid w:val="0"/>
        <w:rPr>
          <w:rFonts w:hAnsi="宋体"/>
          <w:b/>
          <w:color w:val="000000"/>
          <w:szCs w:val="21"/>
        </w:rPr>
      </w:pPr>
      <w:r>
        <w:rPr>
          <w:rFonts w:hAnsi="宋体" w:hint="eastAsia"/>
          <w:b/>
          <w:color w:val="000000"/>
          <w:szCs w:val="21"/>
        </w:rPr>
        <w:t xml:space="preserve">                             </w:t>
      </w:r>
      <w:r>
        <w:rPr>
          <w:rFonts w:hAnsi="宋体" w:hint="eastAsia"/>
          <w:b/>
          <w:color w:val="000000"/>
          <w:szCs w:val="21"/>
        </w:rPr>
        <w:t>六年级奥数天天练试题及答案</w:t>
      </w:r>
      <w:r>
        <w:rPr>
          <w:rFonts w:hAnsi="宋体" w:hint="eastAsia"/>
          <w:b/>
          <w:color w:val="000000"/>
          <w:szCs w:val="21"/>
        </w:rPr>
        <w:t>3.16</w:t>
      </w:r>
    </w:p>
    <w:p w:rsidR="005C5ED6" w:rsidRDefault="005C5ED6" w:rsidP="00386AF2">
      <w:pPr>
        <w:adjustRightInd w:val="0"/>
        <w:snapToGrid w:val="0"/>
        <w:rPr>
          <w:rFonts w:hAnsi="宋体"/>
          <w:b/>
          <w:color w:val="000000"/>
          <w:szCs w:val="21"/>
        </w:rPr>
      </w:pPr>
    </w:p>
    <w:p w:rsidR="00386AF2" w:rsidRPr="00E1399E" w:rsidRDefault="00386AF2" w:rsidP="006D712A">
      <w:pPr>
        <w:pStyle w:val="ae"/>
        <w:numPr>
          <w:ilvl w:val="0"/>
          <w:numId w:val="3"/>
        </w:numPr>
        <w:adjustRightInd w:val="0"/>
        <w:snapToGrid w:val="0"/>
        <w:ind w:firstLineChars="0"/>
        <w:rPr>
          <w:b/>
          <w:color w:val="000000"/>
          <w:szCs w:val="21"/>
        </w:rPr>
      </w:pPr>
      <w:r w:rsidRPr="00E1399E">
        <w:rPr>
          <w:rFonts w:hAnsi="宋体"/>
          <w:b/>
          <w:color w:val="000000"/>
          <w:szCs w:val="21"/>
        </w:rPr>
        <w:t>图中的</w:t>
      </w:r>
      <w:r w:rsidRPr="00E1399E">
        <w:rPr>
          <w:color w:val="000000"/>
          <w:szCs w:val="21"/>
        </w:rPr>
        <w:t>4</w:t>
      </w:r>
      <w:r w:rsidRPr="00E1399E">
        <w:rPr>
          <w:rFonts w:hAnsi="宋体"/>
          <w:b/>
          <w:color w:val="000000"/>
          <w:szCs w:val="21"/>
        </w:rPr>
        <w:t>个圆的圆心是正方形的</w:t>
      </w:r>
      <w:r w:rsidRPr="00E1399E">
        <w:rPr>
          <w:color w:val="000000"/>
          <w:szCs w:val="21"/>
        </w:rPr>
        <w:t>4</w:t>
      </w:r>
      <w:r w:rsidRPr="00E1399E">
        <w:rPr>
          <w:rFonts w:hAnsi="宋体"/>
          <w:b/>
          <w:color w:val="000000"/>
          <w:szCs w:val="21"/>
        </w:rPr>
        <w:t>个顶点，它们的公共点是该正方形的中心．如果每个圆的半径都是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厘米"/>
        </w:smartTagPr>
        <w:r w:rsidRPr="00E1399E">
          <w:rPr>
            <w:color w:val="000000"/>
            <w:szCs w:val="21"/>
          </w:rPr>
          <w:t>1</w:t>
        </w:r>
        <w:r w:rsidRPr="00E1399E">
          <w:rPr>
            <w:rFonts w:hAnsi="宋体"/>
            <w:b/>
            <w:color w:val="000000"/>
            <w:szCs w:val="21"/>
          </w:rPr>
          <w:t>厘米</w:t>
        </w:r>
      </w:smartTag>
      <w:r w:rsidRPr="00E1399E">
        <w:rPr>
          <w:rFonts w:hAnsi="宋体"/>
          <w:b/>
          <w:color w:val="000000"/>
          <w:szCs w:val="21"/>
        </w:rPr>
        <w:t>，那么阴影部分的总面积是多少平方厘米？</w:t>
      </w:r>
    </w:p>
    <w:p w:rsidR="00386AF2" w:rsidRPr="00E1399E" w:rsidRDefault="00386AF2" w:rsidP="00386AF2">
      <w:pPr>
        <w:ind w:firstLineChars="400" w:firstLine="840"/>
        <w:rPr>
          <w:b/>
        </w:rPr>
      </w:pPr>
      <w:r w:rsidRPr="00E1399E">
        <w:rPr>
          <w:noProof/>
        </w:rPr>
        <w:drawing>
          <wp:inline distT="0" distB="0" distL="0" distR="0">
            <wp:extent cx="1114425" cy="1085850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0" contrast="48000"/>
                    </a:blip>
                    <a:srcRect l="19463" t="20189" r="19899" b="214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AF2" w:rsidRPr="00E1399E" w:rsidRDefault="00386AF2" w:rsidP="00386AF2">
      <w:pPr>
        <w:rPr>
          <w:rFonts w:eastAsia="楷体_GB2312"/>
          <w:szCs w:val="21"/>
        </w:rPr>
      </w:pPr>
      <w:r w:rsidRPr="00E1399E">
        <w:rPr>
          <w:b/>
          <w:szCs w:val="21"/>
        </w:rPr>
        <w:t>【</w:t>
      </w:r>
      <w:r w:rsidRPr="00E1399E">
        <w:rPr>
          <w:rFonts w:eastAsia="楷体_GB2312"/>
          <w:szCs w:val="21"/>
        </w:rPr>
        <w:t>解析</w:t>
      </w:r>
      <w:r w:rsidRPr="00E1399E">
        <w:rPr>
          <w:b/>
          <w:szCs w:val="21"/>
        </w:rPr>
        <w:t>】</w:t>
      </w:r>
      <w:r w:rsidRPr="00E1399E">
        <w:rPr>
          <w:rFonts w:eastAsia="楷体_GB2312"/>
          <w:color w:val="000000"/>
          <w:szCs w:val="21"/>
        </w:rPr>
        <w:t>如下图所示：</w:t>
      </w:r>
    </w:p>
    <w:p w:rsidR="00386AF2" w:rsidRPr="00E1399E" w:rsidRDefault="00386AF2" w:rsidP="00386AF2">
      <w:pPr>
        <w:ind w:firstLineChars="400" w:firstLine="840"/>
        <w:rPr>
          <w:rFonts w:eastAsia="楷体_GB2312"/>
          <w:color w:val="000000"/>
          <w:szCs w:val="21"/>
        </w:rPr>
      </w:pPr>
      <w:r w:rsidRPr="00E1399E">
        <w:rPr>
          <w:rFonts w:eastAsia="楷体_GB2312"/>
          <w:noProof/>
          <w:color w:val="000000"/>
          <w:szCs w:val="21"/>
        </w:rPr>
        <w:drawing>
          <wp:inline distT="0" distB="0" distL="0" distR="0">
            <wp:extent cx="600075" cy="600075"/>
            <wp:effectExtent l="19050" t="0" r="9525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399E">
        <w:rPr>
          <w:rFonts w:eastAsia="楷体_GB2312"/>
          <w:color w:val="000000"/>
          <w:szCs w:val="21"/>
        </w:rPr>
        <w:t xml:space="preserve">        </w:t>
      </w:r>
      <w:r w:rsidRPr="00E1399E">
        <w:rPr>
          <w:rFonts w:eastAsia="楷体_GB2312"/>
          <w:noProof/>
          <w:color w:val="000000"/>
          <w:szCs w:val="21"/>
        </w:rPr>
        <w:drawing>
          <wp:inline distT="0" distB="0" distL="0" distR="0">
            <wp:extent cx="590550" cy="590550"/>
            <wp:effectExtent l="1905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AF2" w:rsidRPr="00E1399E" w:rsidRDefault="00386AF2" w:rsidP="00386AF2">
      <w:pPr>
        <w:ind w:leftChars="400" w:left="840" w:rightChars="-39" w:right="-82"/>
        <w:rPr>
          <w:rFonts w:eastAsia="楷体_GB2312"/>
          <w:color w:val="000000"/>
          <w:szCs w:val="21"/>
        </w:rPr>
      </w:pPr>
      <w:r w:rsidRPr="00E1399E">
        <w:rPr>
          <w:rFonts w:eastAsia="楷体_GB2312"/>
          <w:color w:val="000000"/>
          <w:szCs w:val="21"/>
        </w:rPr>
        <w:t>可以将每个圆内的阴影部分拼成一个正方形，每个正方形的面积为</w:t>
      </w:r>
      <w:r w:rsidRPr="00E1399E">
        <w:rPr>
          <w:rFonts w:eastAsia="楷体_GB2312"/>
          <w:color w:val="000000"/>
          <w:position w:val="-8"/>
          <w:szCs w:val="21"/>
        </w:rPr>
        <w:object w:dxaOrig="21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15pt" o:ole="">
            <v:imagedata r:id="rId10" o:title=""/>
          </v:shape>
          <o:OLEObject Type="Embed" ProgID="Equation.DSMT4" ShapeID="_x0000_i1025" DrawAspect="Content" ObjectID="_1488021910" r:id="rId11"/>
        </w:object>
      </w:r>
      <w:r w:rsidRPr="00E1399E">
        <w:rPr>
          <w:rFonts w:eastAsia="楷体_GB2312"/>
          <w:color w:val="000000"/>
          <w:szCs w:val="21"/>
        </w:rPr>
        <w:t>（平方厘米），所以阴影部分的总面积为</w:t>
      </w:r>
      <w:r w:rsidRPr="00E1399E">
        <w:rPr>
          <w:rFonts w:eastAsia="楷体_GB2312"/>
          <w:color w:val="000000"/>
          <w:position w:val="-6"/>
          <w:szCs w:val="21"/>
        </w:rPr>
        <w:object w:dxaOrig="760" w:dyaOrig="260">
          <v:shape id="_x0000_i1026" type="#_x0000_t75" style="width:38.25pt;height:12.75pt" o:ole="">
            <v:imagedata r:id="rId12" o:title=""/>
          </v:shape>
          <o:OLEObject Type="Embed" ProgID="Equation.DSMT4" ShapeID="_x0000_i1026" DrawAspect="Content" ObjectID="_1488021911" r:id="rId13"/>
        </w:object>
      </w:r>
      <w:r w:rsidRPr="00E1399E">
        <w:rPr>
          <w:rFonts w:eastAsia="楷体_GB2312"/>
          <w:color w:val="000000"/>
          <w:szCs w:val="21"/>
        </w:rPr>
        <w:t>（平方厘米）．</w:t>
      </w:r>
    </w:p>
    <w:p w:rsidR="00386AF2" w:rsidRPr="00E1399E" w:rsidRDefault="00386AF2" w:rsidP="006D712A">
      <w:pPr>
        <w:pStyle w:val="ae"/>
        <w:numPr>
          <w:ilvl w:val="0"/>
          <w:numId w:val="3"/>
        </w:numPr>
        <w:adjustRightInd w:val="0"/>
        <w:snapToGrid w:val="0"/>
        <w:ind w:firstLineChars="0"/>
        <w:rPr>
          <w:rFonts w:eastAsia="楷体_GB2312"/>
          <w:szCs w:val="21"/>
        </w:rPr>
      </w:pPr>
      <w:r w:rsidRPr="00E1399E">
        <w:rPr>
          <w:b/>
          <w:szCs w:val="21"/>
        </w:rPr>
        <w:t xml:space="preserve">  </w:t>
      </w:r>
      <w:r w:rsidRPr="00E1399E">
        <w:rPr>
          <w:b/>
          <w:szCs w:val="21"/>
        </w:rPr>
        <w:t>草原上有一等边三角形建筑物，边长为</w:t>
      </w:r>
      <w:r w:rsidRPr="00E1399E">
        <w:rPr>
          <w:b/>
          <w:szCs w:val="21"/>
        </w:rPr>
        <w:t>3m</w:t>
      </w:r>
      <w:r w:rsidRPr="00E1399E">
        <w:rPr>
          <w:b/>
          <w:szCs w:val="21"/>
        </w:rPr>
        <w:t>，一只羊被栓在建筑物的一上。如右图。已知绳</w:t>
      </w:r>
      <w:r w:rsidRPr="00E1399E">
        <w:rPr>
          <w:b/>
          <w:szCs w:val="21"/>
        </w:rPr>
        <w:t xml:space="preserve"> </w:t>
      </w:r>
      <w:r w:rsidRPr="00E1399E">
        <w:rPr>
          <w:b/>
          <w:szCs w:val="21"/>
        </w:rPr>
        <w:t>子长为</w:t>
      </w:r>
      <w:r w:rsidRPr="00E1399E">
        <w:rPr>
          <w:b/>
          <w:szCs w:val="21"/>
        </w:rPr>
        <w:t>4m</w:t>
      </w:r>
      <w:r w:rsidRPr="00E1399E">
        <w:rPr>
          <w:b/>
          <w:szCs w:val="21"/>
        </w:rPr>
        <w:t>，这只羊能吃到草的总面积是多少平方米？</w:t>
      </w:r>
    </w:p>
    <w:p w:rsidR="00386AF2" w:rsidRPr="00E1399E" w:rsidRDefault="00386AF2" w:rsidP="00386AF2">
      <w:pPr>
        <w:ind w:leftChars="200" w:left="420" w:firstLineChars="400" w:firstLine="840"/>
        <w:rPr>
          <w:rFonts w:eastAsia="楷体_GB2312"/>
          <w:szCs w:val="21"/>
        </w:rPr>
      </w:pPr>
      <w:r w:rsidRPr="00E1399E">
        <w:rPr>
          <w:noProof/>
        </w:rPr>
        <w:drawing>
          <wp:inline distT="0" distB="0" distL="0" distR="0">
            <wp:extent cx="1628775" cy="89535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399E">
        <w:t xml:space="preserve">           </w:t>
      </w:r>
      <w:r w:rsidRPr="00E1399E">
        <w:rPr>
          <w:noProof/>
        </w:rPr>
        <w:drawing>
          <wp:inline distT="0" distB="0" distL="0" distR="0">
            <wp:extent cx="1019175" cy="952500"/>
            <wp:effectExtent l="1905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33488" r="16743" b="23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AF2" w:rsidRPr="00E1399E" w:rsidRDefault="00386AF2" w:rsidP="00386AF2">
      <w:pPr>
        <w:rPr>
          <w:rFonts w:eastAsia="楷体_GB2312"/>
          <w:szCs w:val="21"/>
        </w:rPr>
      </w:pPr>
      <w:r w:rsidRPr="00E1399E">
        <w:rPr>
          <w:rFonts w:eastAsia="楷体_GB2312"/>
        </w:rPr>
        <w:t>要求的面积就是阴影部分的面积。挺好算的。就是三个扇形的面积相加。大的扇形半径</w:t>
      </w:r>
      <w:r w:rsidRPr="00E1399E">
        <w:rPr>
          <w:rFonts w:eastAsia="楷体_GB2312"/>
        </w:rPr>
        <w:t>4m</w:t>
      </w:r>
      <w:r w:rsidRPr="00E1399E">
        <w:rPr>
          <w:rFonts w:eastAsia="楷体_GB2312"/>
        </w:rPr>
        <w:t>，圆心角</w:t>
      </w:r>
      <w:r w:rsidRPr="00E1399E">
        <w:rPr>
          <w:rFonts w:eastAsia="楷体_GB2312"/>
        </w:rPr>
        <w:t>300</w:t>
      </w:r>
      <w:r w:rsidRPr="00E1399E">
        <w:rPr>
          <w:rFonts w:eastAsia="楷体_GB2312"/>
        </w:rPr>
        <w:t>度，小的扇形半径都是</w:t>
      </w:r>
      <w:r w:rsidRPr="00E1399E">
        <w:rPr>
          <w:rFonts w:eastAsia="楷体_GB2312"/>
        </w:rPr>
        <w:t>1m</w:t>
      </w:r>
      <w:r w:rsidRPr="00E1399E">
        <w:rPr>
          <w:rFonts w:eastAsia="楷体_GB2312"/>
        </w:rPr>
        <w:t>，圆心角都是</w:t>
      </w:r>
      <w:r w:rsidRPr="00E1399E">
        <w:rPr>
          <w:rFonts w:eastAsia="楷体_GB2312"/>
        </w:rPr>
        <w:t>120</w:t>
      </w:r>
      <w:r w:rsidRPr="00E1399E">
        <w:rPr>
          <w:rFonts w:eastAsia="楷体_GB2312"/>
        </w:rPr>
        <w:t>度。三个相加即是。</w:t>
      </w:r>
      <w:r w:rsidRPr="00E1399E">
        <w:rPr>
          <w:rFonts w:eastAsia="楷体_GB2312"/>
          <w:szCs w:val="21"/>
        </w:rPr>
        <w:t>半径为</w:t>
      </w:r>
      <w:r w:rsidRPr="00E1399E">
        <w:rPr>
          <w:rFonts w:eastAsia="楷体_GB2312"/>
          <w:szCs w:val="21"/>
        </w:rPr>
        <w:t>4</w:t>
      </w:r>
      <w:r w:rsidRPr="00E1399E">
        <w:rPr>
          <w:rFonts w:eastAsia="楷体_GB2312"/>
          <w:szCs w:val="21"/>
        </w:rPr>
        <w:t>，圆心角为</w:t>
      </w:r>
      <w:r w:rsidRPr="00E1399E">
        <w:rPr>
          <w:rFonts w:eastAsia="楷体_GB2312"/>
          <w:szCs w:val="21"/>
        </w:rPr>
        <w:t>300</w:t>
      </w:r>
      <w:r w:rsidRPr="00E1399E">
        <w:rPr>
          <w:rFonts w:eastAsia="楷体_GB2312"/>
          <w:szCs w:val="21"/>
        </w:rPr>
        <w:t>度的扇形面积</w:t>
      </w:r>
      <w:r w:rsidRPr="00E1399E">
        <w:rPr>
          <w:rFonts w:eastAsia="楷体_GB2312"/>
          <w:position w:val="-24"/>
          <w:szCs w:val="21"/>
        </w:rPr>
        <w:object w:dxaOrig="2079" w:dyaOrig="660">
          <v:shape id="_x0000_i1027" type="#_x0000_t75" style="width:104.25pt;height:33pt" o:ole="">
            <v:imagedata r:id="rId16" o:title=""/>
          </v:shape>
          <o:OLEObject Type="Embed" ProgID="Equation.DSMT4" ShapeID="_x0000_i1027" DrawAspect="Content" ObjectID="_1488021912" r:id="rId17"/>
        </w:object>
      </w:r>
      <w:r w:rsidRPr="00E1399E">
        <w:rPr>
          <w:rFonts w:eastAsia="楷体_GB2312"/>
          <w:szCs w:val="21"/>
        </w:rPr>
        <w:t>2</w:t>
      </w:r>
      <w:r w:rsidRPr="00E1399E">
        <w:rPr>
          <w:rFonts w:eastAsia="楷体_GB2312"/>
          <w:szCs w:val="21"/>
        </w:rPr>
        <w:t>个半径为</w:t>
      </w:r>
      <w:r w:rsidRPr="00E1399E">
        <w:rPr>
          <w:rFonts w:eastAsia="楷体_GB2312"/>
          <w:szCs w:val="21"/>
        </w:rPr>
        <w:t>1</w:t>
      </w:r>
      <w:r w:rsidRPr="00E1399E">
        <w:rPr>
          <w:rFonts w:eastAsia="楷体_GB2312"/>
          <w:szCs w:val="21"/>
        </w:rPr>
        <w:t>，圆心角为</w:t>
      </w:r>
      <w:r w:rsidRPr="00E1399E">
        <w:rPr>
          <w:rFonts w:eastAsia="楷体_GB2312"/>
          <w:szCs w:val="21"/>
        </w:rPr>
        <w:t>120</w:t>
      </w:r>
      <w:r w:rsidRPr="00E1399E">
        <w:rPr>
          <w:rFonts w:eastAsia="楷体_GB2312"/>
          <w:szCs w:val="21"/>
        </w:rPr>
        <w:t>度的扇形面积</w:t>
      </w:r>
      <w:r w:rsidRPr="00E1399E">
        <w:rPr>
          <w:rFonts w:eastAsia="楷体_GB2312"/>
          <w:szCs w:val="21"/>
        </w:rPr>
        <w:t xml:space="preserve"> </w:t>
      </w:r>
      <w:r w:rsidRPr="00E1399E">
        <w:rPr>
          <w:rFonts w:eastAsia="楷体_GB2312"/>
          <w:position w:val="-24"/>
          <w:szCs w:val="21"/>
        </w:rPr>
        <w:object w:dxaOrig="2220" w:dyaOrig="660">
          <v:shape id="_x0000_i1028" type="#_x0000_t75" style="width:111pt;height:33pt" o:ole="">
            <v:imagedata r:id="rId18" o:title=""/>
          </v:shape>
          <o:OLEObject Type="Embed" ProgID="Equation.DSMT4" ShapeID="_x0000_i1028" DrawAspect="Content" ObjectID="_1488021913" r:id="rId19"/>
        </w:object>
      </w:r>
    </w:p>
    <w:p w:rsidR="00386AF2" w:rsidRDefault="00386AF2" w:rsidP="00386AF2">
      <w:pPr>
        <w:rPr>
          <w:rFonts w:eastAsia="楷体_GB2312"/>
          <w:szCs w:val="21"/>
        </w:rPr>
      </w:pPr>
      <w:r w:rsidRPr="00E1399E">
        <w:rPr>
          <w:rFonts w:eastAsia="楷体_GB2312"/>
          <w:szCs w:val="21"/>
        </w:rPr>
        <w:t>所以总面积为</w:t>
      </w:r>
      <w:r w:rsidRPr="00E1399E">
        <w:rPr>
          <w:rFonts w:eastAsia="楷体_GB2312"/>
          <w:szCs w:val="21"/>
        </w:rPr>
        <w:t>41.87+2.09=43.96</w:t>
      </w:r>
      <w:r w:rsidRPr="00E1399E">
        <w:rPr>
          <w:rFonts w:eastAsia="楷体_GB2312"/>
          <w:szCs w:val="21"/>
        </w:rPr>
        <w:t>平方米</w:t>
      </w:r>
    </w:p>
    <w:p w:rsidR="005C5ED6" w:rsidRDefault="005C5ED6" w:rsidP="00386AF2">
      <w:pPr>
        <w:rPr>
          <w:rFonts w:eastAsia="楷体_GB2312"/>
          <w:szCs w:val="21"/>
        </w:rPr>
      </w:pPr>
    </w:p>
    <w:p w:rsidR="005C5ED6" w:rsidRDefault="005C5ED6" w:rsidP="00386AF2">
      <w:pPr>
        <w:rPr>
          <w:rFonts w:eastAsia="楷体_GB2312"/>
          <w:szCs w:val="21"/>
        </w:rPr>
      </w:pPr>
    </w:p>
    <w:p w:rsidR="005C5ED6" w:rsidRDefault="005C5ED6" w:rsidP="00386AF2">
      <w:pPr>
        <w:rPr>
          <w:rFonts w:eastAsia="楷体_GB2312"/>
          <w:szCs w:val="21"/>
        </w:rPr>
      </w:pPr>
    </w:p>
    <w:p w:rsidR="005C5ED6" w:rsidRDefault="005C5ED6" w:rsidP="00386AF2">
      <w:pPr>
        <w:rPr>
          <w:rFonts w:hAnsi="宋体"/>
          <w:b/>
          <w:color w:val="000000"/>
          <w:szCs w:val="21"/>
        </w:rPr>
      </w:pPr>
      <w:r>
        <w:rPr>
          <w:rFonts w:hAnsi="宋体" w:hint="eastAsia"/>
          <w:b/>
          <w:color w:val="000000"/>
          <w:szCs w:val="21"/>
        </w:rPr>
        <w:lastRenderedPageBreak/>
        <w:t xml:space="preserve">                            </w:t>
      </w:r>
      <w:r>
        <w:rPr>
          <w:rFonts w:hAnsi="宋体" w:hint="eastAsia"/>
          <w:b/>
          <w:color w:val="000000"/>
          <w:szCs w:val="21"/>
        </w:rPr>
        <w:t>六年级奥数天天练试题及答案</w:t>
      </w:r>
      <w:r>
        <w:rPr>
          <w:rFonts w:hAnsi="宋体" w:hint="eastAsia"/>
          <w:b/>
          <w:color w:val="000000"/>
          <w:szCs w:val="21"/>
        </w:rPr>
        <w:t>3.17</w:t>
      </w:r>
    </w:p>
    <w:p w:rsidR="007F2260" w:rsidRPr="00E1399E" w:rsidRDefault="007F2260" w:rsidP="00386AF2">
      <w:pPr>
        <w:rPr>
          <w:rFonts w:eastAsia="楷体_GB2312"/>
          <w:szCs w:val="21"/>
        </w:rPr>
      </w:pPr>
    </w:p>
    <w:p w:rsidR="00386AF2" w:rsidRPr="00E1399E" w:rsidRDefault="00386AF2" w:rsidP="006D712A">
      <w:pPr>
        <w:pStyle w:val="ae"/>
        <w:numPr>
          <w:ilvl w:val="0"/>
          <w:numId w:val="3"/>
        </w:numPr>
        <w:adjustRightInd w:val="0"/>
        <w:snapToGrid w:val="0"/>
        <w:ind w:firstLineChars="0"/>
        <w:rPr>
          <w:b/>
          <w:szCs w:val="21"/>
        </w:rPr>
      </w:pPr>
      <w:r w:rsidRPr="00E1399E">
        <w:rPr>
          <w:rFonts w:hAnsi="宋体"/>
          <w:b/>
          <w:szCs w:val="21"/>
        </w:rPr>
        <w:t>在一个面积为</w:t>
      </w:r>
      <w:r w:rsidRPr="00E1399E">
        <w:rPr>
          <w:b/>
          <w:szCs w:val="21"/>
        </w:rPr>
        <w:t>12</w:t>
      </w:r>
      <w:r w:rsidRPr="00E1399E">
        <w:rPr>
          <w:rFonts w:hAnsi="宋体"/>
          <w:b/>
          <w:szCs w:val="21"/>
        </w:rPr>
        <w:t>平方厘米的正方形，作一个最大的圆，这个圆的面积是多少平方厘米？</w:t>
      </w:r>
    </w:p>
    <w:p w:rsidR="00386AF2" w:rsidRPr="00E1399E" w:rsidRDefault="00386AF2" w:rsidP="00386AF2">
      <w:pPr>
        <w:ind w:left="851"/>
        <w:jc w:val="center"/>
        <w:rPr>
          <w:b/>
          <w:szCs w:val="21"/>
        </w:rPr>
      </w:pPr>
      <w:r w:rsidRPr="00E1399E">
        <w:rPr>
          <w:b/>
          <w:noProof/>
          <w:szCs w:val="21"/>
        </w:rPr>
        <w:drawing>
          <wp:inline distT="0" distB="0" distL="0" distR="0">
            <wp:extent cx="1133475" cy="1133475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AF2" w:rsidRPr="00E1399E" w:rsidRDefault="00386AF2" w:rsidP="00386AF2">
      <w:pPr>
        <w:rPr>
          <w:rFonts w:eastAsia="楷体_GB2312"/>
          <w:szCs w:val="21"/>
        </w:rPr>
      </w:pPr>
      <w:r w:rsidRPr="00E1399E">
        <w:rPr>
          <w:b/>
          <w:szCs w:val="21"/>
        </w:rPr>
        <w:t>【</w:t>
      </w:r>
      <w:r w:rsidRPr="00E1399E">
        <w:rPr>
          <w:rFonts w:eastAsia="楷体_GB2312"/>
          <w:szCs w:val="21"/>
        </w:rPr>
        <w:t>解析</w:t>
      </w:r>
      <w:r w:rsidRPr="00E1399E">
        <w:rPr>
          <w:b/>
          <w:szCs w:val="21"/>
        </w:rPr>
        <w:t>】</w:t>
      </w:r>
      <w:r w:rsidRPr="00E1399E">
        <w:rPr>
          <w:rFonts w:eastAsia="楷体_GB2312"/>
          <w:szCs w:val="21"/>
        </w:rPr>
        <w:t>如下图，本题不能求出圆的半径，换种想法，能否知道</w:t>
      </w:r>
      <w:r w:rsidRPr="00E1399E">
        <w:rPr>
          <w:rFonts w:eastAsia="楷体_GB2312"/>
          <w:position w:val="-22"/>
          <w:szCs w:val="21"/>
        </w:rPr>
        <w:object w:dxaOrig="2100" w:dyaOrig="560">
          <v:shape id="_x0000_i1029" type="#_x0000_t75" style="width:105pt;height:27.75pt" o:ole="">
            <v:imagedata r:id="rId21" o:title=""/>
          </v:shape>
          <o:OLEObject Type="Embed" ProgID="Equation.DSMT4" ShapeID="_x0000_i1029" DrawAspect="Content" ObjectID="_1488021914" r:id="rId22"/>
        </w:object>
      </w:r>
      <w:r w:rsidRPr="00E1399E">
        <w:rPr>
          <w:rFonts w:eastAsia="楷体_GB2312"/>
          <w:szCs w:val="21"/>
        </w:rPr>
        <w:t>，依据正方形的边长等于圆的半径的</w:t>
      </w:r>
      <w:r w:rsidRPr="00E1399E">
        <w:rPr>
          <w:rFonts w:eastAsia="楷体_GB2312"/>
          <w:szCs w:val="21"/>
        </w:rPr>
        <w:t>2</w:t>
      </w:r>
      <w:r w:rsidRPr="00E1399E">
        <w:rPr>
          <w:rFonts w:eastAsia="楷体_GB2312"/>
          <w:szCs w:val="21"/>
        </w:rPr>
        <w:t>倍，所以圆的面积与正方形面积比为：</w:t>
      </w:r>
      <w:r w:rsidRPr="00E1399E">
        <w:rPr>
          <w:rFonts w:eastAsia="楷体_GB2312"/>
          <w:position w:val="-6"/>
          <w:szCs w:val="21"/>
        </w:rPr>
        <w:object w:dxaOrig="220" w:dyaOrig="200">
          <v:shape id="_x0000_i1030" type="#_x0000_t75" style="width:11.25pt;height:9.75pt" o:ole="">
            <v:imagedata r:id="rId23" o:title=""/>
          </v:shape>
          <o:OLEObject Type="Embed" ProgID="Equation.DSMT4" ShapeID="_x0000_i1030" DrawAspect="Content" ObjectID="_1488021915" r:id="rId24"/>
        </w:object>
      </w:r>
      <w:r w:rsidRPr="00E1399E">
        <w:rPr>
          <w:rFonts w:eastAsia="楷体_GB2312"/>
          <w:szCs w:val="21"/>
        </w:rPr>
        <w:t>：</w:t>
      </w:r>
      <w:r w:rsidRPr="00E1399E">
        <w:rPr>
          <w:rFonts w:eastAsia="楷体_GB2312"/>
          <w:szCs w:val="21"/>
        </w:rPr>
        <w:t>4</w:t>
      </w:r>
      <w:r w:rsidRPr="00E1399E">
        <w:rPr>
          <w:rFonts w:eastAsia="楷体_GB2312"/>
          <w:szCs w:val="21"/>
        </w:rPr>
        <w:t>，即圆的面积是正方形面积的</w:t>
      </w:r>
      <w:r w:rsidRPr="00E1399E">
        <w:rPr>
          <w:rFonts w:eastAsia="楷体_GB2312"/>
          <w:position w:val="-22"/>
          <w:szCs w:val="21"/>
        </w:rPr>
        <w:object w:dxaOrig="240" w:dyaOrig="560">
          <v:shape id="_x0000_i1031" type="#_x0000_t75" style="width:12pt;height:27.75pt" o:ole="">
            <v:imagedata r:id="rId25" o:title=""/>
          </v:shape>
          <o:OLEObject Type="Embed" ProgID="Equation.DSMT4" ShapeID="_x0000_i1031" DrawAspect="Content" ObjectID="_1488021916" r:id="rId26"/>
        </w:object>
      </w:r>
      <w:r w:rsidRPr="00E1399E">
        <w:rPr>
          <w:rFonts w:eastAsia="楷体_GB2312"/>
          <w:szCs w:val="21"/>
        </w:rPr>
        <w:t>。另一种想法：图中小正方形的面积就是</w:t>
      </w:r>
      <w:r w:rsidRPr="00E1399E">
        <w:rPr>
          <w:rFonts w:eastAsia="楷体_GB2312"/>
          <w:position w:val="-4"/>
          <w:szCs w:val="21"/>
        </w:rPr>
        <w:object w:dxaOrig="220" w:dyaOrig="279">
          <v:shape id="_x0000_i1032" type="#_x0000_t75" style="width:11.25pt;height:14.25pt" o:ole="">
            <v:imagedata r:id="rId27" o:title=""/>
          </v:shape>
          <o:OLEObject Type="Embed" ProgID="Equation.DSMT4" ShapeID="_x0000_i1032" DrawAspect="Content" ObjectID="_1488021917" r:id="rId28"/>
        </w:object>
      </w:r>
      <w:r w:rsidRPr="00E1399E">
        <w:rPr>
          <w:rFonts w:eastAsia="楷体_GB2312"/>
          <w:szCs w:val="21"/>
        </w:rPr>
        <w:t>，大正方形的面积的</w:t>
      </w:r>
      <w:r w:rsidRPr="00E1399E">
        <w:rPr>
          <w:rFonts w:eastAsia="楷体_GB2312"/>
          <w:position w:val="-22"/>
          <w:szCs w:val="21"/>
        </w:rPr>
        <w:object w:dxaOrig="220" w:dyaOrig="560">
          <v:shape id="_x0000_i1033" type="#_x0000_t75" style="width:11.25pt;height:27.75pt" o:ole="">
            <v:imagedata r:id="rId29" o:title=""/>
          </v:shape>
          <o:OLEObject Type="Embed" ProgID="Equation.DSMT4" ShapeID="_x0000_i1033" DrawAspect="Content" ObjectID="_1488021918" r:id="rId30"/>
        </w:object>
      </w:r>
      <w:r w:rsidRPr="00E1399E">
        <w:rPr>
          <w:rFonts w:eastAsia="楷体_GB2312"/>
          <w:szCs w:val="21"/>
        </w:rPr>
        <w:t>，所以圆的面积等于大正方形面积的</w:t>
      </w:r>
      <w:r w:rsidRPr="00E1399E">
        <w:rPr>
          <w:rFonts w:eastAsia="楷体_GB2312"/>
          <w:position w:val="-22"/>
          <w:szCs w:val="21"/>
        </w:rPr>
        <w:object w:dxaOrig="220" w:dyaOrig="560">
          <v:shape id="_x0000_i1034" type="#_x0000_t75" style="width:11.25pt;height:27.75pt" o:ole="">
            <v:imagedata r:id="rId29" o:title=""/>
          </v:shape>
          <o:OLEObject Type="Embed" ProgID="Equation.DSMT4" ShapeID="_x0000_i1034" DrawAspect="Content" ObjectID="_1488021919" r:id="rId31"/>
        </w:object>
      </w:r>
      <w:r w:rsidRPr="00E1399E">
        <w:rPr>
          <w:rFonts w:eastAsia="楷体_GB2312"/>
          <w:szCs w:val="21"/>
        </w:rPr>
        <w:t>的</w:t>
      </w:r>
      <w:r w:rsidRPr="00E1399E">
        <w:rPr>
          <w:rFonts w:eastAsia="楷体_GB2312"/>
          <w:position w:val="-6"/>
          <w:szCs w:val="21"/>
        </w:rPr>
        <w:object w:dxaOrig="220" w:dyaOrig="200">
          <v:shape id="_x0000_i1035" type="#_x0000_t75" style="width:11.25pt;height:9.75pt" o:ole="">
            <v:imagedata r:id="rId23" o:title=""/>
          </v:shape>
          <o:OLEObject Type="Embed" ProgID="Equation.DSMT4" ShapeID="_x0000_i1035" DrawAspect="Content" ObjectID="_1488021920" r:id="rId32"/>
        </w:object>
      </w:r>
      <w:r w:rsidRPr="00E1399E">
        <w:rPr>
          <w:rFonts w:eastAsia="楷体_GB2312"/>
          <w:szCs w:val="21"/>
        </w:rPr>
        <w:t>倍。</w:t>
      </w:r>
      <w:r w:rsidRPr="00E1399E">
        <w:rPr>
          <w:rFonts w:eastAsia="楷体_GB2312"/>
          <w:szCs w:val="21"/>
        </w:rPr>
        <w:t xml:space="preserve"> </w:t>
      </w:r>
      <w:r w:rsidRPr="00E1399E">
        <w:rPr>
          <w:rFonts w:eastAsia="楷体_GB2312"/>
          <w:position w:val="-22"/>
          <w:szCs w:val="21"/>
        </w:rPr>
        <w:object w:dxaOrig="1620" w:dyaOrig="560">
          <v:shape id="_x0000_i1036" type="#_x0000_t75" style="width:81pt;height:27.75pt" o:ole="">
            <v:imagedata r:id="rId33" o:title=""/>
          </v:shape>
          <o:OLEObject Type="Embed" ProgID="Equation.DSMT4" ShapeID="_x0000_i1036" DrawAspect="Content" ObjectID="_1488021921" r:id="rId34"/>
        </w:object>
      </w:r>
      <w:r w:rsidRPr="00E1399E">
        <w:rPr>
          <w:rFonts w:eastAsia="楷体_GB2312"/>
          <w:szCs w:val="21"/>
        </w:rPr>
        <w:t>（平方厘米）</w:t>
      </w:r>
    </w:p>
    <w:p w:rsidR="00386AF2" w:rsidRPr="00E1399E" w:rsidRDefault="00386AF2" w:rsidP="00386AF2"/>
    <w:p w:rsidR="00386AF2" w:rsidRPr="00E1399E" w:rsidRDefault="00386AF2" w:rsidP="006D712A">
      <w:pPr>
        <w:pStyle w:val="ae"/>
        <w:numPr>
          <w:ilvl w:val="0"/>
          <w:numId w:val="3"/>
        </w:numPr>
        <w:adjustRightInd w:val="0"/>
        <w:snapToGrid w:val="0"/>
        <w:ind w:firstLineChars="0"/>
        <w:rPr>
          <w:b/>
          <w:color w:val="000000"/>
          <w:szCs w:val="21"/>
        </w:rPr>
      </w:pPr>
      <w:r w:rsidRPr="00E1399E">
        <w:rPr>
          <w:rFonts w:hAnsi="宋体"/>
          <w:b/>
          <w:color w:val="000000"/>
          <w:szCs w:val="21"/>
        </w:rPr>
        <w:t>三角形</w:t>
      </w:r>
      <w:r w:rsidRPr="00E1399E">
        <w:rPr>
          <w:b/>
          <w:color w:val="000000"/>
          <w:szCs w:val="21"/>
        </w:rPr>
        <w:t>ABC</w:t>
      </w:r>
      <w:r w:rsidRPr="00E1399E">
        <w:rPr>
          <w:rFonts w:hAnsi="宋体"/>
          <w:b/>
          <w:color w:val="000000"/>
          <w:szCs w:val="21"/>
        </w:rPr>
        <w:t>是直角三角形，阴影部分①的面积比阴影部分②的面积小</w:t>
      </w:r>
      <w:r w:rsidRPr="00E1399E">
        <w:rPr>
          <w:b/>
          <w:color w:val="000000"/>
          <w:szCs w:val="21"/>
        </w:rPr>
        <w:t>28</w:t>
      </w:r>
      <w:r w:rsidRPr="00E1399E">
        <w:rPr>
          <w:rFonts w:hAnsi="宋体"/>
          <w:b/>
          <w:color w:val="000000"/>
          <w:szCs w:val="21"/>
        </w:rPr>
        <w:t>平方厘米，</w:t>
      </w:r>
      <w:r w:rsidRPr="00E1399E">
        <w:rPr>
          <w:b/>
          <w:color w:val="000000"/>
          <w:szCs w:val="21"/>
        </w:rPr>
        <w:t>AB</w:t>
      </w:r>
      <w:r w:rsidRPr="00E1399E">
        <w:rPr>
          <w:rFonts w:hAnsi="宋体"/>
          <w:b/>
          <w:color w:val="000000"/>
          <w:szCs w:val="21"/>
        </w:rPr>
        <w:t>长</w:t>
      </w:r>
      <w:r w:rsidRPr="00E1399E">
        <w:rPr>
          <w:b/>
          <w:color w:val="000000"/>
          <w:szCs w:val="21"/>
        </w:rPr>
        <w:t>40</w:t>
      </w:r>
      <w:r w:rsidRPr="00E1399E">
        <w:rPr>
          <w:rFonts w:hAnsi="宋体"/>
          <w:b/>
          <w:color w:val="000000"/>
          <w:szCs w:val="21"/>
        </w:rPr>
        <w:t>厘米，</w:t>
      </w:r>
      <w:r w:rsidRPr="00E1399E">
        <w:rPr>
          <w:b/>
          <w:color w:val="000000"/>
          <w:szCs w:val="21"/>
        </w:rPr>
        <w:t>BC</w:t>
      </w:r>
      <w:r w:rsidRPr="00E1399E">
        <w:rPr>
          <w:rFonts w:hAnsi="宋体"/>
          <w:b/>
          <w:color w:val="000000"/>
          <w:szCs w:val="21"/>
        </w:rPr>
        <w:t>长是多少厘米？</w:t>
      </w:r>
    </w:p>
    <w:p w:rsidR="00386AF2" w:rsidRPr="00E1399E" w:rsidRDefault="00386AF2" w:rsidP="00386AF2">
      <w:pPr>
        <w:ind w:right="315"/>
        <w:jc w:val="center"/>
      </w:pPr>
      <w:r w:rsidRPr="00E1399E">
        <w:rPr>
          <w:noProof/>
        </w:rPr>
        <w:drawing>
          <wp:inline distT="0" distB="0" distL="0" distR="0">
            <wp:extent cx="1181100" cy="1724025"/>
            <wp:effectExtent l="19050" t="0" r="0" b="0"/>
            <wp:docPr id="40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AF2" w:rsidRPr="00E1399E" w:rsidRDefault="00386AF2" w:rsidP="00386AF2">
      <w:pPr>
        <w:ind w:right="315"/>
        <w:rPr>
          <w:rFonts w:eastAsia="楷体_GB2312"/>
          <w:color w:val="000000"/>
          <w:szCs w:val="21"/>
        </w:rPr>
      </w:pPr>
      <w:r w:rsidRPr="00E1399E">
        <w:rPr>
          <w:rFonts w:eastAsia="楷体" w:hAnsi="楷体"/>
          <w:szCs w:val="21"/>
        </w:rPr>
        <w:t>【解析】已知</w:t>
      </w:r>
      <w:r w:rsidRPr="00E1399E">
        <w:rPr>
          <w:rFonts w:eastAsia="楷体_GB2312"/>
          <w:b/>
          <w:color w:val="000000"/>
          <w:position w:val="-8"/>
          <w:szCs w:val="21"/>
        </w:rPr>
        <w:object w:dxaOrig="1440" w:dyaOrig="320">
          <v:shape id="_x0000_i1037" type="#_x0000_t75" style="width:1in;height:15.75pt" o:ole="">
            <v:imagedata r:id="rId36" o:title=""/>
          </v:shape>
          <o:OLEObject Type="Embed" ProgID="Equation.DSMT4" ShapeID="_x0000_i1037" DrawAspect="Content" ObjectID="_1488021922" r:id="rId37"/>
        </w:object>
      </w:r>
      <w:r w:rsidRPr="00E1399E">
        <w:rPr>
          <w:rFonts w:eastAsia="楷体_GB2312"/>
          <w:color w:val="000000"/>
          <w:szCs w:val="21"/>
        </w:rPr>
        <w:t>，利用差不变我们把圆弧</w:t>
      </w:r>
      <w:r w:rsidRPr="00E1399E">
        <w:rPr>
          <w:rFonts w:eastAsia="楷体_GB2312"/>
          <w:color w:val="000000"/>
          <w:szCs w:val="21"/>
        </w:rPr>
        <w:t>BD</w:t>
      </w:r>
      <w:r w:rsidRPr="00E1399E">
        <w:rPr>
          <w:rFonts w:eastAsia="楷体_GB2312"/>
          <w:color w:val="000000"/>
          <w:szCs w:val="21"/>
        </w:rPr>
        <w:t>和直线</w:t>
      </w:r>
      <w:r w:rsidRPr="00E1399E">
        <w:rPr>
          <w:rFonts w:eastAsia="楷体_GB2312"/>
          <w:color w:val="000000"/>
          <w:szCs w:val="21"/>
        </w:rPr>
        <w:t>AD</w:t>
      </w:r>
      <w:r w:rsidRPr="00E1399E">
        <w:rPr>
          <w:rFonts w:eastAsia="楷体_GB2312"/>
          <w:color w:val="000000"/>
          <w:szCs w:val="21"/>
        </w:rPr>
        <w:t>、</w:t>
      </w:r>
      <w:r w:rsidRPr="00E1399E">
        <w:rPr>
          <w:rFonts w:eastAsia="楷体_GB2312"/>
          <w:color w:val="000000"/>
          <w:szCs w:val="21"/>
        </w:rPr>
        <w:t>AB</w:t>
      </w:r>
      <w:r w:rsidRPr="00E1399E">
        <w:rPr>
          <w:rFonts w:eastAsia="楷体_GB2312"/>
          <w:color w:val="000000"/>
          <w:szCs w:val="21"/>
        </w:rPr>
        <w:t>围成的部分设为</w:t>
      </w:r>
      <w:r w:rsidRPr="00E1399E">
        <w:rPr>
          <w:rFonts w:eastAsia="楷体_GB2312"/>
          <w:color w:val="000000"/>
          <w:szCs w:val="21"/>
        </w:rPr>
        <w:t>③</w:t>
      </w:r>
      <w:r w:rsidRPr="00E1399E">
        <w:rPr>
          <w:rFonts w:eastAsia="楷体_GB2312"/>
          <w:color w:val="000000"/>
          <w:szCs w:val="21"/>
        </w:rPr>
        <w:t>。那么</w:t>
      </w:r>
      <w:r w:rsidRPr="00E1399E">
        <w:rPr>
          <w:rFonts w:eastAsia="楷体_GB2312"/>
          <w:b/>
          <w:color w:val="000000"/>
          <w:position w:val="-8"/>
          <w:szCs w:val="21"/>
        </w:rPr>
        <w:object w:dxaOrig="2659" w:dyaOrig="300">
          <v:shape id="_x0000_i1038" type="#_x0000_t75" style="width:132.75pt;height:15pt" o:ole="">
            <v:imagedata r:id="rId38" o:title=""/>
          </v:shape>
          <o:OLEObject Type="Embed" ProgID="Equation.DSMT4" ShapeID="_x0000_i1038" DrawAspect="Content" ObjectID="_1488021923" r:id="rId39"/>
        </w:object>
      </w:r>
      <w:r w:rsidRPr="00E1399E">
        <w:rPr>
          <w:rFonts w:eastAsia="楷体_GB2312"/>
          <w:color w:val="000000"/>
          <w:szCs w:val="21"/>
        </w:rPr>
        <w:t>，刚好是三角形</w:t>
      </w:r>
      <w:r w:rsidRPr="00E1399E">
        <w:rPr>
          <w:rFonts w:eastAsia="楷体_GB2312"/>
          <w:color w:val="000000"/>
          <w:szCs w:val="21"/>
        </w:rPr>
        <w:t>ABC</w:t>
      </w:r>
      <w:r w:rsidRPr="00E1399E">
        <w:rPr>
          <w:rFonts w:eastAsia="楷体_GB2312"/>
          <w:color w:val="000000"/>
          <w:szCs w:val="21"/>
        </w:rPr>
        <w:t>的面积减去半圆的面积是</w:t>
      </w:r>
      <w:r w:rsidRPr="00E1399E">
        <w:rPr>
          <w:rFonts w:eastAsia="楷体_GB2312"/>
          <w:color w:val="000000"/>
          <w:szCs w:val="21"/>
        </w:rPr>
        <w:t>28</w:t>
      </w:r>
      <w:r w:rsidRPr="00E1399E">
        <w:rPr>
          <w:rFonts w:eastAsia="楷体_GB2312"/>
          <w:color w:val="000000"/>
          <w:szCs w:val="21"/>
        </w:rPr>
        <w:t>，半圆的面积是</w:t>
      </w:r>
      <w:r w:rsidRPr="00E1399E">
        <w:rPr>
          <w:rFonts w:eastAsia="楷体_GB2312"/>
          <w:b/>
          <w:color w:val="000000"/>
          <w:position w:val="-6"/>
          <w:szCs w:val="21"/>
        </w:rPr>
        <w:object w:dxaOrig="2060" w:dyaOrig="300">
          <v:shape id="_x0000_i1039" type="#_x0000_t75" style="width:103.5pt;height:15pt" o:ole="">
            <v:imagedata r:id="rId40" o:title=""/>
          </v:shape>
          <o:OLEObject Type="Embed" ProgID="Equation.DSMT4" ShapeID="_x0000_i1039" DrawAspect="Content" ObjectID="_1488021924" r:id="rId41"/>
        </w:object>
      </w:r>
      <w:r w:rsidRPr="00E1399E">
        <w:rPr>
          <w:rFonts w:eastAsia="楷体_GB2312"/>
          <w:color w:val="000000"/>
          <w:szCs w:val="21"/>
        </w:rPr>
        <w:t>，那么三角形</w:t>
      </w:r>
      <w:r w:rsidRPr="00E1399E">
        <w:rPr>
          <w:rFonts w:eastAsia="楷体_GB2312"/>
          <w:color w:val="000000"/>
          <w:szCs w:val="21"/>
        </w:rPr>
        <w:t>ABC</w:t>
      </w:r>
      <w:r w:rsidRPr="00E1399E">
        <w:rPr>
          <w:rFonts w:eastAsia="楷体_GB2312"/>
          <w:color w:val="000000"/>
          <w:szCs w:val="21"/>
        </w:rPr>
        <w:t>的面积就是</w:t>
      </w:r>
    </w:p>
    <w:p w:rsidR="00386AF2" w:rsidRDefault="00386AF2" w:rsidP="00386AF2">
      <w:pPr>
        <w:ind w:right="315"/>
        <w:rPr>
          <w:rFonts w:eastAsia="楷体_GB2312"/>
          <w:color w:val="000000"/>
          <w:szCs w:val="21"/>
        </w:rPr>
      </w:pPr>
      <w:r w:rsidRPr="00E1399E">
        <w:rPr>
          <w:rFonts w:eastAsia="楷体_GB2312"/>
          <w:b/>
          <w:color w:val="000000"/>
          <w:position w:val="-6"/>
          <w:szCs w:val="21"/>
        </w:rPr>
        <w:object w:dxaOrig="1620" w:dyaOrig="300">
          <v:shape id="_x0000_i1040" type="#_x0000_t75" style="width:81pt;height:15pt" o:ole="">
            <v:imagedata r:id="rId42" o:title=""/>
          </v:shape>
          <o:OLEObject Type="Embed" ProgID="Equation.DSMT4" ShapeID="_x0000_i1040" DrawAspect="Content" ObjectID="_1488021925" r:id="rId43"/>
        </w:object>
      </w:r>
      <w:r w:rsidRPr="00E1399E">
        <w:rPr>
          <w:rFonts w:eastAsia="楷体_GB2312"/>
          <w:color w:val="000000"/>
          <w:szCs w:val="21"/>
        </w:rPr>
        <w:t>，</w:t>
      </w:r>
      <w:r w:rsidRPr="00E1399E">
        <w:rPr>
          <w:rFonts w:eastAsia="楷体_GB2312"/>
          <w:b/>
          <w:color w:val="000000"/>
          <w:position w:val="-6"/>
          <w:szCs w:val="21"/>
        </w:rPr>
        <w:object w:dxaOrig="2400" w:dyaOrig="260">
          <v:shape id="_x0000_i1041" type="#_x0000_t75" style="width:120pt;height:12.75pt" o:ole="">
            <v:imagedata r:id="rId44" o:title=""/>
          </v:shape>
          <o:OLEObject Type="Embed" ProgID="Equation.DSMT4" ShapeID="_x0000_i1041" DrawAspect="Content" ObjectID="_1488021926" r:id="rId45"/>
        </w:object>
      </w:r>
      <w:r w:rsidRPr="00E1399E">
        <w:rPr>
          <w:rFonts w:eastAsia="楷体_GB2312"/>
          <w:color w:val="000000"/>
          <w:szCs w:val="21"/>
        </w:rPr>
        <w:t>。</w:t>
      </w:r>
    </w:p>
    <w:p w:rsidR="005C5ED6" w:rsidRDefault="005C5ED6" w:rsidP="00386AF2">
      <w:pPr>
        <w:ind w:right="315"/>
        <w:rPr>
          <w:rFonts w:eastAsia="楷体_GB2312"/>
          <w:color w:val="000000"/>
          <w:szCs w:val="21"/>
        </w:rPr>
      </w:pPr>
    </w:p>
    <w:p w:rsidR="007F2260" w:rsidRDefault="005C5ED6" w:rsidP="00386AF2">
      <w:pPr>
        <w:ind w:right="315"/>
        <w:rPr>
          <w:rFonts w:hAnsi="宋体"/>
          <w:b/>
          <w:color w:val="000000"/>
          <w:szCs w:val="21"/>
        </w:rPr>
      </w:pPr>
      <w:r>
        <w:rPr>
          <w:rFonts w:hAnsi="宋体" w:hint="eastAsia"/>
          <w:b/>
          <w:color w:val="000000"/>
          <w:szCs w:val="21"/>
        </w:rPr>
        <w:t xml:space="preserve">                    </w:t>
      </w:r>
    </w:p>
    <w:p w:rsidR="007F2260" w:rsidRDefault="007F2260" w:rsidP="00386AF2">
      <w:pPr>
        <w:ind w:right="315"/>
        <w:rPr>
          <w:rFonts w:hAnsi="宋体"/>
          <w:b/>
          <w:color w:val="000000"/>
          <w:szCs w:val="21"/>
        </w:rPr>
      </w:pPr>
    </w:p>
    <w:p w:rsidR="007F2260" w:rsidRDefault="007F2260" w:rsidP="00386AF2">
      <w:pPr>
        <w:ind w:right="315"/>
        <w:rPr>
          <w:rFonts w:hAnsi="宋体"/>
          <w:b/>
          <w:color w:val="000000"/>
          <w:szCs w:val="21"/>
        </w:rPr>
      </w:pPr>
    </w:p>
    <w:p w:rsidR="007F2260" w:rsidRDefault="007F2260" w:rsidP="00386AF2">
      <w:pPr>
        <w:ind w:right="315"/>
        <w:rPr>
          <w:rFonts w:hAnsi="宋体"/>
          <w:b/>
          <w:color w:val="000000"/>
          <w:szCs w:val="21"/>
        </w:rPr>
      </w:pPr>
    </w:p>
    <w:p w:rsidR="007F2260" w:rsidRDefault="007F2260" w:rsidP="00386AF2">
      <w:pPr>
        <w:ind w:right="315"/>
        <w:rPr>
          <w:rFonts w:hAnsi="宋体"/>
          <w:b/>
          <w:color w:val="000000"/>
          <w:szCs w:val="21"/>
        </w:rPr>
      </w:pPr>
    </w:p>
    <w:p w:rsidR="005C5ED6" w:rsidRDefault="005C5ED6" w:rsidP="007F2260">
      <w:pPr>
        <w:ind w:right="315" w:firstLineChars="1364" w:firstLine="2876"/>
        <w:rPr>
          <w:rFonts w:hAnsi="宋体"/>
          <w:b/>
          <w:color w:val="000000"/>
          <w:szCs w:val="21"/>
        </w:rPr>
      </w:pPr>
      <w:r>
        <w:rPr>
          <w:rFonts w:hAnsi="宋体" w:hint="eastAsia"/>
          <w:b/>
          <w:color w:val="000000"/>
          <w:szCs w:val="21"/>
        </w:rPr>
        <w:lastRenderedPageBreak/>
        <w:t>六年级奥数天天练试题及答案</w:t>
      </w:r>
      <w:r>
        <w:rPr>
          <w:rFonts w:hAnsi="宋体" w:hint="eastAsia"/>
          <w:b/>
          <w:color w:val="000000"/>
          <w:szCs w:val="21"/>
        </w:rPr>
        <w:t>3.18</w:t>
      </w:r>
    </w:p>
    <w:p w:rsidR="005C5ED6" w:rsidRPr="00E1399E" w:rsidRDefault="005C5ED6" w:rsidP="00386AF2">
      <w:pPr>
        <w:ind w:right="315"/>
        <w:rPr>
          <w:rFonts w:eastAsia="楷体_GB2312"/>
          <w:color w:val="000000"/>
          <w:szCs w:val="21"/>
        </w:rPr>
      </w:pPr>
    </w:p>
    <w:p w:rsidR="00386AF2" w:rsidRPr="00E1399E" w:rsidRDefault="00386AF2" w:rsidP="006D712A">
      <w:pPr>
        <w:pStyle w:val="ae"/>
        <w:numPr>
          <w:ilvl w:val="0"/>
          <w:numId w:val="3"/>
        </w:numPr>
        <w:adjustRightInd w:val="0"/>
        <w:snapToGrid w:val="0"/>
        <w:ind w:firstLineChars="0"/>
        <w:rPr>
          <w:b/>
          <w:szCs w:val="21"/>
        </w:rPr>
      </w:pPr>
      <w:r w:rsidRPr="00E1399E">
        <w:rPr>
          <w:rFonts w:hAnsi="宋体"/>
          <w:b/>
          <w:color w:val="000000"/>
          <w:szCs w:val="21"/>
        </w:rPr>
        <w:t>大圆</w:t>
      </w:r>
      <w:r w:rsidRPr="00E1399E">
        <w:rPr>
          <w:rFonts w:hAnsi="宋体"/>
          <w:b/>
          <w:szCs w:val="21"/>
        </w:rPr>
        <w:t>半径为</w:t>
      </w:r>
      <w:r w:rsidRPr="00E1399E">
        <w:rPr>
          <w:b/>
          <w:position w:val="-4"/>
          <w:szCs w:val="21"/>
        </w:rPr>
        <w:object w:dxaOrig="220" w:dyaOrig="240">
          <v:shape id="_x0000_i1042" type="#_x0000_t75" style="width:11.25pt;height:12pt" o:ole="">
            <v:imagedata r:id="rId46" o:title=""/>
          </v:shape>
          <o:OLEObject Type="Embed" ProgID="Equation.DSMT4" ShapeID="_x0000_i1042" DrawAspect="Content" ObjectID="_1488021927" r:id="rId47"/>
        </w:object>
      </w:r>
      <w:r w:rsidRPr="00E1399E">
        <w:rPr>
          <w:rFonts w:hAnsi="宋体"/>
          <w:b/>
          <w:szCs w:val="21"/>
        </w:rPr>
        <w:t>，小圆半径为</w:t>
      </w:r>
      <w:r w:rsidRPr="00E1399E">
        <w:rPr>
          <w:b/>
          <w:position w:val="-4"/>
          <w:szCs w:val="21"/>
        </w:rPr>
        <w:object w:dxaOrig="180" w:dyaOrig="180">
          <v:shape id="_x0000_i1043" type="#_x0000_t75" style="width:9pt;height:9pt" o:ole="">
            <v:imagedata r:id="rId48" o:title=""/>
          </v:shape>
          <o:OLEObject Type="Embed" ProgID="Equation.DSMT4" ShapeID="_x0000_i1043" DrawAspect="Content" ObjectID="_1488021928" r:id="rId49"/>
        </w:object>
      </w:r>
      <w:r w:rsidRPr="00E1399E">
        <w:rPr>
          <w:rFonts w:hAnsi="宋体"/>
          <w:b/>
          <w:szCs w:val="21"/>
        </w:rPr>
        <w:t>，两个同心圆构成一个环形．以圆心</w:t>
      </w:r>
      <w:r w:rsidRPr="00E1399E">
        <w:rPr>
          <w:b/>
          <w:position w:val="-6"/>
          <w:szCs w:val="21"/>
        </w:rPr>
        <w:object w:dxaOrig="220" w:dyaOrig="260">
          <v:shape id="_x0000_i1044" type="#_x0000_t75" style="width:11.25pt;height:12.75pt" o:ole="">
            <v:imagedata r:id="rId50" o:title=""/>
          </v:shape>
          <o:OLEObject Type="Embed" ProgID="Equation.DSMT4" ShapeID="_x0000_i1044" DrawAspect="Content" ObjectID="_1488021929" r:id="rId51"/>
        </w:object>
      </w:r>
      <w:r w:rsidRPr="00E1399E">
        <w:rPr>
          <w:rFonts w:hAnsi="宋体"/>
          <w:b/>
          <w:szCs w:val="21"/>
        </w:rPr>
        <w:t>为顶点，半径</w:t>
      </w:r>
      <w:r w:rsidRPr="00E1399E">
        <w:rPr>
          <w:b/>
          <w:position w:val="-4"/>
          <w:szCs w:val="21"/>
        </w:rPr>
        <w:object w:dxaOrig="220" w:dyaOrig="240">
          <v:shape id="_x0000_i1045" type="#_x0000_t75" style="width:11.25pt;height:12pt" o:ole="">
            <v:imagedata r:id="rId52" o:title=""/>
          </v:shape>
          <o:OLEObject Type="Embed" ProgID="Equation.DSMT4" ShapeID="_x0000_i1045" DrawAspect="Content" ObjectID="_1488021930" r:id="rId53"/>
        </w:object>
      </w:r>
      <w:r w:rsidRPr="00E1399E">
        <w:rPr>
          <w:rFonts w:hAnsi="宋体"/>
          <w:b/>
          <w:szCs w:val="21"/>
        </w:rPr>
        <w:t>为边长作一个正方形；再以</w:t>
      </w:r>
      <w:r w:rsidRPr="00E1399E">
        <w:rPr>
          <w:b/>
          <w:position w:val="-6"/>
          <w:szCs w:val="21"/>
        </w:rPr>
        <w:object w:dxaOrig="220" w:dyaOrig="260">
          <v:shape id="_x0000_i1046" type="#_x0000_t75" style="width:11.25pt;height:12.75pt" o:ole="">
            <v:imagedata r:id="rId54" o:title=""/>
          </v:shape>
          <o:OLEObject Type="Embed" ProgID="Equation.DSMT4" ShapeID="_x0000_i1046" DrawAspect="Content" ObjectID="_1488021931" r:id="rId55"/>
        </w:object>
      </w:r>
      <w:r w:rsidRPr="00E1399E">
        <w:rPr>
          <w:rFonts w:hAnsi="宋体"/>
          <w:b/>
          <w:szCs w:val="21"/>
        </w:rPr>
        <w:t>为顶点，以</w:t>
      </w:r>
      <w:r w:rsidRPr="00E1399E">
        <w:rPr>
          <w:b/>
          <w:position w:val="-4"/>
          <w:szCs w:val="21"/>
        </w:rPr>
        <w:object w:dxaOrig="180" w:dyaOrig="180">
          <v:shape id="_x0000_i1047" type="#_x0000_t75" style="width:9pt;height:9pt" o:ole="">
            <v:imagedata r:id="rId56" o:title=""/>
          </v:shape>
          <o:OLEObject Type="Embed" ProgID="Equation.DSMT4" ShapeID="_x0000_i1047" DrawAspect="Content" ObjectID="_1488021932" r:id="rId57"/>
        </w:object>
      </w:r>
      <w:r w:rsidRPr="00E1399E">
        <w:rPr>
          <w:rFonts w:hAnsi="宋体"/>
          <w:b/>
          <w:szCs w:val="21"/>
        </w:rPr>
        <w:t>为边长作一个小正方形．图中阴影部分的面积为</w:t>
      </w:r>
      <w:r w:rsidRPr="00E1399E">
        <w:rPr>
          <w:b/>
          <w:position w:val="-6"/>
          <w:szCs w:val="21"/>
        </w:rPr>
        <w:object w:dxaOrig="279" w:dyaOrig="260">
          <v:shape id="_x0000_i1048" type="#_x0000_t75" style="width:14.25pt;height:12.75pt" o:ole="">
            <v:imagedata r:id="rId58" o:title=""/>
          </v:shape>
          <o:OLEObject Type="Embed" ProgID="Equation.DSMT4" ShapeID="_x0000_i1048" DrawAspect="Content" ObjectID="_1488021933" r:id="rId59"/>
        </w:object>
      </w:r>
      <w:r w:rsidRPr="00E1399E">
        <w:rPr>
          <w:rFonts w:hAnsi="宋体"/>
          <w:b/>
          <w:szCs w:val="21"/>
        </w:rPr>
        <w:t>平方厘米，求圆环的面积．</w:t>
      </w:r>
      <w:r w:rsidRPr="00E1399E">
        <w:rPr>
          <w:b/>
          <w:szCs w:val="21"/>
        </w:rPr>
        <w:t>(</w:t>
      </w:r>
      <w:r w:rsidRPr="00E1399E">
        <w:rPr>
          <w:b/>
          <w:position w:val="-6"/>
          <w:szCs w:val="21"/>
        </w:rPr>
        <w:object w:dxaOrig="200" w:dyaOrig="200">
          <v:shape id="_x0000_i1049" type="#_x0000_t75" style="width:9.75pt;height:9.75pt" o:ole="">
            <v:imagedata r:id="rId60" o:title=""/>
          </v:shape>
          <o:OLEObject Type="Embed" ProgID="Equation.DSMT4" ShapeID="_x0000_i1049" DrawAspect="Content" ObjectID="_1488021934" r:id="rId61"/>
        </w:object>
      </w:r>
      <w:r w:rsidRPr="00E1399E">
        <w:rPr>
          <w:rFonts w:hAnsi="宋体"/>
          <w:b/>
          <w:szCs w:val="21"/>
        </w:rPr>
        <w:t>取</w:t>
      </w:r>
      <w:r w:rsidRPr="00E1399E">
        <w:rPr>
          <w:b/>
          <w:position w:val="-6"/>
          <w:szCs w:val="21"/>
        </w:rPr>
        <w:object w:dxaOrig="440" w:dyaOrig="260">
          <v:shape id="_x0000_i1050" type="#_x0000_t75" style="width:21.75pt;height:12.75pt" o:ole="">
            <v:imagedata r:id="rId62" o:title=""/>
          </v:shape>
          <o:OLEObject Type="Embed" ProgID="Equation.DSMT4" ShapeID="_x0000_i1050" DrawAspect="Content" ObjectID="_1488021935" r:id="rId63"/>
        </w:object>
      </w:r>
      <w:r w:rsidRPr="00E1399E">
        <w:rPr>
          <w:b/>
          <w:szCs w:val="21"/>
        </w:rPr>
        <w:t>)</w:t>
      </w:r>
    </w:p>
    <w:p w:rsidR="00386AF2" w:rsidRPr="00E1399E" w:rsidRDefault="00386AF2" w:rsidP="00386AF2">
      <w:r w:rsidRPr="00E1399E">
        <w:rPr>
          <w:b/>
          <w:noProof/>
          <w:szCs w:val="21"/>
        </w:rPr>
        <w:drawing>
          <wp:inline distT="0" distB="0" distL="0" distR="0">
            <wp:extent cx="1219200" cy="1219200"/>
            <wp:effectExtent l="0" t="0" r="0" b="0"/>
            <wp:docPr id="446" name="图片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AF2" w:rsidRPr="00E1399E" w:rsidRDefault="00386AF2" w:rsidP="00386AF2">
      <w:pPr>
        <w:ind w:left="826" w:hangingChars="392" w:hanging="826"/>
        <w:rPr>
          <w:rFonts w:eastAsia="楷体_GB2312"/>
          <w:szCs w:val="21"/>
        </w:rPr>
      </w:pPr>
      <w:r w:rsidRPr="00E1399E">
        <w:rPr>
          <w:b/>
          <w:szCs w:val="21"/>
        </w:rPr>
        <w:t>【</w:t>
      </w:r>
      <w:r w:rsidRPr="00E1399E">
        <w:rPr>
          <w:rFonts w:eastAsia="楷体_GB2312"/>
          <w:szCs w:val="21"/>
        </w:rPr>
        <w:t>解析</w:t>
      </w:r>
      <w:r w:rsidRPr="00E1399E">
        <w:rPr>
          <w:b/>
          <w:szCs w:val="21"/>
        </w:rPr>
        <w:t>】</w:t>
      </w:r>
      <w:r w:rsidRPr="00E1399E">
        <w:rPr>
          <w:rFonts w:eastAsia="楷体_GB2312"/>
          <w:szCs w:val="21"/>
        </w:rPr>
        <w:t>圆环的面积等于大圆的面积减去小圆的面积，但分别求出两个圆的面积显然不可能．题中已知阴影部分的面积，也就是</w:t>
      </w:r>
      <w:r w:rsidRPr="00E1399E">
        <w:rPr>
          <w:rFonts w:eastAsia="楷体_GB2312"/>
          <w:position w:val="-6"/>
          <w:szCs w:val="21"/>
        </w:rPr>
        <w:object w:dxaOrig="1100" w:dyaOrig="300">
          <v:shape id="_x0000_i1051" type="#_x0000_t75" style="width:54.75pt;height:15pt" o:ole="">
            <v:imagedata r:id="rId65" o:title=""/>
          </v:shape>
          <o:OLEObject Type="Embed" ProgID="Equation.DSMT4" ShapeID="_x0000_i1051" DrawAspect="Content" ObjectID="_1488021936" r:id="rId66"/>
        </w:object>
      </w:r>
      <w:r w:rsidRPr="00E1399E">
        <w:rPr>
          <w:rFonts w:eastAsia="楷体_GB2312"/>
          <w:szCs w:val="21"/>
        </w:rPr>
        <w:t>平方厘米，那么环形的面积为：</w:t>
      </w:r>
      <w:r w:rsidRPr="00E1399E">
        <w:rPr>
          <w:rFonts w:eastAsia="楷体_GB2312"/>
          <w:position w:val="-10"/>
          <w:szCs w:val="21"/>
        </w:rPr>
        <w:object w:dxaOrig="3200" w:dyaOrig="340">
          <v:shape id="_x0000_i1052" type="#_x0000_t75" style="width:159.75pt;height:17.25pt" o:ole="">
            <v:imagedata r:id="rId67" o:title=""/>
          </v:shape>
          <o:OLEObject Type="Embed" ProgID="Equation.DSMT4" ShapeID="_x0000_i1052" DrawAspect="Content" ObjectID="_1488021937" r:id="rId68"/>
        </w:object>
      </w:r>
      <w:r w:rsidRPr="00E1399E">
        <w:rPr>
          <w:rFonts w:eastAsia="楷体_GB2312"/>
          <w:szCs w:val="21"/>
        </w:rPr>
        <w:t>(</w:t>
      </w:r>
      <w:r w:rsidRPr="00E1399E">
        <w:rPr>
          <w:rFonts w:eastAsia="楷体_GB2312"/>
          <w:szCs w:val="21"/>
        </w:rPr>
        <w:t>平方厘米</w:t>
      </w:r>
      <w:r w:rsidRPr="00E1399E">
        <w:rPr>
          <w:rFonts w:eastAsia="楷体_GB2312"/>
          <w:szCs w:val="21"/>
        </w:rPr>
        <w:t>)</w:t>
      </w:r>
      <w:r w:rsidRPr="00E1399E">
        <w:rPr>
          <w:rFonts w:eastAsia="楷体_GB2312"/>
          <w:szCs w:val="21"/>
        </w:rPr>
        <w:t>．</w:t>
      </w:r>
    </w:p>
    <w:p w:rsidR="00386AF2" w:rsidRPr="00E1399E" w:rsidRDefault="00386AF2" w:rsidP="00386AF2"/>
    <w:p w:rsidR="00386AF2" w:rsidRPr="00E1399E" w:rsidRDefault="00386AF2" w:rsidP="006D712A">
      <w:pPr>
        <w:pStyle w:val="ae"/>
        <w:numPr>
          <w:ilvl w:val="0"/>
          <w:numId w:val="3"/>
        </w:numPr>
        <w:adjustRightInd w:val="0"/>
        <w:snapToGrid w:val="0"/>
        <w:ind w:firstLineChars="0"/>
        <w:rPr>
          <w:szCs w:val="21"/>
        </w:rPr>
      </w:pPr>
      <w:r w:rsidRPr="00E1399E">
        <w:rPr>
          <w:b/>
          <w:color w:val="A43D3A"/>
          <w:szCs w:val="21"/>
        </w:rPr>
        <w:t xml:space="preserve">  </w:t>
      </w:r>
      <w:r w:rsidRPr="00E1399E">
        <w:rPr>
          <w:b/>
          <w:position w:val="-22"/>
          <w:szCs w:val="21"/>
        </w:rPr>
        <w:object w:dxaOrig="2700" w:dyaOrig="560">
          <v:shape id="_x0000_i1053" type="#_x0000_t75" style="width:135pt;height:27.75pt" o:ole="">
            <v:imagedata r:id="rId69" o:title=""/>
          </v:shape>
          <o:OLEObject Type="Embed" ProgID="Equation.DSMT4" ShapeID="_x0000_i1053" DrawAspect="Content" ObjectID="_1488021938" r:id="rId70"/>
        </w:object>
      </w:r>
    </w:p>
    <w:p w:rsidR="00386AF2" w:rsidRPr="00E1399E" w:rsidRDefault="00386AF2" w:rsidP="00386AF2">
      <w:pPr>
        <w:tabs>
          <w:tab w:val="left" w:pos="1275"/>
          <w:tab w:val="center" w:pos="5190"/>
        </w:tabs>
        <w:ind w:rightChars="12" w:right="25"/>
        <w:rPr>
          <w:szCs w:val="21"/>
        </w:rPr>
      </w:pPr>
      <w:r w:rsidRPr="00E1399E">
        <w:rPr>
          <w:rFonts w:hAnsi="宋体"/>
          <w:b/>
          <w:szCs w:val="21"/>
        </w:rPr>
        <w:t>【</w:t>
      </w:r>
      <w:r w:rsidRPr="00E1399E">
        <w:rPr>
          <w:rFonts w:eastAsia="楷体_GB2312"/>
          <w:szCs w:val="21"/>
        </w:rPr>
        <w:t>解析</w:t>
      </w:r>
      <w:r w:rsidRPr="00E1399E">
        <w:rPr>
          <w:rFonts w:hAnsi="宋体"/>
          <w:b/>
          <w:szCs w:val="21"/>
        </w:rPr>
        <w:t>】</w:t>
      </w:r>
      <w:r w:rsidRPr="00E1399E">
        <w:rPr>
          <w:rFonts w:eastAsia="楷体_GB2312"/>
          <w:bCs/>
          <w:color w:val="000000"/>
          <w:szCs w:val="21"/>
        </w:rPr>
        <w:t>原式</w:t>
      </w:r>
      <w:r w:rsidRPr="00E1399E">
        <w:rPr>
          <w:rFonts w:eastAsia="楷体_GB2312"/>
          <w:bCs/>
          <w:color w:val="000000"/>
          <w:position w:val="-22"/>
          <w:szCs w:val="21"/>
        </w:rPr>
        <w:object w:dxaOrig="3620" w:dyaOrig="560">
          <v:shape id="_x0000_i1054" type="#_x0000_t75" style="width:180.75pt;height:27.75pt" o:ole="">
            <v:imagedata r:id="rId71" o:title=""/>
          </v:shape>
          <o:OLEObject Type="Embed" ProgID="Equation.DSMT4" ShapeID="_x0000_i1054" DrawAspect="Content" ObjectID="_1488021939" r:id="rId72"/>
        </w:object>
      </w:r>
    </w:p>
    <w:p w:rsidR="00386AF2" w:rsidRPr="00E1399E" w:rsidRDefault="00386AF2" w:rsidP="00386AF2">
      <w:pPr>
        <w:rPr>
          <w:b/>
          <w:color w:val="A43D3A"/>
          <w:szCs w:val="21"/>
        </w:rPr>
      </w:pPr>
      <w:r w:rsidRPr="00E1399E">
        <w:rPr>
          <w:position w:val="-22"/>
        </w:rPr>
        <w:object w:dxaOrig="2060" w:dyaOrig="560">
          <v:shape id="_x0000_i1055" type="#_x0000_t75" style="width:102.75pt;height:27.75pt" o:ole="">
            <v:imagedata r:id="rId73" o:title=""/>
          </v:shape>
          <o:OLEObject Type="Embed" ProgID="Equation.DSMT4" ShapeID="_x0000_i1055" DrawAspect="Content" ObjectID="_1488021940" r:id="rId74"/>
        </w:object>
      </w:r>
    </w:p>
    <w:p w:rsidR="00386AF2" w:rsidRPr="00E1399E" w:rsidRDefault="00386AF2" w:rsidP="00386AF2"/>
    <w:p w:rsidR="00386AF2" w:rsidRPr="00E1399E" w:rsidRDefault="005C5ED6" w:rsidP="00386AF2">
      <w:r>
        <w:rPr>
          <w:rFonts w:hAnsi="宋体" w:hint="eastAsia"/>
          <w:b/>
          <w:color w:val="000000"/>
          <w:szCs w:val="21"/>
        </w:rPr>
        <w:t xml:space="preserve">                         </w:t>
      </w:r>
      <w:r>
        <w:rPr>
          <w:rFonts w:hAnsi="宋体" w:hint="eastAsia"/>
          <w:b/>
          <w:color w:val="000000"/>
          <w:szCs w:val="21"/>
        </w:rPr>
        <w:t>六年级奥数天天练试题及答案</w:t>
      </w:r>
      <w:r>
        <w:rPr>
          <w:rFonts w:hAnsi="宋体" w:hint="eastAsia"/>
          <w:b/>
          <w:color w:val="000000"/>
          <w:szCs w:val="21"/>
        </w:rPr>
        <w:t>3.19</w:t>
      </w:r>
    </w:p>
    <w:p w:rsidR="00386AF2" w:rsidRPr="00E1399E" w:rsidRDefault="00386AF2" w:rsidP="006D712A">
      <w:pPr>
        <w:pStyle w:val="ae"/>
        <w:numPr>
          <w:ilvl w:val="0"/>
          <w:numId w:val="3"/>
        </w:numPr>
        <w:adjustRightInd w:val="0"/>
        <w:snapToGrid w:val="0"/>
        <w:ind w:firstLineChars="0"/>
      </w:pPr>
      <w:r w:rsidRPr="00E1399E">
        <w:rPr>
          <w:b/>
          <w:szCs w:val="21"/>
        </w:rPr>
        <w:t xml:space="preserve">  </w:t>
      </w:r>
      <w:r w:rsidRPr="00E1399E">
        <w:rPr>
          <w:rFonts w:hAnsi="宋体"/>
        </w:rPr>
        <w:t>计算：</w:t>
      </w:r>
      <w:r w:rsidRPr="00E1399E">
        <w:rPr>
          <w:position w:val="-22"/>
        </w:rPr>
        <w:object w:dxaOrig="3100" w:dyaOrig="560">
          <v:shape id="_x0000_i1056" type="#_x0000_t75" style="width:155.25pt;height:27.75pt" o:ole="">
            <v:imagedata r:id="rId75" o:title=""/>
          </v:shape>
          <o:OLEObject Type="Embed" ProgID="Equation.DSMT4" ShapeID="_x0000_i1056" DrawAspect="Content" ObjectID="_1488021941" r:id="rId76"/>
        </w:object>
      </w:r>
      <w:r w:rsidRPr="00E1399E">
        <w:t>.</w:t>
      </w:r>
    </w:p>
    <w:p w:rsidR="00386AF2" w:rsidRPr="00E1399E" w:rsidRDefault="00386AF2" w:rsidP="006D712A">
      <w:pPr>
        <w:numPr>
          <w:ilvl w:val="0"/>
          <w:numId w:val="2"/>
        </w:numPr>
        <w:adjustRightInd w:val="0"/>
        <w:snapToGrid w:val="0"/>
        <w:rPr>
          <w:rFonts w:eastAsia="楷体_GB2312"/>
        </w:rPr>
      </w:pPr>
      <w:r w:rsidRPr="00E1399E">
        <w:rPr>
          <w:rFonts w:eastAsia="楷体_GB2312"/>
        </w:rPr>
        <w:t>原式</w:t>
      </w:r>
      <w:r w:rsidRPr="00E1399E">
        <w:rPr>
          <w:b/>
          <w:position w:val="-22"/>
        </w:rPr>
        <w:object w:dxaOrig="3240" w:dyaOrig="560">
          <v:shape id="_x0000_i1057" type="#_x0000_t75" style="width:162pt;height:27.75pt" o:ole="">
            <v:imagedata r:id="rId77" o:title=""/>
          </v:shape>
          <o:OLEObject Type="Embed" ProgID="Equation.DSMT4" ShapeID="_x0000_i1057" DrawAspect="Content" ObjectID="_1488021942" r:id="rId78"/>
        </w:object>
      </w:r>
    </w:p>
    <w:p w:rsidR="00386AF2" w:rsidRPr="00E1399E" w:rsidRDefault="00386AF2" w:rsidP="00386AF2">
      <w:pPr>
        <w:ind w:firstLineChars="588" w:firstLine="1240"/>
        <w:rPr>
          <w:b/>
        </w:rPr>
      </w:pPr>
      <w:r w:rsidRPr="00E1399E">
        <w:rPr>
          <w:b/>
          <w:position w:val="-22"/>
        </w:rPr>
        <w:object w:dxaOrig="2960" w:dyaOrig="560">
          <v:shape id="_x0000_i1058" type="#_x0000_t75" style="width:147.75pt;height:27.75pt" o:ole="">
            <v:imagedata r:id="rId79" o:title=""/>
          </v:shape>
          <o:OLEObject Type="Embed" ProgID="Equation.DSMT4" ShapeID="_x0000_i1058" DrawAspect="Content" ObjectID="_1488021943" r:id="rId80"/>
        </w:object>
      </w:r>
    </w:p>
    <w:p w:rsidR="00386AF2" w:rsidRPr="00E1399E" w:rsidRDefault="00386AF2" w:rsidP="00386AF2">
      <w:pPr>
        <w:ind w:firstLineChars="588" w:firstLine="1240"/>
        <w:rPr>
          <w:b/>
        </w:rPr>
      </w:pPr>
      <w:r w:rsidRPr="00E1399E">
        <w:rPr>
          <w:b/>
          <w:position w:val="-22"/>
        </w:rPr>
        <w:object w:dxaOrig="2180" w:dyaOrig="560">
          <v:shape id="_x0000_i1059" type="#_x0000_t75" style="width:108.75pt;height:27.75pt" o:ole="">
            <v:imagedata r:id="rId81" o:title=""/>
          </v:shape>
          <o:OLEObject Type="Embed" ProgID="Equation.DSMT4" ShapeID="_x0000_i1059" DrawAspect="Content" ObjectID="_1488021944" r:id="rId82"/>
        </w:object>
      </w:r>
    </w:p>
    <w:p w:rsidR="00386AF2" w:rsidRPr="00E1399E" w:rsidRDefault="00386AF2" w:rsidP="00386AF2">
      <w:pPr>
        <w:ind w:firstLineChars="588" w:firstLine="1240"/>
        <w:rPr>
          <w:b/>
        </w:rPr>
      </w:pPr>
      <w:r w:rsidRPr="00E1399E">
        <w:rPr>
          <w:b/>
          <w:position w:val="-22"/>
        </w:rPr>
        <w:object w:dxaOrig="2100" w:dyaOrig="560">
          <v:shape id="_x0000_i1060" type="#_x0000_t75" style="width:105pt;height:27.75pt" o:ole="">
            <v:imagedata r:id="rId83" o:title=""/>
          </v:shape>
          <o:OLEObject Type="Embed" ProgID="Equation.DSMT4" ShapeID="_x0000_i1060" DrawAspect="Content" ObjectID="_1488021945" r:id="rId84"/>
        </w:object>
      </w:r>
    </w:p>
    <w:p w:rsidR="00386AF2" w:rsidRPr="00E1399E" w:rsidRDefault="00386AF2" w:rsidP="00386AF2">
      <w:pPr>
        <w:ind w:firstLineChars="588" w:firstLine="1240"/>
        <w:rPr>
          <w:b/>
        </w:rPr>
      </w:pPr>
      <w:r w:rsidRPr="00E1399E">
        <w:rPr>
          <w:b/>
          <w:position w:val="-22"/>
        </w:rPr>
        <w:object w:dxaOrig="1660" w:dyaOrig="560">
          <v:shape id="_x0000_i1061" type="#_x0000_t75" style="width:83.25pt;height:27.75pt" o:ole="">
            <v:imagedata r:id="rId85" o:title=""/>
          </v:shape>
          <o:OLEObject Type="Embed" ProgID="Equation.DSMT4" ShapeID="_x0000_i1061" DrawAspect="Content" ObjectID="_1488021946" r:id="rId86"/>
        </w:object>
      </w:r>
    </w:p>
    <w:p w:rsidR="00386AF2" w:rsidRPr="00E1399E" w:rsidRDefault="00386AF2" w:rsidP="00386AF2">
      <w:pPr>
        <w:ind w:firstLineChars="588" w:firstLine="1240"/>
        <w:rPr>
          <w:b/>
        </w:rPr>
      </w:pPr>
      <w:r w:rsidRPr="00E1399E">
        <w:rPr>
          <w:b/>
          <w:position w:val="-6"/>
        </w:rPr>
        <w:object w:dxaOrig="760" w:dyaOrig="260">
          <v:shape id="_x0000_i1062" type="#_x0000_t75" style="width:38.25pt;height:12.75pt" o:ole="">
            <v:imagedata r:id="rId87" o:title=""/>
          </v:shape>
          <o:OLEObject Type="Embed" ProgID="Equation.DSMT4" ShapeID="_x0000_i1062" DrawAspect="Content" ObjectID="_1488021947" r:id="rId88"/>
        </w:object>
      </w:r>
      <w:r w:rsidRPr="00E1399E">
        <w:rPr>
          <w:b/>
        </w:rPr>
        <w:t>.</w:t>
      </w:r>
    </w:p>
    <w:p w:rsidR="00386AF2" w:rsidRPr="00E1399E" w:rsidRDefault="00386AF2" w:rsidP="006D712A">
      <w:pPr>
        <w:pStyle w:val="ae"/>
        <w:numPr>
          <w:ilvl w:val="0"/>
          <w:numId w:val="3"/>
        </w:numPr>
        <w:adjustRightInd w:val="0"/>
        <w:snapToGrid w:val="0"/>
        <w:ind w:firstLineChars="0"/>
        <w:rPr>
          <w:b/>
          <w:bCs/>
          <w:szCs w:val="21"/>
        </w:rPr>
      </w:pPr>
      <w:r w:rsidRPr="00E1399E">
        <w:rPr>
          <w:b/>
          <w:color w:val="A43D3A"/>
          <w:szCs w:val="21"/>
        </w:rPr>
        <w:t xml:space="preserve">      </w:t>
      </w:r>
      <w:r w:rsidRPr="00E1399E">
        <w:rPr>
          <w:position w:val="-48"/>
          <w:szCs w:val="21"/>
        </w:rPr>
        <w:object w:dxaOrig="5240" w:dyaOrig="1060">
          <v:shape id="_x0000_i1063" type="#_x0000_t75" style="width:261.75pt;height:53.25pt" o:ole="">
            <v:imagedata r:id="rId89" o:title=""/>
          </v:shape>
          <o:OLEObject Type="Embed" ProgID="Equation.DSMT4" ShapeID="_x0000_i1063" DrawAspect="Content" ObjectID="_1488021948" r:id="rId90"/>
        </w:object>
      </w:r>
    </w:p>
    <w:p w:rsidR="00386AF2" w:rsidRPr="00E1399E" w:rsidRDefault="00386AF2" w:rsidP="00386AF2">
      <w:pPr>
        <w:rPr>
          <w:rFonts w:eastAsia="楷体_GB2312"/>
          <w:szCs w:val="21"/>
        </w:rPr>
      </w:pPr>
      <w:r w:rsidRPr="00E1399E">
        <w:rPr>
          <w:rFonts w:hAnsi="宋体"/>
          <w:b/>
          <w:szCs w:val="21"/>
        </w:rPr>
        <w:lastRenderedPageBreak/>
        <w:t>【</w:t>
      </w:r>
      <w:r w:rsidRPr="00E1399E">
        <w:rPr>
          <w:rFonts w:eastAsia="楷体_GB2312"/>
          <w:szCs w:val="21"/>
        </w:rPr>
        <w:t>解析</w:t>
      </w:r>
      <w:r w:rsidRPr="00E1399E">
        <w:rPr>
          <w:rFonts w:hAnsi="宋体"/>
          <w:b/>
          <w:szCs w:val="21"/>
        </w:rPr>
        <w:t>】</w:t>
      </w:r>
      <w:r w:rsidRPr="00E1399E">
        <w:rPr>
          <w:position w:val="-48"/>
          <w:szCs w:val="21"/>
        </w:rPr>
        <w:object w:dxaOrig="6400" w:dyaOrig="1060">
          <v:shape id="_x0000_i1064" type="#_x0000_t75" style="width:320.25pt;height:53.25pt" o:ole="">
            <v:imagedata r:id="rId91" o:title=""/>
          </v:shape>
          <o:OLEObject Type="Embed" ProgID="Equation.DSMT4" ShapeID="_x0000_i1064" DrawAspect="Content" ObjectID="_1488021949" r:id="rId92"/>
        </w:object>
      </w:r>
    </w:p>
    <w:p w:rsidR="00386AF2" w:rsidRPr="00E1399E" w:rsidRDefault="00386AF2" w:rsidP="00386AF2">
      <w:pPr>
        <w:ind w:firstLineChars="392" w:firstLine="823"/>
        <w:rPr>
          <w:rFonts w:eastAsia="楷体_GB2312"/>
          <w:b/>
          <w:position w:val="-22"/>
          <w:szCs w:val="21"/>
        </w:rPr>
      </w:pPr>
      <w:r w:rsidRPr="00E1399E">
        <w:rPr>
          <w:rFonts w:eastAsia="楷体_GB2312"/>
          <w:szCs w:val="21"/>
        </w:rPr>
        <w:t>原式＝</w:t>
      </w:r>
      <w:r w:rsidRPr="00E1399E">
        <w:rPr>
          <w:rFonts w:eastAsia="楷体_GB2312"/>
          <w:position w:val="-26"/>
          <w:szCs w:val="21"/>
        </w:rPr>
        <w:object w:dxaOrig="4560" w:dyaOrig="620">
          <v:shape id="_x0000_i1065" type="#_x0000_t75" style="width:228pt;height:30.75pt" o:ole="">
            <v:imagedata r:id="rId93" o:title=""/>
          </v:shape>
          <o:OLEObject Type="Embed" ProgID="Equation.DSMT4" ShapeID="_x0000_i1065" DrawAspect="Content" ObjectID="_1488021950" r:id="rId94"/>
        </w:object>
      </w:r>
      <w:r w:rsidRPr="00E1399E">
        <w:rPr>
          <w:rFonts w:eastAsia="楷体_GB2312"/>
          <w:szCs w:val="21"/>
        </w:rPr>
        <w:t>＝</w:t>
      </w:r>
      <w:r w:rsidRPr="00E1399E">
        <w:rPr>
          <w:rFonts w:eastAsia="楷体_GB2312"/>
          <w:b/>
          <w:noProof/>
          <w:position w:val="-22"/>
          <w:szCs w:val="21"/>
        </w:rPr>
        <w:drawing>
          <wp:inline distT="0" distB="0" distL="0" distR="0">
            <wp:extent cx="1028700" cy="352425"/>
            <wp:effectExtent l="19050" t="0" r="0" b="0"/>
            <wp:docPr id="106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AF2" w:rsidRPr="00E1399E" w:rsidRDefault="00386AF2" w:rsidP="006D712A">
      <w:pPr>
        <w:pStyle w:val="ae"/>
        <w:numPr>
          <w:ilvl w:val="0"/>
          <w:numId w:val="3"/>
        </w:numPr>
        <w:adjustRightInd w:val="0"/>
        <w:snapToGrid w:val="0"/>
        <w:ind w:firstLineChars="0"/>
        <w:rPr>
          <w:b/>
          <w:bCs/>
          <w:color w:val="FF0000"/>
          <w:szCs w:val="21"/>
        </w:rPr>
      </w:pPr>
      <w:r w:rsidRPr="00E1399E">
        <w:rPr>
          <w:color w:val="FF0000"/>
          <w:position w:val="-48"/>
        </w:rPr>
        <w:object w:dxaOrig="2520" w:dyaOrig="1060">
          <v:shape id="_x0000_i1066" type="#_x0000_t75" style="width:126pt;height:53.25pt" o:ole="">
            <v:imagedata r:id="rId96" o:title=""/>
          </v:shape>
          <o:OLEObject Type="Embed" ProgID="Equation.DSMT4" ShapeID="_x0000_i1066" DrawAspect="Content" ObjectID="_1488021951" r:id="rId97"/>
        </w:object>
      </w:r>
    </w:p>
    <w:p w:rsidR="00386AF2" w:rsidRDefault="00386AF2" w:rsidP="00386AF2">
      <w:pPr>
        <w:rPr>
          <w:color w:val="FF0000"/>
          <w:position w:val="-4"/>
        </w:rPr>
      </w:pPr>
      <w:r w:rsidRPr="00E1399E">
        <w:rPr>
          <w:rFonts w:hAnsi="宋体"/>
          <w:b/>
          <w:color w:val="FF0000"/>
          <w:szCs w:val="21"/>
        </w:rPr>
        <w:t>【</w:t>
      </w:r>
      <w:r w:rsidRPr="00E1399E">
        <w:rPr>
          <w:rFonts w:eastAsia="楷体_GB2312"/>
          <w:color w:val="FF0000"/>
          <w:szCs w:val="21"/>
        </w:rPr>
        <w:t>解析</w:t>
      </w:r>
      <w:r w:rsidRPr="00E1399E">
        <w:rPr>
          <w:rFonts w:hAnsi="宋体"/>
          <w:b/>
          <w:color w:val="FF0000"/>
          <w:szCs w:val="21"/>
        </w:rPr>
        <w:t>】</w:t>
      </w:r>
      <w:r w:rsidRPr="00E1399E">
        <w:rPr>
          <w:rFonts w:eastAsia="楷体_GB2312"/>
          <w:color w:val="FF0000"/>
          <w:szCs w:val="21"/>
        </w:rPr>
        <w:t>原式</w:t>
      </w:r>
      <w:r w:rsidRPr="00E1399E">
        <w:rPr>
          <w:color w:val="FF0000"/>
          <w:position w:val="-48"/>
        </w:rPr>
        <w:object w:dxaOrig="2200" w:dyaOrig="1060">
          <v:shape id="_x0000_i1067" type="#_x0000_t75" style="width:110.25pt;height:53.25pt" o:ole="">
            <v:imagedata r:id="rId98" o:title=""/>
          </v:shape>
          <o:OLEObject Type="Embed" ProgID="Equation.DSMT4" ShapeID="_x0000_i1067" DrawAspect="Content" ObjectID="_1488021952" r:id="rId99"/>
        </w:object>
      </w:r>
      <w:r w:rsidRPr="00E1399E">
        <w:rPr>
          <w:color w:val="FF0000"/>
          <w:position w:val="-4"/>
        </w:rPr>
        <w:object w:dxaOrig="600" w:dyaOrig="240">
          <v:shape id="_x0000_i1068" type="#_x0000_t75" style="width:30pt;height:12pt" o:ole="">
            <v:imagedata r:id="rId100" o:title=""/>
          </v:shape>
          <o:OLEObject Type="Embed" ProgID="Equation.DSMT4" ShapeID="_x0000_i1068" DrawAspect="Content" ObjectID="_1488021953" r:id="rId101"/>
        </w:object>
      </w:r>
      <w:r w:rsidRPr="00E1399E">
        <w:rPr>
          <w:color w:val="FF0000"/>
          <w:position w:val="-4"/>
        </w:rPr>
        <w:object w:dxaOrig="300" w:dyaOrig="240">
          <v:shape id="_x0000_i1069" type="#_x0000_t75" style="width:15pt;height:12pt" o:ole="">
            <v:imagedata r:id="rId102" o:title=""/>
          </v:shape>
          <o:OLEObject Type="Embed" ProgID="Equation.DSMT4" ShapeID="_x0000_i1069" DrawAspect="Content" ObjectID="_1488021954" r:id="rId103"/>
        </w:object>
      </w:r>
    </w:p>
    <w:p w:rsidR="005C5ED6" w:rsidRDefault="005C5ED6" w:rsidP="00386AF2">
      <w:pPr>
        <w:rPr>
          <w:color w:val="FF0000"/>
          <w:position w:val="-4"/>
        </w:rPr>
      </w:pPr>
    </w:p>
    <w:p w:rsidR="005C5ED6" w:rsidRDefault="005C5ED6" w:rsidP="00386AF2">
      <w:pPr>
        <w:rPr>
          <w:color w:val="FF0000"/>
          <w:position w:val="-4"/>
        </w:rPr>
      </w:pPr>
    </w:p>
    <w:p w:rsidR="005C5ED6" w:rsidRDefault="005C5ED6" w:rsidP="00386AF2">
      <w:pPr>
        <w:rPr>
          <w:rFonts w:hAnsi="宋体"/>
          <w:b/>
          <w:color w:val="000000"/>
          <w:szCs w:val="21"/>
        </w:rPr>
      </w:pPr>
      <w:r>
        <w:rPr>
          <w:rFonts w:hAnsi="宋体" w:hint="eastAsia"/>
          <w:b/>
          <w:color w:val="000000"/>
          <w:szCs w:val="21"/>
        </w:rPr>
        <w:t xml:space="preserve">                          </w:t>
      </w:r>
      <w:r>
        <w:rPr>
          <w:rFonts w:hAnsi="宋体" w:hint="eastAsia"/>
          <w:b/>
          <w:color w:val="000000"/>
          <w:szCs w:val="21"/>
        </w:rPr>
        <w:t>六年级奥数天天练试题及答案</w:t>
      </w:r>
      <w:r w:rsidR="007F2260">
        <w:rPr>
          <w:rFonts w:hAnsi="宋体" w:hint="eastAsia"/>
          <w:b/>
          <w:color w:val="000000"/>
          <w:szCs w:val="21"/>
        </w:rPr>
        <w:t>3.20</w:t>
      </w:r>
    </w:p>
    <w:p w:rsidR="005C5ED6" w:rsidRPr="00E1399E" w:rsidRDefault="005C5ED6" w:rsidP="00386AF2">
      <w:pPr>
        <w:rPr>
          <w:color w:val="FF0000"/>
        </w:rPr>
      </w:pPr>
    </w:p>
    <w:p w:rsidR="00386AF2" w:rsidRPr="00E1399E" w:rsidRDefault="00386AF2" w:rsidP="006D712A">
      <w:pPr>
        <w:pStyle w:val="ae"/>
        <w:numPr>
          <w:ilvl w:val="0"/>
          <w:numId w:val="3"/>
        </w:numPr>
        <w:adjustRightInd w:val="0"/>
        <w:snapToGrid w:val="0"/>
        <w:ind w:firstLineChars="0"/>
        <w:rPr>
          <w:color w:val="FF0000"/>
        </w:rPr>
      </w:pPr>
      <w:r w:rsidRPr="00E1399E">
        <w:rPr>
          <w:position w:val="-22"/>
        </w:rPr>
        <w:object w:dxaOrig="2880" w:dyaOrig="580">
          <v:shape id="_x0000_i1070" type="#_x0000_t75" style="width:2in;height:29.25pt" o:ole="">
            <v:imagedata r:id="rId104" o:title=""/>
          </v:shape>
          <o:OLEObject Type="Embed" ProgID="Equation.DSMT4" ShapeID="_x0000_i1070" DrawAspect="Content" ObjectID="_1488021955" r:id="rId105"/>
        </w:object>
      </w:r>
    </w:p>
    <w:p w:rsidR="00386AF2" w:rsidRPr="00E1399E" w:rsidRDefault="00386AF2" w:rsidP="00386AF2">
      <w:pPr>
        <w:rPr>
          <w:rFonts w:eastAsia="楷体_GB2312"/>
          <w:szCs w:val="21"/>
        </w:rPr>
      </w:pPr>
      <w:r w:rsidRPr="00E1399E">
        <w:rPr>
          <w:rFonts w:eastAsia="楷体_GB2312"/>
          <w:szCs w:val="21"/>
        </w:rPr>
        <w:t>设数，代换，约简，令</w:t>
      </w:r>
      <w:r w:rsidRPr="00E1399E">
        <w:rPr>
          <w:rFonts w:eastAsia="楷体_GB2312"/>
          <w:position w:val="-6"/>
          <w:szCs w:val="21"/>
        </w:rPr>
        <w:object w:dxaOrig="820" w:dyaOrig="260">
          <v:shape id="_x0000_i1071" type="#_x0000_t75" style="width:41.25pt;height:12.75pt" o:ole="">
            <v:imagedata r:id="rId106" o:title=""/>
          </v:shape>
          <o:OLEObject Type="Embed" ProgID="Equation.DSMT4" ShapeID="_x0000_i1071" DrawAspect="Content" ObjectID="_1488021956" r:id="rId107"/>
        </w:object>
      </w:r>
    </w:p>
    <w:p w:rsidR="00386AF2" w:rsidRPr="00E1399E" w:rsidRDefault="00386AF2" w:rsidP="00386AF2">
      <w:pPr>
        <w:rPr>
          <w:rFonts w:eastAsia="楷体_GB2312"/>
          <w:szCs w:val="21"/>
        </w:rPr>
      </w:pPr>
      <w:r w:rsidRPr="00E1399E">
        <w:rPr>
          <w:rFonts w:eastAsia="楷体_GB2312"/>
          <w:szCs w:val="21"/>
        </w:rPr>
        <w:t>则原式</w:t>
      </w:r>
      <w:r w:rsidRPr="00E1399E">
        <w:rPr>
          <w:rFonts w:eastAsia="楷体_GB2312"/>
          <w:position w:val="-32"/>
          <w:szCs w:val="21"/>
        </w:rPr>
        <w:object w:dxaOrig="4580" w:dyaOrig="680">
          <v:shape id="_x0000_i1072" type="#_x0000_t75" style="width:228.75pt;height:33.75pt" o:ole="">
            <v:imagedata r:id="rId108" o:title=""/>
          </v:shape>
          <o:OLEObject Type="Embed" ProgID="Equation.DSMT4" ShapeID="_x0000_i1072" DrawAspect="Content" ObjectID="_1488021957" r:id="rId109"/>
        </w:object>
      </w:r>
      <w:r w:rsidRPr="00E1399E">
        <w:rPr>
          <w:rFonts w:eastAsia="楷体_GB2312"/>
          <w:position w:val="-32"/>
          <w:szCs w:val="21"/>
        </w:rPr>
        <w:object w:dxaOrig="2460" w:dyaOrig="680">
          <v:shape id="_x0000_i1073" type="#_x0000_t75" style="width:123pt;height:33.75pt" o:ole="">
            <v:imagedata r:id="rId110" o:title=""/>
          </v:shape>
          <o:OLEObject Type="Embed" ProgID="Equation.DSMT4" ShapeID="_x0000_i1073" DrawAspect="Content" ObjectID="_1488021958" r:id="rId111"/>
        </w:object>
      </w:r>
    </w:p>
    <w:p w:rsidR="00386AF2" w:rsidRPr="00E1399E" w:rsidRDefault="00386AF2" w:rsidP="00386AF2">
      <w:pPr>
        <w:rPr>
          <w:rFonts w:eastAsia="楷体_GB2312"/>
          <w:szCs w:val="21"/>
        </w:rPr>
      </w:pPr>
      <w:r w:rsidRPr="00E1399E">
        <w:rPr>
          <w:rFonts w:eastAsia="楷体_GB2312"/>
          <w:szCs w:val="21"/>
        </w:rPr>
        <w:t>所以原式</w:t>
      </w:r>
      <w:r w:rsidRPr="00E1399E">
        <w:rPr>
          <w:rFonts w:eastAsia="楷体_GB2312"/>
          <w:position w:val="-22"/>
          <w:szCs w:val="21"/>
        </w:rPr>
        <w:object w:dxaOrig="2200" w:dyaOrig="560">
          <v:shape id="_x0000_i1074" type="#_x0000_t75" style="width:110.25pt;height:27.75pt" o:ole="">
            <v:imagedata r:id="rId112" o:title=""/>
          </v:shape>
          <o:OLEObject Type="Embed" ProgID="Equation.DSMT4" ShapeID="_x0000_i1074" DrawAspect="Content" ObjectID="_1488021959" r:id="rId113"/>
        </w:object>
      </w:r>
    </w:p>
    <w:p w:rsidR="00386AF2" w:rsidRPr="00E1399E" w:rsidRDefault="00386AF2" w:rsidP="006D712A">
      <w:pPr>
        <w:pStyle w:val="ae"/>
        <w:numPr>
          <w:ilvl w:val="0"/>
          <w:numId w:val="3"/>
        </w:numPr>
        <w:adjustRightInd w:val="0"/>
        <w:snapToGrid w:val="0"/>
        <w:ind w:firstLineChars="0"/>
        <w:rPr>
          <w:color w:val="FF0000"/>
          <w:szCs w:val="21"/>
        </w:rPr>
      </w:pPr>
      <w:r w:rsidRPr="00E1399E">
        <w:rPr>
          <w:b/>
          <w:szCs w:val="21"/>
        </w:rPr>
        <w:t xml:space="preserve">  </w:t>
      </w:r>
      <w:r w:rsidRPr="00E1399E">
        <w:rPr>
          <w:b/>
          <w:color w:val="FF0000"/>
          <w:position w:val="-22"/>
          <w:szCs w:val="21"/>
        </w:rPr>
        <w:object w:dxaOrig="3260" w:dyaOrig="560">
          <v:shape id="_x0000_i1075" type="#_x0000_t75" style="width:162.75pt;height:27.75pt" o:ole="">
            <v:imagedata r:id="rId114" o:title=""/>
          </v:shape>
          <o:OLEObject Type="Embed" ProgID="Equation.DSMT4" ShapeID="_x0000_i1075" DrawAspect="Content" ObjectID="_1488021960" r:id="rId115"/>
        </w:object>
      </w:r>
    </w:p>
    <w:p w:rsidR="00386AF2" w:rsidRPr="00E1399E" w:rsidRDefault="00386AF2" w:rsidP="00386AF2">
      <w:pPr>
        <w:rPr>
          <w:rFonts w:eastAsia="楷体_GB2312"/>
          <w:color w:val="FF0000"/>
          <w:szCs w:val="21"/>
        </w:rPr>
      </w:pPr>
      <w:r w:rsidRPr="00E1399E">
        <w:rPr>
          <w:rFonts w:hAnsi="宋体"/>
          <w:b/>
          <w:color w:val="FF0000"/>
          <w:szCs w:val="21"/>
        </w:rPr>
        <w:t>【</w:t>
      </w:r>
      <w:r w:rsidRPr="00E1399E">
        <w:rPr>
          <w:rFonts w:eastAsia="楷体_GB2312"/>
          <w:color w:val="FF0000"/>
          <w:szCs w:val="21"/>
        </w:rPr>
        <w:t>解析</w:t>
      </w:r>
      <w:r w:rsidRPr="00E1399E">
        <w:rPr>
          <w:rFonts w:hAnsi="宋体"/>
          <w:b/>
          <w:color w:val="FF0000"/>
          <w:szCs w:val="21"/>
        </w:rPr>
        <w:t>】</w:t>
      </w:r>
      <w:r w:rsidRPr="00E1399E">
        <w:rPr>
          <w:rFonts w:eastAsia="楷体_GB2312"/>
          <w:color w:val="FF0000"/>
          <w:szCs w:val="21"/>
        </w:rPr>
        <w:t>根据裂项性质进行拆分为：</w:t>
      </w:r>
    </w:p>
    <w:p w:rsidR="00386AF2" w:rsidRPr="00E1399E" w:rsidRDefault="00386AF2" w:rsidP="00386AF2">
      <w:pPr>
        <w:pStyle w:val="10"/>
        <w:snapToGrid w:val="0"/>
        <w:spacing w:before="0" w:beforeAutospacing="0" w:after="0" w:afterAutospacing="0"/>
        <w:ind w:right="26" w:firstLineChars="539" w:firstLine="1132"/>
        <w:jc w:val="left"/>
        <w:rPr>
          <w:rFonts w:ascii="Times New Roman" w:eastAsia="楷体_GB2312" w:hAnsi="Times New Roman"/>
          <w:b/>
          <w:color w:val="FF0000"/>
          <w:szCs w:val="21"/>
        </w:rPr>
      </w:pPr>
      <w:r w:rsidRPr="00E1399E">
        <w:rPr>
          <w:rFonts w:ascii="Times New Roman" w:eastAsia="楷体_GB2312" w:hAnsi="Times New Roman"/>
          <w:b/>
          <w:color w:val="FF0000"/>
          <w:position w:val="-22"/>
          <w:szCs w:val="21"/>
        </w:rPr>
        <w:object w:dxaOrig="3260" w:dyaOrig="560">
          <v:shape id="_x0000_i1076" type="#_x0000_t75" style="width:162.75pt;height:27.75pt" o:ole="">
            <v:imagedata r:id="rId116" o:title=""/>
          </v:shape>
          <o:OLEObject Type="Embed" ProgID="Equation.DSMT4" ShapeID="_x0000_i1076" DrawAspect="Content" ObjectID="_1488021961" r:id="rId117"/>
        </w:object>
      </w:r>
    </w:p>
    <w:p w:rsidR="00386AF2" w:rsidRDefault="00386AF2" w:rsidP="00386AF2">
      <w:pPr>
        <w:rPr>
          <w:rFonts w:eastAsia="楷体_GB2312"/>
          <w:b/>
          <w:color w:val="FF0000"/>
          <w:position w:val="-52"/>
          <w:szCs w:val="21"/>
        </w:rPr>
      </w:pPr>
      <w:r w:rsidRPr="00E1399E">
        <w:rPr>
          <w:rFonts w:eastAsia="楷体_GB2312"/>
          <w:b/>
          <w:color w:val="FF0000"/>
          <w:position w:val="-52"/>
          <w:szCs w:val="21"/>
        </w:rPr>
        <w:object w:dxaOrig="4980" w:dyaOrig="1140">
          <v:shape id="_x0000_i1077" type="#_x0000_t75" style="width:249pt;height:57pt" o:ole="">
            <v:imagedata r:id="rId118" o:title=""/>
          </v:shape>
          <o:OLEObject Type="Embed" ProgID="Equation.DSMT4" ShapeID="_x0000_i1077" DrawAspect="Content" ObjectID="_1488021962" r:id="rId119"/>
        </w:object>
      </w:r>
    </w:p>
    <w:p w:rsidR="005C5ED6" w:rsidRDefault="005C5ED6" w:rsidP="00386AF2">
      <w:pPr>
        <w:rPr>
          <w:rFonts w:eastAsia="楷体_GB2312"/>
          <w:b/>
          <w:color w:val="FF0000"/>
          <w:position w:val="-52"/>
          <w:szCs w:val="21"/>
        </w:rPr>
      </w:pPr>
    </w:p>
    <w:p w:rsidR="007F2260" w:rsidRDefault="005C5ED6" w:rsidP="00386AF2">
      <w:pPr>
        <w:rPr>
          <w:rFonts w:hAnsi="宋体"/>
          <w:b/>
          <w:color w:val="000000"/>
          <w:szCs w:val="21"/>
        </w:rPr>
      </w:pPr>
      <w:r>
        <w:rPr>
          <w:rFonts w:hAnsi="宋体" w:hint="eastAsia"/>
          <w:b/>
          <w:color w:val="000000"/>
          <w:szCs w:val="21"/>
        </w:rPr>
        <w:t xml:space="preserve">                       </w:t>
      </w:r>
    </w:p>
    <w:p w:rsidR="007F2260" w:rsidRDefault="007F2260" w:rsidP="00386AF2">
      <w:pPr>
        <w:rPr>
          <w:rFonts w:hAnsi="宋体"/>
          <w:b/>
          <w:color w:val="000000"/>
          <w:szCs w:val="21"/>
        </w:rPr>
      </w:pPr>
    </w:p>
    <w:p w:rsidR="007F2260" w:rsidRDefault="007F2260" w:rsidP="00386AF2">
      <w:pPr>
        <w:rPr>
          <w:rFonts w:hAnsi="宋体"/>
          <w:b/>
          <w:color w:val="000000"/>
          <w:szCs w:val="21"/>
        </w:rPr>
      </w:pPr>
    </w:p>
    <w:p w:rsidR="00490BB6" w:rsidRPr="00386AF2" w:rsidRDefault="00490BB6" w:rsidP="003359DE">
      <w:pPr>
        <w:rPr>
          <w:b/>
          <w:sz w:val="24"/>
        </w:rPr>
      </w:pPr>
    </w:p>
    <w:sectPr w:rsidR="00490BB6" w:rsidRPr="00386AF2" w:rsidSect="00A83E3D">
      <w:headerReference w:type="even" r:id="rId120"/>
      <w:headerReference w:type="default" r:id="rId121"/>
      <w:footerReference w:type="default" r:id="rId122"/>
      <w:headerReference w:type="first" r:id="rId1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18F" w:rsidRDefault="00AE718F" w:rsidP="00324F57">
      <w:r>
        <w:separator/>
      </w:r>
    </w:p>
  </w:endnote>
  <w:endnote w:type="continuationSeparator" w:id="1">
    <w:p w:rsidR="00AE718F" w:rsidRDefault="00AE718F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03005" w:rsidP="00D10EAC">
    <w:pPr>
      <w:pStyle w:val="a5"/>
      <w:jc w:val="center"/>
    </w:pPr>
  </w:p>
  <w:p w:rsidR="00903005" w:rsidRDefault="00903005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03005" w:rsidRPr="00D10EAC" w:rsidRDefault="00903005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18F" w:rsidRDefault="00AE718F" w:rsidP="00324F57">
      <w:r>
        <w:separator/>
      </w:r>
    </w:p>
  </w:footnote>
  <w:footnote w:type="continuationSeparator" w:id="1">
    <w:p w:rsidR="00AE718F" w:rsidRDefault="00AE718F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4965C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4965CE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0300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005">
      <w:t xml:space="preserve">                   </w:t>
    </w:r>
    <w:r w:rsidR="00903005">
      <w:rPr>
        <w:rFonts w:ascii="宋体" w:hAnsi="宋体" w:cs="Courier New" w:hint="eastAsia"/>
      </w:rPr>
      <w:t>全国奥数信息资源</w:t>
    </w:r>
    <w:r w:rsidR="00903005" w:rsidRPr="002A4EF5">
      <w:rPr>
        <w:rFonts w:ascii="宋体" w:hAnsi="宋体" w:cs="Courier New" w:hint="eastAsia"/>
      </w:rPr>
      <w:t>门户</w:t>
    </w:r>
    <w:r w:rsidR="00903005">
      <w:rPr>
        <w:rFonts w:ascii="宋体" w:hAnsi="宋体" w:cs="Courier New" w:hint="eastAsia"/>
      </w:rPr>
      <w:t>网站</w:t>
    </w:r>
    <w:r w:rsidR="00903005" w:rsidRPr="002A4EF5">
      <w:rPr>
        <w:rFonts w:ascii="宋体" w:hAnsi="宋体" w:cs="Courier New"/>
      </w:rPr>
      <w:t xml:space="preserve">  </w:t>
    </w:r>
    <w:r w:rsidR="00903005" w:rsidRPr="002A4EF5">
      <w:rPr>
        <w:rFonts w:ascii="宋体" w:hAnsi="宋体"/>
      </w:rPr>
      <w:t>www.</w:t>
    </w:r>
    <w:r w:rsidR="00903005">
      <w:rPr>
        <w:rFonts w:ascii="宋体" w:hAnsi="宋体"/>
      </w:rPr>
      <w:t>aoshu</w:t>
    </w:r>
    <w:r w:rsidR="0090300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4965C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3584CC1"/>
    <w:multiLevelType w:val="hybridMultilevel"/>
    <w:tmpl w:val="7F066C84"/>
    <w:lvl w:ilvl="0" w:tplc="CC184A5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</w:rPr>
    </w:lvl>
    <w:lvl w:ilvl="1" w:tplc="7F1E1EAE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  <w:lang w:val="en-US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4AA6FD5"/>
    <w:multiLevelType w:val="hybridMultilevel"/>
    <w:tmpl w:val="F6AA84AE"/>
    <w:lvl w:ilvl="0" w:tplc="85245C2A">
      <w:start w:val="1"/>
      <w:numFmt w:val="decimal"/>
      <w:lvlText w:val="%1."/>
      <w:lvlJc w:val="left"/>
      <w:pPr>
        <w:ind w:left="420" w:hanging="420"/>
      </w:pPr>
      <w:rPr>
        <w:lang w:eastAsia="zh-C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34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107D8"/>
    <w:rsid w:val="00012DBE"/>
    <w:rsid w:val="00044CBD"/>
    <w:rsid w:val="00057717"/>
    <w:rsid w:val="00064952"/>
    <w:rsid w:val="000834F8"/>
    <w:rsid w:val="00092AF8"/>
    <w:rsid w:val="000B11A2"/>
    <w:rsid w:val="000B6CBF"/>
    <w:rsid w:val="000C17F3"/>
    <w:rsid w:val="000D0A3E"/>
    <w:rsid w:val="000D2484"/>
    <w:rsid w:val="000D679E"/>
    <w:rsid w:val="000E5AC2"/>
    <w:rsid w:val="000E6765"/>
    <w:rsid w:val="000F5A38"/>
    <w:rsid w:val="000F7C96"/>
    <w:rsid w:val="001130CE"/>
    <w:rsid w:val="00116341"/>
    <w:rsid w:val="00120B15"/>
    <w:rsid w:val="0012308D"/>
    <w:rsid w:val="00146022"/>
    <w:rsid w:val="001505E0"/>
    <w:rsid w:val="0017550B"/>
    <w:rsid w:val="00176E32"/>
    <w:rsid w:val="001A6361"/>
    <w:rsid w:val="001C0B80"/>
    <w:rsid w:val="001C3D07"/>
    <w:rsid w:val="001D197E"/>
    <w:rsid w:val="001E5C9E"/>
    <w:rsid w:val="001F3163"/>
    <w:rsid w:val="001F3948"/>
    <w:rsid w:val="001F6711"/>
    <w:rsid w:val="001F6B60"/>
    <w:rsid w:val="00225030"/>
    <w:rsid w:val="00225109"/>
    <w:rsid w:val="0025048A"/>
    <w:rsid w:val="0026470B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7B7B"/>
    <w:rsid w:val="003068C6"/>
    <w:rsid w:val="003101C0"/>
    <w:rsid w:val="00324F57"/>
    <w:rsid w:val="003359DE"/>
    <w:rsid w:val="0034707A"/>
    <w:rsid w:val="00372116"/>
    <w:rsid w:val="0038214E"/>
    <w:rsid w:val="003866A5"/>
    <w:rsid w:val="00386AF2"/>
    <w:rsid w:val="00396682"/>
    <w:rsid w:val="00397EDF"/>
    <w:rsid w:val="003A21F0"/>
    <w:rsid w:val="003B329D"/>
    <w:rsid w:val="003B5766"/>
    <w:rsid w:val="003D1C7E"/>
    <w:rsid w:val="003D683C"/>
    <w:rsid w:val="003F07F8"/>
    <w:rsid w:val="003F57B5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0BB6"/>
    <w:rsid w:val="00493978"/>
    <w:rsid w:val="0049589D"/>
    <w:rsid w:val="004965CE"/>
    <w:rsid w:val="004A0FA8"/>
    <w:rsid w:val="004A7DD8"/>
    <w:rsid w:val="004C1DC6"/>
    <w:rsid w:val="004D2E2C"/>
    <w:rsid w:val="004D5E28"/>
    <w:rsid w:val="004D759B"/>
    <w:rsid w:val="00504545"/>
    <w:rsid w:val="005055DA"/>
    <w:rsid w:val="00513777"/>
    <w:rsid w:val="005170DE"/>
    <w:rsid w:val="00520E11"/>
    <w:rsid w:val="005372CE"/>
    <w:rsid w:val="005572C0"/>
    <w:rsid w:val="00581AA4"/>
    <w:rsid w:val="00582876"/>
    <w:rsid w:val="00586BA8"/>
    <w:rsid w:val="005952B9"/>
    <w:rsid w:val="005A0BB8"/>
    <w:rsid w:val="005A6C9F"/>
    <w:rsid w:val="005C5ED6"/>
    <w:rsid w:val="005D2E1A"/>
    <w:rsid w:val="005E1091"/>
    <w:rsid w:val="005E1E7E"/>
    <w:rsid w:val="00600BFF"/>
    <w:rsid w:val="00603F64"/>
    <w:rsid w:val="0060547F"/>
    <w:rsid w:val="006213CF"/>
    <w:rsid w:val="00637388"/>
    <w:rsid w:val="00640374"/>
    <w:rsid w:val="00660592"/>
    <w:rsid w:val="0066376C"/>
    <w:rsid w:val="00677F20"/>
    <w:rsid w:val="006809BF"/>
    <w:rsid w:val="0068415B"/>
    <w:rsid w:val="00685244"/>
    <w:rsid w:val="00687273"/>
    <w:rsid w:val="00690CCE"/>
    <w:rsid w:val="00692D3F"/>
    <w:rsid w:val="006C1EF3"/>
    <w:rsid w:val="006D347A"/>
    <w:rsid w:val="006D5CFB"/>
    <w:rsid w:val="006D712A"/>
    <w:rsid w:val="006E0F77"/>
    <w:rsid w:val="006E4DD2"/>
    <w:rsid w:val="006E5E10"/>
    <w:rsid w:val="0070038F"/>
    <w:rsid w:val="00734C0B"/>
    <w:rsid w:val="007402A2"/>
    <w:rsid w:val="007510C4"/>
    <w:rsid w:val="00757BDB"/>
    <w:rsid w:val="007609A2"/>
    <w:rsid w:val="00760F7D"/>
    <w:rsid w:val="00785BAF"/>
    <w:rsid w:val="00791C89"/>
    <w:rsid w:val="007C677F"/>
    <w:rsid w:val="007E3C10"/>
    <w:rsid w:val="007F0E65"/>
    <w:rsid w:val="007F157A"/>
    <w:rsid w:val="007F2260"/>
    <w:rsid w:val="00806DB3"/>
    <w:rsid w:val="00814158"/>
    <w:rsid w:val="008333C2"/>
    <w:rsid w:val="00837C54"/>
    <w:rsid w:val="00837FCB"/>
    <w:rsid w:val="00851C99"/>
    <w:rsid w:val="00871424"/>
    <w:rsid w:val="0089337A"/>
    <w:rsid w:val="008A1E79"/>
    <w:rsid w:val="008B77C5"/>
    <w:rsid w:val="008C2E18"/>
    <w:rsid w:val="008D3B74"/>
    <w:rsid w:val="008E38C7"/>
    <w:rsid w:val="008E5DA0"/>
    <w:rsid w:val="008F6161"/>
    <w:rsid w:val="00900A43"/>
    <w:rsid w:val="00903005"/>
    <w:rsid w:val="00926567"/>
    <w:rsid w:val="00934B30"/>
    <w:rsid w:val="00934C85"/>
    <w:rsid w:val="00946E52"/>
    <w:rsid w:val="0096088B"/>
    <w:rsid w:val="00964334"/>
    <w:rsid w:val="00976A1A"/>
    <w:rsid w:val="00983D17"/>
    <w:rsid w:val="00985365"/>
    <w:rsid w:val="009905F5"/>
    <w:rsid w:val="00993A07"/>
    <w:rsid w:val="009A01E3"/>
    <w:rsid w:val="009C1B69"/>
    <w:rsid w:val="009E36A8"/>
    <w:rsid w:val="009E639D"/>
    <w:rsid w:val="009F17CF"/>
    <w:rsid w:val="009F72E4"/>
    <w:rsid w:val="00A03AB4"/>
    <w:rsid w:val="00A0404B"/>
    <w:rsid w:val="00A14947"/>
    <w:rsid w:val="00A21874"/>
    <w:rsid w:val="00A247BF"/>
    <w:rsid w:val="00A30229"/>
    <w:rsid w:val="00A44108"/>
    <w:rsid w:val="00A56B05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AE718F"/>
    <w:rsid w:val="00B1199E"/>
    <w:rsid w:val="00B3761F"/>
    <w:rsid w:val="00B87F5E"/>
    <w:rsid w:val="00BD6D5B"/>
    <w:rsid w:val="00C040AC"/>
    <w:rsid w:val="00C22ABE"/>
    <w:rsid w:val="00C26027"/>
    <w:rsid w:val="00C439D1"/>
    <w:rsid w:val="00C63973"/>
    <w:rsid w:val="00C75F93"/>
    <w:rsid w:val="00C934E0"/>
    <w:rsid w:val="00CB2695"/>
    <w:rsid w:val="00CB78B5"/>
    <w:rsid w:val="00CC0DE9"/>
    <w:rsid w:val="00CD081F"/>
    <w:rsid w:val="00CF3D6D"/>
    <w:rsid w:val="00D1098E"/>
    <w:rsid w:val="00D10EAC"/>
    <w:rsid w:val="00D31F4B"/>
    <w:rsid w:val="00D37A2C"/>
    <w:rsid w:val="00D51DBE"/>
    <w:rsid w:val="00D52346"/>
    <w:rsid w:val="00D525AD"/>
    <w:rsid w:val="00D53957"/>
    <w:rsid w:val="00D57F09"/>
    <w:rsid w:val="00D903BE"/>
    <w:rsid w:val="00DA5825"/>
    <w:rsid w:val="00DB064A"/>
    <w:rsid w:val="00DB7CB1"/>
    <w:rsid w:val="00DC4221"/>
    <w:rsid w:val="00DC6D73"/>
    <w:rsid w:val="00DD1757"/>
    <w:rsid w:val="00DE1D5F"/>
    <w:rsid w:val="00DF3ECA"/>
    <w:rsid w:val="00DF729C"/>
    <w:rsid w:val="00E00F0D"/>
    <w:rsid w:val="00E20E00"/>
    <w:rsid w:val="00E23366"/>
    <w:rsid w:val="00E27311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9C7"/>
    <w:rsid w:val="00EA692D"/>
    <w:rsid w:val="00EC180B"/>
    <w:rsid w:val="00EC69A4"/>
    <w:rsid w:val="00ED1323"/>
    <w:rsid w:val="00EE0319"/>
    <w:rsid w:val="00EE41B3"/>
    <w:rsid w:val="00EE5EE7"/>
    <w:rsid w:val="00EE5F5B"/>
    <w:rsid w:val="00F02C64"/>
    <w:rsid w:val="00F0316D"/>
    <w:rsid w:val="00F3037C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E0A85"/>
    <w:rsid w:val="00FE689C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 w:qFormat="1"/>
    <w:lsdException w:name="HTML Preformatted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locked/>
    <w:rsid w:val="00903005"/>
    <w:pPr>
      <w:keepNext/>
      <w:keepLines/>
      <w:widowControl/>
      <w:adjustRightInd w:val="0"/>
      <w:snapToGrid w:val="0"/>
      <w:spacing w:before="280" w:after="290" w:line="376" w:lineRule="auto"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aliases w:val="标题1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aliases w:val="标题1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aliases w:val="普通 (Web)"/>
    <w:basedOn w:val="a"/>
    <w:link w:val="Char3"/>
    <w:unhideWhenUsed/>
    <w:qFormat/>
    <w:rsid w:val="00FF2DCF"/>
    <w:rPr>
      <w:sz w:val="24"/>
    </w:rPr>
  </w:style>
  <w:style w:type="paragraph" w:styleId="a9">
    <w:name w:val="No Spacing"/>
    <w:link w:val="Char4"/>
    <w:uiPriority w:val="1"/>
    <w:qFormat/>
    <w:rsid w:val="00D51DBE"/>
    <w:rPr>
      <w:sz w:val="22"/>
      <w:szCs w:val="22"/>
    </w:rPr>
  </w:style>
  <w:style w:type="character" w:customStyle="1" w:styleId="Char4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5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5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qFormat/>
    <w:locked/>
    <w:rsid w:val="00581AA4"/>
    <w:rPr>
      <w:b/>
      <w:bCs/>
    </w:rPr>
  </w:style>
  <w:style w:type="paragraph" w:styleId="ae">
    <w:name w:val="List Paragraph"/>
    <w:basedOn w:val="a"/>
    <w:link w:val="Char6"/>
    <w:uiPriority w:val="34"/>
    <w:qFormat/>
    <w:rsid w:val="005A6C9F"/>
    <w:pPr>
      <w:ind w:firstLineChars="200" w:firstLine="420"/>
    </w:pPr>
  </w:style>
  <w:style w:type="character" w:customStyle="1" w:styleId="Char6">
    <w:name w:val="列出段落 Char"/>
    <w:basedOn w:val="a0"/>
    <w:link w:val="ae"/>
    <w:uiPriority w:val="34"/>
    <w:rsid w:val="00D53957"/>
    <w:rPr>
      <w:rFonts w:ascii="Times New Roman" w:hAnsi="Times New Roman"/>
      <w:kern w:val="2"/>
      <w:sz w:val="21"/>
      <w:szCs w:val="24"/>
    </w:rPr>
  </w:style>
  <w:style w:type="paragraph" w:styleId="af">
    <w:name w:val="annotation text"/>
    <w:basedOn w:val="a"/>
    <w:link w:val="Char7"/>
    <w:uiPriority w:val="99"/>
    <w:rsid w:val="00DA5825"/>
    <w:pPr>
      <w:jc w:val="left"/>
    </w:pPr>
  </w:style>
  <w:style w:type="character" w:customStyle="1" w:styleId="Char7">
    <w:name w:val="批注文字 Char"/>
    <w:basedOn w:val="a0"/>
    <w:link w:val="af"/>
    <w:uiPriority w:val="99"/>
    <w:rsid w:val="00DA5825"/>
    <w:rPr>
      <w:rFonts w:ascii="Times New Roman" w:hAnsi="Times New Roman"/>
      <w:kern w:val="2"/>
      <w:sz w:val="21"/>
      <w:szCs w:val="24"/>
    </w:rPr>
  </w:style>
  <w:style w:type="paragraph" w:customStyle="1" w:styleId="Char8">
    <w:name w:val="Char"/>
    <w:basedOn w:val="a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4Char">
    <w:name w:val="标题 4 Char"/>
    <w:basedOn w:val="a0"/>
    <w:link w:val="4"/>
    <w:uiPriority w:val="9"/>
    <w:semiHidden/>
    <w:rsid w:val="00903005"/>
    <w:rPr>
      <w:rFonts w:ascii="Cambria" w:hAnsi="Cambria"/>
      <w:b/>
      <w:bCs/>
      <w:sz w:val="28"/>
      <w:szCs w:val="28"/>
    </w:rPr>
  </w:style>
  <w:style w:type="paragraph" w:customStyle="1" w:styleId="10">
    <w:name w:val="列出段落1"/>
    <w:basedOn w:val="a"/>
    <w:link w:val="ListParagraphChar"/>
    <w:rsid w:val="00903005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0"/>
    <w:locked/>
    <w:rsid w:val="00903005"/>
    <w:rPr>
      <w:kern w:val="2"/>
      <w:sz w:val="21"/>
      <w:szCs w:val="22"/>
    </w:rPr>
  </w:style>
  <w:style w:type="paragraph" w:customStyle="1" w:styleId="af0">
    <w:name w:val="目前用的"/>
    <w:basedOn w:val="a"/>
    <w:rsid w:val="00903005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character" w:customStyle="1" w:styleId="f01">
    <w:name w:val="f01"/>
    <w:rsid w:val="00903005"/>
    <w:rPr>
      <w:rFonts w:ascii="宋体" w:eastAsia="宋体" w:hAnsi="宋体" w:hint="eastAsia"/>
      <w:i w:val="0"/>
      <w:iCs w:val="0"/>
      <w:color w:val="000000"/>
      <w:sz w:val="18"/>
      <w:szCs w:val="18"/>
    </w:rPr>
  </w:style>
  <w:style w:type="character" w:customStyle="1" w:styleId="Char3">
    <w:name w:val="普通(网站) Char"/>
    <w:aliases w:val="普通 (Web) Char"/>
    <w:basedOn w:val="a0"/>
    <w:link w:val="a8"/>
    <w:rsid w:val="00386AF2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oleObject" Target="embeddings/oleObject52.bin"/><Relationship Id="rId21" Type="http://schemas.openxmlformats.org/officeDocument/2006/relationships/image" Target="media/image11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6.bin"/><Relationship Id="rId68" Type="http://schemas.openxmlformats.org/officeDocument/2006/relationships/oleObject" Target="embeddings/oleObject28.bin"/><Relationship Id="rId84" Type="http://schemas.openxmlformats.org/officeDocument/2006/relationships/oleObject" Target="embeddings/oleObject36.bin"/><Relationship Id="rId89" Type="http://schemas.openxmlformats.org/officeDocument/2006/relationships/image" Target="media/image45.wmf"/><Relationship Id="rId112" Type="http://schemas.openxmlformats.org/officeDocument/2006/relationships/image" Target="media/image57.wmf"/><Relationship Id="rId16" Type="http://schemas.openxmlformats.org/officeDocument/2006/relationships/image" Target="media/image8.wmf"/><Relationship Id="rId107" Type="http://schemas.openxmlformats.org/officeDocument/2006/relationships/oleObject" Target="embeddings/oleObject47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9.wmf"/><Relationship Id="rId74" Type="http://schemas.openxmlformats.org/officeDocument/2006/relationships/oleObject" Target="embeddings/oleObject31.bin"/><Relationship Id="rId79" Type="http://schemas.openxmlformats.org/officeDocument/2006/relationships/image" Target="media/image40.wmf"/><Relationship Id="rId102" Type="http://schemas.openxmlformats.org/officeDocument/2006/relationships/image" Target="media/image52.wmf"/><Relationship Id="rId123" Type="http://schemas.openxmlformats.org/officeDocument/2006/relationships/header" Target="header3.xml"/><Relationship Id="rId5" Type="http://schemas.openxmlformats.org/officeDocument/2006/relationships/footnotes" Target="footnotes.xml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5.bin"/><Relationship Id="rId90" Type="http://schemas.openxmlformats.org/officeDocument/2006/relationships/oleObject" Target="embeddings/oleObject39.bin"/><Relationship Id="rId95" Type="http://schemas.openxmlformats.org/officeDocument/2006/relationships/image" Target="media/image48.wmf"/><Relationship Id="rId19" Type="http://schemas.openxmlformats.org/officeDocument/2006/relationships/oleObject" Target="embeddings/oleObject4.bin"/><Relationship Id="rId14" Type="http://schemas.openxmlformats.org/officeDocument/2006/relationships/image" Target="media/image6.emf"/><Relationship Id="rId22" Type="http://schemas.openxmlformats.org/officeDocument/2006/relationships/oleObject" Target="embeddings/oleObject5.bin"/><Relationship Id="rId27" Type="http://schemas.openxmlformats.org/officeDocument/2006/relationships/image" Target="media/image14.wmf"/><Relationship Id="rId30" Type="http://schemas.openxmlformats.org/officeDocument/2006/relationships/oleObject" Target="embeddings/oleObject9.bin"/><Relationship Id="rId35" Type="http://schemas.openxmlformats.org/officeDocument/2006/relationships/image" Target="media/image17.png"/><Relationship Id="rId43" Type="http://schemas.openxmlformats.org/officeDocument/2006/relationships/oleObject" Target="embeddings/oleObject16.bin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64" Type="http://schemas.openxmlformats.org/officeDocument/2006/relationships/image" Target="media/image32.emf"/><Relationship Id="rId69" Type="http://schemas.openxmlformats.org/officeDocument/2006/relationships/image" Target="media/image35.wmf"/><Relationship Id="rId77" Type="http://schemas.openxmlformats.org/officeDocument/2006/relationships/image" Target="media/image39.wmf"/><Relationship Id="rId100" Type="http://schemas.openxmlformats.org/officeDocument/2006/relationships/image" Target="media/image51.wmf"/><Relationship Id="rId105" Type="http://schemas.openxmlformats.org/officeDocument/2006/relationships/oleObject" Target="embeddings/oleObject46.bin"/><Relationship Id="rId113" Type="http://schemas.openxmlformats.org/officeDocument/2006/relationships/oleObject" Target="embeddings/oleObject50.bin"/><Relationship Id="rId118" Type="http://schemas.openxmlformats.org/officeDocument/2006/relationships/image" Target="media/image60.wmf"/><Relationship Id="rId8" Type="http://schemas.openxmlformats.org/officeDocument/2006/relationships/image" Target="media/image2.emf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4.bin"/><Relationship Id="rId85" Type="http://schemas.openxmlformats.org/officeDocument/2006/relationships/image" Target="media/image43.wmf"/><Relationship Id="rId93" Type="http://schemas.openxmlformats.org/officeDocument/2006/relationships/image" Target="media/image47.wmf"/><Relationship Id="rId98" Type="http://schemas.openxmlformats.org/officeDocument/2006/relationships/image" Target="media/image50.wmf"/><Relationship Id="rId121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image" Target="media/image13.wmf"/><Relationship Id="rId33" Type="http://schemas.openxmlformats.org/officeDocument/2006/relationships/image" Target="media/image16.wmf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4.bin"/><Relationship Id="rId67" Type="http://schemas.openxmlformats.org/officeDocument/2006/relationships/image" Target="media/image34.wmf"/><Relationship Id="rId103" Type="http://schemas.openxmlformats.org/officeDocument/2006/relationships/oleObject" Target="embeddings/oleObject45.bin"/><Relationship Id="rId108" Type="http://schemas.openxmlformats.org/officeDocument/2006/relationships/image" Target="media/image55.wmf"/><Relationship Id="rId116" Type="http://schemas.openxmlformats.org/officeDocument/2006/relationships/image" Target="media/image59.wmf"/><Relationship Id="rId124" Type="http://schemas.openxmlformats.org/officeDocument/2006/relationships/fontTable" Target="fontTable.xml"/><Relationship Id="rId20" Type="http://schemas.openxmlformats.org/officeDocument/2006/relationships/image" Target="media/image10.emf"/><Relationship Id="rId41" Type="http://schemas.openxmlformats.org/officeDocument/2006/relationships/oleObject" Target="embeddings/oleObject15.bin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70" Type="http://schemas.openxmlformats.org/officeDocument/2006/relationships/oleObject" Target="embeddings/oleObject29.bin"/><Relationship Id="rId75" Type="http://schemas.openxmlformats.org/officeDocument/2006/relationships/image" Target="media/image38.wmf"/><Relationship Id="rId83" Type="http://schemas.openxmlformats.org/officeDocument/2006/relationships/image" Target="media/image42.wmf"/><Relationship Id="rId88" Type="http://schemas.openxmlformats.org/officeDocument/2006/relationships/oleObject" Target="embeddings/oleObject38.bin"/><Relationship Id="rId91" Type="http://schemas.openxmlformats.org/officeDocument/2006/relationships/image" Target="media/image46.wmf"/><Relationship Id="rId96" Type="http://schemas.openxmlformats.org/officeDocument/2006/relationships/image" Target="media/image49.wmf"/><Relationship Id="rId111" Type="http://schemas.openxmlformats.org/officeDocument/2006/relationships/oleObject" Target="embeddings/oleObject4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36" Type="http://schemas.openxmlformats.org/officeDocument/2006/relationships/image" Target="media/image18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6" Type="http://schemas.openxmlformats.org/officeDocument/2006/relationships/image" Target="media/image54.wmf"/><Relationship Id="rId114" Type="http://schemas.openxmlformats.org/officeDocument/2006/relationships/image" Target="media/image58.wmf"/><Relationship Id="rId119" Type="http://schemas.openxmlformats.org/officeDocument/2006/relationships/oleObject" Target="embeddings/oleObject53.bin"/><Relationship Id="rId10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3.bin"/><Relationship Id="rId81" Type="http://schemas.openxmlformats.org/officeDocument/2006/relationships/image" Target="media/image41.wmf"/><Relationship Id="rId86" Type="http://schemas.openxmlformats.org/officeDocument/2006/relationships/oleObject" Target="embeddings/oleObject37.bin"/><Relationship Id="rId94" Type="http://schemas.openxmlformats.org/officeDocument/2006/relationships/oleObject" Target="embeddings/oleObject41.bin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48.bin"/><Relationship Id="rId34" Type="http://schemas.openxmlformats.org/officeDocument/2006/relationships/oleObject" Target="embeddings/oleObject12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2.bin"/><Relationship Id="rId97" Type="http://schemas.openxmlformats.org/officeDocument/2006/relationships/oleObject" Target="embeddings/oleObject42.bin"/><Relationship Id="rId104" Type="http://schemas.openxmlformats.org/officeDocument/2006/relationships/image" Target="media/image53.wmf"/><Relationship Id="rId120" Type="http://schemas.openxmlformats.org/officeDocument/2006/relationships/header" Target="header1.xml"/><Relationship Id="rId125" Type="http://schemas.openxmlformats.org/officeDocument/2006/relationships/theme" Target="theme/theme1.xml"/><Relationship Id="rId7" Type="http://schemas.openxmlformats.org/officeDocument/2006/relationships/image" Target="media/image1.emf"/><Relationship Id="rId71" Type="http://schemas.openxmlformats.org/officeDocument/2006/relationships/image" Target="media/image36.wmf"/><Relationship Id="rId92" Type="http://schemas.openxmlformats.org/officeDocument/2006/relationships/oleObject" Target="embeddings/oleObject40.bin"/><Relationship Id="rId2" Type="http://schemas.openxmlformats.org/officeDocument/2006/relationships/styles" Target="styles.xml"/><Relationship Id="rId29" Type="http://schemas.openxmlformats.org/officeDocument/2006/relationships/image" Target="media/image15.wmf"/><Relationship Id="rId24" Type="http://schemas.openxmlformats.org/officeDocument/2006/relationships/oleObject" Target="embeddings/oleObject6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7.bin"/><Relationship Id="rId87" Type="http://schemas.openxmlformats.org/officeDocument/2006/relationships/image" Target="media/image44.wmf"/><Relationship Id="rId110" Type="http://schemas.openxmlformats.org/officeDocument/2006/relationships/image" Target="media/image56.wmf"/><Relationship Id="rId115" Type="http://schemas.openxmlformats.org/officeDocument/2006/relationships/oleObject" Target="embeddings/oleObject51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2.jpeg"/><Relationship Id="rId1" Type="http://schemas.openxmlformats.org/officeDocument/2006/relationships/image" Target="media/image6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4</Pages>
  <Words>387</Words>
  <Characters>2206</Characters>
  <Application>Microsoft Office Word</Application>
  <DocSecurity>0</DocSecurity>
  <Lines>18</Lines>
  <Paragraphs>5</Paragraphs>
  <ScaleCrop>false</ScaleCrop>
  <Company>Lenovo (Beijing) Limited</Company>
  <LinksUpToDate>false</LinksUpToDate>
  <CharactersWithSpaces>2588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52</cp:revision>
  <dcterms:created xsi:type="dcterms:W3CDTF">2015-01-16T07:21:00Z</dcterms:created>
  <dcterms:modified xsi:type="dcterms:W3CDTF">2015-03-16T06:35:00Z</dcterms:modified>
</cp:coreProperties>
</file>