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C4287E" w:rsidP="00C4287E">
      <w:pPr>
        <w:spacing w:line="460" w:lineRule="exact"/>
        <w:jc w:val="center"/>
        <w:rPr>
          <w:rFonts w:ascii="黑体" w:eastAsia="黑体"/>
          <w:b/>
          <w:sz w:val="44"/>
          <w:szCs w:val="44"/>
        </w:rPr>
      </w:pPr>
      <w:r>
        <w:rPr>
          <w:rFonts w:ascii="黑体" w:eastAsia="黑体" w:hint="eastAsia"/>
          <w:b/>
          <w:sz w:val="44"/>
          <w:szCs w:val="44"/>
        </w:rPr>
        <w:drawing>
          <wp:anchor simplePos="0" relativeHeight="251658240" behindDoc="0" locked="0" layoutInCell="1" allowOverlap="1">
            <wp:simplePos x="0" y="0"/>
            <wp:positionH relativeFrom="page">
              <wp:posOffset>12534900</wp:posOffset>
            </wp:positionH>
            <wp:positionV relativeFrom="topMargin">
              <wp:posOffset>11582400</wp:posOffset>
            </wp:positionV>
            <wp:extent cx="482600" cy="3937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742932" name=""/>
                    <pic:cNvPicPr>
                      <a:picLocks noChangeAspect="1"/>
                    </pic:cNvPicPr>
                  </pic:nvPicPr>
                  <pic:blipFill>
                    <a:blip xmlns:r="http://schemas.openxmlformats.org/officeDocument/2006/relationships" r:embed="rId5"/>
                    <a:stretch>
                      <a:fillRect/>
                    </a:stretch>
                  </pic:blipFill>
                  <pic:spPr>
                    <a:xfrm>
                      <a:off x="0" y="0"/>
                      <a:ext cx="482600" cy="393700"/>
                    </a:xfrm>
                    <a:prstGeom prst="rect">
                      <a:avLst/>
                    </a:prstGeom>
                  </pic:spPr>
                </pic:pic>
              </a:graphicData>
            </a:graphic>
          </wp:anchor>
        </w:drawing>
      </w:r>
      <w:r>
        <w:rPr>
          <w:rFonts w:ascii="黑体" w:eastAsia="黑体"/>
          <w:b/>
          <w:sz w:val="44"/>
          <w:szCs w:val="44"/>
        </w:rPr>
        <w:pict>
          <v:shapetype id="_x0000_t202" coordsize="21600,21600" o:spt="202" path="m,l,21600r21600,l21600,xe">
            <v:stroke joinstyle="miter"/>
            <v:path gradientshapeok="t" o:connecttype="rect"/>
          </v:shapetype>
          <v:shape id="Quad Arrow 2" o:spid="_x0000_s1025" type="#_x0000_t202" style="width:77.25pt;height:618.6pt;margin-top:-0.7pt;margin-left:-90.5pt;mso-height-relative:page;mso-width-relative:page;position:absolute;z-index:251659264" strokecolor="white">
            <v:textbox style="layout-flow:vertical;mso-layout-flow-alt:bottom-to-top">
              <w:txbxContent>
                <w:p w:rsidR="00C4287E" w:rsidP="00C4287E">
                  <w:pPr>
                    <w:rPr>
                      <w:u w:val="dotted"/>
                    </w:rPr>
                  </w:pPr>
                </w:p>
                <w:p w:rsidR="00C4287E" w:rsidP="00C4287E">
                  <w:r>
                    <w:t xml:space="preserve">      </w:t>
                  </w:r>
                  <w:r>
                    <w:rPr>
                      <w:rFonts w:hint="eastAsia"/>
                    </w:rPr>
                    <w:t xml:space="preserve">  </w:t>
                  </w:r>
                </w:p>
                <w:p w:rsidR="00C4287E" w:rsidP="00C4287E">
                  <w:pPr>
                    <w:rPr>
                      <w:u w:val="dotted"/>
                    </w:rPr>
                  </w:pPr>
                  <w:r>
                    <w:t xml:space="preserve">     </w:t>
                  </w:r>
                  <w:r>
                    <w:t>七星关</w:t>
                  </w:r>
                  <w:r>
                    <w:rPr>
                      <w:rFonts w:hint="eastAsia"/>
                      <w:u w:val="single"/>
                    </w:rPr>
                    <w:drawing>
                      <wp:inline>
                        <wp:extent cx="362001" cy="295316"/>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329690" name=""/>
                                <pic:cNvPicPr>
                                  <a:picLocks noChangeAspect="1"/>
                                </pic:cNvPicPr>
                              </pic:nvPicPr>
                              <pic:blipFill>
                                <a:blip xmlns:r="http://schemas.openxmlformats.org/officeDocument/2006/relationships" r:embed="rId5"/>
                                <a:stretch>
                                  <a:fillRect/>
                                </a:stretch>
                              </pic:blipFill>
                              <pic:spPr>
                                <a:xfrm>
                                  <a:off x="0" y="0"/>
                                  <a:ext cx="362001" cy="295316"/>
                                </a:xfrm>
                                <a:prstGeom prst="rect">
                                  <a:avLst/>
                                </a:prstGeom>
                              </pic:spPr>
                            </pic:pic>
                          </a:graphicData>
                        </a:graphic>
                      </wp:inline>
                    </w:drawing>
                  </w:r>
                  <w:r>
                    <w:t>区第三实验学校</w:t>
                  </w:r>
                  <w:r>
                    <w:t xml:space="preserve">   </w:t>
                  </w:r>
                  <w:r>
                    <w:rPr>
                      <w:rFonts w:hint="eastAsia"/>
                    </w:rPr>
                    <w:t>姓</w:t>
                  </w:r>
                  <w:r>
                    <w:t xml:space="preserve">  </w:t>
                  </w:r>
                  <w:r>
                    <w:rPr>
                      <w:rFonts w:hint="eastAsia"/>
                    </w:rPr>
                    <w:t>名</w:t>
                  </w:r>
                  <w:r>
                    <w:rPr>
                      <w:u w:val="dotted"/>
                    </w:rPr>
                    <w:t xml:space="preserve"> </w:t>
                  </w:r>
                  <w:r>
                    <w:rPr>
                      <w:u w:val="single"/>
                    </w:rPr>
                    <w:t xml:space="preserve">         </w:t>
                  </w:r>
                  <w:r>
                    <w:t xml:space="preserve">   </w:t>
                  </w:r>
                  <w:r>
                    <w:rPr>
                      <w:rFonts w:hint="eastAsia"/>
                    </w:rPr>
                    <w:t>班</w:t>
                  </w:r>
                  <w:r>
                    <w:t xml:space="preserve">   </w:t>
                  </w:r>
                  <w:r>
                    <w:rPr>
                      <w:rFonts w:hint="eastAsia"/>
                    </w:rPr>
                    <w:t>级</w:t>
                  </w:r>
                  <w:r>
                    <w:rPr>
                      <w:u w:val="single"/>
                    </w:rPr>
                    <w:t xml:space="preserve">         </w:t>
                  </w:r>
                  <w:r>
                    <w:t xml:space="preserve"> </w:t>
                  </w:r>
                  <w:r>
                    <w:rPr>
                      <w:rFonts w:hint="eastAsia"/>
                    </w:rPr>
                    <w:t>考</w:t>
                  </w:r>
                  <w:r>
                    <w:t xml:space="preserve">  </w:t>
                  </w:r>
                  <w:r>
                    <w:rPr>
                      <w:rFonts w:hint="eastAsia"/>
                    </w:rPr>
                    <w:t>场</w:t>
                  </w:r>
                  <w:r>
                    <w:t xml:space="preserve"> </w:t>
                  </w:r>
                  <w:r>
                    <w:rPr>
                      <w:u w:val="single"/>
                    </w:rPr>
                    <w:t xml:space="preserve">        </w:t>
                  </w:r>
                  <w:r>
                    <w:t xml:space="preserve">   </w:t>
                  </w:r>
                  <w:r>
                    <w:rPr>
                      <w:rFonts w:hint="eastAsia"/>
                    </w:rPr>
                    <w:t>考</w:t>
                  </w:r>
                  <w:r>
                    <w:rPr>
                      <w:rFonts w:hint="eastAsia"/>
                    </w:rPr>
                    <w:t xml:space="preserve">  </w:t>
                  </w:r>
                  <w:r>
                    <w:rPr>
                      <w:rFonts w:hint="eastAsia"/>
                    </w:rPr>
                    <w:t>号</w:t>
                  </w:r>
                  <w:r>
                    <w:rPr>
                      <w:rFonts w:hint="eastAsia"/>
                      <w:u w:val="single"/>
                    </w:rPr>
                    <w:t xml:space="preserve">        </w:t>
                  </w:r>
                  <w:r>
                    <w:rPr>
                      <w:rFonts w:hint="eastAsia"/>
                    </w:rPr>
                    <w:t xml:space="preserve"> </w:t>
                  </w:r>
                  <w:r>
                    <w:t xml:space="preserve"> </w:t>
                  </w:r>
                  <w:r>
                    <w:rPr>
                      <w:rFonts w:hint="eastAsia"/>
                    </w:rPr>
                    <w:t>座</w:t>
                  </w:r>
                  <w:r>
                    <w:t xml:space="preserve">  </w:t>
                  </w:r>
                  <w:r>
                    <w:rPr>
                      <w:rFonts w:hint="eastAsia"/>
                    </w:rPr>
                    <w:t>位</w:t>
                  </w:r>
                  <w:r>
                    <w:t xml:space="preserve">  </w:t>
                  </w:r>
                  <w:r>
                    <w:rPr>
                      <w:rFonts w:hint="eastAsia"/>
                    </w:rPr>
                    <w:t>号</w:t>
                  </w:r>
                  <w:r>
                    <w:rPr>
                      <w:u w:val="single"/>
                    </w:rPr>
                    <w:t xml:space="preserve">   </w:t>
                  </w:r>
                  <w:r>
                    <w:rPr>
                      <w:rFonts w:hint="eastAsia"/>
                      <w:u w:val="single"/>
                    </w:rPr>
                    <w:t xml:space="preserve">  </w:t>
                  </w:r>
                  <w:r>
                    <w:rPr>
                      <w:u w:val="single"/>
                    </w:rPr>
                    <w:t xml:space="preserve">  </w:t>
                  </w:r>
                </w:p>
                <w:p w:rsidR="00C4287E" w:rsidP="00C4287E">
                  <w:pPr>
                    <w:rPr>
                      <w:u w:val="dotted"/>
                    </w:rPr>
                  </w:pPr>
                  <w:r>
                    <w:rPr>
                      <w:u w:val="dotted"/>
                    </w:rPr>
                    <w:t xml:space="preserve">       </w:t>
                  </w:r>
                  <w:r>
                    <w:rPr>
                      <w:rFonts w:hint="eastAsia"/>
                      <w:u w:val="dotted"/>
                    </w:rPr>
                    <w:t>密</w:t>
                  </w:r>
                  <w:r>
                    <w:rPr>
                      <w:u w:val="dotted"/>
                    </w:rPr>
                    <w:t xml:space="preserve">          </w:t>
                  </w:r>
                  <w:r>
                    <w:rPr>
                      <w:rFonts w:hint="eastAsia"/>
                      <w:u w:val="dotted"/>
                    </w:rPr>
                    <w:t>封</w:t>
                  </w:r>
                  <w:r>
                    <w:rPr>
                      <w:u w:val="dotted"/>
                    </w:rPr>
                    <w:t xml:space="preserve">           </w:t>
                  </w:r>
                  <w:r>
                    <w:rPr>
                      <w:rFonts w:hint="eastAsia"/>
                      <w:u w:val="dotted"/>
                    </w:rPr>
                    <w:t>线</w:t>
                  </w:r>
                  <w:r>
                    <w:rPr>
                      <w:u w:val="dotted"/>
                    </w:rPr>
                    <w:t xml:space="preserve">            </w:t>
                  </w:r>
                  <w:r>
                    <w:rPr>
                      <w:rFonts w:hint="eastAsia"/>
                      <w:u w:val="dotted"/>
                    </w:rPr>
                    <w:t>内</w:t>
                  </w:r>
                  <w:r>
                    <w:rPr>
                      <w:u w:val="dotted"/>
                    </w:rPr>
                    <w:t xml:space="preserve">            </w:t>
                  </w:r>
                  <w:r>
                    <w:rPr>
                      <w:rFonts w:hint="eastAsia"/>
                      <w:u w:val="dotted"/>
                    </w:rPr>
                    <w:t>不</w:t>
                  </w:r>
                  <w:r>
                    <w:rPr>
                      <w:u w:val="dotted"/>
                    </w:rPr>
                    <w:t xml:space="preserve">           </w:t>
                  </w:r>
                  <w:r>
                    <w:rPr>
                      <w:rFonts w:hint="eastAsia"/>
                      <w:u w:val="dotted"/>
                    </w:rPr>
                    <w:t>要</w:t>
                  </w:r>
                  <w:r>
                    <w:rPr>
                      <w:u w:val="dotted"/>
                    </w:rPr>
                    <w:t xml:space="preserve">              </w:t>
                  </w:r>
                  <w:r>
                    <w:rPr>
                      <w:rFonts w:hint="eastAsia"/>
                      <w:u w:val="dotted"/>
                    </w:rPr>
                    <w:t>答</w:t>
                  </w:r>
                  <w:r>
                    <w:rPr>
                      <w:u w:val="dotted"/>
                    </w:rPr>
                    <w:t xml:space="preserve">           </w:t>
                  </w:r>
                  <w:r>
                    <w:rPr>
                      <w:rFonts w:hint="eastAsia"/>
                      <w:u w:val="dotted"/>
                    </w:rPr>
                    <w:t>题</w:t>
                  </w:r>
                  <w:r>
                    <w:rPr>
                      <w:u w:val="dotted"/>
                    </w:rPr>
                    <w:t xml:space="preserve">         </w:t>
                  </w:r>
                </w:p>
                <w:p w:rsidR="00C4287E" w:rsidP="00C4287E">
                  <w:pPr>
                    <w:rPr>
                      <w:u w:val="dotted"/>
                    </w:rPr>
                  </w:pPr>
                </w:p>
              </w:txbxContent>
            </v:textbox>
          </v:shape>
        </w:pict>
      </w:r>
      <w:r>
        <w:rPr>
          <w:rFonts w:ascii="黑体" w:eastAsia="黑体" w:hint="eastAsia"/>
          <w:b/>
          <w:sz w:val="44"/>
          <w:szCs w:val="44"/>
        </w:rPr>
        <w:t>2019秋七星关区第三实验学校九年级</w:t>
      </w:r>
    </w:p>
    <w:p w:rsidR="00C4287E" w:rsidP="00C4287E">
      <w:pPr>
        <w:spacing w:line="460" w:lineRule="exact"/>
        <w:jc w:val="center"/>
        <w:rPr>
          <w:rFonts w:ascii="黑体" w:eastAsia="黑体"/>
          <w:b/>
          <w:sz w:val="44"/>
          <w:szCs w:val="44"/>
        </w:rPr>
      </w:pPr>
      <w:r>
        <w:rPr>
          <w:rFonts w:ascii="黑体" w:eastAsia="黑体" w:hint="eastAsia"/>
          <w:b/>
          <w:sz w:val="44"/>
          <w:szCs w:val="44"/>
        </w:rPr>
        <w:t>语文第</w:t>
      </w:r>
      <w:r w:rsidR="00D65EEF">
        <w:rPr>
          <w:rFonts w:ascii="黑体" w:eastAsia="黑体" w:hint="eastAsia"/>
          <w:b/>
          <w:sz w:val="44"/>
          <w:szCs w:val="44"/>
        </w:rPr>
        <w:t>二</w:t>
      </w:r>
      <w:r>
        <w:rPr>
          <w:rFonts w:ascii="黑体" w:eastAsia="黑体" w:hint="eastAsia"/>
          <w:b/>
          <w:sz w:val="44"/>
          <w:szCs w:val="44"/>
        </w:rPr>
        <w:t>次月考试卷</w:t>
      </w:r>
    </w:p>
    <w:p w:rsidR="00C4287E" w:rsidP="00C4287E">
      <w:pPr>
        <w:spacing w:line="400" w:lineRule="exact"/>
        <w:jc w:val="center"/>
        <w:rPr>
          <w:sz w:val="13"/>
          <w:szCs w:val="13"/>
        </w:rPr>
      </w:pPr>
    </w:p>
    <w:p w:rsidR="00C4287E" w:rsidP="00C4287E">
      <w:pPr>
        <w:jc w:val="center"/>
        <w:rPr>
          <w:u w:val="single"/>
        </w:rPr>
      </w:pPr>
      <w:r>
        <w:rPr>
          <w:rFonts w:hint="eastAsia"/>
          <w:sz w:val="28"/>
          <w:szCs w:val="28"/>
        </w:rPr>
        <w:t>（总分：</w:t>
      </w:r>
      <w:r>
        <w:rPr>
          <w:rFonts w:hint="eastAsia"/>
          <w:sz w:val="28"/>
          <w:szCs w:val="28"/>
        </w:rPr>
        <w:t>150</w:t>
      </w:r>
      <w:r>
        <w:rPr>
          <w:rFonts w:hint="eastAsia"/>
          <w:sz w:val="28"/>
          <w:szCs w:val="28"/>
        </w:rPr>
        <w:t>分</w:t>
      </w:r>
      <w:r>
        <w:rPr>
          <w:rFonts w:hint="eastAsia"/>
          <w:sz w:val="28"/>
          <w:szCs w:val="28"/>
        </w:rPr>
        <w:t xml:space="preserve"> </w:t>
      </w:r>
      <w:r>
        <w:rPr>
          <w:rFonts w:hint="eastAsia"/>
          <w:sz w:val="28"/>
          <w:szCs w:val="28"/>
        </w:rPr>
        <w:t>时间：</w:t>
      </w:r>
      <w:r>
        <w:rPr>
          <w:rFonts w:hint="eastAsia"/>
          <w:sz w:val="28"/>
          <w:szCs w:val="28"/>
        </w:rPr>
        <w:t>150</w:t>
      </w:r>
      <w:r>
        <w:rPr>
          <w:rFonts w:hint="eastAsia"/>
          <w:sz w:val="28"/>
          <w:szCs w:val="28"/>
        </w:rPr>
        <w:t>分钟</w:t>
      </w:r>
      <w:r>
        <w:rPr>
          <w:rFonts w:hint="eastAsia"/>
          <w:sz w:val="28"/>
          <w:szCs w:val="28"/>
        </w:rPr>
        <w:t xml:space="preserve"> </w:t>
      </w:r>
      <w:r>
        <w:rPr>
          <w:rFonts w:hint="eastAsia"/>
          <w:sz w:val="28"/>
          <w:szCs w:val="28"/>
        </w:rPr>
        <w:t>制卷人：崔慧娟</w:t>
      </w:r>
      <w:r>
        <w:rPr>
          <w:rFonts w:hint="eastAsia"/>
          <w:sz w:val="28"/>
          <w:szCs w:val="28"/>
        </w:rPr>
        <w:t xml:space="preserve">  </w:t>
      </w:r>
      <w:r>
        <w:rPr>
          <w:rFonts w:hint="eastAsia"/>
          <w:sz w:val="28"/>
          <w:szCs w:val="28"/>
        </w:rPr>
        <w:t>审核人：黎涛</w:t>
      </w:r>
      <w:r>
        <w:rPr>
          <w:rFonts w:hint="eastAsia"/>
          <w:sz w:val="28"/>
          <w:szCs w:val="28"/>
        </w:rPr>
        <w:t xml:space="preserve"> </w:t>
      </w:r>
      <w:r>
        <w:rPr>
          <w:rFonts w:hint="eastAsia"/>
          <w:sz w:val="28"/>
          <w:szCs w:val="28"/>
        </w:rPr>
        <w:t>）</w:t>
      </w:r>
      <w:r>
        <w:rPr>
          <w:rFonts w:hint="eastAsia"/>
          <w:u w:val="single"/>
        </w:rPr>
        <w:t xml:space="preserve">         </w:t>
      </w:r>
    </w:p>
    <w:tbl>
      <w:tblPr>
        <w:tblStyle w:val="TableGrid"/>
        <w:tblpPr w:leftFromText="180" w:rightFromText="180" w:vertAnchor="text" w:horzAnchor="page" w:tblpX="2131" w:tblpY="135"/>
        <w:tblOverlap w:val="never"/>
        <w:tblW w:w="7799" w:type="dxa"/>
        <w:tblLayout w:type="fixed"/>
        <w:tblLook w:val="04A0"/>
      </w:tblPr>
      <w:tblGrid>
        <w:gridCol w:w="1357"/>
        <w:gridCol w:w="1392"/>
        <w:gridCol w:w="1267"/>
        <w:gridCol w:w="1233"/>
        <w:gridCol w:w="1483"/>
        <w:gridCol w:w="1067"/>
      </w:tblGrid>
      <w:tr w:rsidTr="00A328F7">
        <w:tblPrEx>
          <w:tblW w:w="7799" w:type="dxa"/>
          <w:tblLayout w:type="fixed"/>
          <w:tblLook w:val="04A0"/>
        </w:tblPrEx>
        <w:trPr>
          <w:trHeight w:val="439"/>
        </w:trPr>
        <w:tc>
          <w:tcPr>
            <w:tcW w:w="1357" w:type="dxa"/>
          </w:tcPr>
          <w:p w:rsidR="00C4287E" w:rsidP="00A328F7">
            <w:pPr>
              <w:jc w:val="center"/>
            </w:pPr>
            <w:r>
              <w:rPr>
                <w:rFonts w:hint="eastAsia"/>
              </w:rPr>
              <w:t>题目</w:t>
            </w:r>
          </w:p>
        </w:tc>
        <w:tc>
          <w:tcPr>
            <w:tcW w:w="1392" w:type="dxa"/>
          </w:tcPr>
          <w:p w:rsidR="00C4287E" w:rsidP="00A328F7">
            <w:pPr>
              <w:jc w:val="center"/>
            </w:pPr>
            <w:r>
              <w:rPr>
                <w:rFonts w:hint="eastAsia"/>
              </w:rPr>
              <w:t>一</w:t>
            </w:r>
          </w:p>
        </w:tc>
        <w:tc>
          <w:tcPr>
            <w:tcW w:w="1267" w:type="dxa"/>
          </w:tcPr>
          <w:p w:rsidR="00C4287E" w:rsidP="00A328F7">
            <w:pPr>
              <w:jc w:val="center"/>
            </w:pPr>
            <w:r>
              <w:rPr>
                <w:rFonts w:hint="eastAsia"/>
              </w:rPr>
              <w:t>二</w:t>
            </w:r>
          </w:p>
        </w:tc>
        <w:tc>
          <w:tcPr>
            <w:tcW w:w="1233" w:type="dxa"/>
          </w:tcPr>
          <w:p w:rsidR="00C4287E" w:rsidP="00A328F7">
            <w:pPr>
              <w:jc w:val="center"/>
            </w:pPr>
            <w:r>
              <w:rPr>
                <w:rFonts w:hint="eastAsia"/>
              </w:rPr>
              <w:t>三</w:t>
            </w:r>
          </w:p>
        </w:tc>
        <w:tc>
          <w:tcPr>
            <w:tcW w:w="1483" w:type="dxa"/>
          </w:tcPr>
          <w:p w:rsidR="00C4287E" w:rsidP="00A328F7">
            <w:pPr>
              <w:jc w:val="center"/>
            </w:pPr>
            <w:r>
              <w:rPr>
                <w:rFonts w:hint="eastAsia"/>
              </w:rPr>
              <w:t>四</w:t>
            </w:r>
          </w:p>
        </w:tc>
        <w:tc>
          <w:tcPr>
            <w:tcW w:w="1067" w:type="dxa"/>
          </w:tcPr>
          <w:p w:rsidR="00C4287E" w:rsidP="00A328F7">
            <w:pPr>
              <w:jc w:val="center"/>
            </w:pPr>
            <w:r>
              <w:rPr>
                <w:rFonts w:hint="eastAsia"/>
              </w:rPr>
              <w:t>总分</w:t>
            </w:r>
          </w:p>
        </w:tc>
      </w:tr>
      <w:tr w:rsidTr="00A328F7">
        <w:tblPrEx>
          <w:tblW w:w="7799" w:type="dxa"/>
          <w:tblLayout w:type="fixed"/>
          <w:tblLook w:val="04A0"/>
        </w:tblPrEx>
        <w:trPr>
          <w:trHeight w:val="424"/>
        </w:trPr>
        <w:tc>
          <w:tcPr>
            <w:tcW w:w="1357" w:type="dxa"/>
          </w:tcPr>
          <w:p w:rsidR="00C4287E" w:rsidP="00A328F7">
            <w:pPr>
              <w:jc w:val="center"/>
            </w:pPr>
            <w:r>
              <w:rPr>
                <w:rFonts w:hint="eastAsia"/>
              </w:rPr>
              <w:t>得分</w:t>
            </w:r>
          </w:p>
        </w:tc>
        <w:tc>
          <w:tcPr>
            <w:tcW w:w="1392" w:type="dxa"/>
          </w:tcPr>
          <w:p w:rsidR="00C4287E" w:rsidP="00A328F7">
            <w:pPr>
              <w:jc w:val="center"/>
              <w:rPr>
                <w:u w:val="single"/>
              </w:rPr>
            </w:pPr>
          </w:p>
        </w:tc>
        <w:tc>
          <w:tcPr>
            <w:tcW w:w="1267" w:type="dxa"/>
          </w:tcPr>
          <w:p w:rsidR="00C4287E" w:rsidP="00A328F7">
            <w:pPr>
              <w:jc w:val="center"/>
              <w:rPr>
                <w:u w:val="single"/>
              </w:rPr>
            </w:pPr>
          </w:p>
        </w:tc>
        <w:tc>
          <w:tcPr>
            <w:tcW w:w="1233" w:type="dxa"/>
          </w:tcPr>
          <w:p w:rsidR="00C4287E" w:rsidP="00A328F7">
            <w:pPr>
              <w:jc w:val="center"/>
              <w:rPr>
                <w:u w:val="single"/>
              </w:rPr>
            </w:pPr>
          </w:p>
        </w:tc>
        <w:tc>
          <w:tcPr>
            <w:tcW w:w="1483" w:type="dxa"/>
          </w:tcPr>
          <w:p w:rsidR="00C4287E" w:rsidP="00A328F7">
            <w:pPr>
              <w:jc w:val="center"/>
              <w:rPr>
                <w:u w:val="single"/>
              </w:rPr>
            </w:pPr>
          </w:p>
        </w:tc>
        <w:tc>
          <w:tcPr>
            <w:tcW w:w="1067" w:type="dxa"/>
          </w:tcPr>
          <w:p w:rsidR="00C4287E" w:rsidP="00A328F7">
            <w:pPr>
              <w:jc w:val="center"/>
              <w:rPr>
                <w:u w:val="single"/>
              </w:rPr>
            </w:pPr>
          </w:p>
        </w:tc>
      </w:tr>
    </w:tbl>
    <w:p w:rsidR="00C4287E" w:rsidP="00C4287E">
      <w:pPr>
        <w:snapToGrid w:val="0"/>
        <w:jc w:val="left"/>
        <w:rPr>
          <w:rFonts w:asciiTheme="minorEastAsia" w:hAnsiTheme="minorEastAsia" w:cstheme="minorEastAsia"/>
          <w:sz w:val="24"/>
          <w:szCs w:val="21"/>
        </w:rPr>
      </w:pPr>
      <w:r>
        <w:rPr>
          <w:rFonts w:ascii="楷体" w:eastAsia="楷体" w:hAnsi="楷体" w:cs="楷体" w:hint="eastAsia"/>
          <w:sz w:val="24"/>
          <w:szCs w:val="21"/>
        </w:rPr>
        <w:t xml:space="preserve"> </w:t>
      </w:r>
    </w:p>
    <w:p w:rsidR="00C4287E" w:rsidP="00C4287E">
      <w:pPr>
        <w:rPr>
          <w:rFonts w:asciiTheme="minorEastAsia" w:hAnsiTheme="minorEastAsia" w:cstheme="minorEastAsia"/>
          <w:sz w:val="24"/>
          <w:szCs w:val="21"/>
        </w:rPr>
      </w:pPr>
      <w:r>
        <w:rPr>
          <w:rFonts w:asciiTheme="minorEastAsia" w:hAnsiTheme="minorEastAsia" w:cstheme="minorEastAsia" w:hint="eastAsia"/>
          <w:b/>
          <w:sz w:val="24"/>
          <w:szCs w:val="21"/>
        </w:rPr>
        <w:t>一、积累与运用</w:t>
      </w:r>
      <w:r>
        <w:rPr>
          <w:rFonts w:asciiTheme="minorEastAsia" w:hAnsiTheme="minorEastAsia" w:cstheme="minorEastAsia" w:hint="eastAsia"/>
          <w:sz w:val="24"/>
          <w:szCs w:val="21"/>
        </w:rPr>
        <w:t>(30分)</w:t>
      </w:r>
    </w:p>
    <w:p w:rsidR="00C4287E" w:rsidP="00C4287E">
      <w:pPr>
        <w:ind w:firstLine="480" w:firstLineChars="200"/>
        <w:rPr>
          <w:rFonts w:asciiTheme="minorEastAsia" w:hAnsiTheme="minorEastAsia" w:cstheme="minorEastAsia"/>
          <w:sz w:val="24"/>
          <w:szCs w:val="21"/>
        </w:rPr>
      </w:pPr>
      <w:r>
        <w:rPr>
          <w:rFonts w:asciiTheme="minorEastAsia" w:hAnsiTheme="minorEastAsia" w:cstheme="minorEastAsia" w:hint="eastAsia"/>
          <w:sz w:val="24"/>
          <w:szCs w:val="21"/>
        </w:rPr>
        <w:t xml:space="preserve">（一）基础知识积累与运用（20分） </w:t>
      </w:r>
    </w:p>
    <w:p w:rsidR="00F36309" w:rsidP="00C4287E">
      <w:pPr>
        <w:rPr>
          <w:rFonts w:asciiTheme="minorEastAsia" w:hAnsiTheme="minorEastAsia" w:cstheme="minorEastAsia"/>
          <w:sz w:val="24"/>
          <w:szCs w:val="21"/>
        </w:rPr>
      </w:pPr>
      <w:r>
        <w:rPr>
          <w:rFonts w:asciiTheme="minorEastAsia" w:hAnsiTheme="minorEastAsia" w:cstheme="minorEastAsia" w:hint="eastAsia"/>
          <w:sz w:val="24"/>
          <w:szCs w:val="21"/>
        </w:rPr>
        <w:t>阅读下面文字，回答1-4题（8分）</w:t>
      </w:r>
    </w:p>
    <w:p w:rsidR="0013432D" w:rsidP="00C4287E">
      <w:pPr>
        <w:rPr>
          <w:rFonts w:asciiTheme="minorEastAsia" w:hAnsiTheme="minorEastAsia" w:cstheme="minorEastAsia"/>
          <w:sz w:val="24"/>
          <w:szCs w:val="21"/>
        </w:rPr>
      </w:pPr>
      <w:r>
        <w:rPr>
          <w:rFonts w:asciiTheme="minorEastAsia" w:hAnsiTheme="minorEastAsia" w:cstheme="minorEastAsia" w:hint="eastAsia"/>
          <w:sz w:val="24"/>
          <w:szCs w:val="21"/>
        </w:rPr>
        <w:t xml:space="preserve">   </w:t>
      </w:r>
    </w:p>
    <w:p w:rsidR="00806324" w:rsidRPr="0013432D" w:rsidP="0013432D">
      <w:pPr>
        <w:ind w:firstLine="240" w:firstLineChars="100"/>
        <w:rPr>
          <w:rFonts w:asciiTheme="minorEastAsia" w:hAnsiTheme="minorEastAsia" w:cstheme="minorEastAsia"/>
          <w:szCs w:val="21"/>
        </w:rPr>
      </w:pPr>
      <w:r>
        <w:rPr>
          <w:rFonts w:asciiTheme="minorEastAsia" w:hAnsiTheme="minorEastAsia" w:cstheme="minorEastAsia" w:hint="eastAsia"/>
          <w:sz w:val="24"/>
          <w:szCs w:val="21"/>
        </w:rPr>
        <w:t xml:space="preserve"> </w:t>
      </w:r>
      <w:r w:rsidRPr="0013432D">
        <w:rPr>
          <w:rFonts w:asciiTheme="minorEastAsia" w:hAnsiTheme="minorEastAsia" w:cstheme="minorEastAsia" w:hint="eastAsia"/>
          <w:szCs w:val="21"/>
        </w:rPr>
        <w:t xml:space="preserve"> 谁说宇宙是没有生命的，① 宇宙是一个</w:t>
      </w:r>
      <w:r w:rsidR="0013432D">
        <w:rPr>
          <w:rStyle w:val="mh-pinyin"/>
          <w:rFonts w:ascii="Arial" w:hAnsi="Arial" w:cs="Arial"/>
          <w:color w:val="333333"/>
          <w:sz w:val="20"/>
          <w:szCs w:val="20"/>
        </w:rPr>
        <w:t>shuò</w:t>
      </w:r>
      <w:r w:rsidRPr="0013432D">
        <w:rPr>
          <w:rFonts w:asciiTheme="minorEastAsia" w:hAnsiTheme="minorEastAsia" w:cstheme="minorEastAsia" w:hint="eastAsia"/>
          <w:szCs w:val="21"/>
        </w:rPr>
        <w:t>大无比的、永恒的生命，② 那永恒的运动、那演画的过程，不正是她生命的体现吗？如果宇宙没有生命，怎么会从中开出</w:t>
      </w:r>
      <w:r w:rsidRPr="0013432D">
        <w:rPr>
          <w:rFonts w:asciiTheme="minorEastAsia" w:hAnsiTheme="minorEastAsia" w:cstheme="minorEastAsia" w:hint="eastAsia"/>
          <w:szCs w:val="21"/>
          <w:u w:val="single"/>
        </w:rPr>
        <w:t>灿烂</w:t>
      </w:r>
      <w:r w:rsidRPr="0013432D">
        <w:rPr>
          <w:rFonts w:asciiTheme="minorEastAsia" w:hAnsiTheme="minorEastAsia" w:cstheme="minorEastAsia" w:hint="eastAsia"/>
          <w:szCs w:val="21"/>
        </w:rPr>
        <w:t>的生命之花？③ 这个宇宙到处都</w:t>
      </w:r>
      <w:r w:rsidRPr="0013432D">
        <w:rPr>
          <w:rFonts w:asciiTheme="minorEastAsia" w:hAnsiTheme="minorEastAsia" w:cstheme="minorEastAsia" w:hint="eastAsia"/>
          <w:szCs w:val="21"/>
          <w:u w:val="single"/>
        </w:rPr>
        <w:t>隐藏</w:t>
      </w:r>
      <w:r w:rsidRPr="0013432D">
        <w:rPr>
          <w:rFonts w:asciiTheme="minorEastAsia" w:hAnsiTheme="minorEastAsia" w:cstheme="minorEastAsia" w:hint="eastAsia"/>
          <w:szCs w:val="21"/>
        </w:rPr>
        <w:t>着生命，到处都有生命的</w:t>
      </w:r>
      <w:r w:rsidRPr="0013432D">
        <w:rPr>
          <w:rFonts w:asciiTheme="minorEastAsia" w:hAnsiTheme="minorEastAsia" w:cstheme="minorEastAsia" w:hint="eastAsia"/>
          <w:szCs w:val="21"/>
          <w:em w:val="dot"/>
        </w:rPr>
        <w:t>萌</w:t>
      </w:r>
      <w:r w:rsidRPr="0013432D">
        <w:rPr>
          <w:rFonts w:asciiTheme="minorEastAsia" w:hAnsiTheme="minorEastAsia" w:cstheme="minorEastAsia" w:hint="eastAsia"/>
          <w:szCs w:val="21"/>
        </w:rPr>
        <w:t>芽，</w:t>
      </w:r>
      <w:r w:rsidRPr="0013432D" w:rsidR="0013432D">
        <w:rPr>
          <w:rFonts w:asciiTheme="minorEastAsia" w:hAnsiTheme="minorEastAsia" w:cstheme="minorEastAsia" w:hint="eastAsia"/>
          <w:szCs w:val="21"/>
        </w:rPr>
        <w:t>到处都有</w:t>
      </w:r>
      <w:r w:rsidRPr="0013432D" w:rsidR="0013432D">
        <w:rPr>
          <w:rFonts w:asciiTheme="minorEastAsia" w:hAnsiTheme="minorEastAsia" w:cstheme="minorEastAsia" w:hint="eastAsia"/>
          <w:szCs w:val="21"/>
          <w:u w:val="single"/>
        </w:rPr>
        <w:t>沉睡</w:t>
      </w:r>
      <w:r w:rsidRPr="0013432D" w:rsidR="0013432D">
        <w:rPr>
          <w:rFonts w:asciiTheme="minorEastAsia" w:hAnsiTheme="minorEastAsia" w:cstheme="minorEastAsia" w:hint="eastAsia"/>
          <w:szCs w:val="21"/>
        </w:rPr>
        <w:t>的声音。④ 你难道没有听到石头里也有生命的呐喊吗？你难道没有用心灵听到从那遥远的星系里</w:t>
      </w:r>
      <w:r w:rsidRPr="0013432D" w:rsidR="0013432D">
        <w:rPr>
          <w:rFonts w:asciiTheme="minorEastAsia" w:hAnsiTheme="minorEastAsia" w:cstheme="minorEastAsia" w:hint="eastAsia"/>
          <w:szCs w:val="21"/>
          <w:u w:val="single"/>
        </w:rPr>
        <w:t>传来</w:t>
      </w:r>
      <w:r w:rsidRPr="0013432D" w:rsidR="0013432D">
        <w:rPr>
          <w:rFonts w:asciiTheme="minorEastAsia" w:hAnsiTheme="minorEastAsia" w:cstheme="minorEastAsia" w:hint="eastAsia"/>
          <w:szCs w:val="21"/>
        </w:rPr>
        <w:t>的友好问侯吗？</w:t>
      </w:r>
    </w:p>
    <w:p w:rsidR="00A07AF3" w:rsidP="00A07AF3">
      <w:pPr>
        <w:pStyle w:val="NormalWeb"/>
        <w:numPr>
          <w:ilvl w:val="0"/>
          <w:numId w:val="3"/>
        </w:numPr>
        <w:rPr>
          <w:sz w:val="21"/>
          <w:szCs w:val="21"/>
        </w:rPr>
      </w:pPr>
      <w:r>
        <w:rPr>
          <w:rFonts w:hint="eastAsia"/>
          <w:sz w:val="21"/>
          <w:szCs w:val="21"/>
        </w:rPr>
        <w:t>请给加点字注音或根据拼音写汉字。（2分）</w:t>
      </w:r>
    </w:p>
    <w:p w:rsidR="00A07AF3" w:rsidP="00A07AF3">
      <w:pPr>
        <w:pStyle w:val="NormalWeb"/>
        <w:ind w:left="360"/>
        <w:rPr>
          <w:sz w:val="21"/>
          <w:szCs w:val="21"/>
        </w:rPr>
      </w:pPr>
      <w:r w:rsidRPr="0013432D">
        <w:rPr>
          <w:rFonts w:asciiTheme="minorEastAsia" w:hAnsiTheme="minorEastAsia" w:cstheme="minorEastAsia" w:hint="eastAsia"/>
          <w:sz w:val="21"/>
          <w:szCs w:val="21"/>
          <w:em w:val="dot"/>
        </w:rPr>
        <w:t>萌</w:t>
      </w:r>
      <w:r w:rsidRPr="0013432D">
        <w:rPr>
          <w:rFonts w:asciiTheme="minorEastAsia" w:hAnsiTheme="minorEastAsia" w:cstheme="minorEastAsia" w:hint="eastAsia"/>
          <w:sz w:val="21"/>
          <w:szCs w:val="21"/>
        </w:rPr>
        <w:t>芽</w:t>
      </w:r>
      <w:r>
        <w:rPr>
          <w:rFonts w:hint="eastAsia"/>
          <w:sz w:val="21"/>
          <w:szCs w:val="21"/>
          <w:em w:val="dot"/>
        </w:rPr>
        <w:t xml:space="preserve">  </w:t>
      </w:r>
      <w:r w:rsidRPr="00A07AF3">
        <w:rPr>
          <w:rFonts w:hint="eastAsia"/>
          <w:sz w:val="21"/>
          <w:szCs w:val="21"/>
        </w:rPr>
        <w:t>（    ）</w:t>
      </w:r>
      <w:r>
        <w:rPr>
          <w:rFonts w:hint="eastAsia"/>
          <w:sz w:val="21"/>
          <w:szCs w:val="21"/>
        </w:rPr>
        <w:t xml:space="preserve">       </w:t>
      </w:r>
      <w:r>
        <w:rPr>
          <w:rStyle w:val="mh-pinyin"/>
          <w:rFonts w:ascii="Arial" w:hAnsi="Arial" w:cs="Arial"/>
          <w:color w:val="333333"/>
          <w:sz w:val="20"/>
          <w:szCs w:val="20"/>
        </w:rPr>
        <w:t>shuò</w:t>
      </w:r>
      <w:r>
        <w:rPr>
          <w:rFonts w:hint="eastAsia"/>
          <w:sz w:val="21"/>
          <w:szCs w:val="21"/>
        </w:rPr>
        <w:t xml:space="preserve"> </w:t>
      </w:r>
      <w:r w:rsidRPr="008965A4">
        <w:rPr>
          <w:rFonts w:hint="eastAsia"/>
          <w:sz w:val="21"/>
          <w:szCs w:val="21"/>
        </w:rPr>
        <w:t>(</w:t>
      </w:r>
      <w:r>
        <w:rPr>
          <w:rFonts w:hint="eastAsia"/>
          <w:sz w:val="21"/>
          <w:szCs w:val="21"/>
        </w:rPr>
        <w:t xml:space="preserve">   </w:t>
      </w:r>
      <w:r w:rsidRPr="008965A4">
        <w:rPr>
          <w:rFonts w:hint="eastAsia"/>
          <w:sz w:val="21"/>
          <w:szCs w:val="21"/>
        </w:rPr>
        <w:t xml:space="preserve">  )</w:t>
      </w:r>
      <w:r>
        <w:rPr>
          <w:rFonts w:hint="eastAsia"/>
          <w:sz w:val="21"/>
          <w:szCs w:val="21"/>
        </w:rPr>
        <w:t>大</w:t>
      </w:r>
    </w:p>
    <w:p w:rsidR="00A07AF3" w:rsidP="00A07AF3">
      <w:pPr>
        <w:pStyle w:val="NormalWeb"/>
        <w:numPr>
          <w:ilvl w:val="0"/>
          <w:numId w:val="3"/>
        </w:numPr>
        <w:rPr>
          <w:sz w:val="21"/>
          <w:szCs w:val="21"/>
        </w:rPr>
      </w:pPr>
      <w:r>
        <w:rPr>
          <w:rFonts w:hint="eastAsia"/>
          <w:sz w:val="21"/>
          <w:szCs w:val="21"/>
        </w:rPr>
        <w:t>文段中有两个错别字，找出来并改正。（2分）</w:t>
      </w:r>
    </w:p>
    <w:p w:rsidR="00A07AF3" w:rsidP="00A07AF3">
      <w:pPr>
        <w:pStyle w:val="NormalWeb"/>
        <w:ind w:left="360"/>
        <w:rPr>
          <w:sz w:val="21"/>
          <w:szCs w:val="21"/>
        </w:rPr>
      </w:pPr>
      <w:r>
        <w:rPr>
          <w:rFonts w:hint="eastAsia"/>
          <w:sz w:val="21"/>
          <w:szCs w:val="21"/>
        </w:rPr>
        <w:t>“</w:t>
      </w:r>
      <w:r w:rsidRPr="00A07AF3">
        <w:rPr>
          <w:rFonts w:hint="eastAsia"/>
          <w:sz w:val="21"/>
          <w:szCs w:val="21"/>
          <w:u w:val="single"/>
        </w:rPr>
        <w:t xml:space="preserve">       </w:t>
      </w:r>
      <w:r>
        <w:rPr>
          <w:rFonts w:hint="eastAsia"/>
          <w:sz w:val="21"/>
          <w:szCs w:val="21"/>
        </w:rPr>
        <w:t>”改为“</w:t>
      </w:r>
      <w:r w:rsidRPr="00A07AF3">
        <w:rPr>
          <w:rFonts w:hint="eastAsia"/>
          <w:sz w:val="21"/>
          <w:szCs w:val="21"/>
          <w:u w:val="single"/>
        </w:rPr>
        <w:t xml:space="preserve">       </w:t>
      </w:r>
      <w:r>
        <w:rPr>
          <w:rFonts w:hint="eastAsia"/>
          <w:sz w:val="21"/>
          <w:szCs w:val="21"/>
        </w:rPr>
        <w:t>”</w:t>
      </w:r>
      <w:r w:rsidRPr="00A07AF3">
        <w:rPr>
          <w:rFonts w:hint="eastAsia"/>
          <w:sz w:val="21"/>
          <w:szCs w:val="21"/>
        </w:rPr>
        <w:t xml:space="preserve"> </w:t>
      </w:r>
      <w:r>
        <w:rPr>
          <w:rFonts w:hint="eastAsia"/>
          <w:sz w:val="21"/>
          <w:szCs w:val="21"/>
        </w:rPr>
        <w:t xml:space="preserve">    “</w:t>
      </w:r>
      <w:r w:rsidRPr="00A07AF3">
        <w:rPr>
          <w:rFonts w:hint="eastAsia"/>
          <w:sz w:val="21"/>
          <w:szCs w:val="21"/>
          <w:u w:val="single"/>
        </w:rPr>
        <w:t xml:space="preserve">       </w:t>
      </w:r>
      <w:r>
        <w:rPr>
          <w:rFonts w:hint="eastAsia"/>
          <w:sz w:val="21"/>
          <w:szCs w:val="21"/>
        </w:rPr>
        <w:t>”改为“</w:t>
      </w:r>
      <w:r w:rsidRPr="00A07AF3">
        <w:rPr>
          <w:rFonts w:hint="eastAsia"/>
          <w:sz w:val="21"/>
          <w:szCs w:val="21"/>
          <w:u w:val="single"/>
        </w:rPr>
        <w:t xml:space="preserve">       </w:t>
      </w:r>
      <w:r>
        <w:rPr>
          <w:rFonts w:hint="eastAsia"/>
          <w:sz w:val="21"/>
          <w:szCs w:val="21"/>
        </w:rPr>
        <w:t>”</w:t>
      </w:r>
    </w:p>
    <w:p w:rsidR="00A07AF3" w:rsidP="00A07AF3">
      <w:pPr>
        <w:pStyle w:val="NormalWeb"/>
        <w:numPr>
          <w:ilvl w:val="0"/>
          <w:numId w:val="3"/>
        </w:numPr>
        <w:rPr>
          <w:sz w:val="21"/>
          <w:szCs w:val="21"/>
        </w:rPr>
      </w:pPr>
      <w:r>
        <w:rPr>
          <w:rFonts w:hint="eastAsia"/>
          <w:sz w:val="21"/>
          <w:szCs w:val="21"/>
        </w:rPr>
        <w:t>文中划线的词语，使用错误的一项是（   ）（2分）</w:t>
      </w:r>
    </w:p>
    <w:p w:rsidR="00A07AF3" w:rsidP="00A07AF3">
      <w:pPr>
        <w:pStyle w:val="NormalWeb"/>
        <w:ind w:left="360"/>
        <w:rPr>
          <w:sz w:val="21"/>
          <w:szCs w:val="21"/>
        </w:rPr>
      </w:pPr>
      <w:r>
        <w:rPr>
          <w:rFonts w:hint="eastAsia"/>
          <w:sz w:val="21"/>
          <w:szCs w:val="21"/>
        </w:rPr>
        <w:t xml:space="preserve">A  </w:t>
      </w:r>
      <w:r w:rsidR="0013432D">
        <w:rPr>
          <w:rFonts w:hint="eastAsia"/>
          <w:sz w:val="21"/>
          <w:szCs w:val="21"/>
        </w:rPr>
        <w:t>灿烂</w:t>
      </w:r>
      <w:r>
        <w:rPr>
          <w:rFonts w:hint="eastAsia"/>
          <w:sz w:val="21"/>
          <w:szCs w:val="21"/>
        </w:rPr>
        <w:t xml:space="preserve">      B</w:t>
      </w:r>
      <w:r w:rsidR="0013432D">
        <w:rPr>
          <w:rFonts w:hint="eastAsia"/>
          <w:sz w:val="21"/>
          <w:szCs w:val="21"/>
        </w:rPr>
        <w:t>隐藏</w:t>
      </w:r>
      <w:r>
        <w:rPr>
          <w:rFonts w:hint="eastAsia"/>
          <w:sz w:val="21"/>
          <w:szCs w:val="21"/>
        </w:rPr>
        <w:t xml:space="preserve">       C </w:t>
      </w:r>
      <w:r w:rsidR="0013432D">
        <w:rPr>
          <w:rFonts w:hint="eastAsia"/>
          <w:sz w:val="21"/>
          <w:szCs w:val="21"/>
        </w:rPr>
        <w:t>沉睡</w:t>
      </w:r>
      <w:r>
        <w:rPr>
          <w:rFonts w:hint="eastAsia"/>
          <w:sz w:val="21"/>
          <w:szCs w:val="21"/>
        </w:rPr>
        <w:t xml:space="preserve">       D  </w:t>
      </w:r>
      <w:r w:rsidR="0013432D">
        <w:rPr>
          <w:rFonts w:hint="eastAsia"/>
          <w:sz w:val="21"/>
          <w:szCs w:val="21"/>
        </w:rPr>
        <w:t>传来</w:t>
      </w:r>
    </w:p>
    <w:p w:rsidR="00A07AF3" w:rsidRPr="008965A4" w:rsidP="00A07AF3">
      <w:pPr>
        <w:pStyle w:val="NormalWeb"/>
        <w:numPr>
          <w:ilvl w:val="0"/>
          <w:numId w:val="3"/>
        </w:numPr>
        <w:rPr>
          <w:sz w:val="21"/>
          <w:szCs w:val="21"/>
        </w:rPr>
      </w:pPr>
      <w:r>
        <w:rPr>
          <w:rFonts w:hint="eastAsia"/>
          <w:sz w:val="21"/>
          <w:szCs w:val="21"/>
        </w:rPr>
        <w:t>文段中四处标点（见角标①②③④），使用错误的一项（   ）（2分）</w:t>
      </w:r>
    </w:p>
    <w:p w:rsidR="00C4287E" w:rsidP="00C4287E">
      <w:pPr>
        <w:rPr>
          <w:rFonts w:asciiTheme="minorEastAsia" w:hAnsiTheme="minorEastAsia" w:cstheme="minorEastAsia"/>
          <w:sz w:val="24"/>
          <w:szCs w:val="21"/>
        </w:rPr>
      </w:pPr>
      <w:r>
        <w:rPr>
          <w:rFonts w:asciiTheme="minorEastAsia" w:hAnsiTheme="minorEastAsia" w:cstheme="minorEastAsia" w:hint="eastAsia"/>
          <w:sz w:val="24"/>
          <w:szCs w:val="21"/>
        </w:rPr>
        <w:t>A  ①         B  ②         C  ③        D  ④</w:t>
      </w:r>
    </w:p>
    <w:p w:rsidR="00D65EEF" w:rsidP="00C4287E">
      <w:pPr>
        <w:rPr>
          <w:rFonts w:asciiTheme="minorEastAsia" w:hAnsiTheme="minorEastAsia" w:cstheme="minorEastAsia"/>
          <w:sz w:val="24"/>
          <w:szCs w:val="21"/>
        </w:rPr>
      </w:pPr>
    </w:p>
    <w:p w:rsidR="00C4287E" w:rsidP="00C4287E">
      <w:pPr>
        <w:rPr>
          <w:rFonts w:asciiTheme="minorEastAsia" w:hAnsiTheme="minorEastAsia" w:cstheme="minorEastAsia"/>
          <w:sz w:val="24"/>
          <w:szCs w:val="21"/>
        </w:rPr>
      </w:pPr>
      <w:r>
        <w:rPr>
          <w:rFonts w:asciiTheme="minorEastAsia" w:hAnsiTheme="minorEastAsia" w:cstheme="minorEastAsia" w:hint="eastAsia"/>
          <w:sz w:val="24"/>
          <w:szCs w:val="21"/>
        </w:rPr>
        <w:t>阅读下面文字，回答5-6题（6分）</w:t>
      </w:r>
    </w:p>
    <w:p w:rsidR="00112AF9" w:rsidP="00112AF9">
      <w:pPr>
        <w:ind w:firstLine="525" w:firstLineChars="250"/>
        <w:rPr>
          <w:rFonts w:asciiTheme="minorEastAsia" w:hAnsiTheme="minorEastAsia" w:cstheme="minorEastAsia"/>
          <w:szCs w:val="21"/>
        </w:rPr>
      </w:pPr>
    </w:p>
    <w:p w:rsidR="004360EA" w:rsidP="00112AF9">
      <w:pPr>
        <w:ind w:firstLine="525" w:firstLineChars="250"/>
        <w:rPr>
          <w:rFonts w:asciiTheme="minorEastAsia" w:hAnsiTheme="minorEastAsia" w:cstheme="minorEastAsia"/>
          <w:szCs w:val="21"/>
        </w:rPr>
      </w:pPr>
      <w:r>
        <w:rPr>
          <w:rFonts w:asciiTheme="minorEastAsia" w:hAnsiTheme="minorEastAsia" w:cstheme="minorEastAsia" w:hint="eastAsia"/>
          <w:szCs w:val="21"/>
        </w:rPr>
        <w:t>A当前，网络文学创作中的侵权、抄袭现象屡见不鲜。B究其原因，是因为网络创作风气不好，网络文学作家原创力欠缺。C事实上，很多网络文学作者已不满足对同时代同样题材文本的“借鉴”，转战到对传统经典文学作品“模仿性创作”上。D诸如网络宫廷古风小说的创作“借鉴”古典小说《红楼梦》，玄幻休闲类小说“模仿”《西游记》，而架空历史谋权题材的小说则更多“效仿”《三国演义》。</w:t>
      </w:r>
      <w:r>
        <w:rPr>
          <w:rFonts w:asciiTheme="minorEastAsia" w:hAnsiTheme="minorEastAsia" w:cstheme="minorEastAsia" w:hint="eastAsia"/>
          <w:szCs w:val="21"/>
          <w:u w:val="single"/>
        </w:rPr>
        <w:t xml:space="preserve">               </w:t>
      </w:r>
      <w:r>
        <w:rPr>
          <w:rFonts w:asciiTheme="minorEastAsia" w:hAnsiTheme="minorEastAsia" w:cstheme="minorEastAsia" w:hint="eastAsia"/>
          <w:szCs w:val="21"/>
        </w:rPr>
        <w:t>为了迎合部分读者的特别爱好、恶俗趣味，一些网络文学作者将其笔触转向比较卖座或较为“吸睛”的题材上，由此造成创</w:t>
      </w:r>
      <w:r>
        <w:rPr>
          <w:rFonts w:asciiTheme="minorEastAsia" w:hAnsiTheme="minorEastAsia" w:cstheme="minorEastAsia" w:hint="eastAsia"/>
          <w:szCs w:val="21"/>
        </w:rPr>
        <w:t>作内容的重复或高度相似。</w:t>
      </w:r>
    </w:p>
    <w:p w:rsidR="00515A7B" w:rsidP="00C4287E">
      <w:pPr>
        <w:ind w:firstLine="420" w:firstLineChars="200"/>
        <w:rPr>
          <w:rFonts w:asciiTheme="minorEastAsia" w:hAnsiTheme="minorEastAsia" w:cstheme="minorEastAsia"/>
          <w:szCs w:val="21"/>
        </w:rPr>
      </w:pPr>
      <w:r>
        <w:rPr>
          <w:rFonts w:asciiTheme="minorEastAsia" w:hAnsiTheme="minorEastAsia" w:cstheme="minorEastAsia" w:hint="eastAsia"/>
          <w:szCs w:val="21"/>
        </w:rPr>
        <w:t>5、A、B、C、D四句中，有语病的一句是（    ）</w:t>
      </w:r>
      <w:r w:rsidR="00112AF9">
        <w:rPr>
          <w:rFonts w:asciiTheme="minorEastAsia" w:hAnsiTheme="minorEastAsia" w:cstheme="minorEastAsia" w:hint="eastAsia"/>
          <w:szCs w:val="21"/>
        </w:rPr>
        <w:t>（3分）</w:t>
      </w:r>
    </w:p>
    <w:p w:rsidR="00FE0E58" w:rsidP="00C4287E">
      <w:pPr>
        <w:ind w:firstLine="420" w:firstLineChars="200"/>
        <w:rPr>
          <w:rFonts w:asciiTheme="minorEastAsia" w:hAnsiTheme="minorEastAsia" w:cstheme="minorEastAsia"/>
          <w:szCs w:val="21"/>
        </w:rPr>
      </w:pPr>
    </w:p>
    <w:p w:rsidR="00515A7B" w:rsidP="00C4287E">
      <w:pPr>
        <w:ind w:firstLine="420" w:firstLineChars="200"/>
        <w:rPr>
          <w:rFonts w:asciiTheme="minorEastAsia" w:hAnsiTheme="minorEastAsia" w:cstheme="minorEastAsia"/>
          <w:szCs w:val="21"/>
        </w:rPr>
      </w:pPr>
      <w:r>
        <w:rPr>
          <w:rFonts w:asciiTheme="minorEastAsia" w:hAnsiTheme="minorEastAsia" w:cstheme="minorEastAsia" w:hint="eastAsia"/>
          <w:szCs w:val="21"/>
        </w:rPr>
        <w:t>6、在横线处依次填入句子，最恰当的一项是（   ）</w:t>
      </w:r>
      <w:r w:rsidR="00112AF9">
        <w:rPr>
          <w:rFonts w:asciiTheme="minorEastAsia" w:hAnsiTheme="minorEastAsia" w:cstheme="minorEastAsia" w:hint="eastAsia"/>
          <w:szCs w:val="21"/>
        </w:rPr>
        <w:t>（3分）</w:t>
      </w:r>
    </w:p>
    <w:p w:rsidR="00515A7B" w:rsidP="00C4287E">
      <w:pPr>
        <w:ind w:firstLine="420" w:firstLineChars="200"/>
        <w:rPr>
          <w:rFonts w:asciiTheme="minorEastAsia" w:hAnsiTheme="minorEastAsia" w:cstheme="minorEastAsia"/>
          <w:szCs w:val="21"/>
        </w:rPr>
      </w:pPr>
      <w:r>
        <w:rPr>
          <w:rFonts w:asciiTheme="minorEastAsia" w:hAnsiTheme="minorEastAsia" w:cstheme="minorEastAsia" w:hint="eastAsia"/>
          <w:szCs w:val="21"/>
        </w:rPr>
        <w:t>① 利诱好理解，为了尽快出产“新作”</w:t>
      </w:r>
      <w:r w:rsidR="00112AF9">
        <w:rPr>
          <w:rFonts w:asciiTheme="minorEastAsia" w:hAnsiTheme="minorEastAsia" w:cstheme="minorEastAsia" w:hint="eastAsia"/>
          <w:szCs w:val="21"/>
        </w:rPr>
        <w:t>，大量拷贝成为“便捷”之路。</w:t>
      </w:r>
    </w:p>
    <w:p w:rsidR="00112AF9" w:rsidP="00C4287E">
      <w:pPr>
        <w:ind w:firstLine="420" w:firstLineChars="200"/>
        <w:rPr>
          <w:rFonts w:asciiTheme="minorEastAsia" w:hAnsiTheme="minorEastAsia" w:cstheme="minorEastAsia"/>
          <w:szCs w:val="21"/>
        </w:rPr>
      </w:pPr>
      <w:r>
        <w:rPr>
          <w:rFonts w:asciiTheme="minorEastAsia" w:hAnsiTheme="minorEastAsia" w:cstheme="minorEastAsia" w:hint="eastAsia"/>
          <w:szCs w:val="21"/>
        </w:rPr>
        <w:t>② 究其原因，一是“利诱”，二是原创力不足。</w:t>
      </w:r>
    </w:p>
    <w:p w:rsidR="00112AF9" w:rsidP="00C4287E">
      <w:pPr>
        <w:ind w:firstLine="420" w:firstLineChars="200"/>
        <w:rPr>
          <w:rFonts w:asciiTheme="minorEastAsia" w:hAnsiTheme="minorEastAsia" w:cstheme="minorEastAsia"/>
          <w:szCs w:val="21"/>
        </w:rPr>
      </w:pPr>
      <w:r>
        <w:rPr>
          <w:rFonts w:asciiTheme="minorEastAsia" w:hAnsiTheme="minorEastAsia" w:cstheme="minorEastAsia" w:hint="eastAsia"/>
          <w:szCs w:val="21"/>
        </w:rPr>
        <w:t>③ 原创力不足，是因为网络文学创作中的套路化题材选择及情节设置束缚了网络文学作家的创作力与表现力。</w:t>
      </w:r>
    </w:p>
    <w:p w:rsidR="00112AF9" w:rsidP="00C4287E">
      <w:pPr>
        <w:ind w:firstLine="420" w:firstLineChars="200"/>
        <w:rPr>
          <w:rFonts w:asciiTheme="minorEastAsia" w:hAnsiTheme="minorEastAsia" w:cstheme="minorEastAsia"/>
          <w:szCs w:val="21"/>
        </w:rPr>
      </w:pPr>
      <w:r>
        <w:rPr>
          <w:rFonts w:asciiTheme="minorEastAsia" w:hAnsiTheme="minorEastAsia" w:cstheme="minorEastAsia" w:hint="eastAsia"/>
          <w:szCs w:val="21"/>
        </w:rPr>
        <w:t>④ 此类的网络文学创作与其说是“创作”，不如说是“改编”。</w:t>
      </w:r>
    </w:p>
    <w:p w:rsidR="00112AF9" w:rsidP="00C4287E">
      <w:pPr>
        <w:ind w:firstLine="420" w:firstLineChars="200"/>
        <w:rPr>
          <w:rFonts w:asciiTheme="minorEastAsia" w:hAnsiTheme="minorEastAsia" w:cstheme="minorEastAsia"/>
          <w:szCs w:val="21"/>
        </w:rPr>
      </w:pPr>
      <w:r>
        <w:rPr>
          <w:rFonts w:asciiTheme="minorEastAsia" w:hAnsiTheme="minorEastAsia" w:cstheme="minorEastAsia" w:hint="eastAsia"/>
          <w:szCs w:val="21"/>
        </w:rPr>
        <w:t xml:space="preserve">A ②③①④     B ③①④②    C ④②①③      D  ①③④② </w:t>
      </w:r>
    </w:p>
    <w:p w:rsidR="00112AF9" w:rsidRPr="00515A7B" w:rsidP="00C4287E">
      <w:pPr>
        <w:ind w:firstLine="420" w:firstLineChars="200"/>
        <w:rPr>
          <w:rFonts w:asciiTheme="minorEastAsia" w:hAnsiTheme="minorEastAsia" w:cstheme="minorEastAsia"/>
          <w:szCs w:val="21"/>
        </w:rPr>
      </w:pPr>
    </w:p>
    <w:p w:rsidR="00C4287E" w:rsidP="00C4287E">
      <w:pPr>
        <w:ind w:firstLine="420" w:firstLineChars="200"/>
        <w:rPr>
          <w:rFonts w:asciiTheme="minorEastAsia" w:hAnsiTheme="minorEastAsia" w:cstheme="minorEastAsia"/>
          <w:szCs w:val="21"/>
        </w:rPr>
      </w:pPr>
      <w:r>
        <w:rPr>
          <w:rFonts w:asciiTheme="minorEastAsia" w:hAnsiTheme="minorEastAsia" w:cstheme="minorEastAsia" w:hint="eastAsia"/>
          <w:szCs w:val="21"/>
        </w:rPr>
        <w:t>7</w:t>
      </w:r>
      <w:r w:rsidR="00515A7B">
        <w:rPr>
          <w:rFonts w:asciiTheme="minorEastAsia" w:hAnsiTheme="minorEastAsia" w:cstheme="minorEastAsia" w:hint="eastAsia"/>
          <w:szCs w:val="21"/>
        </w:rPr>
        <w:t>、</w:t>
      </w:r>
      <w:r>
        <w:rPr>
          <w:rFonts w:asciiTheme="minorEastAsia" w:hAnsiTheme="minorEastAsia" w:cstheme="minorEastAsia" w:hint="eastAsia"/>
          <w:szCs w:val="21"/>
        </w:rPr>
        <w:t>综合性学习。（6分）</w:t>
      </w:r>
    </w:p>
    <w:p w:rsidR="00400713" w:rsidP="00C4287E">
      <w:pPr>
        <w:ind w:firstLine="420" w:firstLineChars="200"/>
        <w:rPr>
          <w:rFonts w:asciiTheme="minorEastAsia" w:hAnsiTheme="minorEastAsia" w:cstheme="minorEastAsia"/>
          <w:szCs w:val="21"/>
        </w:rPr>
      </w:pPr>
      <w:r>
        <w:rPr>
          <w:rFonts w:asciiTheme="minorEastAsia" w:hAnsiTheme="minorEastAsia" w:cstheme="minorEastAsia" w:hint="eastAsia"/>
          <w:szCs w:val="21"/>
        </w:rPr>
        <w:t>酒，在人类文化的历史长河中，已不仅仅是一种客观的物质存在，更是一种文化的象征。“酒文化”已成为毕节的重要文化符号之一。毕节市的金沙县的回沙酒，源远流长，香飘四溢。下面让我们一起走进“酒香千古——中国酒文化探究”专题活动中吧！</w:t>
      </w:r>
    </w:p>
    <w:p w:rsidR="00400713" w:rsidP="00C4287E">
      <w:pPr>
        <w:ind w:firstLine="420" w:firstLineChars="200"/>
        <w:rPr>
          <w:rFonts w:asciiTheme="minorEastAsia" w:hAnsiTheme="minorEastAsia" w:cstheme="minorEastAsia"/>
          <w:szCs w:val="21"/>
        </w:rPr>
      </w:pPr>
      <w:r>
        <w:rPr>
          <w:rFonts w:asciiTheme="minorEastAsia" w:hAnsiTheme="minorEastAsia" w:cstheme="minorEastAsia" w:hint="eastAsia"/>
          <w:szCs w:val="21"/>
        </w:rPr>
        <w:t>（1）【书法中的“酒”】</w:t>
      </w:r>
    </w:p>
    <w:p w:rsidR="00400713" w:rsidP="00C4287E">
      <w:pPr>
        <w:ind w:firstLine="420" w:firstLineChars="200"/>
        <w:rPr>
          <w:rFonts w:asciiTheme="minorEastAsia" w:hAnsiTheme="minorEastAsia" w:cstheme="minorEastAsia"/>
          <w:szCs w:val="21"/>
        </w:rPr>
      </w:pPr>
      <w:r>
        <w:rPr>
          <w:rFonts w:asciiTheme="minorEastAsia" w:hAnsiTheme="minorEastAsia" w:cstheme="minorEastAsia" w:hint="eastAsia"/>
          <w:szCs w:val="21"/>
        </w:rPr>
        <w:t>书法是中国的一种传统艺术。下面是“酒”字的几个书法字体，分别代表的是甲骨文、篆书、隶书。请你用一句话来表达自己看到以下书法字体的感受。（2分）</w:t>
      </w:r>
    </w:p>
    <w:p w:rsidR="004360EA" w:rsidP="00C4287E">
      <w:pPr>
        <w:ind w:firstLine="420" w:firstLineChars="200"/>
        <w:rPr>
          <w:rFonts w:asciiTheme="minorEastAsia" w:hAnsiTheme="minorEastAsia" w:cstheme="minorEastAsia"/>
          <w:szCs w:val="21"/>
        </w:rPr>
      </w:pPr>
      <w:r>
        <w:rPr>
          <w:rFonts w:asciiTheme="minorEastAsia" w:hAnsiTheme="minorEastAsia" w:cstheme="minorEastAsia"/>
          <w:noProof/>
          <w:szCs w:val="21"/>
        </w:rPr>
        <w:drawing>
          <wp:inline distT="0" distB="0" distL="0" distR="0">
            <wp:extent cx="1646315" cy="1181100"/>
            <wp:effectExtent l="19050" t="0" r="0" b="0"/>
            <wp:docPr id="1" name="图片 0" descr="4C7CAF17EB605870D6C6791F12844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3942394" name="4C7CAF17EB605870D6C6791F12844018.JPG"/>
                    <pic:cNvPicPr/>
                  </pic:nvPicPr>
                  <pic:blipFill>
                    <a:blip xmlns:r="http://schemas.openxmlformats.org/officeDocument/2006/relationships" r:embed="rId6" cstate="print"/>
                    <a:stretch>
                      <a:fillRect/>
                    </a:stretch>
                  </pic:blipFill>
                  <pic:spPr>
                    <a:xfrm>
                      <a:off x="0" y="0"/>
                      <a:ext cx="1648098" cy="1182379"/>
                    </a:xfrm>
                    <a:prstGeom prst="rect">
                      <a:avLst/>
                    </a:prstGeom>
                  </pic:spPr>
                </pic:pic>
              </a:graphicData>
            </a:graphic>
          </wp:inline>
        </w:drawing>
      </w:r>
      <w:r w:rsidR="00400713">
        <w:rPr>
          <w:rFonts w:asciiTheme="minorEastAsia" w:hAnsiTheme="minorEastAsia" w:cstheme="minorEastAsia"/>
          <w:noProof/>
          <w:szCs w:val="21"/>
        </w:rPr>
        <w:drawing>
          <wp:inline distT="0" distB="0" distL="0" distR="0">
            <wp:extent cx="1371600" cy="1247775"/>
            <wp:effectExtent l="19050" t="0" r="0" b="0"/>
            <wp:docPr id="2" name="图片 1" descr="ECEA459A1286D3BC8E5A861EEF3BF1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660648" name="ECEA459A1286D3BC8E5A861EEF3BF124.JPG"/>
                    <pic:cNvPicPr/>
                  </pic:nvPicPr>
                  <pic:blipFill>
                    <a:blip xmlns:r="http://schemas.openxmlformats.org/officeDocument/2006/relationships" r:embed="rId7" cstate="print"/>
                    <a:stretch>
                      <a:fillRect/>
                    </a:stretch>
                  </pic:blipFill>
                  <pic:spPr>
                    <a:xfrm>
                      <a:off x="0" y="0"/>
                      <a:ext cx="1371600" cy="1247775"/>
                    </a:xfrm>
                    <a:prstGeom prst="rect">
                      <a:avLst/>
                    </a:prstGeom>
                  </pic:spPr>
                </pic:pic>
              </a:graphicData>
            </a:graphic>
          </wp:inline>
        </w:drawing>
      </w:r>
      <w:r w:rsidR="00400713">
        <w:rPr>
          <w:rFonts w:asciiTheme="minorEastAsia" w:hAnsiTheme="minorEastAsia" w:cstheme="minorEastAsia"/>
          <w:noProof/>
          <w:szCs w:val="21"/>
        </w:rPr>
        <w:drawing>
          <wp:inline distT="0" distB="0" distL="0" distR="0">
            <wp:extent cx="1577817" cy="1171575"/>
            <wp:effectExtent l="19050" t="0" r="3333" b="0"/>
            <wp:docPr id="5" name="图片 2" descr="CEFFC077790CCE42DA322F9027244B0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532019" name="CEFFC077790CCE42DA322F9027244B0F.JPG"/>
                    <pic:cNvPicPr/>
                  </pic:nvPicPr>
                  <pic:blipFill>
                    <a:blip xmlns:r="http://schemas.openxmlformats.org/officeDocument/2006/relationships" r:embed="rId8" cstate="print"/>
                    <a:stretch>
                      <a:fillRect/>
                    </a:stretch>
                  </pic:blipFill>
                  <pic:spPr>
                    <a:xfrm>
                      <a:off x="0" y="0"/>
                      <a:ext cx="1579077" cy="1172511"/>
                    </a:xfrm>
                    <a:prstGeom prst="rect">
                      <a:avLst/>
                    </a:prstGeom>
                  </pic:spPr>
                </pic:pic>
              </a:graphicData>
            </a:graphic>
          </wp:inline>
        </w:drawing>
      </w:r>
    </w:p>
    <w:p w:rsidR="00EB7ECD" w:rsidRPr="00EB7ECD" w:rsidP="00EB7ECD">
      <w:pPr>
        <w:rPr>
          <w:rFonts w:asciiTheme="minorEastAsia" w:hAnsiTheme="minorEastAsia" w:cstheme="minorEastAsia"/>
          <w:szCs w:val="21"/>
        </w:rPr>
      </w:pPr>
      <w:r>
        <w:rPr>
          <w:rFonts w:asciiTheme="minorEastAsia" w:hAnsiTheme="minorEastAsia" w:cstheme="minorEastAsia" w:hint="eastAsia"/>
          <w:szCs w:val="21"/>
        </w:rPr>
        <w:t xml:space="preserve">感受：  </w:t>
      </w:r>
      <w:r>
        <w:rPr>
          <w:rFonts w:asciiTheme="minorEastAsia" w:hAnsiTheme="minorEastAsia" w:cstheme="minorEastAsia" w:hint="eastAsia"/>
          <w:szCs w:val="21"/>
          <w:u w:val="single"/>
        </w:rPr>
        <w:t xml:space="preserve">                                                                    </w:t>
      </w:r>
      <w:r w:rsidRPr="00EB7ECD">
        <w:rPr>
          <w:rFonts w:asciiTheme="minorEastAsia" w:hAnsiTheme="minorEastAsia" w:cstheme="minorEastAsia" w:hint="eastAsia"/>
          <w:szCs w:val="21"/>
        </w:rPr>
        <w:t xml:space="preserve"> 。</w:t>
      </w:r>
    </w:p>
    <w:p w:rsidR="00EB7ECD" w:rsidP="00EB7ECD">
      <w:pPr>
        <w:rPr>
          <w:rFonts w:asciiTheme="minorEastAsia" w:hAnsiTheme="minorEastAsia" w:cstheme="minorEastAsia"/>
          <w:szCs w:val="21"/>
        </w:rPr>
      </w:pPr>
      <w:r w:rsidRPr="00EB7ECD">
        <w:rPr>
          <w:rFonts w:asciiTheme="minorEastAsia" w:hAnsiTheme="minorEastAsia" w:cstheme="minorEastAsia" w:hint="eastAsia"/>
          <w:szCs w:val="21"/>
        </w:rPr>
        <w:t>（2）</w:t>
      </w:r>
      <w:r>
        <w:rPr>
          <w:rFonts w:asciiTheme="minorEastAsia" w:hAnsiTheme="minorEastAsia" w:cstheme="minorEastAsia" w:hint="eastAsia"/>
          <w:szCs w:val="21"/>
        </w:rPr>
        <w:t>【文学中的“酒”】</w:t>
      </w:r>
    </w:p>
    <w:p w:rsidR="00EB7ECD" w:rsidP="00EB7ECD">
      <w:pPr>
        <w:rPr>
          <w:rFonts w:asciiTheme="minorEastAsia" w:hAnsiTheme="minorEastAsia" w:cstheme="minorEastAsia"/>
          <w:szCs w:val="21"/>
        </w:rPr>
      </w:pPr>
      <w:r>
        <w:rPr>
          <w:rFonts w:asciiTheme="minorEastAsia" w:hAnsiTheme="minorEastAsia" w:cstheme="minorEastAsia" w:hint="eastAsia"/>
          <w:szCs w:val="21"/>
        </w:rPr>
        <w:t>请你写出与“酒”有关的连贯的两句诗文，与大家分享。（2分）</w:t>
      </w:r>
    </w:p>
    <w:p w:rsidR="00EB7ECD" w:rsidP="00EB7ECD">
      <w:pPr>
        <w:rPr>
          <w:rFonts w:asciiTheme="minorEastAsia" w:hAnsiTheme="minorEastAsia" w:cstheme="minorEastAsia"/>
          <w:szCs w:val="21"/>
        </w:rPr>
      </w:pPr>
      <w:r>
        <w:rPr>
          <w:rFonts w:asciiTheme="minorEastAsia" w:hAnsiTheme="minorEastAsia" w:cstheme="minorEastAsia" w:hint="eastAsia"/>
          <w:szCs w:val="21"/>
        </w:rPr>
        <w:t xml:space="preserve">  </w:t>
      </w:r>
      <w:r>
        <w:rPr>
          <w:rFonts w:asciiTheme="minorEastAsia" w:hAnsiTheme="minorEastAsia" w:cstheme="minorEastAsia" w:hint="eastAsia"/>
          <w:szCs w:val="21"/>
          <w:u w:val="single"/>
        </w:rPr>
        <w:t xml:space="preserve">                                   </w:t>
      </w:r>
      <w:r w:rsidRPr="00EB7ECD">
        <w:rPr>
          <w:rFonts w:asciiTheme="minorEastAsia" w:hAnsiTheme="minorEastAsia" w:cstheme="minorEastAsia" w:hint="eastAsia"/>
          <w:szCs w:val="21"/>
        </w:rPr>
        <w:t xml:space="preserve">， </w:t>
      </w:r>
      <w:r>
        <w:rPr>
          <w:rFonts w:asciiTheme="minorEastAsia" w:hAnsiTheme="minorEastAsia" w:cstheme="minorEastAsia" w:hint="eastAsia"/>
          <w:szCs w:val="21"/>
          <w:u w:val="single"/>
        </w:rPr>
        <w:t xml:space="preserve">                                 </w:t>
      </w:r>
      <w:r w:rsidRPr="00EB7ECD">
        <w:rPr>
          <w:rFonts w:asciiTheme="minorEastAsia" w:hAnsiTheme="minorEastAsia" w:cstheme="minorEastAsia" w:hint="eastAsia"/>
          <w:szCs w:val="21"/>
        </w:rPr>
        <w:t xml:space="preserve"> 。</w:t>
      </w:r>
    </w:p>
    <w:p w:rsidR="00EB7ECD" w:rsidP="00EB7ECD">
      <w:pPr>
        <w:rPr>
          <w:rFonts w:asciiTheme="minorEastAsia" w:hAnsiTheme="minorEastAsia" w:cstheme="minorEastAsia"/>
          <w:szCs w:val="21"/>
        </w:rPr>
      </w:pPr>
      <w:r>
        <w:rPr>
          <w:rFonts w:asciiTheme="minorEastAsia" w:hAnsiTheme="minorEastAsia" w:cstheme="minorEastAsia" w:hint="eastAsia"/>
          <w:szCs w:val="21"/>
        </w:rPr>
        <w:t>（3）【生活中的“酒”】</w:t>
      </w:r>
    </w:p>
    <w:p w:rsidR="00EB7ECD" w:rsidP="00EB7ECD">
      <w:pPr>
        <w:rPr>
          <w:rFonts w:asciiTheme="minorEastAsia" w:hAnsiTheme="minorEastAsia" w:cstheme="minorEastAsia"/>
          <w:szCs w:val="21"/>
        </w:rPr>
      </w:pPr>
      <w:r>
        <w:rPr>
          <w:rFonts w:asciiTheme="minorEastAsia" w:hAnsiTheme="minorEastAsia" w:cstheme="minorEastAsia" w:hint="eastAsia"/>
          <w:szCs w:val="21"/>
        </w:rPr>
        <w:t xml:space="preserve">       醇香的酒令人陶醉，但现实生活中，酒也可能坏事。奶奶生日那天，亲朋欢聚，举杯畅饮。宴会结束后，喝了酒的叔叔准备开车回家。请你说几句话劝阻他。（</w:t>
      </w:r>
      <w:r w:rsidR="00F448B8">
        <w:rPr>
          <w:rFonts w:asciiTheme="minorEastAsia" w:hAnsiTheme="minorEastAsia" w:cstheme="minorEastAsia" w:hint="eastAsia"/>
          <w:szCs w:val="21"/>
        </w:rPr>
        <w:t>2</w:t>
      </w:r>
      <w:r>
        <w:rPr>
          <w:rFonts w:asciiTheme="minorEastAsia" w:hAnsiTheme="minorEastAsia" w:cstheme="minorEastAsia" w:hint="eastAsia"/>
          <w:szCs w:val="21"/>
        </w:rPr>
        <w:t>分）</w:t>
      </w:r>
    </w:p>
    <w:p w:rsidR="00EB7ECD" w:rsidP="00EB7ECD">
      <w:pPr>
        <w:rPr>
          <w:rFonts w:asciiTheme="minorEastAsia" w:hAnsiTheme="minorEastAsia" w:cstheme="minorEastAsia"/>
          <w:szCs w:val="21"/>
          <w:u w:val="single"/>
        </w:rPr>
      </w:pPr>
      <w:r>
        <w:rPr>
          <w:rFonts w:asciiTheme="minorEastAsia" w:hAnsiTheme="minorEastAsia" w:cstheme="minorEastAsia" w:hint="eastAsia"/>
          <w:szCs w:val="21"/>
          <w:u w:val="single"/>
        </w:rPr>
        <w:t xml:space="preserve">                                                                                </w:t>
      </w:r>
    </w:p>
    <w:p w:rsidR="00EB7ECD" w:rsidRPr="00EB7ECD" w:rsidP="00EB7ECD">
      <w:pPr>
        <w:rPr>
          <w:rFonts w:asciiTheme="minorEastAsia" w:hAnsiTheme="minorEastAsia" w:cstheme="minorEastAsia"/>
          <w:szCs w:val="21"/>
          <w:u w:val="single"/>
        </w:rPr>
      </w:pPr>
      <w:r>
        <w:rPr>
          <w:rFonts w:asciiTheme="minorEastAsia" w:hAnsiTheme="minorEastAsia" w:cstheme="minorEastAsia" w:hint="eastAsia"/>
          <w:szCs w:val="21"/>
          <w:u w:val="single"/>
        </w:rPr>
        <w:t xml:space="preserve">                                                                               </w:t>
      </w:r>
    </w:p>
    <w:p w:rsidR="00EB7ECD" w:rsidRPr="00EB7ECD" w:rsidP="00EB7ECD">
      <w:pPr>
        <w:rPr>
          <w:rFonts w:asciiTheme="minorEastAsia" w:hAnsiTheme="minorEastAsia" w:cstheme="minorEastAsia"/>
          <w:szCs w:val="21"/>
        </w:rPr>
      </w:pPr>
    </w:p>
    <w:p w:rsidR="00C4287E" w:rsidP="00C4287E">
      <w:pPr>
        <w:numPr>
          <w:ilvl w:val="0"/>
          <w:numId w:val="1"/>
        </w:numPr>
        <w:ind w:firstLine="480" w:firstLineChars="200"/>
        <w:rPr>
          <w:rFonts w:asciiTheme="minorEastAsia" w:hAnsiTheme="minorEastAsia" w:cstheme="minorEastAsia"/>
          <w:b/>
          <w:bCs/>
          <w:sz w:val="24"/>
          <w:szCs w:val="21"/>
        </w:rPr>
      </w:pPr>
      <w:r>
        <w:rPr>
          <w:rFonts w:asciiTheme="minorEastAsia" w:hAnsiTheme="minorEastAsia" w:cstheme="minorEastAsia" w:hint="eastAsia"/>
          <w:b/>
          <w:bCs/>
          <w:sz w:val="24"/>
          <w:szCs w:val="21"/>
        </w:rPr>
        <w:t>诗文填空(每空1分,共10分)</w:t>
      </w:r>
    </w:p>
    <w:p w:rsidR="008755B1" w:rsidP="00EB7ECD">
      <w:pPr>
        <w:tabs>
          <w:tab w:val="left" w:pos="312"/>
        </w:tabs>
        <w:ind w:left="482"/>
        <w:rPr>
          <w:rFonts w:asciiTheme="minorEastAsia" w:hAnsiTheme="minorEastAsia" w:cstheme="minorEastAsia"/>
          <w:szCs w:val="21"/>
        </w:rPr>
      </w:pPr>
    </w:p>
    <w:p w:rsidR="00EB7ECD" w:rsidRPr="003770D8" w:rsidP="00EB7ECD">
      <w:pPr>
        <w:tabs>
          <w:tab w:val="left" w:pos="312"/>
        </w:tabs>
        <w:ind w:left="482"/>
        <w:rPr>
          <w:rFonts w:asciiTheme="minorEastAsia" w:hAnsiTheme="minorEastAsia" w:cstheme="minorEastAsia"/>
          <w:szCs w:val="21"/>
        </w:rPr>
      </w:pPr>
      <w:r w:rsidRPr="003770D8">
        <w:rPr>
          <w:rFonts w:asciiTheme="minorEastAsia" w:hAnsiTheme="minorEastAsia" w:cstheme="minorEastAsia" w:hint="eastAsia"/>
          <w:szCs w:val="21"/>
        </w:rPr>
        <w:t>8.(1）人有悲欢离合，</w:t>
      </w:r>
      <w:r w:rsidRPr="003770D8">
        <w:rPr>
          <w:rFonts w:asciiTheme="minorEastAsia" w:hAnsiTheme="minorEastAsia" w:cstheme="minorEastAsia" w:hint="eastAsia"/>
          <w:szCs w:val="21"/>
          <w:u w:val="single"/>
        </w:rPr>
        <w:t xml:space="preserve">                </w:t>
      </w:r>
      <w:r w:rsidRPr="003770D8">
        <w:rPr>
          <w:rFonts w:asciiTheme="minorEastAsia" w:hAnsiTheme="minorEastAsia" w:cstheme="minorEastAsia" w:hint="eastAsia"/>
          <w:szCs w:val="21"/>
        </w:rPr>
        <w:t xml:space="preserve"> ，此事古难全。（苏轼《水调歌头》）</w:t>
      </w:r>
    </w:p>
    <w:p w:rsidR="00EB7ECD" w:rsidRPr="003770D8" w:rsidP="001516EA">
      <w:pPr>
        <w:tabs>
          <w:tab w:val="left" w:pos="312"/>
        </w:tabs>
        <w:ind w:left="482" w:firstLine="105" w:firstLineChars="50"/>
        <w:rPr>
          <w:rFonts w:asciiTheme="minorEastAsia" w:hAnsiTheme="minorEastAsia" w:cstheme="minorEastAsia"/>
          <w:szCs w:val="21"/>
        </w:rPr>
      </w:pPr>
      <w:r w:rsidRPr="003770D8">
        <w:rPr>
          <w:rFonts w:asciiTheme="minorEastAsia" w:hAnsiTheme="minorEastAsia" w:cstheme="minorEastAsia" w:hint="eastAsia"/>
          <w:szCs w:val="21"/>
        </w:rPr>
        <w:t>（2）</w:t>
      </w:r>
      <w:r w:rsidR="006B11DE">
        <w:rPr>
          <w:rFonts w:asciiTheme="minorEastAsia" w:hAnsiTheme="minorEastAsia" w:cstheme="minorEastAsia" w:hint="eastAsia"/>
          <w:szCs w:val="21"/>
        </w:rPr>
        <w:t>有弟皆分散</w:t>
      </w:r>
      <w:r w:rsidRPr="003770D8">
        <w:rPr>
          <w:rFonts w:asciiTheme="minorEastAsia" w:hAnsiTheme="minorEastAsia" w:cstheme="minorEastAsia" w:hint="eastAsia"/>
          <w:szCs w:val="21"/>
        </w:rPr>
        <w:t>，</w:t>
      </w:r>
      <w:r w:rsidRPr="003770D8">
        <w:rPr>
          <w:rFonts w:asciiTheme="minorEastAsia" w:hAnsiTheme="minorEastAsia" w:cstheme="minorEastAsia" w:hint="eastAsia"/>
          <w:szCs w:val="21"/>
          <w:u w:val="single"/>
        </w:rPr>
        <w:t xml:space="preserve">                </w:t>
      </w:r>
      <w:r w:rsidRPr="003770D8">
        <w:rPr>
          <w:rFonts w:asciiTheme="minorEastAsia" w:hAnsiTheme="minorEastAsia" w:cstheme="minorEastAsia" w:hint="eastAsia"/>
          <w:szCs w:val="21"/>
        </w:rPr>
        <w:t>。（</w:t>
      </w:r>
      <w:r w:rsidR="006B11DE">
        <w:rPr>
          <w:rFonts w:asciiTheme="minorEastAsia" w:hAnsiTheme="minorEastAsia" w:cstheme="minorEastAsia" w:hint="eastAsia"/>
          <w:szCs w:val="21"/>
        </w:rPr>
        <w:t>杜甫</w:t>
      </w:r>
      <w:r w:rsidRPr="003770D8">
        <w:rPr>
          <w:rFonts w:asciiTheme="minorEastAsia" w:hAnsiTheme="minorEastAsia" w:cstheme="minorEastAsia" w:hint="eastAsia"/>
          <w:szCs w:val="21"/>
        </w:rPr>
        <w:t>《</w:t>
      </w:r>
      <w:r w:rsidR="006B11DE">
        <w:rPr>
          <w:rFonts w:asciiTheme="minorEastAsia" w:hAnsiTheme="minorEastAsia" w:cstheme="minorEastAsia" w:hint="eastAsia"/>
          <w:szCs w:val="21"/>
        </w:rPr>
        <w:t>月夜忆舍弟</w:t>
      </w:r>
      <w:r w:rsidRPr="003770D8">
        <w:rPr>
          <w:rFonts w:asciiTheme="minorEastAsia" w:hAnsiTheme="minorEastAsia" w:cstheme="minorEastAsia" w:hint="eastAsia"/>
          <w:szCs w:val="21"/>
        </w:rPr>
        <w:t>》）</w:t>
      </w:r>
    </w:p>
    <w:p w:rsidR="00EB7ECD" w:rsidRPr="003770D8" w:rsidP="001516EA">
      <w:pPr>
        <w:tabs>
          <w:tab w:val="left" w:pos="312"/>
        </w:tabs>
        <w:ind w:left="482" w:firstLine="105" w:firstLineChars="50"/>
        <w:rPr>
          <w:rFonts w:asciiTheme="minorEastAsia" w:hAnsiTheme="minorEastAsia" w:cstheme="minorEastAsia"/>
          <w:szCs w:val="21"/>
        </w:rPr>
      </w:pPr>
      <w:r w:rsidRPr="003770D8">
        <w:rPr>
          <w:rFonts w:asciiTheme="minorEastAsia" w:hAnsiTheme="minorEastAsia" w:cstheme="minorEastAsia" w:hint="eastAsia"/>
          <w:szCs w:val="21"/>
        </w:rPr>
        <w:t>（3）知汝远来应有意，</w:t>
      </w:r>
      <w:r w:rsidRPr="003770D8" w:rsidR="00D6142F">
        <w:rPr>
          <w:rFonts w:asciiTheme="minorEastAsia" w:hAnsiTheme="minorEastAsia" w:cstheme="minorEastAsia" w:hint="eastAsia"/>
          <w:szCs w:val="21"/>
          <w:u w:val="single"/>
        </w:rPr>
        <w:t xml:space="preserve">  </w:t>
      </w:r>
      <w:r w:rsidRPr="003770D8">
        <w:rPr>
          <w:rFonts w:asciiTheme="minorEastAsia" w:hAnsiTheme="minorEastAsia" w:cstheme="minorEastAsia" w:hint="eastAsia"/>
          <w:szCs w:val="21"/>
          <w:u w:val="single"/>
        </w:rPr>
        <w:t xml:space="preserve">                </w:t>
      </w:r>
      <w:r w:rsidRPr="003770D8">
        <w:rPr>
          <w:rFonts w:asciiTheme="minorEastAsia" w:hAnsiTheme="minorEastAsia" w:cstheme="minorEastAsia" w:hint="eastAsia"/>
          <w:szCs w:val="21"/>
        </w:rPr>
        <w:t>。（</w:t>
      </w:r>
      <w:r w:rsidRPr="003770D8" w:rsidR="00D6142F">
        <w:rPr>
          <w:rFonts w:asciiTheme="minorEastAsia" w:hAnsiTheme="minorEastAsia" w:cstheme="minorEastAsia" w:hint="eastAsia"/>
          <w:szCs w:val="21"/>
        </w:rPr>
        <w:t>韩愈《左迁至蓝关示侄孙湘》</w:t>
      </w:r>
      <w:r w:rsidRPr="003770D8">
        <w:rPr>
          <w:rFonts w:asciiTheme="minorEastAsia" w:hAnsiTheme="minorEastAsia" w:cstheme="minorEastAsia" w:hint="eastAsia"/>
          <w:szCs w:val="21"/>
        </w:rPr>
        <w:t>）</w:t>
      </w:r>
    </w:p>
    <w:p w:rsidR="00D6142F" w:rsidRPr="003770D8" w:rsidP="001516EA">
      <w:pPr>
        <w:tabs>
          <w:tab w:val="left" w:pos="312"/>
        </w:tabs>
        <w:ind w:left="482" w:firstLine="105" w:firstLineChars="50"/>
        <w:rPr>
          <w:rFonts w:asciiTheme="minorEastAsia" w:hAnsiTheme="minorEastAsia" w:cstheme="minorEastAsia"/>
          <w:szCs w:val="21"/>
        </w:rPr>
      </w:pPr>
      <w:r w:rsidRPr="003770D8">
        <w:rPr>
          <w:rFonts w:asciiTheme="minorEastAsia" w:hAnsiTheme="minorEastAsia" w:cstheme="minorEastAsia" w:hint="eastAsia"/>
          <w:szCs w:val="21"/>
        </w:rPr>
        <w:t>（4）</w:t>
      </w:r>
      <w:r w:rsidRPr="003770D8">
        <w:rPr>
          <w:rFonts w:asciiTheme="minorEastAsia" w:hAnsiTheme="minorEastAsia" w:cstheme="minorEastAsia" w:hint="eastAsia"/>
          <w:szCs w:val="21"/>
          <w:u w:val="single"/>
        </w:rPr>
        <w:t xml:space="preserve">              </w:t>
      </w:r>
      <w:r w:rsidRPr="003770D8">
        <w:rPr>
          <w:rFonts w:asciiTheme="minorEastAsia" w:hAnsiTheme="minorEastAsia" w:cstheme="minorEastAsia" w:hint="eastAsia"/>
          <w:szCs w:val="21"/>
        </w:rPr>
        <w:t>，枳花明驿墙。（温庭筠《商山早行》）</w:t>
      </w:r>
    </w:p>
    <w:p w:rsidR="002A317E" w:rsidRPr="003770D8" w:rsidP="001516EA">
      <w:pPr>
        <w:tabs>
          <w:tab w:val="left" w:pos="312"/>
        </w:tabs>
        <w:ind w:left="482" w:firstLine="105" w:firstLineChars="50"/>
        <w:rPr>
          <w:rFonts w:asciiTheme="minorEastAsia" w:hAnsiTheme="minorEastAsia" w:cstheme="minorEastAsia"/>
          <w:szCs w:val="21"/>
        </w:rPr>
      </w:pPr>
      <w:r w:rsidRPr="003770D8">
        <w:rPr>
          <w:rFonts w:asciiTheme="minorEastAsia" w:hAnsiTheme="minorEastAsia" w:cstheme="minorEastAsia" w:hint="eastAsia"/>
          <w:szCs w:val="21"/>
        </w:rPr>
        <w:t>（5）金樽清酒斗十千，</w:t>
      </w:r>
      <w:r w:rsidRPr="003770D8">
        <w:rPr>
          <w:rFonts w:asciiTheme="minorEastAsia" w:hAnsiTheme="minorEastAsia" w:cstheme="minorEastAsia" w:hint="eastAsia"/>
          <w:szCs w:val="21"/>
          <w:u w:val="single"/>
        </w:rPr>
        <w:t xml:space="preserve">      </w:t>
      </w:r>
      <w:r w:rsidR="00FE0E58">
        <w:rPr>
          <w:rFonts w:asciiTheme="minorEastAsia" w:hAnsiTheme="minorEastAsia" w:cstheme="minorEastAsia" w:hint="eastAsia"/>
          <w:szCs w:val="21"/>
          <w:u w:val="single"/>
        </w:rPr>
        <w:t xml:space="preserve">     </w:t>
      </w:r>
      <w:r w:rsidRPr="003770D8">
        <w:rPr>
          <w:rFonts w:asciiTheme="minorEastAsia" w:hAnsiTheme="minorEastAsia" w:cstheme="minorEastAsia" w:hint="eastAsia"/>
          <w:szCs w:val="21"/>
          <w:u w:val="single"/>
        </w:rPr>
        <w:t xml:space="preserve">       </w:t>
      </w:r>
      <w:r w:rsidRPr="003770D8">
        <w:rPr>
          <w:rFonts w:asciiTheme="minorEastAsia" w:hAnsiTheme="minorEastAsia" w:cstheme="minorEastAsia" w:hint="eastAsia"/>
          <w:szCs w:val="21"/>
        </w:rPr>
        <w:t>。（李白《行路难（其一）》）</w:t>
      </w:r>
    </w:p>
    <w:p w:rsidR="002A317E" w:rsidRPr="003770D8" w:rsidP="001516EA">
      <w:pPr>
        <w:tabs>
          <w:tab w:val="left" w:pos="312"/>
        </w:tabs>
        <w:ind w:left="482" w:firstLine="105" w:firstLineChars="50"/>
        <w:rPr>
          <w:rFonts w:asciiTheme="minorEastAsia" w:hAnsiTheme="minorEastAsia" w:cstheme="minorEastAsia"/>
          <w:b/>
          <w:bCs/>
          <w:szCs w:val="21"/>
        </w:rPr>
      </w:pPr>
      <w:r w:rsidRPr="003770D8">
        <w:rPr>
          <w:rFonts w:asciiTheme="minorEastAsia" w:hAnsiTheme="minorEastAsia" w:cstheme="minorEastAsia" w:hint="eastAsia"/>
          <w:szCs w:val="21"/>
        </w:rPr>
        <w:t>（6）</w:t>
      </w:r>
      <w:r w:rsidRPr="003770D8" w:rsidR="003770D8">
        <w:rPr>
          <w:rFonts w:asciiTheme="minorEastAsia" w:hAnsiTheme="minorEastAsia" w:cstheme="minorEastAsia" w:hint="eastAsia"/>
          <w:szCs w:val="21"/>
        </w:rPr>
        <w:t>诗人笔下，各种事物都是具有感情的。杜甫的茅屋有情，在《茅屋为秋风所破歌》中诗人以“安得广厦千万间，</w:t>
      </w:r>
      <w:r w:rsidRPr="003770D8" w:rsidR="003770D8">
        <w:rPr>
          <w:rFonts w:asciiTheme="minorEastAsia" w:hAnsiTheme="minorEastAsia" w:cstheme="minorEastAsia" w:hint="eastAsia"/>
          <w:szCs w:val="21"/>
          <w:u w:val="single"/>
        </w:rPr>
        <w:t xml:space="preserve">             </w:t>
      </w:r>
      <w:r w:rsidRPr="003770D8" w:rsidR="003770D8">
        <w:rPr>
          <w:rFonts w:asciiTheme="minorEastAsia" w:hAnsiTheme="minorEastAsia" w:cstheme="minorEastAsia" w:hint="eastAsia"/>
          <w:szCs w:val="21"/>
        </w:rPr>
        <w:t>！</w:t>
      </w:r>
      <w:r w:rsidRPr="003770D8" w:rsidR="003770D8">
        <w:rPr>
          <w:rFonts w:asciiTheme="minorEastAsia" w:hAnsiTheme="minorEastAsia" w:cstheme="minorEastAsia" w:hint="eastAsia"/>
          <w:szCs w:val="21"/>
          <w:u w:val="single"/>
        </w:rPr>
        <w:t xml:space="preserve">           </w:t>
      </w:r>
      <w:r w:rsidRPr="003770D8" w:rsidR="003770D8">
        <w:rPr>
          <w:rFonts w:asciiTheme="minorEastAsia" w:hAnsiTheme="minorEastAsia" w:cstheme="minorEastAsia" w:hint="eastAsia"/>
          <w:szCs w:val="21"/>
        </w:rPr>
        <w:t>”的诗句表达了关心</w:t>
      </w:r>
      <w:r w:rsidRPr="003770D8" w:rsidR="003770D8">
        <w:rPr>
          <w:rFonts w:asciiTheme="minorEastAsia" w:hAnsiTheme="minorEastAsia" w:cstheme="minorEastAsia" w:hint="eastAsia"/>
          <w:szCs w:val="21"/>
        </w:rPr>
        <w:t>民生疾苦的情感；周敦颐的莲花有德，在《爱莲说》中作者告诉我们应该如出水之莲，保持高洁质朴的品性的句子是：“</w:t>
      </w:r>
      <w:r w:rsidRPr="003770D8" w:rsidR="003770D8">
        <w:rPr>
          <w:rFonts w:asciiTheme="minorEastAsia" w:hAnsiTheme="minorEastAsia" w:cstheme="minorEastAsia" w:hint="eastAsia"/>
          <w:szCs w:val="21"/>
          <w:u w:val="single"/>
        </w:rPr>
        <w:t xml:space="preserve">               </w:t>
      </w:r>
      <w:r w:rsidRPr="003770D8" w:rsidR="003770D8">
        <w:rPr>
          <w:rFonts w:asciiTheme="minorEastAsia" w:hAnsiTheme="minorEastAsia" w:cstheme="minorEastAsia" w:hint="eastAsia"/>
          <w:szCs w:val="21"/>
        </w:rPr>
        <w:t>，</w:t>
      </w:r>
      <w:r w:rsidRPr="003770D8" w:rsidR="003770D8">
        <w:rPr>
          <w:rFonts w:asciiTheme="minorEastAsia" w:hAnsiTheme="minorEastAsia" w:cstheme="minorEastAsia" w:hint="eastAsia"/>
          <w:szCs w:val="21"/>
          <w:u w:val="single"/>
        </w:rPr>
        <w:t xml:space="preserve">               ”</w:t>
      </w:r>
      <w:r w:rsidRPr="003770D8" w:rsidR="003770D8">
        <w:rPr>
          <w:rFonts w:asciiTheme="minorEastAsia" w:hAnsiTheme="minorEastAsia" w:cstheme="minorEastAsia" w:hint="eastAsia"/>
          <w:szCs w:val="21"/>
        </w:rPr>
        <w:t xml:space="preserve">；毛泽东眼中的山陵有活力，《沁园春·雪》中的“山舞银蛇，原驰蜡象， </w:t>
      </w:r>
      <w:r w:rsidRPr="003770D8" w:rsidR="003770D8">
        <w:rPr>
          <w:rFonts w:asciiTheme="minorEastAsia" w:hAnsiTheme="minorEastAsia" w:cstheme="minorEastAsia" w:hint="eastAsia"/>
          <w:szCs w:val="21"/>
          <w:u w:val="single"/>
        </w:rPr>
        <w:t xml:space="preserve">              </w:t>
      </w:r>
      <w:r w:rsidRPr="003770D8" w:rsidR="003770D8">
        <w:rPr>
          <w:rFonts w:asciiTheme="minorEastAsia" w:hAnsiTheme="minorEastAsia" w:cstheme="minorEastAsia" w:hint="eastAsia"/>
          <w:szCs w:val="21"/>
        </w:rPr>
        <w:t>”表现了活泼奔放的气势。</w:t>
      </w:r>
    </w:p>
    <w:p w:rsidR="00C4287E" w:rsidP="00C4287E"/>
    <w:p w:rsidR="00C4287E" w:rsidP="00C4287E">
      <w:pPr>
        <w:rPr>
          <w:rFonts w:asciiTheme="minorEastAsia" w:hAnsiTheme="minorEastAsia" w:cstheme="minorEastAsia"/>
          <w:b/>
          <w:bCs/>
          <w:sz w:val="24"/>
          <w:szCs w:val="21"/>
        </w:rPr>
      </w:pPr>
      <w:r>
        <w:rPr>
          <w:rFonts w:asciiTheme="minorEastAsia" w:hAnsiTheme="minorEastAsia" w:cstheme="minorEastAsia" w:hint="eastAsia"/>
          <w:b/>
          <w:bCs/>
          <w:sz w:val="24"/>
          <w:szCs w:val="21"/>
        </w:rPr>
        <w:t>二、现代文阅读(30分)</w:t>
      </w:r>
    </w:p>
    <w:p w:rsidR="006B11DE" w:rsidP="00C4287E">
      <w:pPr>
        <w:rPr>
          <w:rFonts w:asciiTheme="minorEastAsia" w:hAnsiTheme="minorEastAsia" w:cstheme="minorEastAsia"/>
          <w:b/>
          <w:bCs/>
          <w:sz w:val="24"/>
          <w:szCs w:val="21"/>
        </w:rPr>
      </w:pPr>
    </w:p>
    <w:p w:rsidR="00C4287E" w:rsidP="00C4287E">
      <w:pPr>
        <w:rPr>
          <w:rFonts w:asciiTheme="minorEastAsia" w:hAnsiTheme="minorEastAsia" w:cstheme="minorEastAsia"/>
          <w:b/>
          <w:bCs/>
          <w:sz w:val="24"/>
          <w:szCs w:val="21"/>
        </w:rPr>
      </w:pPr>
      <w:r>
        <w:rPr>
          <w:rFonts w:asciiTheme="minorEastAsia" w:hAnsiTheme="minorEastAsia" w:cstheme="minorEastAsia" w:hint="eastAsia"/>
          <w:b/>
          <w:bCs/>
          <w:sz w:val="24"/>
          <w:szCs w:val="21"/>
        </w:rPr>
        <w:t>(一)论述类文本阅读（8分）</w:t>
      </w:r>
    </w:p>
    <w:p w:rsidR="006B11DE" w:rsidP="00C4287E">
      <w:pPr>
        <w:rPr>
          <w:rFonts w:asciiTheme="minorEastAsia" w:hAnsiTheme="minorEastAsia" w:cstheme="minorEastAsia"/>
          <w:sz w:val="24"/>
          <w:szCs w:val="21"/>
        </w:rPr>
      </w:pPr>
    </w:p>
    <w:p w:rsidR="00C4287E" w:rsidP="00C4287E">
      <w:pPr>
        <w:rPr>
          <w:rFonts w:asciiTheme="minorEastAsia" w:hAnsiTheme="minorEastAsia" w:cstheme="minorEastAsia"/>
          <w:sz w:val="24"/>
          <w:szCs w:val="21"/>
        </w:rPr>
      </w:pPr>
      <w:r>
        <w:rPr>
          <w:rFonts w:asciiTheme="minorEastAsia" w:hAnsiTheme="minorEastAsia" w:cstheme="minorEastAsia" w:hint="eastAsia"/>
          <w:sz w:val="24"/>
          <w:szCs w:val="21"/>
        </w:rPr>
        <w:t>阅读下面文字，完9-11题。</w:t>
      </w:r>
    </w:p>
    <w:p w:rsidR="008755B1" w:rsidRPr="001516EA" w:rsidP="008755B1">
      <w:pPr>
        <w:pStyle w:val="NormalWeb"/>
        <w:jc w:val="center"/>
        <w:rPr>
          <w:sz w:val="21"/>
          <w:szCs w:val="21"/>
        </w:rPr>
      </w:pPr>
      <w:r w:rsidRPr="001516EA">
        <w:rPr>
          <w:sz w:val="21"/>
          <w:szCs w:val="21"/>
        </w:rPr>
        <w:t>说说停顿</w:t>
      </w:r>
    </w:p>
    <w:p w:rsidR="008755B1" w:rsidRPr="001516EA" w:rsidP="001516EA">
      <w:pPr>
        <w:pStyle w:val="NormalWeb"/>
        <w:ind w:firstLine="420" w:firstLineChars="200"/>
        <w:rPr>
          <w:sz w:val="21"/>
          <w:szCs w:val="21"/>
        </w:rPr>
      </w:pPr>
      <w:r w:rsidRPr="001516EA">
        <w:rPr>
          <w:sz w:val="21"/>
          <w:szCs w:val="21"/>
        </w:rPr>
        <w:t>①我们一直信奉“从哪里跌倒，就赶快从哪里爬起”，其实，在跌倒时，留一点停顿给自己，往往会受益无穷。</w:t>
      </w:r>
    </w:p>
    <w:p w:rsidR="008755B1" w:rsidRPr="001516EA" w:rsidP="001516EA">
      <w:pPr>
        <w:pStyle w:val="NormalWeb"/>
        <w:ind w:firstLine="420" w:firstLineChars="200"/>
        <w:rPr>
          <w:sz w:val="21"/>
          <w:szCs w:val="21"/>
        </w:rPr>
      </w:pPr>
      <w:r w:rsidRPr="001516EA">
        <w:rPr>
          <w:sz w:val="21"/>
          <w:szCs w:val="21"/>
        </w:rPr>
        <w:t>②留一点停顿给自己，让彷徨者重新认识自己，找到人生之路。著名体操运动员李宁曾在洛杉矶奥运会上为中国立下赫赫战功，却在四年后的汉城奥运会上接连失误。面对一片质疑，李宁迷茫了，他选择了退役。他的人生似乎停顿了。后来，他凭借自己的努力在商界开创了另一片天地，出色地完成了自己的角色转变。</w:t>
      </w:r>
    </w:p>
    <w:p w:rsidR="008755B1" w:rsidRPr="001516EA" w:rsidP="001516EA">
      <w:pPr>
        <w:pStyle w:val="NormalWeb"/>
        <w:ind w:firstLine="420" w:firstLineChars="200"/>
        <w:rPr>
          <w:sz w:val="21"/>
          <w:szCs w:val="21"/>
        </w:rPr>
      </w:pPr>
      <w:r w:rsidRPr="001516EA">
        <w:rPr>
          <w:sz w:val="21"/>
          <w:szCs w:val="21"/>
        </w:rPr>
        <w:t>③李宁在商界的成就，固然离不开他正确的选择。而又是什么让他听到了自己内心的声音，选择了另一种人生道路？是他留给自己的那一点停顿！若没有那个重要的停顿，</w:t>
      </w:r>
      <w:r w:rsidRPr="006B11DE">
        <w:rPr>
          <w:sz w:val="21"/>
          <w:szCs w:val="21"/>
          <w:em w:val="dot"/>
        </w:rPr>
        <w:t>也许</w:t>
      </w:r>
      <w:r w:rsidRPr="001516EA">
        <w:rPr>
          <w:sz w:val="21"/>
          <w:szCs w:val="21"/>
        </w:rPr>
        <w:t>就没有今天的商界精英李宁，又谈何铸就中国的民族品牌？</w:t>
      </w:r>
    </w:p>
    <w:p w:rsidR="008755B1" w:rsidRPr="001516EA" w:rsidP="001516EA">
      <w:pPr>
        <w:pStyle w:val="NormalWeb"/>
        <w:ind w:firstLine="420" w:firstLineChars="200"/>
        <w:rPr>
          <w:sz w:val="21"/>
          <w:szCs w:val="21"/>
        </w:rPr>
      </w:pPr>
      <w:r w:rsidRPr="001516EA">
        <w:rPr>
          <w:sz w:val="21"/>
          <w:szCs w:val="21"/>
        </w:rPr>
        <w:t>④留一点停顿给自己，让困惑者不断反思，找到方向。居里夫妇在探寻镭元素期间，多次的失败令居里夫人心烦意乱。在丈夫的劝说下，她暂时放下了手中的工作，抽空去乡村旅行，在身体放松的同时不断思考失败的原因，终于找到了实验的突破口，夫妻俩成功地从沥青铀矿矿渣中提炼出了镭。</w:t>
      </w:r>
    </w:p>
    <w:p w:rsidR="008755B1" w:rsidRPr="001516EA" w:rsidP="001516EA">
      <w:pPr>
        <w:pStyle w:val="NormalWeb"/>
        <w:ind w:firstLine="420" w:firstLineChars="200"/>
        <w:rPr>
          <w:sz w:val="21"/>
          <w:szCs w:val="21"/>
        </w:rPr>
      </w:pPr>
      <w:r w:rsidRPr="001516EA">
        <w:rPr>
          <w:sz w:val="21"/>
          <w:szCs w:val="21"/>
        </w:rPr>
        <w:t>⑤是什么让居里夫人找到了自己失败的原因？是她留给自己的那一点停顿！停顿，让 居里夫人紧绷的思维得以放松，再全身心地投入到实验中，最终提取出震惊世界的镭，获得了巨大的成功。</w:t>
      </w:r>
    </w:p>
    <w:p w:rsidR="008755B1" w:rsidRPr="001516EA" w:rsidP="001516EA">
      <w:pPr>
        <w:pStyle w:val="NormalWeb"/>
        <w:ind w:firstLine="420" w:firstLineChars="200"/>
        <w:rPr>
          <w:sz w:val="21"/>
          <w:szCs w:val="21"/>
        </w:rPr>
      </w:pPr>
      <w:r w:rsidRPr="001516EA">
        <w:rPr>
          <w:sz w:val="21"/>
          <w:szCs w:val="21"/>
        </w:rPr>
        <w:t>⑥留一点停顿给自己，让自卑者完善自我，找回自信。英国国王乔治六世曾患有严重的口吃，在他初涉政坛之时，经常遭到他人的嘲笑。在妻子伊丽莎白的支持下，自卑而痛苦的乔治六世勇敢地接受现实，停止工作开始治疗口吃。经过一系列的训练和纠治，他找回了信心，在二战前夕通过广播公开发表了著名的圣诞节演讲，极大地鼓舞了英国人民的斗志，成为叱咤风云的一代英主。</w:t>
      </w:r>
    </w:p>
    <w:p w:rsidR="008755B1" w:rsidRPr="001516EA" w:rsidP="001516EA">
      <w:pPr>
        <w:pStyle w:val="NormalWeb"/>
        <w:ind w:firstLine="420" w:firstLineChars="200"/>
        <w:rPr>
          <w:sz w:val="21"/>
          <w:szCs w:val="21"/>
        </w:rPr>
      </w:pPr>
      <w:r w:rsidRPr="001516EA">
        <w:rPr>
          <w:sz w:val="21"/>
          <w:szCs w:val="21"/>
        </w:rPr>
        <w:t>⑦试问，若乔治六世遭受嘲笑时没有选择停顿，而是咬牙硬撑，他的自卑和痛苦只会有增无减，他的斗志也会被他人的讥讽消磨殆尽，还如何去成就目后的辉煌？乔治六世留给自己的那一点停顿，让他得以弥补自己的缺陷，完善自己找回自信，成就了一番伟业。</w:t>
      </w:r>
    </w:p>
    <w:p w:rsidR="008755B1" w:rsidRPr="001516EA" w:rsidP="001516EA">
      <w:pPr>
        <w:pStyle w:val="NormalWeb"/>
        <w:ind w:firstLine="525" w:firstLineChars="250"/>
        <w:rPr>
          <w:sz w:val="21"/>
          <w:szCs w:val="21"/>
        </w:rPr>
      </w:pPr>
      <w:r w:rsidRPr="001516EA">
        <w:rPr>
          <w:sz w:val="21"/>
          <w:szCs w:val="21"/>
        </w:rPr>
        <w:t>⑧人生道路不可能是一帆风顺的，在遭遇挫折时，给中留一点停顿，抚平伤口，这样，我们会走得更快更远更轻松。</w:t>
      </w:r>
    </w:p>
    <w:p w:rsidR="008755B1" w:rsidRPr="001516EA" w:rsidP="001516EA">
      <w:pPr>
        <w:pStyle w:val="NormalWeb"/>
        <w:ind w:firstLine="525" w:firstLineChars="250"/>
        <w:rPr>
          <w:sz w:val="21"/>
          <w:szCs w:val="21"/>
        </w:rPr>
      </w:pPr>
      <w:r w:rsidRPr="001516EA">
        <w:rPr>
          <w:sz w:val="21"/>
          <w:szCs w:val="21"/>
        </w:rPr>
        <w:t>（选自丁松英《郑州日报》有改动）</w:t>
      </w:r>
    </w:p>
    <w:p w:rsidR="008755B1" w:rsidP="008755B1">
      <w:pPr>
        <w:pStyle w:val="NormalWeb"/>
        <w:rPr>
          <w:sz w:val="21"/>
          <w:szCs w:val="21"/>
        </w:rPr>
      </w:pPr>
      <w:r w:rsidRPr="001516EA">
        <w:rPr>
          <w:rFonts w:hint="eastAsia"/>
          <w:sz w:val="21"/>
          <w:szCs w:val="21"/>
        </w:rPr>
        <w:t>9、</w:t>
      </w:r>
      <w:r w:rsidRPr="001516EA">
        <w:rPr>
          <w:sz w:val="21"/>
          <w:szCs w:val="21"/>
        </w:rPr>
        <w:t>本文的中心论点是什么？（</w:t>
      </w:r>
      <w:r w:rsidRPr="001516EA">
        <w:rPr>
          <w:rFonts w:hint="eastAsia"/>
          <w:sz w:val="21"/>
          <w:szCs w:val="21"/>
        </w:rPr>
        <w:t>2</w:t>
      </w:r>
      <w:r w:rsidRPr="001516EA">
        <w:rPr>
          <w:sz w:val="21"/>
          <w:szCs w:val="21"/>
        </w:rPr>
        <w:t>分）</w:t>
      </w:r>
    </w:p>
    <w:p w:rsidR="006B11DE" w:rsidRPr="006B11DE" w:rsidP="008755B1">
      <w:pPr>
        <w:pStyle w:val="NormalWeb"/>
        <w:rPr>
          <w:sz w:val="21"/>
          <w:szCs w:val="21"/>
          <w:u w:val="single"/>
        </w:rPr>
      </w:pPr>
      <w:r w:rsidRPr="006B11DE">
        <w:rPr>
          <w:rFonts w:hint="eastAsia"/>
          <w:sz w:val="21"/>
          <w:szCs w:val="21"/>
          <w:u w:val="single"/>
        </w:rPr>
        <w:t xml:space="preserve">                                                                         </w:t>
      </w:r>
    </w:p>
    <w:p w:rsidR="008755B1" w:rsidP="008755B1">
      <w:pPr>
        <w:pStyle w:val="NormalWeb"/>
        <w:rPr>
          <w:sz w:val="21"/>
          <w:szCs w:val="21"/>
        </w:rPr>
      </w:pPr>
      <w:r w:rsidRPr="001516EA">
        <w:rPr>
          <w:rFonts w:hint="eastAsia"/>
          <w:sz w:val="21"/>
          <w:szCs w:val="21"/>
        </w:rPr>
        <w:t>10</w:t>
      </w:r>
      <w:r w:rsidRPr="001516EA">
        <w:rPr>
          <w:sz w:val="21"/>
          <w:szCs w:val="21"/>
        </w:rPr>
        <w:t>第④段运用了什么论证方法？有何作用？（</w:t>
      </w:r>
      <w:r w:rsidRPr="001516EA">
        <w:rPr>
          <w:rFonts w:hint="eastAsia"/>
          <w:sz w:val="21"/>
          <w:szCs w:val="21"/>
        </w:rPr>
        <w:t>3</w:t>
      </w:r>
      <w:r w:rsidRPr="001516EA">
        <w:rPr>
          <w:sz w:val="21"/>
          <w:szCs w:val="21"/>
        </w:rPr>
        <w:t>分）</w:t>
      </w:r>
    </w:p>
    <w:p w:rsidR="006B11DE" w:rsidRPr="006B11DE" w:rsidP="008755B1">
      <w:pPr>
        <w:pStyle w:val="NormalWeb"/>
        <w:rPr>
          <w:sz w:val="21"/>
          <w:szCs w:val="21"/>
          <w:u w:val="single"/>
        </w:rPr>
      </w:pPr>
      <w:r w:rsidRPr="006B11DE">
        <w:rPr>
          <w:rFonts w:hint="eastAsia"/>
          <w:sz w:val="21"/>
          <w:szCs w:val="21"/>
          <w:u w:val="single"/>
        </w:rPr>
        <w:t xml:space="preserve">                                                                         </w:t>
      </w:r>
    </w:p>
    <w:p w:rsidR="008755B1" w:rsidP="00034061">
      <w:pPr>
        <w:pStyle w:val="NormalWeb"/>
        <w:rPr>
          <w:sz w:val="21"/>
          <w:szCs w:val="21"/>
        </w:rPr>
      </w:pPr>
      <w:r w:rsidRPr="001516EA">
        <w:rPr>
          <w:rFonts w:hint="eastAsia"/>
          <w:sz w:val="21"/>
          <w:szCs w:val="21"/>
        </w:rPr>
        <w:t>11、</w:t>
      </w:r>
      <w:r w:rsidR="006B11DE">
        <w:rPr>
          <w:rFonts w:hint="eastAsia"/>
          <w:sz w:val="21"/>
          <w:szCs w:val="21"/>
        </w:rPr>
        <w:t>第③段中</w:t>
      </w:r>
      <w:r w:rsidRPr="001516EA">
        <w:rPr>
          <w:sz w:val="21"/>
          <w:szCs w:val="21"/>
        </w:rPr>
        <w:t>“也许就没有今天的商界精英李宁”中的“也许”能否删去？为什么？（3分）</w:t>
      </w:r>
    </w:p>
    <w:p w:rsidR="006B11DE" w:rsidRPr="006B11DE" w:rsidP="00034061">
      <w:pPr>
        <w:pStyle w:val="NormalWeb"/>
        <w:rPr>
          <w:sz w:val="21"/>
          <w:szCs w:val="21"/>
          <w:u w:val="single"/>
        </w:rPr>
      </w:pPr>
      <w:r w:rsidRPr="006B11DE">
        <w:rPr>
          <w:rFonts w:hint="eastAsia"/>
          <w:sz w:val="21"/>
          <w:szCs w:val="21"/>
          <w:u w:val="single"/>
        </w:rPr>
        <w:t xml:space="preserve">                                                                         </w:t>
      </w:r>
    </w:p>
    <w:p w:rsidR="00C4287E" w:rsidP="00C4287E">
      <w:pPr>
        <w:ind w:left="420" w:leftChars="200"/>
        <w:rPr>
          <w:rFonts w:asciiTheme="minorEastAsia" w:hAnsiTheme="minorEastAsia" w:cstheme="minorEastAsia"/>
          <w:b/>
          <w:bCs/>
          <w:sz w:val="24"/>
          <w:szCs w:val="21"/>
        </w:rPr>
      </w:pPr>
      <w:r>
        <w:rPr>
          <w:rFonts w:asciiTheme="minorEastAsia" w:hAnsiTheme="minorEastAsia" w:cstheme="minorEastAsia" w:hint="eastAsia"/>
          <w:b/>
          <w:bCs/>
          <w:sz w:val="24"/>
          <w:szCs w:val="21"/>
        </w:rPr>
        <w:t>(二)文学类文本阅读（12分）</w:t>
      </w:r>
    </w:p>
    <w:p w:rsidR="00C4287E" w:rsidP="00C4287E">
      <w:pPr>
        <w:ind w:left="420" w:leftChars="200"/>
        <w:rPr>
          <w:rFonts w:asciiTheme="minorEastAsia" w:hAnsiTheme="minorEastAsia" w:cstheme="minorEastAsia"/>
          <w:sz w:val="24"/>
          <w:szCs w:val="21"/>
        </w:rPr>
      </w:pPr>
      <w:r>
        <w:rPr>
          <w:rFonts w:asciiTheme="minorEastAsia" w:hAnsiTheme="minorEastAsia" w:cstheme="minorEastAsia" w:hint="eastAsia"/>
          <w:sz w:val="24"/>
          <w:szCs w:val="21"/>
        </w:rPr>
        <w:t>阅读下面文字，完12-15题。</w:t>
      </w:r>
    </w:p>
    <w:p w:rsidR="00034061" w:rsidRPr="00034061" w:rsidP="00034061">
      <w:pPr>
        <w:widowControl/>
        <w:wordWrap w:val="0"/>
        <w:spacing w:line="300" w:lineRule="atLeast"/>
        <w:jc w:val="center"/>
        <w:rPr>
          <w:rFonts w:ascii="宋体" w:eastAsia="宋体" w:hAnsi="宋体" w:cs="宋体"/>
          <w:color w:val="1E1E1E"/>
          <w:kern w:val="0"/>
          <w:szCs w:val="21"/>
        </w:rPr>
      </w:pPr>
      <w:r w:rsidRPr="00034061">
        <w:rPr>
          <w:rFonts w:ascii="宋体" w:eastAsia="宋体" w:hAnsi="宋体" w:cs="宋体" w:hint="eastAsia"/>
          <w:color w:val="1E1E1E"/>
          <w:kern w:val="0"/>
          <w:szCs w:val="21"/>
        </w:rPr>
        <w:t>十七岁那年的单车</w:t>
      </w:r>
    </w:p>
    <w:p w:rsidR="00034061" w:rsidRPr="00034061" w:rsidP="00034061">
      <w:pPr>
        <w:widowControl/>
        <w:wordWrap w:val="0"/>
        <w:spacing w:line="300" w:lineRule="atLeast"/>
        <w:jc w:val="left"/>
        <w:rPr>
          <w:rFonts w:ascii="宋体" w:eastAsia="宋体" w:hAnsi="宋体" w:cs="宋体"/>
          <w:color w:val="1E1E1E"/>
          <w:kern w:val="0"/>
          <w:szCs w:val="21"/>
        </w:rPr>
      </w:pPr>
      <w:r w:rsidRPr="00034061">
        <w:rPr>
          <w:rFonts w:ascii="宋体" w:eastAsia="宋体" w:hAnsi="宋体" w:cs="宋体" w:hint="eastAsia"/>
          <w:color w:val="1E1E1E"/>
          <w:kern w:val="0"/>
          <w:szCs w:val="21"/>
        </w:rPr>
        <w:t>（1）十七岁那年，刘伟看到别人骑着单车跑来跑去，十分</w:t>
      </w:r>
      <w:r>
        <w:rPr>
          <w:rFonts w:ascii="宋体" w:eastAsia="宋体" w:hAnsi="宋体" w:cs="宋体" w:hint="eastAsia"/>
          <w:color w:val="1E1E1E"/>
          <w:kern w:val="0"/>
          <w:szCs w:val="21"/>
        </w:rPr>
        <w:t>羡慕</w:t>
      </w:r>
      <w:r w:rsidRPr="00034061">
        <w:rPr>
          <w:rFonts w:ascii="宋体" w:eastAsia="宋体" w:hAnsi="宋体" w:cs="宋体" w:hint="eastAsia"/>
          <w:color w:val="1E1E1E"/>
          <w:kern w:val="0"/>
          <w:szCs w:val="21"/>
        </w:rPr>
        <w:t>，吵着要母亲买一辆。父亲横着眼说：“别做梦！有本事自己去买！”</w:t>
      </w:r>
    </w:p>
    <w:p w:rsidR="00034061" w:rsidRPr="00034061" w:rsidP="00034061">
      <w:pPr>
        <w:widowControl/>
        <w:wordWrap w:val="0"/>
        <w:spacing w:line="300" w:lineRule="atLeast"/>
        <w:jc w:val="left"/>
        <w:rPr>
          <w:rFonts w:ascii="宋体" w:eastAsia="宋体" w:hAnsi="宋体" w:cs="宋体"/>
          <w:color w:val="1E1E1E"/>
          <w:kern w:val="0"/>
          <w:szCs w:val="21"/>
        </w:rPr>
      </w:pPr>
      <w:r w:rsidRPr="00034061">
        <w:rPr>
          <w:rFonts w:ascii="宋体" w:eastAsia="宋体" w:hAnsi="宋体" w:cs="宋体" w:hint="eastAsia"/>
          <w:color w:val="1E1E1E"/>
          <w:kern w:val="0"/>
          <w:szCs w:val="21"/>
        </w:rPr>
        <w:t>（2）刘伟发了一个月脾气。母亲心疼儿子，就买了一辆旧单车，在一个夏曰的午后推回了家。刘伟骑上单车就跑，天天呼朋唤友，在集镇上闲逛。只有在外面没处混的时候，他才会回家，迎接他的自然是父亲铜铃般的眼珠子。刘伟把他爹当空气，吃完饭，跨上单车又风一样飘走了。</w:t>
      </w:r>
    </w:p>
    <w:p w:rsidR="00034061" w:rsidRPr="00034061" w:rsidP="00034061">
      <w:pPr>
        <w:widowControl/>
        <w:wordWrap w:val="0"/>
        <w:spacing w:line="300" w:lineRule="atLeast"/>
        <w:jc w:val="left"/>
        <w:rPr>
          <w:rFonts w:ascii="宋体" w:eastAsia="宋体" w:hAnsi="宋体" w:cs="宋体"/>
          <w:color w:val="1E1E1E"/>
          <w:kern w:val="0"/>
          <w:szCs w:val="21"/>
        </w:rPr>
      </w:pPr>
      <w:r w:rsidRPr="00034061">
        <w:rPr>
          <w:rFonts w:ascii="宋体" w:eastAsia="宋体" w:hAnsi="宋体" w:cs="宋体" w:hint="eastAsia"/>
          <w:color w:val="1E1E1E"/>
          <w:kern w:val="0"/>
          <w:szCs w:val="21"/>
        </w:rPr>
        <w:t>（3）那一天，刘伟没有骑车出门。单车在墙角拧着脖子，父亲越看越来气，举起一把锄头，攒足力气砸了下去。单车散了架。“你──”刘伟正从外面回来，抄起一根扁担，横在父亲面前。母亲赶紧跑过去夺下了扁担。</w:t>
      </w:r>
    </w:p>
    <w:p w:rsidR="00034061" w:rsidRPr="00034061" w:rsidP="00034061">
      <w:pPr>
        <w:widowControl/>
        <w:wordWrap w:val="0"/>
        <w:spacing w:line="300" w:lineRule="atLeast"/>
        <w:jc w:val="left"/>
        <w:rPr>
          <w:rFonts w:ascii="宋体" w:eastAsia="宋体" w:hAnsi="宋体" w:cs="宋体"/>
          <w:color w:val="1E1E1E"/>
          <w:kern w:val="0"/>
          <w:szCs w:val="21"/>
        </w:rPr>
      </w:pPr>
      <w:r w:rsidRPr="00034061">
        <w:rPr>
          <w:rFonts w:ascii="宋体" w:eastAsia="宋体" w:hAnsi="宋体" w:cs="宋体" w:hint="eastAsia"/>
          <w:color w:val="1E1E1E"/>
          <w:kern w:val="0"/>
          <w:szCs w:val="21"/>
        </w:rPr>
        <w:t>（4）父亲本来体弱，这回又气又恨，病倒了。</w:t>
      </w:r>
    </w:p>
    <w:p w:rsidR="00034061" w:rsidRPr="00034061" w:rsidP="00034061">
      <w:pPr>
        <w:widowControl/>
        <w:wordWrap w:val="0"/>
        <w:spacing w:line="300" w:lineRule="atLeast"/>
        <w:jc w:val="left"/>
        <w:rPr>
          <w:rFonts w:ascii="宋体" w:eastAsia="宋体" w:hAnsi="宋体" w:cs="宋体"/>
          <w:color w:val="1E1E1E"/>
          <w:kern w:val="0"/>
          <w:szCs w:val="21"/>
        </w:rPr>
      </w:pPr>
      <w:r w:rsidRPr="00034061">
        <w:rPr>
          <w:rFonts w:ascii="宋体" w:eastAsia="宋体" w:hAnsi="宋体" w:cs="宋体" w:hint="eastAsia"/>
          <w:color w:val="1E1E1E"/>
          <w:kern w:val="0"/>
          <w:szCs w:val="21"/>
        </w:rPr>
        <w:t xml:space="preserve">（5）第二天，刘伟在埋头收拾衣服，母亲惊诧地问：“你要干啥？” “你别管。”刘伟头也不回，（ </w:t>
      </w:r>
      <w:r>
        <w:rPr>
          <w:rFonts w:ascii="宋体" w:eastAsia="宋体" w:hAnsi="宋体" w:cs="宋体" w:hint="eastAsia"/>
          <w:color w:val="1E1E1E"/>
          <w:kern w:val="0"/>
          <w:szCs w:val="21"/>
        </w:rPr>
        <w:t xml:space="preserve"> </w:t>
      </w:r>
      <w:r w:rsidR="006B11DE">
        <w:rPr>
          <w:rFonts w:ascii="宋体" w:eastAsia="宋体" w:hAnsi="宋体" w:cs="宋体" w:hint="eastAsia"/>
          <w:color w:val="1E1E1E"/>
          <w:kern w:val="0"/>
          <w:szCs w:val="21"/>
        </w:rPr>
        <w:t xml:space="preserve">          </w:t>
      </w:r>
      <w:r>
        <w:rPr>
          <w:rFonts w:ascii="宋体" w:eastAsia="宋体" w:hAnsi="宋体" w:cs="宋体" w:hint="eastAsia"/>
          <w:color w:val="1E1E1E"/>
          <w:kern w:val="0"/>
          <w:szCs w:val="21"/>
        </w:rPr>
        <w:t xml:space="preserve">   </w:t>
      </w:r>
      <w:r w:rsidRPr="00034061">
        <w:rPr>
          <w:rFonts w:ascii="宋体" w:eastAsia="宋体" w:hAnsi="宋体" w:cs="宋体" w:hint="eastAsia"/>
          <w:color w:val="1E1E1E"/>
          <w:kern w:val="0"/>
          <w:szCs w:val="21"/>
        </w:rPr>
        <w:t>），走了。</w:t>
      </w:r>
    </w:p>
    <w:p w:rsidR="00034061" w:rsidRPr="00034061" w:rsidP="00034061">
      <w:pPr>
        <w:widowControl/>
        <w:wordWrap w:val="0"/>
        <w:spacing w:line="300" w:lineRule="atLeast"/>
        <w:jc w:val="left"/>
        <w:rPr>
          <w:rFonts w:ascii="宋体" w:eastAsia="宋体" w:hAnsi="宋体" w:cs="宋体"/>
          <w:color w:val="1E1E1E"/>
          <w:kern w:val="0"/>
          <w:szCs w:val="21"/>
        </w:rPr>
      </w:pPr>
      <w:r w:rsidRPr="00034061">
        <w:rPr>
          <w:rFonts w:ascii="宋体" w:eastAsia="宋体" w:hAnsi="宋体" w:cs="宋体" w:hint="eastAsia"/>
          <w:color w:val="1E1E1E"/>
          <w:kern w:val="0"/>
          <w:szCs w:val="21"/>
        </w:rPr>
        <w:t>（6）“有本事你就别回来！”病床上的父亲吼道。</w:t>
      </w:r>
    </w:p>
    <w:p w:rsidR="00034061" w:rsidRPr="00034061" w:rsidP="00034061">
      <w:pPr>
        <w:widowControl/>
        <w:wordWrap w:val="0"/>
        <w:spacing w:line="300" w:lineRule="atLeast"/>
        <w:jc w:val="left"/>
        <w:rPr>
          <w:rFonts w:ascii="宋体" w:eastAsia="宋体" w:hAnsi="宋体" w:cs="宋体"/>
          <w:color w:val="1E1E1E"/>
          <w:kern w:val="0"/>
          <w:szCs w:val="21"/>
        </w:rPr>
      </w:pPr>
      <w:r w:rsidRPr="00034061">
        <w:rPr>
          <w:rFonts w:ascii="宋体" w:eastAsia="宋体" w:hAnsi="宋体" w:cs="宋体" w:hint="eastAsia"/>
          <w:color w:val="1E1E1E"/>
          <w:kern w:val="0"/>
          <w:szCs w:val="21"/>
        </w:rPr>
        <w:t>（7）刘伟走后，母亲每天晚上都会把刘伟的饭留在锅里。半夜，父亲起来喝水，总忍不住揭开锅盖看看。</w:t>
      </w:r>
    </w:p>
    <w:p w:rsidR="00034061" w:rsidRPr="00034061" w:rsidP="00034061">
      <w:pPr>
        <w:widowControl/>
        <w:wordWrap w:val="0"/>
        <w:spacing w:line="300" w:lineRule="atLeast"/>
        <w:jc w:val="left"/>
        <w:rPr>
          <w:rFonts w:ascii="宋体" w:eastAsia="宋体" w:hAnsi="宋体" w:cs="宋体"/>
          <w:color w:val="1E1E1E"/>
          <w:kern w:val="0"/>
          <w:szCs w:val="21"/>
        </w:rPr>
      </w:pPr>
      <w:r w:rsidRPr="00034061">
        <w:rPr>
          <w:rFonts w:ascii="宋体" w:eastAsia="宋体" w:hAnsi="宋体" w:cs="宋体" w:hint="eastAsia"/>
          <w:color w:val="1E1E1E"/>
          <w:kern w:val="0"/>
          <w:szCs w:val="21"/>
        </w:rPr>
        <w:t xml:space="preserve">（8）刘伟真的有半个月没回家了。母亲急了，找男人吵。父亲便四处打听刘伟的下落。 </w:t>
      </w:r>
    </w:p>
    <w:p w:rsidR="00034061" w:rsidRPr="00034061" w:rsidP="00034061">
      <w:pPr>
        <w:widowControl/>
        <w:wordWrap w:val="0"/>
        <w:spacing w:line="300" w:lineRule="atLeast"/>
        <w:jc w:val="left"/>
        <w:rPr>
          <w:rFonts w:ascii="宋体" w:eastAsia="宋体" w:hAnsi="宋体" w:cs="宋体"/>
          <w:color w:val="1E1E1E"/>
          <w:kern w:val="0"/>
          <w:szCs w:val="21"/>
        </w:rPr>
      </w:pPr>
      <w:r w:rsidRPr="00034061">
        <w:rPr>
          <w:rFonts w:ascii="宋体" w:eastAsia="宋体" w:hAnsi="宋体" w:cs="宋体" w:hint="eastAsia"/>
          <w:color w:val="1E1E1E"/>
          <w:kern w:val="0"/>
          <w:szCs w:val="21"/>
        </w:rPr>
        <w:t>（9）母亲依然每天都给刘伟留饭。父亲依然每晚都揭开锅盖看一眼。</w:t>
      </w:r>
    </w:p>
    <w:p w:rsidR="00034061" w:rsidRPr="00034061" w:rsidP="00034061">
      <w:pPr>
        <w:widowControl/>
        <w:wordWrap w:val="0"/>
        <w:spacing w:line="300" w:lineRule="atLeast"/>
        <w:jc w:val="left"/>
        <w:rPr>
          <w:rFonts w:ascii="宋体" w:eastAsia="宋体" w:hAnsi="宋体" w:cs="宋体"/>
          <w:color w:val="1E1E1E"/>
          <w:kern w:val="0"/>
          <w:szCs w:val="21"/>
        </w:rPr>
      </w:pPr>
      <w:r w:rsidRPr="00034061">
        <w:rPr>
          <w:rFonts w:ascii="宋体" w:eastAsia="宋体" w:hAnsi="宋体" w:cs="宋体" w:hint="eastAsia"/>
          <w:color w:val="1E1E1E"/>
          <w:kern w:val="0"/>
          <w:szCs w:val="21"/>
        </w:rPr>
        <w:t>（10）两个月后的一天中午，母亲在打盹，听到屋里有响声，睁开眼。儿子正打着赤膊一门心思地擦着一辆新单车。父亲斜着眼看他，他装着不知道。</w:t>
      </w:r>
    </w:p>
    <w:p w:rsidR="00034061" w:rsidRPr="00034061" w:rsidP="00034061">
      <w:pPr>
        <w:widowControl/>
        <w:wordWrap w:val="0"/>
        <w:spacing w:line="300" w:lineRule="atLeast"/>
        <w:jc w:val="left"/>
        <w:rPr>
          <w:rFonts w:ascii="宋体" w:eastAsia="宋体" w:hAnsi="宋体" w:cs="宋体"/>
          <w:color w:val="1E1E1E"/>
          <w:kern w:val="0"/>
          <w:szCs w:val="21"/>
        </w:rPr>
      </w:pPr>
      <w:r w:rsidRPr="00034061">
        <w:rPr>
          <w:rFonts w:ascii="宋体" w:eastAsia="宋体" w:hAnsi="宋体" w:cs="宋体" w:hint="eastAsia"/>
          <w:color w:val="1E1E1E"/>
          <w:kern w:val="0"/>
          <w:szCs w:val="21"/>
        </w:rPr>
        <w:t>（11）母亲万分高兴，跑到厨房打了一大碗溏心鸡蛋。刘伟吃着鸡蛋，母亲在一边说：“这次你爸的病一直不见好，今天你把他驮到医院看一下啊！”</w:t>
      </w:r>
    </w:p>
    <w:p w:rsidR="00034061" w:rsidRPr="00034061" w:rsidP="00034061">
      <w:pPr>
        <w:widowControl/>
        <w:wordWrap w:val="0"/>
        <w:spacing w:line="300" w:lineRule="atLeast"/>
        <w:jc w:val="left"/>
        <w:rPr>
          <w:rFonts w:ascii="宋体" w:eastAsia="宋体" w:hAnsi="宋体" w:cs="宋体"/>
          <w:color w:val="1E1E1E"/>
          <w:kern w:val="0"/>
          <w:szCs w:val="21"/>
        </w:rPr>
      </w:pPr>
      <w:r w:rsidRPr="00034061">
        <w:rPr>
          <w:rFonts w:ascii="宋体" w:eastAsia="宋体" w:hAnsi="宋体" w:cs="宋体" w:hint="eastAsia"/>
          <w:color w:val="1E1E1E"/>
          <w:kern w:val="0"/>
          <w:szCs w:val="21"/>
        </w:rPr>
        <w:t>（12）刘伟不作声，站在单车旁，低头摸着崭新的龙头。父亲不愿意，母亲硬把他推到单车边，架了上去。</w:t>
      </w:r>
    </w:p>
    <w:p w:rsidR="00034061" w:rsidRPr="00034061" w:rsidP="00034061">
      <w:pPr>
        <w:widowControl/>
        <w:wordWrap w:val="0"/>
        <w:spacing w:line="300" w:lineRule="atLeast"/>
        <w:jc w:val="left"/>
        <w:rPr>
          <w:rFonts w:ascii="宋体" w:eastAsia="宋体" w:hAnsi="宋体" w:cs="宋体"/>
          <w:color w:val="1E1E1E"/>
          <w:kern w:val="0"/>
          <w:szCs w:val="21"/>
        </w:rPr>
      </w:pPr>
      <w:r w:rsidRPr="00034061">
        <w:rPr>
          <w:rFonts w:ascii="宋体" w:eastAsia="宋体" w:hAnsi="宋体" w:cs="宋体" w:hint="eastAsia"/>
          <w:color w:val="1E1E1E"/>
          <w:kern w:val="0"/>
          <w:szCs w:val="21"/>
        </w:rPr>
        <w:t>（13）刘伟在前面使劲蹬车。父亲紧紧地拽着座凳下的立杆。父子俩你不理我，我不理你。走了一程，父亲手一松，就从单车上掉下来了。</w:t>
      </w:r>
    </w:p>
    <w:p w:rsidR="00034061" w:rsidRPr="00034061" w:rsidP="00034061">
      <w:pPr>
        <w:widowControl/>
        <w:wordWrap w:val="0"/>
        <w:spacing w:line="300" w:lineRule="atLeast"/>
        <w:jc w:val="left"/>
        <w:rPr>
          <w:rFonts w:ascii="宋体" w:eastAsia="宋体" w:hAnsi="宋体" w:cs="宋体"/>
          <w:color w:val="1E1E1E"/>
          <w:kern w:val="0"/>
          <w:szCs w:val="21"/>
        </w:rPr>
      </w:pPr>
      <w:r w:rsidRPr="00034061">
        <w:rPr>
          <w:rFonts w:ascii="宋体" w:eastAsia="宋体" w:hAnsi="宋体" w:cs="宋体" w:hint="eastAsia"/>
          <w:color w:val="1E1E1E"/>
          <w:kern w:val="0"/>
          <w:szCs w:val="21"/>
        </w:rPr>
        <w:t>（14）刘伟两条长腿支挺了车，不耐烦地说：“又怎么了？”</w:t>
      </w:r>
    </w:p>
    <w:p w:rsidR="00034061" w:rsidRPr="00034061" w:rsidP="00034061">
      <w:pPr>
        <w:widowControl/>
        <w:wordWrap w:val="0"/>
        <w:spacing w:line="300" w:lineRule="atLeast"/>
        <w:jc w:val="left"/>
        <w:rPr>
          <w:rFonts w:ascii="宋体" w:eastAsia="宋体" w:hAnsi="宋体" w:cs="宋体"/>
          <w:color w:val="1E1E1E"/>
          <w:kern w:val="0"/>
          <w:szCs w:val="21"/>
        </w:rPr>
      </w:pPr>
      <w:r w:rsidRPr="00034061">
        <w:rPr>
          <w:rFonts w:ascii="宋体" w:eastAsia="宋体" w:hAnsi="宋体" w:cs="宋体" w:hint="eastAsia"/>
          <w:color w:val="1E1E1E"/>
          <w:kern w:val="0"/>
          <w:szCs w:val="21"/>
        </w:rPr>
        <w:t>（15） “我不走了。”父亲说，“你这辆车是哪里弄来的？借的？偷的？抢的？”</w:t>
      </w:r>
    </w:p>
    <w:p w:rsidR="00034061" w:rsidRPr="00034061" w:rsidP="00034061">
      <w:pPr>
        <w:widowControl/>
        <w:wordWrap w:val="0"/>
        <w:spacing w:line="300" w:lineRule="atLeast"/>
        <w:jc w:val="left"/>
        <w:rPr>
          <w:rFonts w:ascii="宋体" w:eastAsia="宋体" w:hAnsi="宋体" w:cs="宋体"/>
          <w:color w:val="1E1E1E"/>
          <w:kern w:val="0"/>
          <w:szCs w:val="21"/>
        </w:rPr>
      </w:pPr>
      <w:r w:rsidRPr="00034061">
        <w:rPr>
          <w:rFonts w:ascii="宋体" w:eastAsia="宋体" w:hAnsi="宋体" w:cs="宋体" w:hint="eastAsia"/>
          <w:color w:val="1E1E1E"/>
          <w:kern w:val="0"/>
          <w:szCs w:val="21"/>
        </w:rPr>
        <w:t>（16） “关你什么事！”</w:t>
      </w:r>
    </w:p>
    <w:p w:rsidR="00034061" w:rsidRPr="00034061" w:rsidP="00034061">
      <w:pPr>
        <w:widowControl/>
        <w:wordWrap w:val="0"/>
        <w:spacing w:line="300" w:lineRule="atLeast"/>
        <w:jc w:val="left"/>
        <w:rPr>
          <w:rFonts w:ascii="宋体" w:eastAsia="宋体" w:hAnsi="宋体" w:cs="宋体"/>
          <w:color w:val="1E1E1E"/>
          <w:kern w:val="0"/>
          <w:szCs w:val="21"/>
        </w:rPr>
      </w:pPr>
      <w:r w:rsidRPr="00034061">
        <w:rPr>
          <w:rFonts w:ascii="宋体" w:eastAsia="宋体" w:hAnsi="宋体" w:cs="宋体" w:hint="eastAsia"/>
          <w:color w:val="1E1E1E"/>
          <w:kern w:val="0"/>
          <w:szCs w:val="21"/>
        </w:rPr>
        <w:t>（17）“我是你爹！”</w:t>
      </w:r>
    </w:p>
    <w:p w:rsidR="00034061" w:rsidRPr="00034061" w:rsidP="00034061">
      <w:pPr>
        <w:widowControl/>
        <w:wordWrap w:val="0"/>
        <w:spacing w:line="300" w:lineRule="atLeast"/>
        <w:jc w:val="left"/>
        <w:rPr>
          <w:rFonts w:ascii="宋体" w:eastAsia="宋体" w:hAnsi="宋体" w:cs="宋体"/>
          <w:color w:val="1E1E1E"/>
          <w:kern w:val="0"/>
          <w:szCs w:val="21"/>
        </w:rPr>
      </w:pPr>
      <w:r w:rsidRPr="00034061">
        <w:rPr>
          <w:rFonts w:ascii="宋体" w:eastAsia="宋体" w:hAnsi="宋体" w:cs="宋体" w:hint="eastAsia"/>
          <w:color w:val="1E1E1E"/>
          <w:kern w:val="0"/>
          <w:szCs w:val="21"/>
        </w:rPr>
        <w:t>（18）“起来！”</w:t>
      </w:r>
    </w:p>
    <w:p w:rsidR="00034061" w:rsidRPr="00034061" w:rsidP="00034061">
      <w:pPr>
        <w:widowControl/>
        <w:wordWrap w:val="0"/>
        <w:spacing w:line="300" w:lineRule="atLeast"/>
        <w:jc w:val="left"/>
        <w:rPr>
          <w:rFonts w:ascii="宋体" w:eastAsia="宋体" w:hAnsi="宋体" w:cs="宋体"/>
          <w:color w:val="1E1E1E"/>
          <w:kern w:val="0"/>
          <w:szCs w:val="21"/>
        </w:rPr>
      </w:pPr>
      <w:r w:rsidRPr="00034061">
        <w:rPr>
          <w:rFonts w:ascii="宋体" w:eastAsia="宋体" w:hAnsi="宋体" w:cs="宋体" w:hint="eastAsia"/>
          <w:color w:val="1E1E1E"/>
          <w:kern w:val="0"/>
          <w:szCs w:val="21"/>
        </w:rPr>
        <w:t>（19）父亲没动。</w:t>
      </w:r>
    </w:p>
    <w:p w:rsidR="00034061" w:rsidRPr="00034061" w:rsidP="00034061">
      <w:pPr>
        <w:widowControl/>
        <w:wordWrap w:val="0"/>
        <w:spacing w:line="300" w:lineRule="atLeast"/>
        <w:jc w:val="left"/>
        <w:rPr>
          <w:rFonts w:ascii="宋体" w:eastAsia="宋体" w:hAnsi="宋体" w:cs="宋体"/>
          <w:color w:val="1E1E1E"/>
          <w:kern w:val="0"/>
          <w:szCs w:val="21"/>
        </w:rPr>
      </w:pPr>
      <w:r w:rsidRPr="00034061">
        <w:rPr>
          <w:rFonts w:ascii="宋体" w:eastAsia="宋体" w:hAnsi="宋体" w:cs="宋体" w:hint="eastAsia"/>
          <w:color w:val="1E1E1E"/>
          <w:kern w:val="0"/>
          <w:szCs w:val="21"/>
        </w:rPr>
        <w:t>（20）“不起来拉倒！”刘伟按了一把车铃，“丁零零”跑了！</w:t>
      </w:r>
    </w:p>
    <w:p w:rsidR="00034061" w:rsidRPr="00034061" w:rsidP="00034061">
      <w:pPr>
        <w:widowControl/>
        <w:wordWrap w:val="0"/>
        <w:spacing w:line="300" w:lineRule="atLeast"/>
        <w:jc w:val="left"/>
        <w:rPr>
          <w:rFonts w:ascii="宋体" w:eastAsia="宋体" w:hAnsi="宋体" w:cs="宋体"/>
          <w:color w:val="1E1E1E"/>
          <w:kern w:val="0"/>
          <w:szCs w:val="21"/>
        </w:rPr>
      </w:pPr>
      <w:r w:rsidRPr="00034061">
        <w:rPr>
          <w:rFonts w:ascii="宋体" w:eastAsia="宋体" w:hAnsi="宋体" w:cs="宋体" w:hint="eastAsia"/>
          <w:color w:val="1E1E1E"/>
          <w:kern w:val="0"/>
          <w:szCs w:val="21"/>
        </w:rPr>
        <w:t>（21）父亲爬起来，拍拍屁股，看见刘伟又把单车骑回来了。</w:t>
      </w:r>
    </w:p>
    <w:p w:rsidR="00034061" w:rsidRPr="00034061" w:rsidP="00034061">
      <w:pPr>
        <w:widowControl/>
        <w:wordWrap w:val="0"/>
        <w:spacing w:line="300" w:lineRule="atLeast"/>
        <w:jc w:val="left"/>
        <w:rPr>
          <w:rFonts w:ascii="宋体" w:eastAsia="宋体" w:hAnsi="宋体" w:cs="宋体"/>
          <w:color w:val="1E1E1E"/>
          <w:kern w:val="0"/>
          <w:szCs w:val="21"/>
        </w:rPr>
      </w:pPr>
      <w:r w:rsidRPr="00034061">
        <w:rPr>
          <w:rFonts w:ascii="宋体" w:eastAsia="宋体" w:hAnsi="宋体" w:cs="宋体" w:hint="eastAsia"/>
          <w:color w:val="1E1E1E"/>
          <w:kern w:val="0"/>
          <w:szCs w:val="21"/>
        </w:rPr>
        <w:t>（22）“我说单车是给人家搬砖挣钱买的，你信不信？ ”刘伟的口气缓和了一些。</w:t>
      </w:r>
    </w:p>
    <w:p w:rsidR="00034061" w:rsidRPr="00034061" w:rsidP="00034061">
      <w:pPr>
        <w:widowControl/>
        <w:wordWrap w:val="0"/>
        <w:spacing w:line="300" w:lineRule="atLeast"/>
        <w:jc w:val="left"/>
        <w:rPr>
          <w:rFonts w:ascii="宋体" w:eastAsia="宋体" w:hAnsi="宋体" w:cs="宋体"/>
          <w:color w:val="1E1E1E"/>
          <w:kern w:val="0"/>
          <w:szCs w:val="21"/>
        </w:rPr>
      </w:pPr>
      <w:r w:rsidRPr="00034061">
        <w:rPr>
          <w:rFonts w:ascii="宋体" w:eastAsia="宋体" w:hAnsi="宋体" w:cs="宋体" w:hint="eastAsia"/>
          <w:color w:val="1E1E1E"/>
          <w:kern w:val="0"/>
          <w:szCs w:val="21"/>
        </w:rPr>
        <w:t>（23）父亲看了看儿子，脸和胳膊都晒得黑黝黝的。“这还差不多。”他嘟哝了一句，就往单车上坐。儿子伸手拉了他一下 ：“我要冲了，你抓牢。”</w:t>
      </w:r>
    </w:p>
    <w:p w:rsidR="00034061" w:rsidRPr="00034061" w:rsidP="00034061">
      <w:pPr>
        <w:widowControl/>
        <w:wordWrap w:val="0"/>
        <w:spacing w:line="300" w:lineRule="atLeast"/>
        <w:jc w:val="left"/>
        <w:rPr>
          <w:rFonts w:ascii="宋体" w:eastAsia="宋体" w:hAnsi="宋体" w:cs="宋体"/>
          <w:color w:val="1E1E1E"/>
          <w:kern w:val="0"/>
          <w:szCs w:val="21"/>
          <w:u w:val="single"/>
        </w:rPr>
      </w:pPr>
      <w:r w:rsidRPr="00034061">
        <w:rPr>
          <w:rFonts w:ascii="宋体" w:eastAsia="宋体" w:hAnsi="宋体" w:cs="宋体" w:hint="eastAsia"/>
          <w:color w:val="1E1E1E"/>
          <w:kern w:val="0"/>
          <w:szCs w:val="21"/>
        </w:rPr>
        <w:t>（24）父亲犹豫了一下，伸出手</w:t>
      </w:r>
      <w:r w:rsidRPr="00034061">
        <w:rPr>
          <w:rFonts w:ascii="宋体" w:eastAsia="宋体" w:hAnsi="宋体" w:cs="宋体" w:hint="eastAsia"/>
          <w:bCs/>
          <w:iCs/>
          <w:color w:val="1E1E1E"/>
          <w:kern w:val="0"/>
          <w:szCs w:val="21"/>
          <w:em w:val="dot"/>
        </w:rPr>
        <w:t>环住</w:t>
      </w:r>
      <w:r w:rsidRPr="00034061">
        <w:rPr>
          <w:rFonts w:ascii="宋体" w:eastAsia="宋体" w:hAnsi="宋体" w:cs="宋体" w:hint="eastAsia"/>
          <w:color w:val="1E1E1E"/>
          <w:kern w:val="0"/>
          <w:szCs w:val="21"/>
        </w:rPr>
        <w:t>了儿子的腰。</w:t>
      </w:r>
      <w:r w:rsidRPr="00034061">
        <w:rPr>
          <w:rFonts w:ascii="宋体" w:eastAsia="宋体" w:hAnsi="宋体" w:cs="宋体" w:hint="eastAsia"/>
          <w:color w:val="1E1E1E"/>
          <w:kern w:val="0"/>
          <w:szCs w:val="21"/>
          <w:u w:val="single"/>
        </w:rPr>
        <w:t>刘伟身体</w:t>
      </w:r>
      <w:r w:rsidRPr="00034061">
        <w:rPr>
          <w:rFonts w:ascii="宋体" w:eastAsia="宋体" w:hAnsi="宋体" w:cs="宋体" w:hint="eastAsia"/>
          <w:bCs/>
          <w:iCs/>
          <w:color w:val="1E1E1E"/>
          <w:kern w:val="0"/>
          <w:szCs w:val="21"/>
          <w:u w:val="single"/>
        </w:rPr>
        <w:t>一震</w:t>
      </w:r>
      <w:r w:rsidRPr="00034061">
        <w:rPr>
          <w:rFonts w:ascii="宋体" w:eastAsia="宋体" w:hAnsi="宋体" w:cs="宋体" w:hint="eastAsia"/>
          <w:color w:val="1E1E1E"/>
          <w:kern w:val="0"/>
          <w:szCs w:val="21"/>
          <w:u w:val="single"/>
        </w:rPr>
        <w:t>，顿了一下，脚下一用力，单车就飞跑起来，身后留下了</w:t>
      </w:r>
      <w:r w:rsidRPr="00034061">
        <w:rPr>
          <w:rFonts w:ascii="宋体" w:eastAsia="宋体" w:hAnsi="宋体" w:cs="宋体" w:hint="eastAsia"/>
          <w:bCs/>
          <w:iCs/>
          <w:color w:val="1E1E1E"/>
          <w:kern w:val="0"/>
          <w:szCs w:val="21"/>
          <w:u w:val="single"/>
        </w:rPr>
        <w:t>一串清脆的车铃声</w:t>
      </w:r>
      <w:r w:rsidRPr="00034061">
        <w:rPr>
          <w:rFonts w:ascii="宋体" w:eastAsia="宋体" w:hAnsi="宋体" w:cs="宋体" w:hint="eastAsia"/>
          <w:color w:val="1E1E1E"/>
          <w:kern w:val="0"/>
          <w:szCs w:val="21"/>
          <w:u w:val="single"/>
        </w:rPr>
        <w:t>。</w:t>
      </w:r>
    </w:p>
    <w:p w:rsidR="002E5878" w:rsidP="00034061">
      <w:pPr>
        <w:widowControl/>
        <w:wordWrap w:val="0"/>
        <w:spacing w:line="300" w:lineRule="atLeast"/>
        <w:ind w:firstLine="105" w:firstLineChars="50"/>
        <w:jc w:val="left"/>
        <w:rPr>
          <w:rFonts w:ascii="宋体" w:eastAsia="宋体" w:hAnsi="宋体" w:cs="宋体"/>
          <w:color w:val="1E1E1E"/>
          <w:kern w:val="0"/>
          <w:szCs w:val="21"/>
        </w:rPr>
      </w:pPr>
    </w:p>
    <w:p w:rsidR="00034061" w:rsidRPr="00034061" w:rsidP="00034061">
      <w:pPr>
        <w:widowControl/>
        <w:wordWrap w:val="0"/>
        <w:spacing w:line="300" w:lineRule="atLeast"/>
        <w:ind w:firstLine="105" w:firstLineChars="50"/>
        <w:jc w:val="left"/>
        <w:rPr>
          <w:rFonts w:ascii="宋体" w:eastAsia="宋体" w:hAnsi="宋体" w:cs="宋体"/>
          <w:color w:val="1E1E1E"/>
          <w:kern w:val="0"/>
          <w:szCs w:val="21"/>
        </w:rPr>
      </w:pPr>
      <w:r>
        <w:rPr>
          <w:rFonts w:ascii="宋体" w:eastAsia="宋体" w:hAnsi="宋体" w:cs="宋体" w:hint="eastAsia"/>
          <w:color w:val="1E1E1E"/>
          <w:kern w:val="0"/>
          <w:szCs w:val="21"/>
        </w:rPr>
        <w:t>12、填入第</w:t>
      </w:r>
      <w:r w:rsidR="006B11DE">
        <w:rPr>
          <w:rFonts w:ascii="宋体" w:eastAsia="宋体" w:hAnsi="宋体" w:cs="宋体" w:hint="eastAsia"/>
          <w:color w:val="1E1E1E"/>
          <w:kern w:val="0"/>
          <w:szCs w:val="21"/>
        </w:rPr>
        <w:t>（5）</w:t>
      </w:r>
      <w:r>
        <w:rPr>
          <w:rFonts w:ascii="宋体" w:eastAsia="宋体" w:hAnsi="宋体" w:cs="宋体" w:hint="eastAsia"/>
          <w:color w:val="1E1E1E"/>
          <w:kern w:val="0"/>
          <w:szCs w:val="21"/>
        </w:rPr>
        <w:t>段括号里的句子，符合语境的一项是（  ）</w:t>
      </w:r>
      <w:r w:rsidRPr="00034061">
        <w:rPr>
          <w:rFonts w:ascii="宋体" w:eastAsia="宋体" w:hAnsi="宋体" w:cs="宋体" w:hint="eastAsia"/>
          <w:color w:val="1E1E1E"/>
          <w:kern w:val="0"/>
          <w:szCs w:val="21"/>
        </w:rPr>
        <w:t>（</w:t>
      </w:r>
      <w:r>
        <w:rPr>
          <w:rFonts w:ascii="宋体" w:eastAsia="宋体" w:hAnsi="宋体" w:cs="宋体" w:hint="eastAsia"/>
          <w:color w:val="1E1E1E"/>
          <w:kern w:val="0"/>
          <w:szCs w:val="21"/>
        </w:rPr>
        <w:t>2</w:t>
      </w:r>
      <w:r w:rsidRPr="00034061">
        <w:rPr>
          <w:rFonts w:ascii="宋体" w:eastAsia="宋体" w:hAnsi="宋体" w:cs="宋体" w:hint="eastAsia"/>
          <w:color w:val="1E1E1E"/>
          <w:kern w:val="0"/>
          <w:szCs w:val="21"/>
        </w:rPr>
        <w:t xml:space="preserve">分） </w:t>
      </w:r>
    </w:p>
    <w:p w:rsidR="006B11DE" w:rsidP="001516EA">
      <w:pPr>
        <w:widowControl/>
        <w:wordWrap w:val="0"/>
        <w:spacing w:line="300" w:lineRule="atLeast"/>
        <w:ind w:firstLine="210" w:firstLineChars="100"/>
        <w:jc w:val="left"/>
        <w:rPr>
          <w:rFonts w:ascii="宋体" w:eastAsia="宋体" w:hAnsi="宋体" w:cs="宋体"/>
          <w:color w:val="1E1E1E"/>
          <w:kern w:val="0"/>
          <w:szCs w:val="21"/>
        </w:rPr>
      </w:pPr>
    </w:p>
    <w:p w:rsidR="00034061" w:rsidRPr="00034061" w:rsidP="001516EA">
      <w:pPr>
        <w:widowControl/>
        <w:wordWrap w:val="0"/>
        <w:spacing w:line="300" w:lineRule="atLeast"/>
        <w:ind w:firstLine="210" w:firstLineChars="100"/>
        <w:jc w:val="left"/>
        <w:rPr>
          <w:rFonts w:ascii="宋体" w:eastAsia="宋体" w:hAnsi="宋体" w:cs="宋体"/>
          <w:color w:val="1E1E1E"/>
          <w:kern w:val="0"/>
          <w:szCs w:val="21"/>
        </w:rPr>
      </w:pPr>
      <w:r w:rsidRPr="00034061">
        <w:rPr>
          <w:rFonts w:ascii="宋体" w:eastAsia="宋体" w:hAnsi="宋体" w:cs="宋体" w:hint="eastAsia"/>
          <w:color w:val="1E1E1E"/>
          <w:kern w:val="0"/>
          <w:szCs w:val="21"/>
        </w:rPr>
        <w:t xml:space="preserve">A.顶着火辣辣的太阳 </w:t>
      </w:r>
      <w:r w:rsidR="001516EA">
        <w:rPr>
          <w:rFonts w:ascii="宋体" w:eastAsia="宋体" w:hAnsi="宋体" w:cs="宋体" w:hint="eastAsia"/>
          <w:color w:val="1E1E1E"/>
          <w:kern w:val="0"/>
          <w:szCs w:val="21"/>
        </w:rPr>
        <w:t xml:space="preserve">            </w:t>
      </w:r>
      <w:r w:rsidRPr="00034061">
        <w:rPr>
          <w:rFonts w:ascii="宋体" w:eastAsia="宋体" w:hAnsi="宋体" w:cs="宋体" w:hint="eastAsia"/>
          <w:color w:val="1E1E1E"/>
          <w:kern w:val="0"/>
          <w:szCs w:val="21"/>
        </w:rPr>
        <w:t xml:space="preserve">B.冒着冷丝丝的寒风 </w:t>
      </w:r>
    </w:p>
    <w:p w:rsidR="00034061" w:rsidRPr="00034061" w:rsidP="001516EA">
      <w:pPr>
        <w:widowControl/>
        <w:wordWrap w:val="0"/>
        <w:spacing w:line="300" w:lineRule="atLeast"/>
        <w:ind w:firstLine="210" w:firstLineChars="100"/>
        <w:jc w:val="left"/>
        <w:rPr>
          <w:rFonts w:ascii="宋体" w:eastAsia="宋体" w:hAnsi="宋体" w:cs="宋体"/>
          <w:color w:val="1E1E1E"/>
          <w:kern w:val="0"/>
          <w:szCs w:val="21"/>
        </w:rPr>
      </w:pPr>
      <w:r w:rsidRPr="00034061">
        <w:rPr>
          <w:rFonts w:ascii="宋体" w:eastAsia="宋体" w:hAnsi="宋体" w:cs="宋体" w:hint="eastAsia"/>
          <w:color w:val="1E1E1E"/>
          <w:kern w:val="0"/>
          <w:szCs w:val="21"/>
        </w:rPr>
        <w:t xml:space="preserve">C.踩着金灿灿的落叶 </w:t>
      </w:r>
      <w:r w:rsidR="001516EA">
        <w:rPr>
          <w:rFonts w:ascii="宋体" w:eastAsia="宋体" w:hAnsi="宋体" w:cs="宋体" w:hint="eastAsia"/>
          <w:color w:val="1E1E1E"/>
          <w:kern w:val="0"/>
          <w:szCs w:val="21"/>
        </w:rPr>
        <w:t xml:space="preserve">            </w:t>
      </w:r>
      <w:r w:rsidRPr="00034061">
        <w:rPr>
          <w:rFonts w:ascii="宋体" w:eastAsia="宋体" w:hAnsi="宋体" w:cs="宋体" w:hint="eastAsia"/>
          <w:color w:val="1E1E1E"/>
          <w:kern w:val="0"/>
          <w:szCs w:val="21"/>
        </w:rPr>
        <w:t>D.迎着雾蒙蒙的细雨</w:t>
      </w:r>
    </w:p>
    <w:p w:rsidR="002E5878" w:rsidP="002E5878">
      <w:pPr>
        <w:widowControl/>
        <w:wordWrap w:val="0"/>
        <w:spacing w:line="300" w:lineRule="atLeast"/>
        <w:ind w:firstLine="105" w:firstLineChars="50"/>
        <w:jc w:val="left"/>
        <w:rPr>
          <w:rFonts w:ascii="宋体" w:eastAsia="宋体" w:hAnsi="宋体" w:cs="宋体"/>
          <w:color w:val="1E1E1E"/>
          <w:kern w:val="0"/>
          <w:szCs w:val="21"/>
        </w:rPr>
      </w:pPr>
    </w:p>
    <w:p w:rsidR="00034061" w:rsidRPr="00034061" w:rsidP="002E5878">
      <w:pPr>
        <w:widowControl/>
        <w:wordWrap w:val="0"/>
        <w:spacing w:line="300" w:lineRule="atLeast"/>
        <w:ind w:firstLine="105" w:firstLineChars="50"/>
        <w:jc w:val="left"/>
        <w:rPr>
          <w:rFonts w:ascii="宋体" w:eastAsia="宋体" w:hAnsi="宋体" w:cs="宋体"/>
          <w:color w:val="1E1E1E"/>
          <w:kern w:val="0"/>
          <w:szCs w:val="21"/>
        </w:rPr>
      </w:pPr>
      <w:r>
        <w:rPr>
          <w:rFonts w:ascii="宋体" w:eastAsia="宋体" w:hAnsi="宋体" w:cs="宋体" w:hint="eastAsia"/>
          <w:color w:val="1E1E1E"/>
          <w:kern w:val="0"/>
          <w:szCs w:val="21"/>
        </w:rPr>
        <w:t>13、</w:t>
      </w:r>
      <w:r w:rsidRPr="00034061">
        <w:rPr>
          <w:rFonts w:ascii="宋体" w:eastAsia="宋体" w:hAnsi="宋体" w:cs="宋体" w:hint="eastAsia"/>
          <w:color w:val="1E1E1E"/>
          <w:kern w:val="0"/>
          <w:szCs w:val="21"/>
        </w:rPr>
        <w:t>小说以“单车”为线索，情节生动。请在括号里填写恰当的内容。（4分)</w:t>
      </w:r>
    </w:p>
    <w:p w:rsidR="001516EA" w:rsidP="00034061">
      <w:pPr>
        <w:widowControl/>
        <w:wordWrap w:val="0"/>
        <w:spacing w:line="300" w:lineRule="atLeast"/>
        <w:jc w:val="left"/>
        <w:rPr>
          <w:rFonts w:ascii="宋体" w:eastAsia="宋体" w:hAnsi="宋体" w:cs="宋体"/>
          <w:color w:val="1E1E1E"/>
          <w:kern w:val="0"/>
          <w:szCs w:val="21"/>
        </w:rPr>
      </w:pPr>
    </w:p>
    <w:p w:rsidR="00034061" w:rsidRPr="00034061" w:rsidP="00034061">
      <w:pPr>
        <w:widowControl/>
        <w:wordWrap w:val="0"/>
        <w:spacing w:line="300" w:lineRule="atLeast"/>
        <w:jc w:val="left"/>
        <w:rPr>
          <w:rFonts w:ascii="宋体" w:eastAsia="宋体" w:hAnsi="宋体" w:cs="宋体"/>
          <w:color w:val="1E1E1E"/>
          <w:kern w:val="0"/>
          <w:szCs w:val="21"/>
        </w:rPr>
      </w:pPr>
      <w:r w:rsidRPr="00034061">
        <w:rPr>
          <w:rFonts w:ascii="宋体" w:eastAsia="宋体" w:hAnsi="宋体" w:cs="宋体" w:hint="eastAsia"/>
          <w:color w:val="1E1E1E"/>
          <w:kern w:val="0"/>
          <w:szCs w:val="21"/>
        </w:rPr>
        <w:t>母亲购买旧车—（</w:t>
      </w:r>
      <w:r w:rsidRPr="00034061">
        <w:rPr>
          <w:rFonts w:ascii="宋体" w:eastAsia="宋体" w:hAnsi="宋体" w:cs="宋体" w:hint="eastAsia"/>
          <w:color w:val="1E1E1E"/>
          <w:kern w:val="0"/>
          <w:szCs w:val="21"/>
          <w:u w:val="single"/>
        </w:rPr>
        <w:t xml:space="preserve">                   </w:t>
      </w:r>
      <w:r w:rsidRPr="00034061">
        <w:rPr>
          <w:rFonts w:ascii="宋体" w:eastAsia="宋体" w:hAnsi="宋体" w:cs="宋体" w:hint="eastAsia"/>
          <w:color w:val="1E1E1E"/>
          <w:kern w:val="0"/>
          <w:szCs w:val="21"/>
        </w:rPr>
        <w:t>）— （</w:t>
      </w:r>
      <w:r w:rsidRPr="00034061">
        <w:rPr>
          <w:rFonts w:ascii="宋体" w:eastAsia="宋体" w:hAnsi="宋体" w:cs="宋体" w:hint="eastAsia"/>
          <w:color w:val="1E1E1E"/>
          <w:kern w:val="0"/>
          <w:szCs w:val="21"/>
          <w:u w:val="single"/>
        </w:rPr>
        <w:t xml:space="preserve"> </w:t>
      </w:r>
      <w:r>
        <w:rPr>
          <w:rFonts w:ascii="宋体" w:eastAsia="宋体" w:hAnsi="宋体" w:cs="宋体" w:hint="eastAsia"/>
          <w:color w:val="1E1E1E"/>
          <w:kern w:val="0"/>
          <w:szCs w:val="21"/>
          <w:u w:val="single"/>
        </w:rPr>
        <w:t xml:space="preserve">       </w:t>
      </w:r>
      <w:r w:rsidRPr="00034061">
        <w:rPr>
          <w:rFonts w:ascii="宋体" w:eastAsia="宋体" w:hAnsi="宋体" w:cs="宋体" w:hint="eastAsia"/>
          <w:color w:val="1E1E1E"/>
          <w:kern w:val="0"/>
          <w:szCs w:val="21"/>
          <w:u w:val="single"/>
        </w:rPr>
        <w:t xml:space="preserve">           </w:t>
      </w:r>
      <w:r>
        <w:rPr>
          <w:rFonts w:ascii="宋体" w:eastAsia="宋体" w:hAnsi="宋体" w:cs="宋体" w:hint="eastAsia"/>
          <w:color w:val="1E1E1E"/>
          <w:kern w:val="0"/>
          <w:szCs w:val="21"/>
        </w:rPr>
        <w:t xml:space="preserve"> </w:t>
      </w:r>
      <w:r w:rsidRPr="00034061">
        <w:rPr>
          <w:rFonts w:ascii="宋体" w:eastAsia="宋体" w:hAnsi="宋体" w:cs="宋体" w:hint="eastAsia"/>
          <w:color w:val="1E1E1E"/>
          <w:kern w:val="0"/>
          <w:szCs w:val="21"/>
        </w:rPr>
        <w:t>） —父子骑车看病</w:t>
      </w:r>
    </w:p>
    <w:p w:rsidR="002E5878" w:rsidP="00034061">
      <w:pPr>
        <w:widowControl/>
        <w:wordWrap w:val="0"/>
        <w:spacing w:line="300" w:lineRule="atLeast"/>
        <w:jc w:val="left"/>
        <w:rPr>
          <w:rFonts w:ascii="宋体" w:eastAsia="宋体" w:hAnsi="宋体" w:cs="宋体"/>
          <w:color w:val="1E1E1E"/>
          <w:kern w:val="0"/>
          <w:szCs w:val="21"/>
        </w:rPr>
      </w:pPr>
    </w:p>
    <w:p w:rsidR="00034061" w:rsidRPr="00034061" w:rsidP="00034061">
      <w:pPr>
        <w:widowControl/>
        <w:wordWrap w:val="0"/>
        <w:spacing w:line="300" w:lineRule="atLeast"/>
        <w:jc w:val="left"/>
        <w:rPr>
          <w:rFonts w:ascii="宋体" w:eastAsia="宋体" w:hAnsi="宋体" w:cs="宋体"/>
          <w:color w:val="1E1E1E"/>
          <w:kern w:val="0"/>
          <w:szCs w:val="21"/>
        </w:rPr>
      </w:pPr>
      <w:r>
        <w:rPr>
          <w:rFonts w:ascii="宋体" w:eastAsia="宋体" w:hAnsi="宋体" w:cs="宋体" w:hint="eastAsia"/>
          <w:color w:val="1E1E1E"/>
          <w:kern w:val="0"/>
          <w:szCs w:val="21"/>
        </w:rPr>
        <w:t>14、</w:t>
      </w:r>
      <w:r w:rsidRPr="00034061">
        <w:rPr>
          <w:rFonts w:ascii="宋体" w:eastAsia="宋体" w:hAnsi="宋体" w:cs="宋体" w:hint="eastAsia"/>
          <w:color w:val="1E1E1E"/>
          <w:kern w:val="0"/>
          <w:szCs w:val="21"/>
        </w:rPr>
        <w:t>第（9）段与第（7）段内容基本相同，简析作者这样写的用意。（</w:t>
      </w:r>
      <w:r w:rsidR="002E5878">
        <w:rPr>
          <w:rFonts w:ascii="宋体" w:eastAsia="宋体" w:hAnsi="宋体" w:cs="宋体" w:hint="eastAsia"/>
          <w:color w:val="1E1E1E"/>
          <w:kern w:val="0"/>
          <w:szCs w:val="21"/>
        </w:rPr>
        <w:t>3</w:t>
      </w:r>
      <w:r w:rsidRPr="00034061">
        <w:rPr>
          <w:rFonts w:ascii="宋体" w:eastAsia="宋体" w:hAnsi="宋体" w:cs="宋体" w:hint="eastAsia"/>
          <w:color w:val="1E1E1E"/>
          <w:kern w:val="0"/>
          <w:szCs w:val="21"/>
        </w:rPr>
        <w:t xml:space="preserve">分） </w:t>
      </w:r>
    </w:p>
    <w:p w:rsidR="006B11DE" w:rsidRPr="006B11DE" w:rsidP="006B11DE">
      <w:pPr>
        <w:pStyle w:val="NormalWeb"/>
        <w:rPr>
          <w:sz w:val="21"/>
          <w:szCs w:val="21"/>
          <w:u w:val="single"/>
        </w:rPr>
      </w:pPr>
      <w:r w:rsidRPr="006B11DE">
        <w:rPr>
          <w:rFonts w:hint="eastAsia"/>
          <w:sz w:val="21"/>
          <w:szCs w:val="21"/>
          <w:u w:val="single"/>
        </w:rPr>
        <w:t xml:space="preserve">                                                                         </w:t>
      </w:r>
    </w:p>
    <w:p w:rsidR="002E5878" w:rsidP="00034061">
      <w:pPr>
        <w:widowControl/>
        <w:wordWrap w:val="0"/>
        <w:spacing w:line="300" w:lineRule="atLeast"/>
        <w:jc w:val="left"/>
        <w:rPr>
          <w:rFonts w:ascii="宋体" w:eastAsia="宋体" w:hAnsi="宋体" w:cs="宋体"/>
          <w:color w:val="1E1E1E"/>
          <w:kern w:val="0"/>
          <w:szCs w:val="21"/>
        </w:rPr>
      </w:pPr>
    </w:p>
    <w:p w:rsidR="00034061" w:rsidRPr="00034061" w:rsidP="00034061">
      <w:pPr>
        <w:widowControl/>
        <w:wordWrap w:val="0"/>
        <w:spacing w:line="300" w:lineRule="atLeast"/>
        <w:jc w:val="left"/>
        <w:rPr>
          <w:rFonts w:ascii="宋体" w:eastAsia="宋体" w:hAnsi="宋体" w:cs="宋体"/>
          <w:color w:val="1E1E1E"/>
          <w:kern w:val="0"/>
          <w:szCs w:val="21"/>
        </w:rPr>
      </w:pPr>
      <w:r>
        <w:rPr>
          <w:rFonts w:ascii="宋体" w:eastAsia="宋体" w:hAnsi="宋体" w:cs="宋体" w:hint="eastAsia"/>
          <w:color w:val="1E1E1E"/>
          <w:kern w:val="0"/>
          <w:szCs w:val="21"/>
        </w:rPr>
        <w:t>15</w:t>
      </w:r>
      <w:r>
        <w:rPr>
          <w:rFonts w:ascii="宋体" w:eastAsia="宋体" w:hAnsi="宋体" w:cs="宋体" w:hint="eastAsia"/>
          <w:color w:val="1E1E1E"/>
          <w:kern w:val="0"/>
          <w:szCs w:val="21"/>
        </w:rPr>
        <w:t>、</w:t>
      </w:r>
      <w:r w:rsidRPr="00034061">
        <w:rPr>
          <w:rFonts w:ascii="宋体" w:eastAsia="宋体" w:hAnsi="宋体" w:cs="宋体" w:hint="eastAsia"/>
          <w:color w:val="1E1E1E"/>
          <w:kern w:val="0"/>
          <w:szCs w:val="21"/>
        </w:rPr>
        <w:t>细读第（24）段，</w:t>
      </w:r>
      <w:r>
        <w:rPr>
          <w:rFonts w:ascii="宋体" w:eastAsia="宋体" w:hAnsi="宋体" w:cs="宋体" w:hint="eastAsia"/>
          <w:color w:val="1E1E1E"/>
          <w:kern w:val="0"/>
          <w:szCs w:val="21"/>
        </w:rPr>
        <w:t>分析划线句子的</w:t>
      </w:r>
      <w:r w:rsidRPr="00034061">
        <w:rPr>
          <w:rFonts w:ascii="宋体" w:eastAsia="宋体" w:hAnsi="宋体" w:cs="宋体" w:hint="eastAsia"/>
          <w:color w:val="1E1E1E"/>
          <w:kern w:val="0"/>
          <w:szCs w:val="21"/>
        </w:rPr>
        <w:t>妙处。（</w:t>
      </w:r>
      <w:r>
        <w:rPr>
          <w:rFonts w:ascii="宋体" w:eastAsia="宋体" w:hAnsi="宋体" w:cs="宋体" w:hint="eastAsia"/>
          <w:color w:val="1E1E1E"/>
          <w:kern w:val="0"/>
          <w:szCs w:val="21"/>
        </w:rPr>
        <w:t>3</w:t>
      </w:r>
      <w:r w:rsidRPr="00034061">
        <w:rPr>
          <w:rFonts w:ascii="宋体" w:eastAsia="宋体" w:hAnsi="宋体" w:cs="宋体" w:hint="eastAsia"/>
          <w:color w:val="1E1E1E"/>
          <w:kern w:val="0"/>
          <w:szCs w:val="21"/>
        </w:rPr>
        <w:t>分）</w:t>
      </w:r>
    </w:p>
    <w:p w:rsidR="006B11DE" w:rsidRPr="006B11DE" w:rsidP="006B11DE">
      <w:pPr>
        <w:pStyle w:val="NormalWeb"/>
        <w:rPr>
          <w:sz w:val="21"/>
          <w:szCs w:val="21"/>
          <w:u w:val="single"/>
        </w:rPr>
      </w:pPr>
      <w:r w:rsidRPr="006B11DE">
        <w:rPr>
          <w:rFonts w:hint="eastAsia"/>
          <w:sz w:val="21"/>
          <w:szCs w:val="21"/>
          <w:u w:val="single"/>
        </w:rPr>
        <w:t xml:space="preserve">                                                                         </w:t>
      </w:r>
    </w:p>
    <w:p w:rsidR="00034061" w:rsidP="00C4287E">
      <w:pPr>
        <w:ind w:left="420" w:leftChars="200"/>
        <w:rPr>
          <w:rFonts w:asciiTheme="minorEastAsia" w:hAnsiTheme="minorEastAsia" w:cstheme="minorEastAsia"/>
          <w:b/>
          <w:bCs/>
          <w:sz w:val="24"/>
          <w:szCs w:val="21"/>
        </w:rPr>
      </w:pPr>
    </w:p>
    <w:p w:rsidR="00C4287E" w:rsidP="00C4287E">
      <w:pPr>
        <w:rPr>
          <w:rFonts w:asciiTheme="minorEastAsia" w:hAnsiTheme="minorEastAsia" w:cstheme="minorEastAsia"/>
          <w:b/>
          <w:bCs/>
          <w:sz w:val="24"/>
          <w:szCs w:val="21"/>
        </w:rPr>
      </w:pPr>
      <w:r>
        <w:rPr>
          <w:rFonts w:asciiTheme="minorEastAsia" w:hAnsiTheme="minorEastAsia" w:cstheme="minorEastAsia" w:hint="eastAsia"/>
          <w:b/>
          <w:bCs/>
          <w:sz w:val="24"/>
          <w:szCs w:val="21"/>
        </w:rPr>
        <w:t>(三)实用类文本阅读（10分）</w:t>
      </w:r>
    </w:p>
    <w:p w:rsidR="00C4287E" w:rsidP="00C4287E">
      <w:pPr>
        <w:ind w:left="420" w:leftChars="200"/>
        <w:rPr>
          <w:rFonts w:asciiTheme="minorEastAsia" w:hAnsiTheme="minorEastAsia" w:cstheme="minorEastAsia"/>
          <w:sz w:val="24"/>
          <w:szCs w:val="21"/>
        </w:rPr>
      </w:pPr>
      <w:r>
        <w:rPr>
          <w:rFonts w:asciiTheme="minorEastAsia" w:hAnsiTheme="minorEastAsia" w:cstheme="minorEastAsia" w:hint="eastAsia"/>
          <w:sz w:val="24"/>
          <w:szCs w:val="21"/>
        </w:rPr>
        <w:t>阅读下面文字，完16-18题。</w:t>
      </w:r>
    </w:p>
    <w:p w:rsidR="001516EA" w:rsidRPr="00F44EC5" w:rsidP="00F44EC5">
      <w:pPr>
        <w:pStyle w:val="NormalWeb"/>
        <w:jc w:val="center"/>
        <w:rPr>
          <w:sz w:val="21"/>
          <w:szCs w:val="21"/>
        </w:rPr>
      </w:pPr>
      <w:r w:rsidRPr="00F44EC5">
        <w:rPr>
          <w:sz w:val="21"/>
          <w:szCs w:val="21"/>
        </w:rPr>
        <w:t>口味偏好和基因有关</w:t>
      </w:r>
    </w:p>
    <w:p w:rsidR="001516EA" w:rsidRPr="00F44EC5" w:rsidP="00F44EC5">
      <w:pPr>
        <w:pStyle w:val="NormalWeb"/>
        <w:numPr>
          <w:ilvl w:val="0"/>
          <w:numId w:val="4"/>
        </w:numPr>
        <w:rPr>
          <w:sz w:val="21"/>
          <w:szCs w:val="21"/>
        </w:rPr>
      </w:pPr>
      <w:r w:rsidRPr="00F44EC5">
        <w:rPr>
          <w:sz w:val="21"/>
          <w:szCs w:val="21"/>
        </w:rPr>
        <w:t>不同人口味偏好不同，这与基因有关。</w:t>
      </w:r>
    </w:p>
    <w:p w:rsidR="001516EA" w:rsidRPr="00F44EC5" w:rsidP="00F44EC5">
      <w:pPr>
        <w:pStyle w:val="NormalWeb"/>
        <w:ind w:firstLine="315" w:firstLineChars="150"/>
        <w:rPr>
          <w:sz w:val="21"/>
          <w:szCs w:val="21"/>
        </w:rPr>
      </w:pPr>
      <w:r w:rsidRPr="00F44EC5">
        <w:rPr>
          <w:rFonts w:hint="eastAsia"/>
          <w:sz w:val="21"/>
          <w:szCs w:val="21"/>
        </w:rPr>
        <w:t>②</w:t>
      </w:r>
      <w:r w:rsidRPr="00F44EC5">
        <w:rPr>
          <w:sz w:val="21"/>
          <w:szCs w:val="21"/>
        </w:rPr>
        <w:t>从源头上说，口味偏好与味觉基因有关。酸、甜、苦、咸、鲜是基本的味觉组成，已经确认了一些与味觉能力相关的基因。</w:t>
      </w:r>
    </w:p>
    <w:p w:rsidR="001516EA" w:rsidRPr="00F44EC5" w:rsidP="00F44EC5">
      <w:pPr>
        <w:pStyle w:val="NormalWeb"/>
        <w:ind w:firstLine="315" w:firstLineChars="150"/>
        <w:rPr>
          <w:sz w:val="21"/>
          <w:szCs w:val="21"/>
        </w:rPr>
      </w:pPr>
      <w:r w:rsidRPr="00F44EC5">
        <w:rPr>
          <w:rFonts w:hint="eastAsia"/>
          <w:sz w:val="21"/>
          <w:szCs w:val="21"/>
        </w:rPr>
        <w:t>③</w:t>
      </w:r>
      <w:r w:rsidRPr="00F44EC5">
        <w:rPr>
          <w:sz w:val="21"/>
          <w:szCs w:val="21"/>
        </w:rPr>
        <w:t>苦味基因也是味觉基因中受到自然选择而被最多保留下来的基因。比如，研究发现，有种苦味基因为TAS2R16，这个基因强的人对苦味敏感，能分辨出植物中一些常见的毒素，</w:t>
      </w:r>
      <w:r w:rsidRPr="00F44EC5">
        <w:rPr>
          <w:sz w:val="21"/>
          <w:szCs w:val="21"/>
        </w:rPr>
        <w:t>可避免因误食而中毒。专家还推测5000年——6000年前，中国曾经发生过大规模的自然筛选，那些不能常出有毒植物中苦为的人往往被淘汰。这些研究有助于我们理解为什么苦味基因的种类比其他味觉基因更加丰富。</w:t>
      </w:r>
    </w:p>
    <w:p w:rsidR="001516EA" w:rsidRPr="00F44EC5" w:rsidP="00F44EC5">
      <w:pPr>
        <w:pStyle w:val="NormalWeb"/>
        <w:ind w:firstLine="315" w:firstLineChars="150"/>
        <w:rPr>
          <w:sz w:val="21"/>
          <w:szCs w:val="21"/>
        </w:rPr>
      </w:pPr>
      <w:r w:rsidRPr="00F44EC5">
        <w:rPr>
          <w:rFonts w:hint="eastAsia"/>
          <w:sz w:val="21"/>
          <w:szCs w:val="21"/>
        </w:rPr>
        <w:t>④</w:t>
      </w:r>
      <w:r w:rsidRPr="00F44EC5">
        <w:rPr>
          <w:sz w:val="21"/>
          <w:szCs w:val="21"/>
        </w:rPr>
        <w:t>再来说甜。人类往往是通过味觉受体来辨别味道的，当甜味物质与甜味受体结合便会产生电流刺激，令大脑感知这种甜味。美国科学家曾在人类第四对染色体上鉴别出了与感受甜味有关的基因。甜味基因发达的人偏爱甜食</w:t>
      </w:r>
      <w:r>
        <w:rPr>
          <w:rFonts w:hint="eastAsia"/>
          <w:sz w:val="21"/>
          <w:szCs w:val="21"/>
        </w:rPr>
        <w:t>，</w:t>
      </w:r>
      <w:r w:rsidRPr="00F44EC5">
        <w:rPr>
          <w:sz w:val="21"/>
          <w:szCs w:val="21"/>
        </w:rPr>
        <w:t>因此挑食或许只是由于基因不同。</w:t>
      </w:r>
    </w:p>
    <w:p w:rsidR="001516EA" w:rsidRPr="00F44EC5" w:rsidP="00F44EC5">
      <w:pPr>
        <w:pStyle w:val="NormalWeb"/>
        <w:ind w:firstLine="315" w:firstLineChars="150"/>
        <w:rPr>
          <w:sz w:val="21"/>
          <w:szCs w:val="21"/>
        </w:rPr>
      </w:pPr>
      <w:r w:rsidRPr="00F44EC5">
        <w:rPr>
          <w:rFonts w:hint="eastAsia"/>
          <w:sz w:val="21"/>
          <w:szCs w:val="21"/>
        </w:rPr>
        <w:t>⑤</w:t>
      </w:r>
      <w:r w:rsidRPr="00F44EC5">
        <w:rPr>
          <w:sz w:val="21"/>
          <w:szCs w:val="21"/>
        </w:rPr>
        <w:t>辣味基因的发现，源自意大利科学家“重走丝绸之路”的创举。他们开创性地对古丝路上那些尚未被现代文明影响的部落进行了研究，并从他们经久不变的饮食习惯中探究出关于基因对口味的影响。科学家们从已知基因中发现了一个与感受辣味相关的编码基因，这个基因决定了人们对辣口味的偏好。</w:t>
      </w:r>
    </w:p>
    <w:p w:rsidR="001516EA" w:rsidP="00F44EC5">
      <w:pPr>
        <w:pStyle w:val="NormalWeb"/>
        <w:ind w:firstLine="315" w:firstLineChars="150"/>
        <w:rPr>
          <w:sz w:val="21"/>
          <w:szCs w:val="21"/>
        </w:rPr>
      </w:pPr>
      <w:r w:rsidRPr="00F44EC5">
        <w:rPr>
          <w:rFonts w:hint="eastAsia"/>
          <w:sz w:val="21"/>
          <w:szCs w:val="21"/>
        </w:rPr>
        <w:t>⑥</w:t>
      </w:r>
      <w:r w:rsidRPr="00F44EC5">
        <w:rPr>
          <w:sz w:val="21"/>
          <w:szCs w:val="21"/>
        </w:rPr>
        <w:t>口味偏好不仅与味觉基因也与嗅觉基因也有关系。拿气味独特香菜来说，不同人种间，讨厌香菜的人比例存在极大差别，例如，东亚人讨厌香菜的比例最高，，有21%；拉丁裔和中东地区讨厌香菜的人比例最低，分别只有4%和3%。研究发现这是11号染色体rs72921001的位点多态性的缘故。而且，如果OR6A2嗅觉受体基因出现变异，他们闻起来觉得有似碱性肥皂味，会明显表现出对香菜的排斥。</w:t>
      </w:r>
    </w:p>
    <w:p w:rsidR="00F44EC5" w:rsidP="00F44EC5">
      <w:pPr>
        <w:pStyle w:val="NormalWeb"/>
        <w:rPr>
          <w:sz w:val="21"/>
          <w:szCs w:val="21"/>
        </w:rPr>
      </w:pPr>
      <w:r>
        <w:rPr>
          <w:rFonts w:hint="eastAsia"/>
          <w:sz w:val="21"/>
          <w:szCs w:val="21"/>
        </w:rPr>
        <w:t>16、第④段中加点的“或许”能否删去？为什么？（3分）</w:t>
      </w:r>
    </w:p>
    <w:p w:rsidR="006B11DE" w:rsidRPr="006B11DE" w:rsidP="00F44EC5">
      <w:pPr>
        <w:pStyle w:val="NormalWeb"/>
        <w:rPr>
          <w:sz w:val="21"/>
          <w:szCs w:val="21"/>
          <w:u w:val="single"/>
        </w:rPr>
      </w:pPr>
      <w:r w:rsidRPr="006B11DE">
        <w:rPr>
          <w:rFonts w:hint="eastAsia"/>
          <w:sz w:val="21"/>
          <w:szCs w:val="21"/>
          <w:u w:val="single"/>
        </w:rPr>
        <w:t xml:space="preserve">                                                                         </w:t>
      </w:r>
    </w:p>
    <w:p w:rsidR="00F44EC5" w:rsidP="00F44EC5">
      <w:pPr>
        <w:pStyle w:val="NormalWeb"/>
        <w:rPr>
          <w:sz w:val="21"/>
          <w:szCs w:val="21"/>
        </w:rPr>
      </w:pPr>
      <w:r>
        <w:rPr>
          <w:rFonts w:hint="eastAsia"/>
          <w:sz w:val="21"/>
          <w:szCs w:val="21"/>
        </w:rPr>
        <w:t>17、文章第⑥段主要运用了哪</w:t>
      </w:r>
      <w:r w:rsidRPr="003C5700">
        <w:rPr>
          <w:rFonts w:hint="eastAsia"/>
          <w:sz w:val="21"/>
          <w:szCs w:val="21"/>
          <w:em w:val="dot"/>
        </w:rPr>
        <w:t>两种</w:t>
      </w:r>
      <w:r>
        <w:rPr>
          <w:rFonts w:hint="eastAsia"/>
          <w:sz w:val="21"/>
          <w:szCs w:val="21"/>
        </w:rPr>
        <w:t>说明方法？有什么作用？（4分）</w:t>
      </w:r>
    </w:p>
    <w:p w:rsidR="006B11DE" w:rsidRPr="006B11DE" w:rsidP="00F44EC5">
      <w:pPr>
        <w:pStyle w:val="NormalWeb"/>
        <w:rPr>
          <w:sz w:val="21"/>
          <w:szCs w:val="21"/>
          <w:u w:val="single"/>
        </w:rPr>
      </w:pPr>
      <w:r w:rsidRPr="006B11DE">
        <w:rPr>
          <w:rFonts w:hint="eastAsia"/>
          <w:sz w:val="21"/>
          <w:szCs w:val="21"/>
          <w:u w:val="single"/>
        </w:rPr>
        <w:t xml:space="preserve">                                                                         </w:t>
      </w:r>
    </w:p>
    <w:p w:rsidR="006B11DE" w:rsidRPr="006B11DE" w:rsidP="006B11DE">
      <w:pPr>
        <w:pStyle w:val="NormalWeb"/>
        <w:rPr>
          <w:sz w:val="21"/>
          <w:szCs w:val="21"/>
          <w:u w:val="single"/>
        </w:rPr>
      </w:pPr>
      <w:r>
        <w:rPr>
          <w:rFonts w:hint="eastAsia"/>
          <w:sz w:val="21"/>
          <w:szCs w:val="21"/>
        </w:rPr>
        <w:t>18、从选文看，人们品尝甜味食品时是怎样感知到甜味的？为什么有些人偏爱甜食？（4分）</w:t>
      </w:r>
      <w:r w:rsidRPr="006B11DE">
        <w:rPr>
          <w:rFonts w:hint="eastAsia"/>
          <w:sz w:val="21"/>
          <w:szCs w:val="21"/>
          <w:u w:val="single"/>
        </w:rPr>
        <w:t xml:space="preserve">                                                                         </w:t>
      </w:r>
    </w:p>
    <w:p w:rsidR="00F44EC5" w:rsidRPr="006B11DE" w:rsidP="00F44EC5">
      <w:pPr>
        <w:pStyle w:val="NormalWeb"/>
        <w:rPr>
          <w:sz w:val="21"/>
          <w:szCs w:val="21"/>
          <w:u w:val="single"/>
        </w:rPr>
      </w:pPr>
      <w:r w:rsidRPr="006B11DE">
        <w:rPr>
          <w:rFonts w:hint="eastAsia"/>
          <w:sz w:val="21"/>
          <w:szCs w:val="21"/>
          <w:u w:val="single"/>
        </w:rPr>
        <w:t xml:space="preserve">                                                                         </w:t>
      </w:r>
    </w:p>
    <w:p w:rsidR="001516EA" w:rsidP="00C4287E">
      <w:pPr>
        <w:ind w:left="420" w:leftChars="200"/>
        <w:rPr>
          <w:rFonts w:asciiTheme="minorEastAsia" w:hAnsiTheme="minorEastAsia" w:cstheme="minorEastAsia"/>
          <w:b/>
          <w:bCs/>
          <w:sz w:val="24"/>
          <w:szCs w:val="21"/>
        </w:rPr>
      </w:pPr>
    </w:p>
    <w:p w:rsidR="00C4287E" w:rsidP="00C4287E">
      <w:pPr>
        <w:numPr>
          <w:ilvl w:val="0"/>
          <w:numId w:val="2"/>
        </w:numPr>
        <w:ind w:left="360" w:hanging="360"/>
        <w:rPr>
          <w:rFonts w:asciiTheme="minorEastAsia" w:hAnsiTheme="minorEastAsia" w:cstheme="minorEastAsia"/>
          <w:b/>
          <w:bCs/>
          <w:sz w:val="24"/>
          <w:szCs w:val="21"/>
        </w:rPr>
      </w:pPr>
      <w:r>
        <w:rPr>
          <w:rFonts w:asciiTheme="minorEastAsia" w:hAnsiTheme="minorEastAsia" w:cstheme="minorEastAsia" w:hint="eastAsia"/>
          <w:b/>
          <w:bCs/>
          <w:sz w:val="24"/>
          <w:szCs w:val="21"/>
        </w:rPr>
        <w:t>古代诗文阅读（20分）</w:t>
      </w:r>
    </w:p>
    <w:p w:rsidR="00311718" w:rsidP="00C4287E">
      <w:pPr>
        <w:rPr>
          <w:rFonts w:asciiTheme="minorEastAsia" w:hAnsiTheme="minorEastAsia" w:cstheme="minorEastAsia"/>
          <w:sz w:val="24"/>
          <w:szCs w:val="21"/>
        </w:rPr>
      </w:pPr>
      <w:r>
        <w:rPr>
          <w:rFonts w:asciiTheme="minorEastAsia" w:hAnsiTheme="minorEastAsia" w:cstheme="minorEastAsia" w:hint="eastAsia"/>
          <w:sz w:val="24"/>
          <w:szCs w:val="21"/>
        </w:rPr>
        <w:t>（</w:t>
      </w:r>
      <w:r w:rsidR="008436EA">
        <w:rPr>
          <w:rFonts w:asciiTheme="minorEastAsia" w:hAnsiTheme="minorEastAsia" w:cstheme="minorEastAsia" w:hint="eastAsia"/>
          <w:sz w:val="24"/>
          <w:szCs w:val="21"/>
        </w:rPr>
        <w:t>一</w:t>
      </w:r>
      <w:r>
        <w:rPr>
          <w:rFonts w:asciiTheme="minorEastAsia" w:hAnsiTheme="minorEastAsia" w:cstheme="minorEastAsia" w:hint="eastAsia"/>
          <w:sz w:val="24"/>
          <w:szCs w:val="21"/>
        </w:rPr>
        <w:t>）古诗赏析 阅读古诗《</w:t>
      </w:r>
      <w:r>
        <w:rPr>
          <w:rFonts w:asciiTheme="minorEastAsia" w:hAnsiTheme="minorEastAsia" w:cstheme="minorEastAsia" w:hint="eastAsia"/>
          <w:sz w:val="24"/>
          <w:szCs w:val="21"/>
        </w:rPr>
        <w:t>望岳</w:t>
      </w:r>
      <w:r>
        <w:rPr>
          <w:rFonts w:asciiTheme="minorEastAsia" w:hAnsiTheme="minorEastAsia" w:cstheme="minorEastAsia" w:hint="eastAsia"/>
          <w:sz w:val="24"/>
          <w:szCs w:val="21"/>
        </w:rPr>
        <w:t>》 ，完成第19-20题。(6分)</w:t>
      </w:r>
    </w:p>
    <w:p w:rsidR="00311718" w:rsidP="00311718">
      <w:pPr>
        <w:jc w:val="center"/>
        <w:rPr>
          <w:rFonts w:asciiTheme="minorEastAsia" w:hAnsiTheme="minorEastAsia" w:cstheme="minorEastAsia"/>
          <w:sz w:val="24"/>
          <w:szCs w:val="21"/>
        </w:rPr>
      </w:pPr>
      <w:r>
        <w:rPr>
          <w:rFonts w:asciiTheme="minorEastAsia" w:hAnsiTheme="minorEastAsia" w:cstheme="minorEastAsia" w:hint="eastAsia"/>
          <w:sz w:val="24"/>
          <w:szCs w:val="21"/>
        </w:rPr>
        <w:t>望岳</w:t>
      </w:r>
    </w:p>
    <w:p w:rsidR="00311718" w:rsidRPr="00311718" w:rsidP="00311718">
      <w:pPr>
        <w:jc w:val="center"/>
        <w:rPr>
          <w:rFonts w:asciiTheme="minorEastAsia" w:hAnsiTheme="minorEastAsia" w:cstheme="minorEastAsia"/>
          <w:szCs w:val="21"/>
        </w:rPr>
      </w:pPr>
      <w:r w:rsidRPr="00311718">
        <w:rPr>
          <w:rFonts w:asciiTheme="minorEastAsia" w:hAnsiTheme="minorEastAsia" w:cstheme="minorEastAsia" w:hint="eastAsia"/>
          <w:szCs w:val="21"/>
        </w:rPr>
        <w:t>（唐）杜甫</w:t>
      </w:r>
    </w:p>
    <w:p w:rsidR="00311718" w:rsidRPr="00311718" w:rsidP="00311718">
      <w:pPr>
        <w:jc w:val="center"/>
        <w:rPr>
          <w:rFonts w:asciiTheme="minorEastAsia" w:hAnsiTheme="minorEastAsia" w:cstheme="minorEastAsia"/>
          <w:szCs w:val="21"/>
        </w:rPr>
      </w:pPr>
      <w:r w:rsidRPr="00311718">
        <w:rPr>
          <w:rFonts w:asciiTheme="minorEastAsia" w:hAnsiTheme="minorEastAsia" w:cstheme="minorEastAsia" w:hint="eastAsia"/>
          <w:szCs w:val="21"/>
        </w:rPr>
        <w:t>岱宗夫如何，齐鲁青未了。造化钟神秀，阴阳割昏晓。</w:t>
      </w:r>
    </w:p>
    <w:p w:rsidR="00311718" w:rsidRPr="00311718" w:rsidP="00311718">
      <w:pPr>
        <w:jc w:val="center"/>
        <w:rPr>
          <w:rFonts w:asciiTheme="minorEastAsia" w:hAnsiTheme="minorEastAsia" w:cstheme="minorEastAsia"/>
          <w:szCs w:val="21"/>
        </w:rPr>
      </w:pPr>
      <w:r w:rsidRPr="00311718">
        <w:rPr>
          <w:rFonts w:asciiTheme="minorEastAsia" w:hAnsiTheme="minorEastAsia" w:cstheme="minorEastAsia" w:hint="eastAsia"/>
          <w:szCs w:val="21"/>
        </w:rPr>
        <w:t>荡胸生层云，决眦入归鸟。会当凌绝顶，一览众山小。</w:t>
      </w:r>
    </w:p>
    <w:p w:rsidR="002B7FB4" w:rsidP="00C4287E">
      <w:pPr>
        <w:rPr>
          <w:rFonts w:asciiTheme="minorEastAsia" w:hAnsiTheme="minorEastAsia" w:cstheme="minorEastAsia"/>
          <w:b/>
          <w:bCs/>
          <w:szCs w:val="21"/>
        </w:rPr>
      </w:pPr>
      <w:r w:rsidRPr="002B7FB4">
        <w:rPr>
          <w:rFonts w:asciiTheme="minorEastAsia" w:hAnsiTheme="minorEastAsia" w:cstheme="minorEastAsia" w:hint="eastAsia"/>
          <w:szCs w:val="21"/>
        </w:rPr>
        <w:t>19</w:t>
      </w:r>
      <w:r w:rsidRPr="002B7FB4">
        <w:rPr>
          <w:rFonts w:asciiTheme="minorEastAsia" w:hAnsiTheme="minorEastAsia" w:cstheme="minorEastAsia" w:hint="eastAsia"/>
          <w:szCs w:val="21"/>
        </w:rPr>
        <w:t>、颔联中用得最传神的两个字是：</w:t>
      </w:r>
      <w:r w:rsidRPr="002B7FB4">
        <w:rPr>
          <w:rFonts w:asciiTheme="minorEastAsia" w:hAnsiTheme="minorEastAsia" w:cstheme="minorEastAsia" w:hint="eastAsia"/>
          <w:szCs w:val="21"/>
          <w:u w:val="single"/>
        </w:rPr>
        <w:t xml:space="preserve">     </w:t>
      </w:r>
      <w:r w:rsidRPr="002B7FB4">
        <w:rPr>
          <w:rFonts w:asciiTheme="minorEastAsia" w:hAnsiTheme="minorEastAsia" w:cstheme="minorEastAsia" w:hint="eastAsia"/>
          <w:szCs w:val="21"/>
        </w:rPr>
        <w:t>和</w:t>
      </w:r>
      <w:r w:rsidRPr="002B7FB4">
        <w:rPr>
          <w:rFonts w:asciiTheme="minorEastAsia" w:hAnsiTheme="minorEastAsia" w:cstheme="minorEastAsia" w:hint="eastAsia"/>
          <w:b/>
          <w:bCs/>
          <w:szCs w:val="21"/>
          <w:u w:val="single"/>
        </w:rPr>
        <w:t xml:space="preserve">      </w:t>
      </w:r>
      <w:r w:rsidRPr="002B7FB4">
        <w:rPr>
          <w:rFonts w:asciiTheme="minorEastAsia" w:hAnsiTheme="minorEastAsia" w:cstheme="minorEastAsia" w:hint="eastAsia"/>
          <w:b/>
          <w:bCs/>
          <w:szCs w:val="21"/>
        </w:rPr>
        <w:t xml:space="preserve">   </w:t>
      </w:r>
      <w:r w:rsidRPr="002B7FB4">
        <w:rPr>
          <w:rFonts w:asciiTheme="minorEastAsia" w:hAnsiTheme="minorEastAsia" w:cstheme="minorEastAsia" w:hint="eastAsia"/>
          <w:bCs/>
          <w:szCs w:val="21"/>
        </w:rPr>
        <w:t xml:space="preserve">（2分） </w:t>
      </w:r>
    </w:p>
    <w:p w:rsidR="002B7FB4" w:rsidP="00C4287E">
      <w:pPr>
        <w:rPr>
          <w:rFonts w:asciiTheme="minorEastAsia" w:hAnsiTheme="minorEastAsia" w:cstheme="minorEastAsia"/>
          <w:bCs/>
          <w:szCs w:val="21"/>
        </w:rPr>
      </w:pPr>
    </w:p>
    <w:p w:rsidR="00311718" w:rsidP="00C4287E">
      <w:pPr>
        <w:rPr>
          <w:rFonts w:asciiTheme="minorEastAsia" w:hAnsiTheme="minorEastAsia" w:cstheme="minorEastAsia"/>
          <w:bCs/>
          <w:szCs w:val="21"/>
        </w:rPr>
      </w:pPr>
      <w:r w:rsidRPr="002B7FB4">
        <w:rPr>
          <w:rFonts w:asciiTheme="minorEastAsia" w:hAnsiTheme="minorEastAsia" w:cstheme="minorEastAsia" w:hint="eastAsia"/>
          <w:bCs/>
          <w:szCs w:val="21"/>
        </w:rPr>
        <w:t xml:space="preserve">20、请简要说说你对尾联的理解 </w:t>
      </w:r>
      <w:r>
        <w:rPr>
          <w:rFonts w:asciiTheme="minorEastAsia" w:hAnsiTheme="minorEastAsia" w:cstheme="minorEastAsia" w:hint="eastAsia"/>
          <w:bCs/>
          <w:szCs w:val="21"/>
        </w:rPr>
        <w:t>。（4分）</w:t>
      </w:r>
    </w:p>
    <w:p w:rsidR="002B7FB4" w:rsidRPr="006B11DE" w:rsidP="00C4287E">
      <w:pPr>
        <w:rPr>
          <w:rFonts w:asciiTheme="minorEastAsia" w:hAnsiTheme="minorEastAsia" w:cstheme="minorEastAsia"/>
          <w:b/>
          <w:bCs/>
          <w:szCs w:val="21"/>
          <w:u w:val="single"/>
        </w:rPr>
      </w:pPr>
      <w:r>
        <w:rPr>
          <w:rFonts w:asciiTheme="minorEastAsia" w:hAnsiTheme="minorEastAsia" w:cstheme="minorEastAsia" w:hint="eastAsia"/>
          <w:bCs/>
          <w:szCs w:val="21"/>
        </w:rPr>
        <w:t xml:space="preserve">   </w:t>
      </w:r>
      <w:r w:rsidRPr="006B11DE">
        <w:rPr>
          <w:rFonts w:asciiTheme="minorEastAsia" w:hAnsiTheme="minorEastAsia" w:cstheme="minorEastAsia" w:hint="eastAsia"/>
          <w:bCs/>
          <w:szCs w:val="21"/>
          <w:u w:val="single"/>
        </w:rPr>
        <w:t xml:space="preserve">                                                                 </w:t>
      </w:r>
    </w:p>
    <w:p w:rsidR="006B11DE" w:rsidP="00C4287E">
      <w:pPr>
        <w:rPr>
          <w:rFonts w:asciiTheme="minorEastAsia" w:hAnsiTheme="minorEastAsia" w:cstheme="minorEastAsia"/>
          <w:b/>
          <w:bCs/>
          <w:sz w:val="24"/>
          <w:szCs w:val="21"/>
        </w:rPr>
      </w:pPr>
    </w:p>
    <w:p w:rsidR="00C4287E" w:rsidP="00C4287E">
      <w:pPr>
        <w:rPr>
          <w:rFonts w:asciiTheme="minorEastAsia" w:hAnsiTheme="minorEastAsia" w:cstheme="minorEastAsia"/>
          <w:b/>
          <w:bCs/>
          <w:sz w:val="24"/>
          <w:szCs w:val="21"/>
        </w:rPr>
      </w:pPr>
      <w:r w:rsidRPr="008436EA">
        <w:rPr>
          <w:rFonts w:asciiTheme="minorEastAsia" w:hAnsiTheme="minorEastAsia" w:cstheme="minorEastAsia" w:hint="eastAsia"/>
          <w:bCs/>
          <w:sz w:val="24"/>
          <w:szCs w:val="21"/>
        </w:rPr>
        <w:t>(</w:t>
      </w:r>
      <w:r w:rsidRPr="008436EA" w:rsidR="008436EA">
        <w:rPr>
          <w:rFonts w:asciiTheme="minorEastAsia" w:hAnsiTheme="minorEastAsia" w:cstheme="minorEastAsia" w:hint="eastAsia"/>
          <w:bCs/>
          <w:sz w:val="24"/>
          <w:szCs w:val="21"/>
        </w:rPr>
        <w:t>二</w:t>
      </w:r>
      <w:r w:rsidRPr="008436EA">
        <w:rPr>
          <w:rFonts w:asciiTheme="minorEastAsia" w:hAnsiTheme="minorEastAsia" w:cstheme="minorEastAsia" w:hint="eastAsia"/>
          <w:bCs/>
          <w:sz w:val="24"/>
          <w:szCs w:val="21"/>
        </w:rPr>
        <w:t>)文言文阅读（14分</w:t>
      </w:r>
      <w:r>
        <w:rPr>
          <w:rFonts w:asciiTheme="minorEastAsia" w:hAnsiTheme="minorEastAsia" w:cstheme="minorEastAsia" w:hint="eastAsia"/>
          <w:b/>
          <w:bCs/>
          <w:sz w:val="24"/>
          <w:szCs w:val="21"/>
        </w:rPr>
        <w:t>）</w:t>
      </w:r>
    </w:p>
    <w:p w:rsidR="00C4287E" w:rsidP="00C4287E">
      <w:pPr>
        <w:ind w:firstLine="420" w:firstLineChars="200"/>
        <w:rPr>
          <w:rFonts w:asciiTheme="minorEastAsia" w:hAnsiTheme="minorEastAsia" w:cstheme="minorEastAsia"/>
          <w:szCs w:val="21"/>
        </w:rPr>
      </w:pPr>
      <w:r>
        <w:rPr>
          <w:rFonts w:asciiTheme="minorEastAsia" w:hAnsiTheme="minorEastAsia" w:cstheme="minorEastAsia" w:hint="eastAsia"/>
          <w:szCs w:val="21"/>
        </w:rPr>
        <w:t>阅读下面两则文言文,完成</w:t>
      </w:r>
      <w:r w:rsidR="002B7FB4">
        <w:rPr>
          <w:rFonts w:asciiTheme="minorEastAsia" w:hAnsiTheme="minorEastAsia" w:cstheme="minorEastAsia" w:hint="eastAsia"/>
          <w:szCs w:val="21"/>
        </w:rPr>
        <w:t>21</w:t>
      </w:r>
      <w:r>
        <w:rPr>
          <w:rFonts w:asciiTheme="minorEastAsia" w:hAnsiTheme="minorEastAsia" w:cstheme="minorEastAsia" w:hint="eastAsia"/>
          <w:szCs w:val="21"/>
        </w:rPr>
        <w:t>-24题。</w:t>
      </w:r>
    </w:p>
    <w:p w:rsidR="002B7FB4" w:rsidP="00C4287E">
      <w:pPr>
        <w:ind w:firstLine="420" w:firstLineChars="200"/>
        <w:rPr>
          <w:rFonts w:ascii="Arial" w:hAnsi="Arial" w:cs="Arial"/>
          <w:szCs w:val="21"/>
        </w:rPr>
      </w:pPr>
    </w:p>
    <w:p w:rsidR="002B7FB4" w:rsidP="00C4287E">
      <w:pPr>
        <w:ind w:firstLine="420" w:firstLineChars="200"/>
        <w:rPr>
          <w:rFonts w:ascii="Arial" w:hAnsi="Arial" w:cs="Arial"/>
          <w:szCs w:val="21"/>
        </w:rPr>
      </w:pPr>
      <w:r>
        <w:rPr>
          <w:rFonts w:ascii="Arial" w:hAnsi="Arial" w:cs="Arial" w:hint="eastAsia"/>
          <w:szCs w:val="21"/>
        </w:rPr>
        <w:t>【甲】</w:t>
      </w:r>
      <w:r>
        <w:rPr>
          <w:rFonts w:ascii="Arial" w:hAnsi="Arial" w:cs="Arial"/>
          <w:szCs w:val="21"/>
        </w:rPr>
        <w:t>见渔人，乃大惊，问所从来。具答之。便要还家，设酒杀鸡作食。村中闻有此人，咸来问讯。自云先世避秦时乱，率妻子邑人来此绝境，不复出焉，遂与外人间隔。问今是何世，乃不知有汉，无论魏晋。此人一一为具言所闻，皆叹惋。余人各复延至其家，皆出酒食。停数日，辞去。此中人语云：</w:t>
      </w:r>
      <w:r>
        <w:rPr>
          <w:rFonts w:ascii="Arial" w:hAnsi="Arial" w:cs="Arial"/>
          <w:szCs w:val="21"/>
        </w:rPr>
        <w:t>“</w:t>
      </w:r>
      <w:r>
        <w:rPr>
          <w:rFonts w:ascii="Arial" w:hAnsi="Arial" w:cs="Arial"/>
          <w:szCs w:val="21"/>
        </w:rPr>
        <w:t>不足为外人道也。</w:t>
      </w:r>
      <w:r>
        <w:rPr>
          <w:rFonts w:ascii="Arial" w:hAnsi="Arial" w:cs="Arial"/>
          <w:szCs w:val="21"/>
        </w:rPr>
        <w:t>”</w:t>
      </w:r>
      <w:r>
        <w:rPr>
          <w:rFonts w:ascii="Arial" w:hAnsi="Arial" w:cs="Arial" w:hint="eastAsia"/>
          <w:szCs w:val="21"/>
        </w:rPr>
        <w:t xml:space="preserve">   </w:t>
      </w:r>
      <w:r>
        <w:rPr>
          <w:rFonts w:ascii="Arial" w:hAnsi="Arial" w:cs="Arial" w:hint="eastAsia"/>
          <w:szCs w:val="21"/>
        </w:rPr>
        <w:t>（节选《桃花源记》）</w:t>
      </w:r>
    </w:p>
    <w:p w:rsidR="002B7FB4" w:rsidP="00C4287E">
      <w:pPr>
        <w:ind w:firstLine="420" w:firstLineChars="200"/>
        <w:rPr>
          <w:rFonts w:asciiTheme="minorEastAsia" w:hAnsiTheme="minorEastAsia" w:cstheme="minorEastAsia"/>
          <w:szCs w:val="21"/>
        </w:rPr>
      </w:pPr>
    </w:p>
    <w:p w:rsidR="002B7FB4" w:rsidP="008436EA">
      <w:pPr>
        <w:pStyle w:val="text2"/>
        <w:shd w:val="clear" w:color="auto" w:fill="FFFFFF"/>
        <w:spacing w:line="260" w:lineRule="atLeast"/>
        <w:ind w:firstLine="525" w:firstLineChars="250"/>
        <w:rPr>
          <w:rFonts w:ascii="Arial" w:hAnsi="Arial" w:cs="Arial"/>
        </w:rPr>
      </w:pPr>
      <w:r>
        <w:rPr>
          <w:rFonts w:asciiTheme="minorEastAsia" w:hAnsiTheme="minorEastAsia" w:cstheme="minorEastAsia" w:hint="eastAsia"/>
        </w:rPr>
        <w:t>【乙】</w:t>
      </w:r>
      <w:r>
        <w:rPr>
          <w:rFonts w:ascii="Arial" w:hAnsi="Arial" w:cs="Arial"/>
        </w:rPr>
        <w:t>水陆草木之花，可爱者甚蕃。晋</w:t>
      </w:r>
      <w:r>
        <w:rPr>
          <w:rFonts w:ascii="Arial" w:hAnsi="Arial" w:cs="Arial" w:hint="eastAsia"/>
        </w:rPr>
        <w:t>陶渊明</w:t>
      </w:r>
      <w:r>
        <w:rPr>
          <w:rFonts w:ascii="Arial" w:hAnsi="Arial" w:cs="Arial"/>
        </w:rPr>
        <w:t>独爱菊。自李唐来，世人盛爱牡丹。予独爱莲之出淤泥而不染，濯清涟而不妖，中通外直，不蔓不枝，香远益清，亭亭净植，可远观而不可亵玩焉。</w:t>
      </w:r>
      <w:r>
        <w:rPr>
          <w:rFonts w:ascii="Arial" w:hAnsi="Arial" w:cs="Arial"/>
        </w:rPr>
        <w:t xml:space="preserve"> </w:t>
      </w:r>
      <w:r>
        <w:rPr>
          <w:rFonts w:ascii="Arial" w:hAnsi="Arial" w:cs="Arial"/>
        </w:rPr>
        <w:br/>
      </w:r>
      <w:r>
        <w:rPr>
          <w:rFonts w:ascii="Arial" w:hAnsi="Arial" w:cs="Arial"/>
        </w:rPr>
        <w:t>　　予谓菊，花之隐逸者也；牡丹，花之富贵者也；莲，花之君子者也。噫！菊之爱，陶后鲜有闻；莲之爱，同予者何人</w:t>
      </w:r>
      <w:r>
        <w:rPr>
          <w:rFonts w:ascii="Arial" w:hAnsi="Arial" w:cs="Arial"/>
        </w:rPr>
        <w:t xml:space="preserve">? </w:t>
      </w:r>
      <w:r>
        <w:rPr>
          <w:rFonts w:ascii="Arial" w:hAnsi="Arial" w:cs="Arial"/>
        </w:rPr>
        <w:t>牡丹之爱，宜乎众矣。</w:t>
      </w:r>
      <w:r>
        <w:rPr>
          <w:rFonts w:ascii="Arial" w:hAnsi="Arial" w:cs="Arial" w:hint="eastAsia"/>
        </w:rPr>
        <w:t xml:space="preserve">   </w:t>
      </w:r>
      <w:r>
        <w:rPr>
          <w:rFonts w:ascii="Arial" w:hAnsi="Arial" w:cs="Arial" w:hint="eastAsia"/>
        </w:rPr>
        <w:t>（节选《爱莲说》）</w:t>
      </w:r>
    </w:p>
    <w:p w:rsidR="00BE645A" w:rsidP="002B7FB4">
      <w:pPr>
        <w:pStyle w:val="text2"/>
        <w:shd w:val="clear" w:color="auto" w:fill="FFFFFF"/>
        <w:rPr>
          <w:rFonts w:ascii="Arial" w:hAnsi="Arial" w:cs="Arial"/>
        </w:rPr>
      </w:pPr>
      <w:r>
        <w:rPr>
          <w:rFonts w:ascii="Arial" w:hAnsi="Arial" w:cs="Arial" w:hint="eastAsia"/>
        </w:rPr>
        <w:t>21</w:t>
      </w:r>
      <w:r>
        <w:rPr>
          <w:rFonts w:ascii="Arial" w:hAnsi="Arial" w:cs="Arial" w:hint="eastAsia"/>
        </w:rPr>
        <w:t>、</w:t>
      </w:r>
      <w:r>
        <w:rPr>
          <w:rFonts w:ascii="Arial" w:hAnsi="Arial" w:cs="Arial" w:hint="eastAsia"/>
        </w:rPr>
        <w:t>解释下列句中加点的词语。（</w:t>
      </w:r>
      <w:r>
        <w:rPr>
          <w:rFonts w:ascii="Arial" w:hAnsi="Arial" w:cs="Arial" w:hint="eastAsia"/>
        </w:rPr>
        <w:t>2</w:t>
      </w:r>
      <w:r>
        <w:rPr>
          <w:rFonts w:ascii="Arial" w:hAnsi="Arial" w:cs="Arial" w:hint="eastAsia"/>
        </w:rPr>
        <w:t>分）</w:t>
      </w:r>
    </w:p>
    <w:p w:rsidR="00BE645A" w:rsidP="002B7FB4">
      <w:pPr>
        <w:pStyle w:val="text2"/>
        <w:shd w:val="clear" w:color="auto" w:fill="FFFFFF"/>
        <w:rPr>
          <w:rFonts w:ascii="Arial" w:hAnsi="Arial" w:cs="Arial"/>
        </w:rPr>
      </w:pPr>
      <w:r>
        <w:rPr>
          <w:rFonts w:ascii="Arial" w:hAnsi="Arial" w:cs="Arial" w:hint="eastAsia"/>
        </w:rPr>
        <w:t>（</w:t>
      </w:r>
      <w:r>
        <w:rPr>
          <w:rFonts w:ascii="Arial" w:hAnsi="Arial" w:cs="Arial" w:hint="eastAsia"/>
        </w:rPr>
        <w:t>1</w:t>
      </w:r>
      <w:r>
        <w:rPr>
          <w:rFonts w:ascii="Arial" w:hAnsi="Arial" w:cs="Arial" w:hint="eastAsia"/>
        </w:rPr>
        <w:t>）率妻子邑人来此</w:t>
      </w:r>
      <w:r w:rsidRPr="00D46444">
        <w:rPr>
          <w:rFonts w:ascii="Arial" w:hAnsi="Arial" w:cs="Arial" w:hint="eastAsia"/>
          <w:em w:val="dot"/>
        </w:rPr>
        <w:t>绝境</w:t>
      </w:r>
      <w:r w:rsidR="00D46444">
        <w:rPr>
          <w:rFonts w:ascii="Arial" w:hAnsi="Arial" w:cs="Arial" w:hint="eastAsia"/>
          <w:em w:val="dot"/>
        </w:rPr>
        <w:t xml:space="preserve">  </w:t>
      </w:r>
      <w:r w:rsidRPr="006B11DE" w:rsidR="00D46444">
        <w:rPr>
          <w:rFonts w:ascii="Arial" w:hAnsi="Arial" w:cs="Arial" w:hint="eastAsia"/>
          <w:u w:val="single"/>
          <w:em w:val="dot"/>
        </w:rPr>
        <w:t xml:space="preserve">          </w:t>
      </w:r>
      <w:r w:rsidRPr="00D46444" w:rsidR="00D46444">
        <w:rPr>
          <w:rFonts w:ascii="Arial" w:hAnsi="Arial" w:cs="Arial" w:hint="eastAsia"/>
        </w:rPr>
        <w:t>（</w:t>
      </w:r>
      <w:r w:rsidRPr="00D46444" w:rsidR="00D46444">
        <w:rPr>
          <w:rFonts w:ascii="Arial" w:hAnsi="Arial" w:cs="Arial" w:hint="eastAsia"/>
        </w:rPr>
        <w:t>2</w:t>
      </w:r>
      <w:r w:rsidRPr="00D46444" w:rsidR="00D46444">
        <w:rPr>
          <w:rFonts w:ascii="Arial" w:hAnsi="Arial" w:cs="Arial" w:hint="eastAsia"/>
        </w:rPr>
        <w:t>）</w:t>
      </w:r>
      <w:r w:rsidR="00D46444">
        <w:rPr>
          <w:rFonts w:ascii="Arial" w:hAnsi="Arial" w:cs="Arial" w:hint="eastAsia"/>
        </w:rPr>
        <w:t>陶后</w:t>
      </w:r>
      <w:r w:rsidRPr="00D46444" w:rsidR="00D46444">
        <w:rPr>
          <w:rFonts w:ascii="Arial" w:hAnsi="Arial" w:cs="Arial" w:hint="eastAsia"/>
          <w:em w:val="dot"/>
        </w:rPr>
        <w:t>鲜</w:t>
      </w:r>
      <w:r w:rsidR="00D46444">
        <w:rPr>
          <w:rFonts w:ascii="Arial" w:hAnsi="Arial" w:cs="Arial" w:hint="eastAsia"/>
        </w:rPr>
        <w:t>有闻</w:t>
      </w:r>
      <w:r w:rsidR="006B11DE">
        <w:rPr>
          <w:rFonts w:ascii="Arial" w:hAnsi="Arial" w:cs="Arial" w:hint="eastAsia"/>
        </w:rPr>
        <w:t xml:space="preserve"> </w:t>
      </w:r>
      <w:r w:rsidRPr="006B11DE" w:rsidR="006B11DE">
        <w:rPr>
          <w:rFonts w:ascii="Arial" w:hAnsi="Arial" w:cs="Arial" w:hint="eastAsia"/>
          <w:u w:val="single"/>
        </w:rPr>
        <w:t xml:space="preserve">            </w:t>
      </w:r>
    </w:p>
    <w:p w:rsidR="00D46444" w:rsidP="002B7FB4">
      <w:pPr>
        <w:pStyle w:val="text2"/>
        <w:shd w:val="clear" w:color="auto" w:fill="FFFFFF"/>
        <w:rPr>
          <w:rFonts w:ascii="Arial" w:hAnsi="Arial" w:cs="Arial"/>
        </w:rPr>
      </w:pPr>
      <w:r>
        <w:rPr>
          <w:rFonts w:ascii="Arial" w:hAnsi="Arial" w:cs="Arial" w:hint="eastAsia"/>
        </w:rPr>
        <w:t>22</w:t>
      </w:r>
      <w:r>
        <w:rPr>
          <w:rFonts w:ascii="Arial" w:hAnsi="Arial" w:cs="Arial" w:hint="eastAsia"/>
        </w:rPr>
        <w:t>、用现代汉语翻译下面的句子（</w:t>
      </w:r>
      <w:r>
        <w:rPr>
          <w:rFonts w:ascii="Arial" w:hAnsi="Arial" w:cs="Arial" w:hint="eastAsia"/>
        </w:rPr>
        <w:t>4</w:t>
      </w:r>
      <w:r>
        <w:rPr>
          <w:rFonts w:ascii="Arial" w:hAnsi="Arial" w:cs="Arial" w:hint="eastAsia"/>
        </w:rPr>
        <w:t>分）</w:t>
      </w:r>
    </w:p>
    <w:p w:rsidR="00D46444" w:rsidP="002B7FB4">
      <w:pPr>
        <w:pStyle w:val="text2"/>
        <w:shd w:val="clear" w:color="auto" w:fill="FFFFFF"/>
        <w:rPr>
          <w:rFonts w:ascii="Arial" w:hAnsi="Arial" w:cs="Arial"/>
        </w:rPr>
      </w:pPr>
      <w:r>
        <w:rPr>
          <w:rFonts w:ascii="Arial" w:hAnsi="Arial" w:cs="Arial" w:hint="eastAsia"/>
        </w:rPr>
        <w:t>（</w:t>
      </w:r>
      <w:r>
        <w:rPr>
          <w:rFonts w:ascii="Arial" w:hAnsi="Arial" w:cs="Arial" w:hint="eastAsia"/>
        </w:rPr>
        <w:t>1</w:t>
      </w:r>
      <w:r>
        <w:rPr>
          <w:rFonts w:ascii="Arial" w:hAnsi="Arial" w:cs="Arial" w:hint="eastAsia"/>
        </w:rPr>
        <w:t>）便要还家，设酒杀鸡作食。</w:t>
      </w:r>
    </w:p>
    <w:p w:rsidR="00D46444" w:rsidP="002B7FB4">
      <w:pPr>
        <w:pStyle w:val="text2"/>
        <w:shd w:val="clear" w:color="auto" w:fill="FFFFFF"/>
        <w:rPr>
          <w:rFonts w:ascii="Arial" w:hAnsi="Arial" w:cs="Arial"/>
        </w:rPr>
      </w:pPr>
      <w:r>
        <w:rPr>
          <w:rFonts w:ascii="Arial" w:hAnsi="Arial" w:cs="Arial" w:hint="eastAsia"/>
        </w:rPr>
        <w:t>（</w:t>
      </w:r>
      <w:r>
        <w:rPr>
          <w:rFonts w:ascii="Arial" w:hAnsi="Arial" w:cs="Arial" w:hint="eastAsia"/>
        </w:rPr>
        <w:t>2</w:t>
      </w:r>
      <w:r>
        <w:rPr>
          <w:rFonts w:ascii="Arial" w:hAnsi="Arial" w:cs="Arial" w:hint="eastAsia"/>
        </w:rPr>
        <w:t>）莲之爱，同予者何人？</w:t>
      </w:r>
    </w:p>
    <w:p w:rsidR="00D46444" w:rsidP="002B7FB4">
      <w:pPr>
        <w:pStyle w:val="text2"/>
        <w:shd w:val="clear" w:color="auto" w:fill="FFFFFF"/>
        <w:rPr>
          <w:rFonts w:ascii="Arial" w:hAnsi="Arial" w:cs="Arial"/>
        </w:rPr>
      </w:pPr>
      <w:r>
        <w:rPr>
          <w:rFonts w:ascii="Arial" w:hAnsi="Arial" w:cs="Arial" w:hint="eastAsia"/>
        </w:rPr>
        <w:t>23</w:t>
      </w:r>
      <w:r>
        <w:rPr>
          <w:rFonts w:ascii="Arial" w:hAnsi="Arial" w:cs="Arial" w:hint="eastAsia"/>
        </w:rPr>
        <w:t>、下列句子停顿划分正确的一项是（</w:t>
      </w:r>
      <w:r>
        <w:rPr>
          <w:rFonts w:ascii="Arial" w:hAnsi="Arial" w:cs="Arial" w:hint="eastAsia"/>
        </w:rPr>
        <w:t xml:space="preserve">   </w:t>
      </w:r>
      <w:r>
        <w:rPr>
          <w:rFonts w:ascii="Arial" w:hAnsi="Arial" w:cs="Arial" w:hint="eastAsia"/>
        </w:rPr>
        <w:t>）（</w:t>
      </w:r>
      <w:r>
        <w:rPr>
          <w:rFonts w:ascii="Arial" w:hAnsi="Arial" w:cs="Arial" w:hint="eastAsia"/>
        </w:rPr>
        <w:t>3</w:t>
      </w:r>
      <w:r>
        <w:rPr>
          <w:rFonts w:ascii="Arial" w:hAnsi="Arial" w:cs="Arial" w:hint="eastAsia"/>
        </w:rPr>
        <w:t>分）</w:t>
      </w:r>
    </w:p>
    <w:p w:rsidR="00D46444" w:rsidP="002B7FB4">
      <w:pPr>
        <w:pStyle w:val="text2"/>
        <w:shd w:val="clear" w:color="auto" w:fill="FFFFFF"/>
        <w:rPr>
          <w:rFonts w:ascii="Arial" w:hAnsi="Arial" w:cs="Arial"/>
        </w:rPr>
      </w:pPr>
      <w:r>
        <w:rPr>
          <w:rFonts w:ascii="Arial" w:hAnsi="Arial" w:cs="Arial" w:hint="eastAsia"/>
        </w:rPr>
        <w:t xml:space="preserve">A  </w:t>
      </w:r>
      <w:r w:rsidR="005E276C">
        <w:rPr>
          <w:rFonts w:ascii="Arial" w:hAnsi="Arial" w:cs="Arial" w:hint="eastAsia"/>
        </w:rPr>
        <w:t>余人各复</w:t>
      </w:r>
      <w:r>
        <w:rPr>
          <w:rFonts w:ascii="Arial" w:hAnsi="Arial" w:cs="Arial" w:hint="eastAsia"/>
        </w:rPr>
        <w:t>延至</w:t>
      </w:r>
      <w:r w:rsidR="005E276C">
        <w:rPr>
          <w:rFonts w:ascii="Arial" w:hAnsi="Arial" w:cs="Arial" w:hint="eastAsia"/>
        </w:rPr>
        <w:t>∕</w:t>
      </w:r>
      <w:r>
        <w:rPr>
          <w:rFonts w:ascii="Arial" w:hAnsi="Arial" w:cs="Arial" w:hint="eastAsia"/>
        </w:rPr>
        <w:t>其家</w:t>
      </w:r>
      <w:r>
        <w:rPr>
          <w:rFonts w:ascii="Arial" w:hAnsi="Arial" w:cs="Arial" w:hint="eastAsia"/>
        </w:rPr>
        <w:t xml:space="preserve">            B  </w:t>
      </w:r>
      <w:r>
        <w:rPr>
          <w:rFonts w:ascii="Arial" w:hAnsi="Arial" w:cs="Arial" w:hint="eastAsia"/>
        </w:rPr>
        <w:t>此人∕一一为∕具言所闻</w:t>
      </w:r>
    </w:p>
    <w:p w:rsidR="00D46444" w:rsidP="002B7FB4">
      <w:pPr>
        <w:pStyle w:val="text2"/>
        <w:shd w:val="clear" w:color="auto" w:fill="FFFFFF"/>
        <w:rPr>
          <w:rFonts w:ascii="Arial" w:hAnsi="Arial" w:cs="Arial"/>
        </w:rPr>
      </w:pPr>
      <w:r>
        <w:rPr>
          <w:rFonts w:ascii="Arial" w:hAnsi="Arial" w:cs="Arial" w:hint="eastAsia"/>
        </w:rPr>
        <w:t xml:space="preserve">C </w:t>
      </w:r>
      <w:r>
        <w:rPr>
          <w:rFonts w:ascii="Arial" w:hAnsi="Arial" w:cs="Arial" w:hint="eastAsia"/>
        </w:rPr>
        <w:t>可远观而∕不可亵玩焉</w:t>
      </w:r>
      <w:r>
        <w:rPr>
          <w:rFonts w:ascii="Arial" w:hAnsi="Arial" w:cs="Arial" w:hint="eastAsia"/>
        </w:rPr>
        <w:t xml:space="preserve">           D  </w:t>
      </w:r>
      <w:r>
        <w:rPr>
          <w:rFonts w:ascii="Arial" w:hAnsi="Arial" w:cs="Arial" w:hint="eastAsia"/>
        </w:rPr>
        <w:t>同予者∕何人</w:t>
      </w:r>
    </w:p>
    <w:p w:rsidR="002B7FB4" w:rsidRPr="00E23C09" w:rsidP="00E23C09">
      <w:pPr>
        <w:pStyle w:val="text2"/>
        <w:shd w:val="clear" w:color="auto" w:fill="FFFFFF"/>
        <w:rPr>
          <w:rFonts w:ascii="Arial" w:hAnsi="Arial" w:cs="Arial"/>
          <w:em w:val="dot"/>
        </w:rPr>
      </w:pPr>
      <w:r>
        <w:rPr>
          <w:rFonts w:ascii="Arial" w:hAnsi="Arial" w:cs="Arial" w:hint="eastAsia"/>
        </w:rPr>
        <w:t>24</w:t>
      </w:r>
      <w:r>
        <w:rPr>
          <w:rFonts w:ascii="Arial" w:hAnsi="Arial" w:cs="Arial" w:hint="eastAsia"/>
        </w:rPr>
        <w:t>、你学过了陶渊明和周敦颐的文章，请简要写出他们品格的异同。（</w:t>
      </w:r>
      <w:r>
        <w:rPr>
          <w:rFonts w:ascii="Arial" w:hAnsi="Arial" w:cs="Arial" w:hint="eastAsia"/>
        </w:rPr>
        <w:t>5</w:t>
      </w:r>
      <w:r>
        <w:rPr>
          <w:rFonts w:ascii="Arial" w:hAnsi="Arial" w:cs="Arial" w:hint="eastAsia"/>
        </w:rPr>
        <w:t>分）</w:t>
      </w:r>
    </w:p>
    <w:p w:rsidR="00C4287E" w:rsidP="00C4287E">
      <w:pPr>
        <w:rPr>
          <w:rFonts w:asciiTheme="minorEastAsia" w:hAnsiTheme="minorEastAsia" w:cstheme="minorEastAsia"/>
          <w:b/>
          <w:bCs/>
          <w:sz w:val="24"/>
          <w:szCs w:val="21"/>
        </w:rPr>
      </w:pPr>
      <w:r>
        <w:rPr>
          <w:rFonts w:asciiTheme="minorEastAsia" w:hAnsiTheme="minorEastAsia" w:cstheme="minorEastAsia" w:hint="eastAsia"/>
          <w:b/>
          <w:bCs/>
          <w:sz w:val="24"/>
          <w:szCs w:val="21"/>
        </w:rPr>
        <w:t>四、名著阅读（10分，每空一分）</w:t>
      </w:r>
    </w:p>
    <w:p w:rsidR="00E23C09" w:rsidRPr="000C6FE8" w:rsidP="00E23C09">
      <w:pPr>
        <w:rPr>
          <w:rFonts w:asciiTheme="minorEastAsia" w:hAnsiTheme="minorEastAsia" w:cstheme="minorEastAsia"/>
          <w:bCs/>
          <w:szCs w:val="21"/>
        </w:rPr>
      </w:pPr>
      <w:r w:rsidRPr="000C6FE8">
        <w:rPr>
          <w:rFonts w:asciiTheme="minorEastAsia" w:hAnsiTheme="minorEastAsia" w:cstheme="minorEastAsia" w:hint="eastAsia"/>
          <w:bCs/>
          <w:szCs w:val="21"/>
        </w:rPr>
        <w:t>25、填空（4分）</w:t>
      </w:r>
    </w:p>
    <w:p w:rsidR="008D4825" w:rsidRPr="000C6FE8" w:rsidP="00E23C09">
      <w:pPr>
        <w:rPr>
          <w:rFonts w:asciiTheme="minorEastAsia" w:hAnsiTheme="minorEastAsia" w:cstheme="minorEastAsia"/>
          <w:bCs/>
          <w:szCs w:val="21"/>
        </w:rPr>
      </w:pPr>
      <w:r w:rsidRPr="000C6FE8">
        <w:rPr>
          <w:rFonts w:asciiTheme="minorEastAsia" w:hAnsiTheme="minorEastAsia" w:cstheme="minorEastAsia" w:hint="eastAsia"/>
          <w:bCs/>
          <w:szCs w:val="21"/>
        </w:rPr>
        <w:t xml:space="preserve">  </w:t>
      </w:r>
      <w:r w:rsidRPr="000C6FE8">
        <w:rPr>
          <w:rFonts w:asciiTheme="minorEastAsia" w:hAnsiTheme="minorEastAsia" w:cstheme="minorEastAsia" w:hint="eastAsia"/>
          <w:bCs/>
          <w:szCs w:val="21"/>
          <w:u w:val="single"/>
        </w:rPr>
        <w:t xml:space="preserve">         </w:t>
      </w:r>
      <w:r w:rsidRPr="000C6FE8">
        <w:rPr>
          <w:rFonts w:asciiTheme="minorEastAsia" w:hAnsiTheme="minorEastAsia" w:cstheme="minorEastAsia" w:hint="eastAsia"/>
          <w:bCs/>
          <w:szCs w:val="21"/>
        </w:rPr>
        <w:t xml:space="preserve">（作者）的《童年》是一部 </w:t>
      </w:r>
      <w:r w:rsidRPr="000C6FE8">
        <w:rPr>
          <w:rFonts w:asciiTheme="minorEastAsia" w:hAnsiTheme="minorEastAsia" w:cstheme="minorEastAsia" w:hint="eastAsia"/>
          <w:bCs/>
          <w:szCs w:val="21"/>
          <w:u w:val="single"/>
        </w:rPr>
        <w:t xml:space="preserve">      </w:t>
      </w:r>
      <w:r w:rsidRPr="000C6FE8">
        <w:rPr>
          <w:rFonts w:asciiTheme="minorEastAsia" w:hAnsiTheme="minorEastAsia" w:cstheme="minorEastAsia" w:hint="eastAsia"/>
          <w:bCs/>
          <w:szCs w:val="21"/>
        </w:rPr>
        <w:t>体小说，但作者不仅仅是在写个人的遭遇，而是通过个人的苦难生活，来反映俄罗斯人民的苦难历史。</w:t>
      </w:r>
    </w:p>
    <w:p w:rsidR="000C6FE8" w:rsidP="00E23C09">
      <w:pPr>
        <w:rPr>
          <w:rFonts w:asciiTheme="minorEastAsia" w:hAnsiTheme="minorEastAsia" w:cstheme="minorEastAsia"/>
          <w:bCs/>
          <w:szCs w:val="21"/>
        </w:rPr>
      </w:pPr>
    </w:p>
    <w:p w:rsidR="000C6FE8" w:rsidRPr="000C6FE8" w:rsidP="00E23C09">
      <w:pPr>
        <w:rPr>
          <w:rFonts w:asciiTheme="minorEastAsia" w:hAnsiTheme="minorEastAsia" w:cstheme="minorEastAsia"/>
          <w:bCs/>
          <w:szCs w:val="21"/>
        </w:rPr>
      </w:pPr>
      <w:r w:rsidRPr="000C6FE8">
        <w:rPr>
          <w:rFonts w:asciiTheme="minorEastAsia" w:hAnsiTheme="minorEastAsia" w:cstheme="minorEastAsia" w:hint="eastAsia"/>
          <w:bCs/>
          <w:szCs w:val="21"/>
        </w:rPr>
        <w:t>26、名著片段阅读。（6分）</w:t>
      </w:r>
    </w:p>
    <w:p w:rsidR="000C6FE8" w:rsidP="000C6FE8">
      <w:pPr>
        <w:ind w:firstLine="420" w:firstLineChars="200"/>
        <w:rPr>
          <w:rFonts w:cs="Segoe UI"/>
          <w:color w:val="1E1E1E"/>
          <w:szCs w:val="21"/>
        </w:rPr>
      </w:pPr>
    </w:p>
    <w:p w:rsidR="000C6FE8" w:rsidP="000C6FE8">
      <w:pPr>
        <w:ind w:firstLine="420" w:firstLineChars="200"/>
        <w:rPr>
          <w:rFonts w:cs="Segoe UI"/>
          <w:color w:val="1E1E1E"/>
          <w:szCs w:val="21"/>
        </w:rPr>
      </w:pPr>
      <w:r w:rsidRPr="000C6FE8">
        <w:rPr>
          <w:rFonts w:cs="Segoe UI" w:hint="eastAsia"/>
          <w:color w:val="1E1E1E"/>
          <w:szCs w:val="21"/>
        </w:rPr>
        <w:t>现在，怎能占点便宜，他就怎办。多吸人家一支烟卷，买东西使出个假铜子去，喝豆汁多吃几块咸菜，都使他觉到满意。他也学会跟朋友们借钱，借了还不想还；逼急了他可以耍无赖。起初人家都知道他是好体面讲信用的人，所以他一张嘴，就把钱借到。他利用着这点人格的残余到处去借，借着如白捡，借到手便顺手儿花去。人家要债，他会作出极可怜的样</w:t>
      </w:r>
      <w:r w:rsidRPr="000C6FE8">
        <w:rPr>
          <w:rFonts w:cs="Segoe UI" w:hint="eastAsia"/>
          <w:color w:val="1E1E1E"/>
          <w:szCs w:val="21"/>
        </w:rPr>
        <w:t>子去央求宽限，这样一来，他连一个铜子也借不到了。他开始去骗钱花，凡是以前他所混过的宅门，他都去拜访，主人也好，仆人也好，见面他会编一套谎，骗几个钱；没有钱，他央求赏给点破衣服，衣服到手马上也变了钱，钱马上变了烟酒；他竟变成这个样子。</w:t>
      </w:r>
    </w:p>
    <w:p w:rsidR="000C6FE8" w:rsidP="000C6FE8">
      <w:pPr>
        <w:ind w:firstLine="420" w:firstLineChars="200"/>
        <w:rPr>
          <w:rFonts w:cs="Segoe UI"/>
          <w:color w:val="1E1E1E"/>
          <w:szCs w:val="21"/>
        </w:rPr>
      </w:pPr>
    </w:p>
    <w:p w:rsidR="000C6FE8" w:rsidP="000C6FE8">
      <w:pPr>
        <w:ind w:firstLine="420" w:firstLineChars="200"/>
        <w:rPr>
          <w:rFonts w:cs="Segoe UI"/>
          <w:color w:val="1E1E1E"/>
          <w:szCs w:val="21"/>
        </w:rPr>
      </w:pPr>
      <w:r>
        <w:rPr>
          <w:rFonts w:cs="Segoe UI" w:hint="eastAsia"/>
          <w:color w:val="1E1E1E"/>
          <w:szCs w:val="21"/>
        </w:rPr>
        <w:t>（</w:t>
      </w:r>
      <w:r>
        <w:rPr>
          <w:rFonts w:cs="Segoe UI" w:hint="eastAsia"/>
          <w:color w:val="1E1E1E"/>
          <w:szCs w:val="21"/>
        </w:rPr>
        <w:t>1</w:t>
      </w:r>
      <w:r>
        <w:rPr>
          <w:rFonts w:cs="Segoe UI" w:hint="eastAsia"/>
          <w:color w:val="1E1E1E"/>
          <w:szCs w:val="21"/>
        </w:rPr>
        <w:t>）上述文字选自《</w:t>
      </w:r>
      <w:r w:rsidRPr="000C6FE8">
        <w:rPr>
          <w:rFonts w:cs="Segoe UI" w:hint="eastAsia"/>
          <w:color w:val="1E1E1E"/>
          <w:szCs w:val="21"/>
          <w:u w:val="single"/>
        </w:rPr>
        <w:t xml:space="preserve">          </w:t>
      </w:r>
      <w:r>
        <w:rPr>
          <w:rFonts w:cs="Segoe UI" w:hint="eastAsia"/>
          <w:color w:val="1E1E1E"/>
          <w:szCs w:val="21"/>
        </w:rPr>
        <w:t>》，作者是</w:t>
      </w:r>
      <w:r w:rsidRPr="000C6FE8">
        <w:rPr>
          <w:rFonts w:cs="Segoe UI" w:hint="eastAsia"/>
          <w:color w:val="1E1E1E"/>
          <w:szCs w:val="21"/>
          <w:u w:val="single"/>
        </w:rPr>
        <w:t xml:space="preserve">       </w:t>
      </w:r>
      <w:r w:rsidRPr="000C6FE8">
        <w:rPr>
          <w:rFonts w:cs="Segoe UI" w:hint="eastAsia"/>
          <w:color w:val="1E1E1E"/>
          <w:szCs w:val="21"/>
        </w:rPr>
        <w:t xml:space="preserve"> </w:t>
      </w:r>
      <w:r w:rsidRPr="000C6FE8">
        <w:rPr>
          <w:rFonts w:cs="Segoe UI" w:hint="eastAsia"/>
          <w:color w:val="1E1E1E"/>
          <w:szCs w:val="21"/>
        </w:rPr>
        <w:t>。</w:t>
      </w:r>
      <w:r>
        <w:rPr>
          <w:rFonts w:cs="Segoe UI" w:hint="eastAsia"/>
          <w:color w:val="1E1E1E"/>
          <w:szCs w:val="21"/>
        </w:rPr>
        <w:t>（</w:t>
      </w:r>
      <w:r>
        <w:rPr>
          <w:rFonts w:cs="Segoe UI" w:hint="eastAsia"/>
          <w:color w:val="1E1E1E"/>
          <w:szCs w:val="21"/>
        </w:rPr>
        <w:t>2</w:t>
      </w:r>
      <w:r>
        <w:rPr>
          <w:rFonts w:cs="Segoe UI" w:hint="eastAsia"/>
          <w:color w:val="1E1E1E"/>
          <w:szCs w:val="21"/>
        </w:rPr>
        <w:t>分）</w:t>
      </w:r>
    </w:p>
    <w:p w:rsidR="006B11DE" w:rsidP="000C6FE8">
      <w:pPr>
        <w:ind w:firstLine="420" w:firstLineChars="200"/>
        <w:rPr>
          <w:rFonts w:cs="Segoe UI"/>
          <w:color w:val="1E1E1E"/>
          <w:szCs w:val="21"/>
        </w:rPr>
      </w:pPr>
    </w:p>
    <w:p w:rsidR="000C6FE8" w:rsidP="000C6FE8">
      <w:pPr>
        <w:ind w:firstLine="420" w:firstLineChars="200"/>
        <w:rPr>
          <w:rFonts w:cs="Segoe UI"/>
          <w:color w:val="1E1E1E"/>
          <w:szCs w:val="21"/>
        </w:rPr>
      </w:pPr>
      <w:r>
        <w:rPr>
          <w:rFonts w:cs="Segoe UI" w:hint="eastAsia"/>
          <w:color w:val="1E1E1E"/>
          <w:szCs w:val="21"/>
        </w:rPr>
        <w:t>（</w:t>
      </w:r>
      <w:r>
        <w:rPr>
          <w:rFonts w:cs="Segoe UI" w:hint="eastAsia"/>
          <w:color w:val="1E1E1E"/>
          <w:szCs w:val="21"/>
        </w:rPr>
        <w:t>2</w:t>
      </w:r>
      <w:r>
        <w:rPr>
          <w:rFonts w:cs="Segoe UI" w:hint="eastAsia"/>
          <w:color w:val="1E1E1E"/>
          <w:szCs w:val="21"/>
        </w:rPr>
        <w:t>）选文从三方面写祥子的无赖，依据提示，补充内容。（</w:t>
      </w:r>
      <w:r>
        <w:rPr>
          <w:rFonts w:cs="Segoe UI" w:hint="eastAsia"/>
          <w:color w:val="1E1E1E"/>
          <w:szCs w:val="21"/>
        </w:rPr>
        <w:t>2</w:t>
      </w:r>
      <w:r>
        <w:rPr>
          <w:rFonts w:cs="Segoe UI" w:hint="eastAsia"/>
          <w:color w:val="1E1E1E"/>
          <w:szCs w:val="21"/>
        </w:rPr>
        <w:t>分）</w:t>
      </w:r>
    </w:p>
    <w:p w:rsidR="000C6FE8" w:rsidP="000C6FE8">
      <w:pPr>
        <w:ind w:firstLine="420" w:firstLineChars="200"/>
        <w:rPr>
          <w:rFonts w:cs="Segoe UI"/>
          <w:color w:val="1E1E1E"/>
          <w:szCs w:val="21"/>
        </w:rPr>
      </w:pPr>
      <w:r>
        <w:rPr>
          <w:rFonts w:cs="Segoe UI" w:hint="eastAsia"/>
          <w:color w:val="1E1E1E"/>
          <w:szCs w:val="21"/>
        </w:rPr>
        <w:t>爱占小便宜</w:t>
      </w:r>
      <w:r>
        <w:rPr>
          <w:rFonts w:cs="Segoe UI" w:hint="eastAsia"/>
          <w:color w:val="1E1E1E"/>
          <w:szCs w:val="21"/>
        </w:rPr>
        <w:t xml:space="preserve">    </w:t>
      </w:r>
      <w:r>
        <w:rPr>
          <w:rFonts w:cs="Segoe UI" w:hint="eastAsia"/>
          <w:color w:val="1E1E1E"/>
          <w:szCs w:val="21"/>
        </w:rPr>
        <w:t>→</w:t>
      </w:r>
      <w:r>
        <w:rPr>
          <w:rFonts w:cs="Segoe UI" w:hint="eastAsia"/>
          <w:color w:val="1E1E1E"/>
          <w:szCs w:val="21"/>
        </w:rPr>
        <w:t xml:space="preserve">  </w:t>
      </w:r>
      <w:r w:rsidRPr="000C6FE8">
        <w:rPr>
          <w:rFonts w:cs="Segoe UI" w:hint="eastAsia"/>
          <w:color w:val="1E1E1E"/>
          <w:szCs w:val="21"/>
          <w:u w:val="single"/>
        </w:rPr>
        <w:t xml:space="preserve">         </w:t>
      </w:r>
      <w:r>
        <w:rPr>
          <w:rFonts w:cs="Segoe UI" w:hint="eastAsia"/>
          <w:color w:val="1E1E1E"/>
          <w:szCs w:val="21"/>
          <w:u w:val="single"/>
        </w:rPr>
        <w:t xml:space="preserve">     </w:t>
      </w:r>
      <w:r w:rsidRPr="000C6FE8">
        <w:rPr>
          <w:rFonts w:cs="Segoe UI" w:hint="eastAsia"/>
          <w:color w:val="1E1E1E"/>
          <w:szCs w:val="21"/>
          <w:u w:val="single"/>
        </w:rPr>
        <w:t xml:space="preserve">  </w:t>
      </w:r>
      <w:r w:rsidRPr="000C6FE8">
        <w:rPr>
          <w:rFonts w:cs="Segoe UI" w:hint="eastAsia"/>
          <w:color w:val="1E1E1E"/>
          <w:szCs w:val="21"/>
        </w:rPr>
        <w:t xml:space="preserve"> </w:t>
      </w:r>
      <w:r>
        <w:rPr>
          <w:rFonts w:cs="Segoe UI" w:hint="eastAsia"/>
          <w:color w:val="1E1E1E"/>
          <w:szCs w:val="21"/>
        </w:rPr>
        <w:t>（不还）</w:t>
      </w:r>
      <w:r w:rsidRPr="000C6FE8">
        <w:rPr>
          <w:rFonts w:cs="Segoe UI" w:hint="eastAsia"/>
          <w:color w:val="1E1E1E"/>
          <w:szCs w:val="21"/>
        </w:rPr>
        <w:t xml:space="preserve"> </w:t>
      </w:r>
      <w:r w:rsidRPr="000C6FE8">
        <w:rPr>
          <w:rFonts w:cs="Segoe UI" w:hint="eastAsia"/>
          <w:color w:val="1E1E1E"/>
          <w:szCs w:val="21"/>
        </w:rPr>
        <w:t>→</w:t>
      </w:r>
      <w:r>
        <w:rPr>
          <w:rFonts w:cs="Segoe UI" w:hint="eastAsia"/>
          <w:color w:val="1E1E1E"/>
          <w:szCs w:val="21"/>
        </w:rPr>
        <w:t xml:space="preserve">  </w:t>
      </w:r>
      <w:r>
        <w:rPr>
          <w:rFonts w:cs="Segoe UI" w:hint="eastAsia"/>
          <w:color w:val="1E1E1E"/>
          <w:szCs w:val="21"/>
        </w:rPr>
        <w:t>编谎骗钱花</w:t>
      </w:r>
    </w:p>
    <w:p w:rsidR="006B11DE" w:rsidP="000C6FE8">
      <w:pPr>
        <w:ind w:firstLine="420" w:firstLineChars="200"/>
        <w:rPr>
          <w:rFonts w:cs="Segoe UI"/>
          <w:color w:val="1E1E1E"/>
          <w:szCs w:val="21"/>
        </w:rPr>
      </w:pPr>
    </w:p>
    <w:p w:rsidR="000C6FE8" w:rsidP="000C6FE8">
      <w:pPr>
        <w:ind w:firstLine="420" w:firstLineChars="200"/>
        <w:rPr>
          <w:rFonts w:cs="Segoe UI"/>
          <w:color w:val="1E1E1E"/>
          <w:szCs w:val="21"/>
        </w:rPr>
      </w:pPr>
      <w:r>
        <w:rPr>
          <w:rFonts w:cs="Segoe UI" w:hint="eastAsia"/>
          <w:color w:val="1E1E1E"/>
          <w:szCs w:val="21"/>
        </w:rPr>
        <w:t>（</w:t>
      </w:r>
      <w:r>
        <w:rPr>
          <w:rFonts w:cs="Segoe UI" w:hint="eastAsia"/>
          <w:color w:val="1E1E1E"/>
          <w:szCs w:val="21"/>
        </w:rPr>
        <w:t>3</w:t>
      </w:r>
      <w:r>
        <w:rPr>
          <w:rFonts w:cs="Segoe UI" w:hint="eastAsia"/>
          <w:color w:val="1E1E1E"/>
          <w:szCs w:val="21"/>
        </w:rPr>
        <w:t>）下面加点的词，表现了祥子什么性格特征？请用一个四字短语概括。（</w:t>
      </w:r>
      <w:r>
        <w:rPr>
          <w:rFonts w:cs="Segoe UI" w:hint="eastAsia"/>
          <w:color w:val="1E1E1E"/>
          <w:szCs w:val="21"/>
        </w:rPr>
        <w:t>2</w:t>
      </w:r>
      <w:r>
        <w:rPr>
          <w:rFonts w:cs="Segoe UI" w:hint="eastAsia"/>
          <w:color w:val="1E1E1E"/>
          <w:szCs w:val="21"/>
        </w:rPr>
        <w:t>分）</w:t>
      </w:r>
    </w:p>
    <w:p w:rsidR="000C6FE8" w:rsidP="000C6FE8">
      <w:pPr>
        <w:ind w:firstLine="420" w:firstLineChars="200"/>
        <w:rPr>
          <w:rFonts w:cs="Segoe UI"/>
          <w:color w:val="1E1E1E"/>
          <w:szCs w:val="21"/>
        </w:rPr>
      </w:pPr>
      <w:r w:rsidRPr="000C6FE8">
        <w:rPr>
          <w:rFonts w:cs="Segoe UI" w:hint="eastAsia"/>
          <w:color w:val="1E1E1E"/>
          <w:szCs w:val="21"/>
        </w:rPr>
        <w:t>他利用着这点人格的残余到处去借，</w:t>
      </w:r>
      <w:r w:rsidRPr="000C6FE8">
        <w:rPr>
          <w:rFonts w:cs="Segoe UI" w:hint="eastAsia"/>
          <w:color w:val="1E1E1E"/>
          <w:szCs w:val="21"/>
          <w:em w:val="dot"/>
        </w:rPr>
        <w:t>借着如白捡</w:t>
      </w:r>
      <w:r w:rsidRPr="000C6FE8">
        <w:rPr>
          <w:rFonts w:cs="Segoe UI" w:hint="eastAsia"/>
          <w:color w:val="1E1E1E"/>
          <w:szCs w:val="21"/>
        </w:rPr>
        <w:t>，借到手便顺手儿花去。</w:t>
      </w:r>
    </w:p>
    <w:p w:rsidR="000C6FE8" w:rsidRPr="006B15AE" w:rsidP="000C6FE8">
      <w:pPr>
        <w:ind w:firstLine="420" w:firstLineChars="200"/>
        <w:rPr>
          <w:rFonts w:cs="Segoe UI"/>
          <w:color w:val="1E1E1E"/>
          <w:szCs w:val="21"/>
          <w:u w:val="single"/>
        </w:rPr>
      </w:pPr>
      <w:r>
        <w:rPr>
          <w:rFonts w:cs="Segoe UI" w:hint="eastAsia"/>
          <w:color w:val="1E1E1E"/>
          <w:szCs w:val="21"/>
        </w:rPr>
        <w:t xml:space="preserve">  </w:t>
      </w:r>
      <w:r w:rsidRPr="006B15AE">
        <w:rPr>
          <w:rFonts w:cs="Segoe UI" w:hint="eastAsia"/>
          <w:color w:val="1E1E1E"/>
          <w:szCs w:val="21"/>
          <w:u w:val="single"/>
        </w:rPr>
        <w:t xml:space="preserve">                                                           </w:t>
      </w:r>
    </w:p>
    <w:p w:rsidR="000C6FE8" w:rsidRPr="000C6FE8" w:rsidP="000C6FE8">
      <w:pPr>
        <w:ind w:firstLine="420" w:firstLineChars="200"/>
        <w:rPr>
          <w:rFonts w:asciiTheme="minorEastAsia" w:hAnsiTheme="minorEastAsia" w:cstheme="minorEastAsia"/>
          <w:bCs/>
          <w:szCs w:val="21"/>
        </w:rPr>
      </w:pPr>
    </w:p>
    <w:p w:rsidR="00E23C09" w:rsidP="00E23C09">
      <w:pPr>
        <w:rPr>
          <w:rFonts w:asciiTheme="minorEastAsia" w:hAnsiTheme="minorEastAsia" w:cstheme="minorEastAsia"/>
          <w:b/>
          <w:bCs/>
          <w:sz w:val="24"/>
          <w:szCs w:val="21"/>
        </w:rPr>
      </w:pPr>
    </w:p>
    <w:p w:rsidR="00C4287E" w:rsidP="00E23C09">
      <w:pPr>
        <w:rPr>
          <w:rFonts w:asciiTheme="minorEastAsia" w:hAnsiTheme="minorEastAsia" w:cstheme="minorEastAsia"/>
          <w:b/>
          <w:bCs/>
          <w:sz w:val="24"/>
          <w:szCs w:val="21"/>
        </w:rPr>
      </w:pPr>
      <w:r>
        <w:rPr>
          <w:rFonts w:asciiTheme="minorEastAsia" w:hAnsiTheme="minorEastAsia" w:cstheme="minorEastAsia" w:hint="eastAsia"/>
          <w:b/>
          <w:bCs/>
          <w:sz w:val="24"/>
          <w:szCs w:val="21"/>
        </w:rPr>
        <w:t>五、作文(60分)</w:t>
      </w:r>
    </w:p>
    <w:p w:rsidR="00FD6E1C" w:rsidRPr="00FD6E1C" w:rsidP="00FD6E1C">
      <w:pPr>
        <w:ind w:firstLine="480" w:firstLineChars="200"/>
        <w:rPr>
          <w:rFonts w:asciiTheme="minorEastAsia" w:hAnsiTheme="minorEastAsia" w:cstheme="minorEastAsia"/>
          <w:bCs/>
          <w:sz w:val="24"/>
          <w:szCs w:val="21"/>
        </w:rPr>
      </w:pPr>
    </w:p>
    <w:p w:rsidR="00FD6E1C" w:rsidRPr="00FD6E1C" w:rsidP="00FD6E1C">
      <w:pPr>
        <w:ind w:firstLine="480" w:firstLineChars="200"/>
        <w:rPr>
          <w:rFonts w:asciiTheme="minorEastAsia" w:hAnsiTheme="minorEastAsia" w:cstheme="minorEastAsia"/>
          <w:bCs/>
          <w:sz w:val="24"/>
          <w:szCs w:val="21"/>
        </w:rPr>
      </w:pPr>
      <w:r w:rsidRPr="00FD6E1C">
        <w:rPr>
          <w:rFonts w:asciiTheme="minorEastAsia" w:hAnsiTheme="minorEastAsia" w:cstheme="minorEastAsia" w:hint="eastAsia"/>
          <w:bCs/>
          <w:sz w:val="24"/>
          <w:szCs w:val="21"/>
        </w:rPr>
        <w:t>27</w:t>
      </w:r>
      <w:r w:rsidRPr="00FD6E1C" w:rsidR="00C4287E">
        <w:rPr>
          <w:rFonts w:asciiTheme="minorEastAsia" w:hAnsiTheme="minorEastAsia" w:cstheme="minorEastAsia" w:hint="eastAsia"/>
          <w:bCs/>
          <w:sz w:val="24"/>
          <w:szCs w:val="21"/>
        </w:rPr>
        <w:t xml:space="preserve">. </w:t>
      </w:r>
      <w:r w:rsidRPr="00FD6E1C">
        <w:rPr>
          <w:rFonts w:asciiTheme="minorEastAsia" w:hAnsiTheme="minorEastAsia" w:cstheme="minorEastAsia" w:hint="eastAsia"/>
          <w:bCs/>
          <w:sz w:val="24"/>
          <w:szCs w:val="21"/>
        </w:rPr>
        <w:t>根据要求作文。</w:t>
      </w:r>
    </w:p>
    <w:p w:rsidR="00FD6E1C" w:rsidRPr="00FD6E1C" w:rsidP="00FD6E1C">
      <w:pPr>
        <w:ind w:firstLine="480" w:firstLineChars="200"/>
        <w:rPr>
          <w:rFonts w:asciiTheme="minorEastAsia" w:hAnsiTheme="minorEastAsia" w:cstheme="minorEastAsia"/>
          <w:bCs/>
          <w:sz w:val="24"/>
          <w:szCs w:val="21"/>
        </w:rPr>
      </w:pPr>
    </w:p>
    <w:p w:rsidR="00C4287E" w:rsidRPr="00174266" w:rsidP="00FD6E1C">
      <w:pPr>
        <w:pStyle w:val="ListParagraph"/>
        <w:numPr>
          <w:ilvl w:val="0"/>
          <w:numId w:val="5"/>
        </w:numPr>
        <w:ind w:firstLineChars="0"/>
        <w:rPr>
          <w:rFonts w:asciiTheme="minorEastAsia" w:hAnsiTheme="minorEastAsia" w:cstheme="minorEastAsia"/>
          <w:bCs/>
          <w:szCs w:val="21"/>
        </w:rPr>
      </w:pPr>
      <w:r w:rsidRPr="00174266">
        <w:rPr>
          <w:rFonts w:asciiTheme="minorEastAsia" w:hAnsiTheme="minorEastAsia" w:cstheme="minorEastAsia" w:hint="eastAsia"/>
          <w:bCs/>
          <w:szCs w:val="21"/>
        </w:rPr>
        <w:t>话题作文。</w:t>
      </w:r>
    </w:p>
    <w:p w:rsidR="00FD6E1C" w:rsidRPr="00174266" w:rsidP="00174266">
      <w:pPr>
        <w:ind w:firstLine="420" w:firstLineChars="200"/>
        <w:rPr>
          <w:rFonts w:asciiTheme="minorEastAsia" w:hAnsiTheme="minorEastAsia" w:cstheme="minorEastAsia"/>
          <w:bCs/>
          <w:szCs w:val="21"/>
        </w:rPr>
      </w:pPr>
    </w:p>
    <w:p w:rsidR="00FD6E1C" w:rsidRPr="00174266" w:rsidP="00174266">
      <w:pPr>
        <w:ind w:firstLine="630" w:firstLineChars="300"/>
        <w:rPr>
          <w:rFonts w:asciiTheme="minorEastAsia" w:hAnsiTheme="minorEastAsia" w:cstheme="minorEastAsia"/>
          <w:bCs/>
          <w:szCs w:val="21"/>
        </w:rPr>
      </w:pPr>
      <w:r w:rsidRPr="00174266">
        <w:rPr>
          <w:rFonts w:asciiTheme="minorEastAsia" w:hAnsiTheme="minorEastAsia" w:cstheme="minorEastAsia" w:hint="eastAsia"/>
          <w:bCs/>
          <w:szCs w:val="21"/>
        </w:rPr>
        <w:t>阅读自然，可以收获美景；阅读书籍，可以收获知识；阅读社会，可以收获经验……</w:t>
      </w:r>
    </w:p>
    <w:p w:rsidR="00174266" w:rsidP="00174266">
      <w:pPr>
        <w:ind w:firstLine="420" w:firstLineChars="200"/>
        <w:rPr>
          <w:rFonts w:asciiTheme="minorEastAsia" w:hAnsiTheme="minorEastAsia" w:cstheme="minorEastAsia"/>
          <w:bCs/>
          <w:szCs w:val="21"/>
        </w:rPr>
      </w:pPr>
    </w:p>
    <w:p w:rsidR="00FD6E1C" w:rsidRPr="00174266" w:rsidP="00174266">
      <w:pPr>
        <w:ind w:firstLine="945" w:firstLineChars="450"/>
        <w:rPr>
          <w:rFonts w:asciiTheme="minorEastAsia" w:hAnsiTheme="minorEastAsia" w:cstheme="minorEastAsia"/>
          <w:bCs/>
          <w:szCs w:val="21"/>
        </w:rPr>
      </w:pPr>
      <w:r w:rsidRPr="00174266">
        <w:rPr>
          <w:rFonts w:asciiTheme="minorEastAsia" w:hAnsiTheme="minorEastAsia" w:cstheme="minorEastAsia" w:hint="eastAsia"/>
          <w:bCs/>
          <w:szCs w:val="21"/>
        </w:rPr>
        <w:t>请以“阅读”为</w:t>
      </w:r>
      <w:r w:rsidRPr="00174266">
        <w:rPr>
          <w:rFonts w:asciiTheme="minorEastAsia" w:hAnsiTheme="minorEastAsia" w:cstheme="minorEastAsia" w:hint="eastAsia"/>
          <w:bCs/>
          <w:szCs w:val="21"/>
          <w:em w:val="dot"/>
        </w:rPr>
        <w:t>话题</w:t>
      </w:r>
      <w:r w:rsidRPr="00174266">
        <w:rPr>
          <w:rFonts w:asciiTheme="minorEastAsia" w:hAnsiTheme="minorEastAsia" w:cstheme="minorEastAsia" w:hint="eastAsia"/>
          <w:bCs/>
          <w:szCs w:val="21"/>
        </w:rPr>
        <w:t>，写一篇作文。</w:t>
      </w:r>
    </w:p>
    <w:p w:rsidR="006B15AE" w:rsidRPr="00FD6E1C" w:rsidP="00FD6E1C">
      <w:pPr>
        <w:ind w:firstLine="480" w:firstLineChars="200"/>
        <w:rPr>
          <w:rFonts w:asciiTheme="minorEastAsia" w:hAnsiTheme="minorEastAsia" w:cstheme="minorEastAsia"/>
          <w:bCs/>
          <w:sz w:val="24"/>
          <w:szCs w:val="21"/>
        </w:rPr>
      </w:pPr>
    </w:p>
    <w:p w:rsidR="00C4287E" w:rsidRPr="00FD6E1C" w:rsidP="00174266">
      <w:pPr>
        <w:ind w:firstLine="480" w:firstLineChars="200"/>
        <w:rPr>
          <w:rFonts w:asciiTheme="minorEastAsia" w:hAnsiTheme="minorEastAsia" w:cstheme="minorEastAsia"/>
          <w:bCs/>
          <w:sz w:val="24"/>
          <w:szCs w:val="21"/>
        </w:rPr>
      </w:pPr>
      <w:r w:rsidRPr="00FD6E1C">
        <w:rPr>
          <w:rFonts w:asciiTheme="minorEastAsia" w:hAnsiTheme="minorEastAsia" w:cstheme="minorEastAsia" w:hint="eastAsia"/>
          <w:bCs/>
          <w:sz w:val="24"/>
          <w:szCs w:val="21"/>
        </w:rPr>
        <w:t>(二)命题作文。</w:t>
      </w:r>
    </w:p>
    <w:p w:rsidR="00174266">
      <w:r>
        <w:rPr>
          <w:rFonts w:hint="eastAsia"/>
        </w:rPr>
        <w:t xml:space="preserve">   </w:t>
      </w:r>
    </w:p>
    <w:p w:rsidR="00F36309" w:rsidP="00174266">
      <w:pPr>
        <w:ind w:firstLine="315" w:firstLineChars="150"/>
      </w:pPr>
      <w:r>
        <w:rPr>
          <w:rFonts w:hint="eastAsia"/>
        </w:rPr>
        <w:t xml:space="preserve">  </w:t>
      </w:r>
      <w:r>
        <w:rPr>
          <w:rFonts w:hint="eastAsia"/>
        </w:rPr>
        <w:t>生活在世界上，总会有邻居，人与人、人与动物、国家与国家之间都可能成为邻居。领居家的人或事，因相近定会引起你更多的关注，给你留下更深的印象；邻里之间有的还曾演绎出许多故事，结下深厚的情缘。中国文化中也有很多词语描述邻居间的关系，如“德不孤，必有邻”“远亲不如近邻”“以邻为伴”“以邻为壑”等。</w:t>
      </w:r>
    </w:p>
    <w:p w:rsidR="006B11DE">
      <w:r>
        <w:rPr>
          <w:rFonts w:hint="eastAsia"/>
        </w:rPr>
        <w:t xml:space="preserve">     </w:t>
      </w:r>
    </w:p>
    <w:p w:rsidR="00FD6E1C" w:rsidP="006B11DE">
      <w:pPr>
        <w:ind w:firstLine="525" w:firstLineChars="250"/>
      </w:pPr>
      <w:r>
        <w:rPr>
          <w:rFonts w:hint="eastAsia"/>
        </w:rPr>
        <w:t xml:space="preserve"> </w:t>
      </w:r>
      <w:r>
        <w:rPr>
          <w:rFonts w:hint="eastAsia"/>
        </w:rPr>
        <w:t>请以“邻居”为</w:t>
      </w:r>
      <w:r w:rsidRPr="006B11DE">
        <w:rPr>
          <w:rFonts w:hint="eastAsia"/>
          <w:em w:val="dot"/>
        </w:rPr>
        <w:t>题</w:t>
      </w:r>
      <w:r w:rsidRPr="006B11DE" w:rsidR="006B11DE">
        <w:rPr>
          <w:rFonts w:hint="eastAsia"/>
          <w:em w:val="dot"/>
        </w:rPr>
        <w:t>目</w:t>
      </w:r>
      <w:r>
        <w:rPr>
          <w:rFonts w:hint="eastAsia"/>
        </w:rPr>
        <w:t>，写一篇作文。</w:t>
      </w:r>
    </w:p>
    <w:p w:rsidR="00FD6E1C">
      <w:r>
        <w:rPr>
          <w:rFonts w:hint="eastAsia"/>
        </w:rPr>
        <w:t xml:space="preserve">   </w:t>
      </w:r>
    </w:p>
    <w:p w:rsidR="00FD6E1C"/>
    <w:p w:rsidR="00FD6E1C">
      <w:r>
        <w:rPr>
          <w:rFonts w:hint="eastAsia"/>
        </w:rPr>
        <w:t>要求：（</w:t>
      </w:r>
      <w:r>
        <w:rPr>
          <w:rFonts w:hint="eastAsia"/>
        </w:rPr>
        <w:t>1</w:t>
      </w:r>
      <w:r>
        <w:rPr>
          <w:rFonts w:hint="eastAsia"/>
        </w:rPr>
        <w:t>）以上两题，任选其一作文。</w:t>
      </w:r>
    </w:p>
    <w:p w:rsidR="00FD6E1C">
      <w:r>
        <w:rPr>
          <w:rFonts w:hint="eastAsia"/>
        </w:rPr>
        <w:t xml:space="preserve">      </w:t>
      </w:r>
      <w:r>
        <w:rPr>
          <w:rFonts w:hint="eastAsia"/>
        </w:rPr>
        <w:t>（</w:t>
      </w:r>
      <w:r>
        <w:rPr>
          <w:rFonts w:hint="eastAsia"/>
        </w:rPr>
        <w:t>2</w:t>
      </w:r>
      <w:r>
        <w:rPr>
          <w:rFonts w:hint="eastAsia"/>
        </w:rPr>
        <w:t>）</w:t>
      </w:r>
      <w:r w:rsidR="006B11DE">
        <w:rPr>
          <w:rFonts w:hint="eastAsia"/>
        </w:rPr>
        <w:t>除诗歌、喜剧外，文体不限。</w:t>
      </w:r>
    </w:p>
    <w:p w:rsidR="006B11DE">
      <w:r>
        <w:rPr>
          <w:rFonts w:hint="eastAsia"/>
        </w:rPr>
        <w:t xml:space="preserve">      </w:t>
      </w:r>
      <w:r>
        <w:rPr>
          <w:rFonts w:hint="eastAsia"/>
        </w:rPr>
        <w:t>（</w:t>
      </w:r>
      <w:r>
        <w:rPr>
          <w:rFonts w:hint="eastAsia"/>
        </w:rPr>
        <w:t>3</w:t>
      </w:r>
      <w:r>
        <w:rPr>
          <w:rFonts w:hint="eastAsia"/>
        </w:rPr>
        <w:t>）不少于</w:t>
      </w:r>
      <w:r>
        <w:rPr>
          <w:rFonts w:hint="eastAsia"/>
        </w:rPr>
        <w:t>600</w:t>
      </w:r>
      <w:r>
        <w:rPr>
          <w:rFonts w:hint="eastAsia"/>
        </w:rPr>
        <w:t>字，书写规范、工整。</w:t>
      </w:r>
    </w:p>
    <w:p w:rsidR="006B11DE">
      <w:r>
        <w:rPr>
          <w:rFonts w:hint="eastAsia"/>
        </w:rPr>
        <w:t xml:space="preserve">      </w:t>
      </w:r>
      <w:r>
        <w:rPr>
          <w:rFonts w:hint="eastAsia"/>
        </w:rPr>
        <w:t>（</w:t>
      </w:r>
      <w:r>
        <w:rPr>
          <w:rFonts w:hint="eastAsia"/>
        </w:rPr>
        <w:t>4</w:t>
      </w:r>
      <w:r>
        <w:rPr>
          <w:rFonts w:hint="eastAsia"/>
        </w:rPr>
        <w:t>）文中不得出现真实的人名、地名、校名、班名。</w:t>
      </w:r>
    </w:p>
    <w:sectPr w:rsidSect="00F3630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D4A00"/>
    <w:multiLevelType w:val="hybridMultilevel"/>
    <w:tmpl w:val="FB9642E2"/>
    <w:lvl w:ilvl="0">
      <w:start w:val="1"/>
      <w:numFmt w:val="japaneseCounting"/>
      <w:lvlText w:val="(%1)"/>
      <w:lvlJc w:val="left"/>
      <w:pPr>
        <w:ind w:left="1202" w:hanging="720"/>
      </w:pPr>
      <w:rPr>
        <w:rFonts w:hint="default"/>
      </w:rPr>
    </w:lvl>
    <w:lvl w:ilvl="1" w:tentative="1">
      <w:start w:val="1"/>
      <w:numFmt w:val="lowerLetter"/>
      <w:lvlText w:val="%2)"/>
      <w:lvlJc w:val="left"/>
      <w:pPr>
        <w:ind w:left="1322" w:hanging="420"/>
      </w:pPr>
    </w:lvl>
    <w:lvl w:ilvl="2" w:tentative="1">
      <w:start w:val="1"/>
      <w:numFmt w:val="lowerRoman"/>
      <w:lvlText w:val="%3."/>
      <w:lvlJc w:val="right"/>
      <w:pPr>
        <w:ind w:left="1742" w:hanging="420"/>
      </w:pPr>
    </w:lvl>
    <w:lvl w:ilvl="3" w:tentative="1">
      <w:start w:val="1"/>
      <w:numFmt w:val="decimal"/>
      <w:lvlText w:val="%4."/>
      <w:lvlJc w:val="left"/>
      <w:pPr>
        <w:ind w:left="2162" w:hanging="420"/>
      </w:pPr>
    </w:lvl>
    <w:lvl w:ilvl="4" w:tentative="1">
      <w:start w:val="1"/>
      <w:numFmt w:val="lowerLetter"/>
      <w:lvlText w:val="%5)"/>
      <w:lvlJc w:val="left"/>
      <w:pPr>
        <w:ind w:left="2582" w:hanging="420"/>
      </w:pPr>
    </w:lvl>
    <w:lvl w:ilvl="5" w:tentative="1">
      <w:start w:val="1"/>
      <w:numFmt w:val="lowerRoman"/>
      <w:lvlText w:val="%6."/>
      <w:lvlJc w:val="right"/>
      <w:pPr>
        <w:ind w:left="3002" w:hanging="420"/>
      </w:pPr>
    </w:lvl>
    <w:lvl w:ilvl="6" w:tentative="1">
      <w:start w:val="1"/>
      <w:numFmt w:val="decimal"/>
      <w:lvlText w:val="%7."/>
      <w:lvlJc w:val="left"/>
      <w:pPr>
        <w:ind w:left="3422" w:hanging="420"/>
      </w:pPr>
    </w:lvl>
    <w:lvl w:ilvl="7" w:tentative="1">
      <w:start w:val="1"/>
      <w:numFmt w:val="lowerLetter"/>
      <w:lvlText w:val="%8)"/>
      <w:lvlJc w:val="left"/>
      <w:pPr>
        <w:ind w:left="3842" w:hanging="420"/>
      </w:pPr>
    </w:lvl>
    <w:lvl w:ilvl="8" w:tentative="1">
      <w:start w:val="1"/>
      <w:numFmt w:val="lowerRoman"/>
      <w:lvlText w:val="%9."/>
      <w:lvlJc w:val="right"/>
      <w:pPr>
        <w:ind w:left="4262" w:hanging="420"/>
      </w:pPr>
    </w:lvl>
  </w:abstractNum>
  <w:abstractNum w:abstractNumId="1">
    <w:nsid w:val="1352757C"/>
    <w:multiLevelType w:val="hybridMultilevel"/>
    <w:tmpl w:val="EBACBC52"/>
    <w:lvl w:ilvl="0">
      <w:start w:val="1"/>
      <w:numFmt w:val="decimalEnclosedCircle"/>
      <w:lvlText w:val="%1"/>
      <w:lvlJc w:val="left"/>
      <w:pPr>
        <w:ind w:left="720" w:hanging="360"/>
      </w:pPr>
      <w:rPr>
        <w:rFonts w:hint="default"/>
      </w:rPr>
    </w:lvl>
    <w:lvl w:ilvl="1" w:tentative="1">
      <w:start w:val="1"/>
      <w:numFmt w:val="lowerLetter"/>
      <w:lvlText w:val="%2)"/>
      <w:lvlJc w:val="left"/>
      <w:pPr>
        <w:ind w:left="1200" w:hanging="420"/>
      </w:pPr>
    </w:lvl>
    <w:lvl w:ilvl="2" w:tentative="1">
      <w:start w:val="1"/>
      <w:numFmt w:val="lowerRoman"/>
      <w:lvlText w:val="%3."/>
      <w:lvlJc w:val="right"/>
      <w:pPr>
        <w:ind w:left="1620" w:hanging="420"/>
      </w:pPr>
    </w:lvl>
    <w:lvl w:ilvl="3" w:tentative="1">
      <w:start w:val="1"/>
      <w:numFmt w:val="decimal"/>
      <w:lvlText w:val="%4."/>
      <w:lvlJc w:val="left"/>
      <w:pPr>
        <w:ind w:left="2040" w:hanging="420"/>
      </w:pPr>
    </w:lvl>
    <w:lvl w:ilvl="4" w:tentative="1">
      <w:start w:val="1"/>
      <w:numFmt w:val="lowerLetter"/>
      <w:lvlText w:val="%5)"/>
      <w:lvlJc w:val="left"/>
      <w:pPr>
        <w:ind w:left="2460" w:hanging="420"/>
      </w:pPr>
    </w:lvl>
    <w:lvl w:ilvl="5" w:tentative="1">
      <w:start w:val="1"/>
      <w:numFmt w:val="lowerRoman"/>
      <w:lvlText w:val="%6."/>
      <w:lvlJc w:val="right"/>
      <w:pPr>
        <w:ind w:left="2880" w:hanging="420"/>
      </w:pPr>
    </w:lvl>
    <w:lvl w:ilvl="6" w:tentative="1">
      <w:start w:val="1"/>
      <w:numFmt w:val="decimal"/>
      <w:lvlText w:val="%7."/>
      <w:lvlJc w:val="left"/>
      <w:pPr>
        <w:ind w:left="3300" w:hanging="420"/>
      </w:pPr>
    </w:lvl>
    <w:lvl w:ilvl="7" w:tentative="1">
      <w:start w:val="1"/>
      <w:numFmt w:val="lowerLetter"/>
      <w:lvlText w:val="%8)"/>
      <w:lvlJc w:val="left"/>
      <w:pPr>
        <w:ind w:left="3720" w:hanging="420"/>
      </w:pPr>
    </w:lvl>
    <w:lvl w:ilvl="8" w:tentative="1">
      <w:start w:val="1"/>
      <w:numFmt w:val="lowerRoman"/>
      <w:lvlText w:val="%9."/>
      <w:lvlJc w:val="right"/>
      <w:pPr>
        <w:ind w:left="4140" w:hanging="420"/>
      </w:pPr>
    </w:lvl>
  </w:abstractNum>
  <w:abstractNum w:abstractNumId="2">
    <w:nsid w:val="2C548D97"/>
    <w:multiLevelType w:val="singleLevel"/>
    <w:tmpl w:val="2C548D97"/>
    <w:lvl w:ilvl="0">
      <w:start w:val="3"/>
      <w:numFmt w:val="chineseCounting"/>
      <w:suff w:val="nothing"/>
      <w:lvlText w:val="%1、"/>
      <w:lvlJc w:val="left"/>
      <w:rPr>
        <w:rFonts w:hint="eastAsia"/>
      </w:rPr>
    </w:lvl>
  </w:abstractNum>
  <w:abstractNum w:abstractNumId="3">
    <w:nsid w:val="38DD84E0"/>
    <w:multiLevelType w:val="singleLevel"/>
    <w:tmpl w:val="38DD84E0"/>
    <w:lvl w:ilvl="0">
      <w:start w:val="2"/>
      <w:numFmt w:val="chineseCounting"/>
      <w:lvlText w:val="(%1)"/>
      <w:lvlJc w:val="left"/>
      <w:pPr>
        <w:tabs>
          <w:tab w:val="left" w:pos="312"/>
        </w:tabs>
      </w:pPr>
      <w:rPr>
        <w:rFonts w:hint="eastAsia"/>
      </w:rPr>
    </w:lvl>
  </w:abstractNum>
  <w:abstractNum w:abstractNumId="4">
    <w:nsid w:val="7DBF5A94"/>
    <w:multiLevelType w:val="hybridMultilevel"/>
    <w:tmpl w:val="DBE226BE"/>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36309"/>
    <w:rsid w:val="00034061"/>
    <w:rsid w:val="000C6FE8"/>
    <w:rsid w:val="00112AF9"/>
    <w:rsid w:val="0013432D"/>
    <w:rsid w:val="001516EA"/>
    <w:rsid w:val="00174266"/>
    <w:rsid w:val="00214C7B"/>
    <w:rsid w:val="002A317E"/>
    <w:rsid w:val="002B7FB4"/>
    <w:rsid w:val="002E5878"/>
    <w:rsid w:val="00311718"/>
    <w:rsid w:val="00356C76"/>
    <w:rsid w:val="003770D8"/>
    <w:rsid w:val="003C5700"/>
    <w:rsid w:val="00400713"/>
    <w:rsid w:val="004360EA"/>
    <w:rsid w:val="00515A7B"/>
    <w:rsid w:val="005E276C"/>
    <w:rsid w:val="00602397"/>
    <w:rsid w:val="00654EA8"/>
    <w:rsid w:val="006B11DE"/>
    <w:rsid w:val="006B15AE"/>
    <w:rsid w:val="00806324"/>
    <w:rsid w:val="00822682"/>
    <w:rsid w:val="008436EA"/>
    <w:rsid w:val="008755B1"/>
    <w:rsid w:val="008965A4"/>
    <w:rsid w:val="008D4825"/>
    <w:rsid w:val="00903543"/>
    <w:rsid w:val="00A07AF3"/>
    <w:rsid w:val="00A328F7"/>
    <w:rsid w:val="00B66D20"/>
    <w:rsid w:val="00BE645A"/>
    <w:rsid w:val="00C4287E"/>
    <w:rsid w:val="00D46444"/>
    <w:rsid w:val="00D6142F"/>
    <w:rsid w:val="00D65EEF"/>
    <w:rsid w:val="00E23C09"/>
    <w:rsid w:val="00EB7ECD"/>
    <w:rsid w:val="00F06AFD"/>
    <w:rsid w:val="00F36309"/>
    <w:rsid w:val="00F448B8"/>
    <w:rsid w:val="00F44EC5"/>
    <w:rsid w:val="00F7237E"/>
    <w:rsid w:val="00FD6E1C"/>
    <w:rsid w:val="00FE0E58"/>
    <w:rsid w:val="11A9240B"/>
    <w:rsid w:val="4081585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6309"/>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rsid w:val="00F7237E"/>
    <w:rPr>
      <w:sz w:val="18"/>
      <w:szCs w:val="18"/>
    </w:rPr>
  </w:style>
  <w:style w:type="character" w:customStyle="1" w:styleId="Char">
    <w:name w:val="批注框文本 Char"/>
    <w:basedOn w:val="DefaultParagraphFont"/>
    <w:link w:val="BalloonText"/>
    <w:rsid w:val="00F7237E"/>
    <w:rPr>
      <w:kern w:val="2"/>
      <w:sz w:val="18"/>
      <w:szCs w:val="18"/>
    </w:rPr>
  </w:style>
  <w:style w:type="paragraph" w:styleId="Header">
    <w:name w:val="header"/>
    <w:basedOn w:val="Normal"/>
    <w:link w:val="Char0"/>
    <w:rsid w:val="00C4287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rsid w:val="00C4287E"/>
    <w:rPr>
      <w:kern w:val="2"/>
      <w:sz w:val="18"/>
      <w:szCs w:val="18"/>
    </w:rPr>
  </w:style>
  <w:style w:type="paragraph" w:styleId="Footer">
    <w:name w:val="footer"/>
    <w:basedOn w:val="Normal"/>
    <w:link w:val="Char1"/>
    <w:rsid w:val="00C4287E"/>
    <w:pPr>
      <w:tabs>
        <w:tab w:val="center" w:pos="4153"/>
        <w:tab w:val="right" w:pos="8306"/>
      </w:tabs>
      <w:snapToGrid w:val="0"/>
      <w:jc w:val="left"/>
    </w:pPr>
    <w:rPr>
      <w:sz w:val="18"/>
      <w:szCs w:val="18"/>
    </w:rPr>
  </w:style>
  <w:style w:type="character" w:customStyle="1" w:styleId="Char1">
    <w:name w:val="页脚 Char"/>
    <w:basedOn w:val="DefaultParagraphFont"/>
    <w:link w:val="Footer"/>
    <w:rsid w:val="00C4287E"/>
    <w:rPr>
      <w:kern w:val="2"/>
      <w:sz w:val="18"/>
      <w:szCs w:val="18"/>
    </w:rPr>
  </w:style>
  <w:style w:type="table" w:styleId="TableGrid">
    <w:name w:val="Table Grid"/>
    <w:basedOn w:val="TableNormal"/>
    <w:qFormat/>
    <w:rsid w:val="00C4287E"/>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C4287E"/>
    <w:pPr>
      <w:widowControl/>
      <w:spacing w:before="100" w:beforeAutospacing="1" w:after="100" w:afterAutospacing="1"/>
      <w:jc w:val="left"/>
    </w:pPr>
    <w:rPr>
      <w:rFonts w:ascii="宋体" w:eastAsia="宋体" w:hAnsi="宋体" w:cs="宋体"/>
      <w:kern w:val="0"/>
      <w:sz w:val="24"/>
    </w:rPr>
  </w:style>
  <w:style w:type="character" w:customStyle="1" w:styleId="mh-pinyin">
    <w:name w:val="mh-pinyin"/>
    <w:basedOn w:val="DefaultParagraphFont"/>
    <w:rsid w:val="0013432D"/>
  </w:style>
  <w:style w:type="paragraph" w:customStyle="1" w:styleId="poem-translate-item">
    <w:name w:val="poem-translate-item"/>
    <w:basedOn w:val="Normal"/>
    <w:rsid w:val="00311718"/>
    <w:pPr>
      <w:widowControl/>
      <w:shd w:val="clear" w:color="auto" w:fill="FBFBFB"/>
      <w:spacing w:before="100" w:beforeAutospacing="1" w:after="180" w:line="480" w:lineRule="atLeast"/>
      <w:jc w:val="left"/>
    </w:pPr>
    <w:rPr>
      <w:rFonts w:ascii="宋体" w:eastAsia="宋体" w:hAnsi="宋体" w:cs="宋体"/>
      <w:vanish/>
      <w:color w:val="888888"/>
      <w:kern w:val="0"/>
      <w:szCs w:val="21"/>
    </w:rPr>
  </w:style>
  <w:style w:type="paragraph" w:customStyle="1" w:styleId="text2">
    <w:name w:val="text2"/>
    <w:basedOn w:val="Normal"/>
    <w:rsid w:val="00311718"/>
    <w:pPr>
      <w:widowControl/>
      <w:spacing w:before="100" w:beforeAutospacing="1" w:after="100" w:afterAutospacing="1" w:line="420" w:lineRule="atLeast"/>
      <w:jc w:val="left"/>
    </w:pPr>
    <w:rPr>
      <w:rFonts w:ascii="宋体" w:eastAsia="宋体" w:hAnsi="宋体" w:cs="宋体"/>
      <w:color w:val="333333"/>
      <w:kern w:val="0"/>
      <w:szCs w:val="21"/>
    </w:rPr>
  </w:style>
  <w:style w:type="character" w:customStyle="1" w:styleId="word-explain2">
    <w:name w:val="word-explain2"/>
    <w:basedOn w:val="DefaultParagraphFont"/>
    <w:rsid w:val="00311718"/>
  </w:style>
  <w:style w:type="paragraph" w:styleId="ListParagraph">
    <w:name w:val="List Paragraph"/>
    <w:basedOn w:val="Normal"/>
    <w:uiPriority w:val="99"/>
    <w:unhideWhenUsed/>
    <w:rsid w:val="002B7FB4"/>
    <w:pPr>
      <w:ind w:firstLine="420" w:firstLineChars="200"/>
    </w:pPr>
  </w:style>
  <w:style w:type="character" w:styleId="Strong">
    <w:name w:val="Strong"/>
    <w:basedOn w:val="DefaultParagraphFont"/>
    <w:uiPriority w:val="22"/>
    <w:qFormat/>
    <w:rsid w:val="002B7FB4"/>
    <w:rPr>
      <w:b/>
      <w:bCs/>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8</Pages>
  <Words>5990</Words>
  <Characters>2043</Characters>
  <Application>Microsoft Office Word</Application>
  <DocSecurity>0</DocSecurity>
  <Lines>17</Lines>
  <Paragraphs>16</Paragraphs>
  <ScaleCrop>false</ScaleCrop>
  <Company/>
  <LinksUpToDate>false</LinksUpToDate>
  <CharactersWithSpaces>8017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21</cp:revision>
  <cp:lastPrinted>2019-09-12T02:01:00Z</cp:lastPrinted>
  <dcterms:created xsi:type="dcterms:W3CDTF">2019-10-21T11:06:00Z</dcterms:created>
  <dcterms:modified xsi:type="dcterms:W3CDTF">2019-10-22T06:20:00Z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