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ordWrap/>
        <w:spacing w:beforeAutospacing="0" w:afterAutospacing="0" w:line="240" w:lineRule="auto"/>
        <w:jc w:val="center"/>
        <w:rPr>
          <w:rFonts w:ascii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pict>
          <v:shape id="_x0000_s1026" o:spid="_x0000_s1026" o:spt="75" type="#_x0000_t75" style="position:absolute;left:0pt;margin-left:823pt;margin-top:818pt;height:21pt;width:22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rFonts w:hint="eastAsia" w:ascii="宋体" w:hAnsi="宋体" w:cs="宋体"/>
          <w:b/>
          <w:bCs/>
          <w:sz w:val="32"/>
          <w:szCs w:val="32"/>
        </w:rPr>
        <w:t>北海市2020年春季学期初中语文线上教学质量检测卷</w:t>
      </w:r>
    </w:p>
    <w:p>
      <w:pPr>
        <w:wordWrap/>
        <w:spacing w:beforeAutospacing="0" w:afterAutospacing="0" w:line="240" w:lineRule="auto"/>
        <w:jc w:val="center"/>
        <w:rPr>
          <w:rFonts w:ascii="宋体"/>
          <w:sz w:val="28"/>
          <w:szCs w:val="28"/>
        </w:rPr>
      </w:pPr>
      <w:r>
        <w:rPr>
          <w:rFonts w:hint="eastAsia" w:ascii="黑体" w:hAnsi="黑体" w:eastAsia="黑体" w:cs="黑体"/>
          <w:sz w:val="36"/>
          <w:szCs w:val="36"/>
        </w:rPr>
        <w:t>九</w:t>
      </w:r>
      <w:r>
        <w:rPr>
          <w:rFonts w:ascii="黑体" w:hAnsi="黑体" w:eastAsia="黑体" w:cs="黑体"/>
          <w:sz w:val="36"/>
          <w:szCs w:val="36"/>
        </w:rPr>
        <w:t xml:space="preserve"> </w:t>
      </w:r>
      <w:r>
        <w:rPr>
          <w:rFonts w:hint="eastAsia" w:ascii="黑体" w:hAnsi="黑体" w:eastAsia="黑体" w:cs="黑体"/>
          <w:sz w:val="36"/>
          <w:szCs w:val="36"/>
        </w:rPr>
        <w:t>年</w:t>
      </w:r>
      <w:r>
        <w:rPr>
          <w:rFonts w:ascii="黑体" w:hAnsi="黑体" w:eastAsia="黑体" w:cs="黑体"/>
          <w:sz w:val="36"/>
          <w:szCs w:val="36"/>
        </w:rPr>
        <w:t xml:space="preserve"> </w:t>
      </w:r>
      <w:r>
        <w:rPr>
          <w:rFonts w:hint="eastAsia" w:ascii="黑体" w:hAnsi="黑体" w:eastAsia="黑体" w:cs="黑体"/>
          <w:sz w:val="36"/>
          <w:szCs w:val="36"/>
        </w:rPr>
        <w:t>级</w:t>
      </w:r>
      <w:r>
        <w:rPr>
          <w:rFonts w:ascii="黑体" w:hAnsi="黑体" w:eastAsia="黑体" w:cs="黑体"/>
          <w:sz w:val="36"/>
          <w:szCs w:val="36"/>
        </w:rPr>
        <w:t xml:space="preserve"> </w:t>
      </w:r>
      <w:r>
        <w:rPr>
          <w:rFonts w:hint="eastAsia" w:ascii="黑体" w:hAnsi="黑体" w:eastAsia="黑体" w:cs="黑体"/>
          <w:sz w:val="36"/>
          <w:szCs w:val="36"/>
        </w:rPr>
        <w:t>语</w:t>
      </w:r>
      <w:r>
        <w:rPr>
          <w:rFonts w:ascii="黑体" w:hAnsi="黑体" w:eastAsia="黑体" w:cs="黑体"/>
          <w:sz w:val="36"/>
          <w:szCs w:val="36"/>
        </w:rPr>
        <w:t xml:space="preserve"> </w:t>
      </w:r>
      <w:r>
        <w:rPr>
          <w:rFonts w:hint="eastAsia" w:ascii="黑体" w:hAnsi="黑体" w:eastAsia="黑体" w:cs="黑体"/>
          <w:sz w:val="36"/>
          <w:szCs w:val="36"/>
        </w:rPr>
        <w:t>文</w:t>
      </w:r>
    </w:p>
    <w:p>
      <w:pPr>
        <w:wordWrap/>
        <w:spacing w:beforeAutospacing="0" w:afterAutospacing="0" w:line="240" w:lineRule="auto"/>
        <w:jc w:val="center"/>
        <w:rPr>
          <w:rFonts w:ascii="宋体" w:hAnsi="宋体" w:cs="宋体"/>
          <w:sz w:val="32"/>
          <w:szCs w:val="32"/>
        </w:rPr>
      </w:pPr>
      <w:r>
        <w:rPr>
          <w:rFonts w:ascii="宋体" w:hAnsi="宋体" w:cs="宋体"/>
          <w:sz w:val="32"/>
          <w:szCs w:val="32"/>
        </w:rPr>
        <w:t xml:space="preserve"> </w:t>
      </w:r>
    </w:p>
    <w:p>
      <w:pPr>
        <w:wordWrap/>
        <w:spacing w:beforeAutospacing="0" w:afterAutospacing="0" w:line="240" w:lineRule="auto"/>
        <w:jc w:val="center"/>
        <w:rPr>
          <w:rFonts w:ascii="黑体" w:hAnsi="黑体" w:eastAsia="黑体"/>
          <w:sz w:val="24"/>
          <w:szCs w:val="24"/>
        </w:rPr>
      </w:pPr>
      <w:r>
        <w:rPr>
          <w:rFonts w:ascii="黑体" w:hAnsi="黑体" w:eastAsia="黑体" w:cs="黑体"/>
          <w:sz w:val="24"/>
          <w:szCs w:val="24"/>
        </w:rPr>
        <w:t xml:space="preserve"> </w:t>
      </w:r>
      <w:r>
        <w:rPr>
          <w:rFonts w:hint="eastAsia" w:ascii="黑体" w:hAnsi="黑体" w:eastAsia="黑体" w:cs="黑体"/>
          <w:sz w:val="24"/>
          <w:szCs w:val="24"/>
        </w:rPr>
        <w:t>（考试时长：</w:t>
      </w:r>
      <w:r>
        <w:rPr>
          <w:rFonts w:ascii="黑体" w:hAnsi="黑体" w:eastAsia="黑体" w:cs="黑体"/>
          <w:sz w:val="24"/>
          <w:szCs w:val="24"/>
        </w:rPr>
        <w:t>1</w:t>
      </w:r>
      <w:r>
        <w:rPr>
          <w:rFonts w:hint="eastAsia" w:ascii="黑体" w:hAnsi="黑体" w:eastAsia="黑体" w:cs="黑体"/>
          <w:sz w:val="24"/>
          <w:szCs w:val="24"/>
        </w:rPr>
        <w:t>5</w:t>
      </w:r>
      <w:r>
        <w:rPr>
          <w:rFonts w:ascii="黑体" w:hAnsi="黑体" w:eastAsia="黑体" w:cs="黑体"/>
          <w:sz w:val="24"/>
          <w:szCs w:val="24"/>
        </w:rPr>
        <w:t>0</w:t>
      </w:r>
      <w:r>
        <w:rPr>
          <w:rFonts w:hint="eastAsia" w:ascii="黑体" w:hAnsi="黑体" w:eastAsia="黑体" w:cs="黑体"/>
          <w:sz w:val="24"/>
          <w:szCs w:val="24"/>
        </w:rPr>
        <w:t>分钟</w:t>
      </w:r>
      <w:r>
        <w:rPr>
          <w:rFonts w:ascii="黑体" w:hAnsi="黑体" w:eastAsia="黑体" w:cs="黑体"/>
          <w:sz w:val="24"/>
          <w:szCs w:val="24"/>
        </w:rPr>
        <w:t xml:space="preserve">    </w:t>
      </w:r>
      <w:r>
        <w:rPr>
          <w:rFonts w:hint="eastAsia" w:ascii="黑体" w:hAnsi="黑体" w:eastAsia="黑体" w:cs="黑体"/>
          <w:sz w:val="24"/>
          <w:szCs w:val="24"/>
        </w:rPr>
        <w:t>满分</w:t>
      </w:r>
      <w:r>
        <w:rPr>
          <w:rFonts w:ascii="黑体" w:hAnsi="黑体" w:eastAsia="黑体" w:cs="黑体"/>
          <w:sz w:val="24"/>
          <w:szCs w:val="24"/>
        </w:rPr>
        <w:t>1</w:t>
      </w:r>
      <w:r>
        <w:rPr>
          <w:rFonts w:hint="eastAsia" w:ascii="黑体" w:hAnsi="黑体" w:eastAsia="黑体" w:cs="黑体"/>
          <w:sz w:val="24"/>
          <w:szCs w:val="24"/>
        </w:rPr>
        <w:t>2</w:t>
      </w:r>
      <w:r>
        <w:rPr>
          <w:rFonts w:ascii="黑体" w:hAnsi="黑体" w:eastAsia="黑体" w:cs="黑体"/>
          <w:sz w:val="24"/>
          <w:szCs w:val="24"/>
        </w:rPr>
        <w:t>0</w:t>
      </w:r>
      <w:r>
        <w:rPr>
          <w:rFonts w:hint="eastAsia" w:ascii="黑体" w:hAnsi="黑体" w:eastAsia="黑体" w:cs="黑体"/>
          <w:sz w:val="24"/>
          <w:szCs w:val="24"/>
        </w:rPr>
        <w:t>分）</w:t>
      </w:r>
    </w:p>
    <w:p>
      <w:pPr>
        <w:wordWrap/>
        <w:spacing w:beforeAutospacing="0" w:afterAutospacing="0" w:line="240" w:lineRule="auto"/>
        <w:rPr>
          <w:rFonts w:ascii="黑体" w:hAnsi="黑体" w:eastAsia="黑体"/>
          <w:em w:val="dot"/>
        </w:rPr>
      </w:pPr>
      <w:r>
        <w:rPr>
          <w:rFonts w:hint="eastAsia" w:ascii="黑体" w:hAnsi="黑体" w:eastAsia="黑体" w:cs="黑体"/>
        </w:rPr>
        <w:t>注意事项：</w:t>
      </w:r>
      <w:r>
        <w:rPr>
          <w:rFonts w:ascii="黑体" w:hAnsi="黑体" w:eastAsia="黑体" w:cs="黑体"/>
        </w:rPr>
        <w:t xml:space="preserve"> 1</w:t>
      </w:r>
      <w:r>
        <w:rPr>
          <w:rFonts w:hint="eastAsia" w:ascii="黑体" w:hAnsi="黑体" w:eastAsia="黑体" w:cs="黑体"/>
        </w:rPr>
        <w:t>．试卷分为试题卷和答题卡两部分，</w:t>
      </w:r>
      <w:r>
        <w:rPr>
          <w:rFonts w:hint="eastAsia" w:ascii="黑体" w:hAnsi="黑体" w:eastAsia="黑体" w:cs="黑体"/>
          <w:em w:val="dot"/>
        </w:rPr>
        <w:t>在本试题卷上作答无效。</w:t>
      </w:r>
      <w:bookmarkStart w:id="0" w:name="_GoBack"/>
      <w:bookmarkEnd w:id="0"/>
    </w:p>
    <w:p>
      <w:pPr>
        <w:wordWrap/>
        <w:spacing w:beforeAutospacing="0" w:afterAutospacing="0" w:line="240" w:lineRule="auto"/>
        <w:ind w:firstLine="1155" w:firstLineChars="550"/>
        <w:rPr>
          <w:rFonts w:ascii="黑体" w:hAnsi="黑体" w:eastAsia="黑体"/>
        </w:rPr>
      </w:pPr>
      <w:r>
        <w:rPr>
          <w:rFonts w:ascii="黑体" w:hAnsi="黑体" w:eastAsia="黑体" w:cs="黑体"/>
        </w:rPr>
        <w:t>2</w:t>
      </w:r>
      <w:r>
        <w:rPr>
          <w:rFonts w:hint="eastAsia" w:ascii="黑体" w:hAnsi="黑体" w:eastAsia="黑体" w:cs="黑体"/>
        </w:rPr>
        <w:t>．答题前，请认真</w:t>
      </w:r>
      <w:r>
        <w:rPr>
          <w:rFonts w:hint="eastAsia" w:ascii="黑体" w:hAnsi="黑体" w:eastAsia="黑体" w:cs="黑体"/>
          <w:em w:val="dot"/>
        </w:rPr>
        <w:t>阅读答题卡上的注意事项</w:t>
      </w:r>
      <w:r>
        <w:rPr>
          <w:rFonts w:hint="eastAsia" w:ascii="黑体" w:hAnsi="黑体" w:eastAsia="黑体" w:cs="黑体"/>
        </w:rPr>
        <w:t>。</w:t>
      </w:r>
    </w:p>
    <w:p>
      <w:pPr>
        <w:wordWrap/>
        <w:spacing w:beforeAutospacing="0" w:afterAutospacing="0" w:line="240" w:lineRule="auto"/>
        <w:ind w:firstLine="1155" w:firstLineChars="550"/>
        <w:rPr>
          <w:rFonts w:ascii="黑体" w:hAnsi="黑体" w:eastAsia="黑体"/>
        </w:rPr>
      </w:pPr>
      <w:r>
        <w:rPr>
          <w:rFonts w:ascii="黑体" w:hAnsi="黑体" w:eastAsia="黑体" w:cs="黑体"/>
        </w:rPr>
        <w:t>3</w:t>
      </w:r>
      <w:r>
        <w:rPr>
          <w:rFonts w:hint="eastAsia" w:ascii="黑体" w:hAnsi="黑体" w:eastAsia="黑体" w:cs="黑体"/>
        </w:rPr>
        <w:t>．考试结束后，将</w:t>
      </w:r>
      <w:r>
        <w:rPr>
          <w:rFonts w:hint="eastAsia" w:ascii="黑体" w:hAnsi="黑体" w:eastAsia="黑体" w:cs="黑体"/>
          <w:em w:val="dot"/>
        </w:rPr>
        <w:t>本试卷和答题卡</w:t>
      </w:r>
      <w:r>
        <w:rPr>
          <w:rFonts w:hint="eastAsia" w:ascii="黑体" w:hAnsi="黑体" w:eastAsia="黑体" w:cs="黑体"/>
        </w:rPr>
        <w:t>一并交回。</w:t>
      </w:r>
    </w:p>
    <w:p>
      <w:pPr>
        <w:wordWrap/>
        <w:spacing w:beforeAutospacing="0" w:afterAutospacing="0" w:line="240" w:lineRule="auto"/>
        <w:jc w:val="center"/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第Ⅰ卷（选择题，共30分）</w:t>
      </w:r>
    </w:p>
    <w:p>
      <w:pPr>
        <w:wordWrap/>
        <w:spacing w:beforeAutospacing="0" w:afterAutospacing="0" w:line="240" w:lineRule="auto"/>
        <w:rPr>
          <w:rFonts w:ascii="宋体" w:hAnsi="宋体" w:cs="宋体"/>
        </w:rPr>
      </w:pPr>
      <w:r>
        <w:rPr>
          <w:rFonts w:hint="eastAsia" w:ascii="宋体" w:hAnsi="宋体" w:cs="宋体"/>
          <w:sz w:val="24"/>
          <w:szCs w:val="24"/>
        </w:rPr>
        <w:t xml:space="preserve">     </w:t>
      </w:r>
      <w:r>
        <w:rPr>
          <w:rFonts w:hint="eastAsia" w:ascii="宋体" w:hAnsi="宋体" w:cs="宋体"/>
        </w:rPr>
        <w:t>本卷共15小题，共30分。每小题都给出A、B、C、D四个选项，其中只有一项正确。请用2B铅笔在答题卡上将选定的答案选项涂黑。</w:t>
      </w:r>
    </w:p>
    <w:p>
      <w:pPr>
        <w:numPr>
          <w:ilvl w:val="0"/>
          <w:numId w:val="1"/>
        </w:numPr>
        <w:wordWrap/>
        <w:spacing w:beforeAutospacing="0" w:afterAutospacing="0" w:line="240" w:lineRule="auto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积累与运用（每小题</w:t>
      </w:r>
      <w:r>
        <w:rPr>
          <w:rFonts w:ascii="宋体" w:hAnsi="宋体" w:cs="宋体"/>
          <w:b/>
          <w:bCs/>
        </w:rPr>
        <w:t>2</w:t>
      </w:r>
      <w:r>
        <w:rPr>
          <w:rFonts w:hint="eastAsia" w:ascii="宋体" w:hAnsi="宋体" w:cs="宋体"/>
          <w:b/>
          <w:bCs/>
        </w:rPr>
        <w:t>分，共</w:t>
      </w:r>
      <w:r>
        <w:rPr>
          <w:rFonts w:ascii="宋体" w:hAnsi="宋体" w:cs="宋体"/>
          <w:b/>
          <w:bCs/>
        </w:rPr>
        <w:t>16</w:t>
      </w:r>
      <w:r>
        <w:rPr>
          <w:rFonts w:hint="eastAsia" w:ascii="宋体" w:hAnsi="宋体" w:cs="宋体"/>
          <w:b/>
          <w:bCs/>
        </w:rPr>
        <w:t xml:space="preserve">分） </w:t>
      </w:r>
    </w:p>
    <w:p>
      <w:pPr>
        <w:wordWrap/>
        <w:spacing w:beforeAutospacing="0" w:afterAutospacing="0" w:line="240" w:lineRule="auto"/>
        <w:rPr>
          <w:rFonts w:ascii="宋体" w:hAnsi="宋体"/>
        </w:rPr>
      </w:pPr>
      <w:r>
        <w:rPr>
          <w:rFonts w:hint="eastAsia" w:ascii="宋体" w:hAnsi="宋体"/>
        </w:rPr>
        <w:t>1.下列词语中，加点字的注音完全正确的一项是（    ）（2分）</w:t>
      </w:r>
    </w:p>
    <w:p>
      <w:pPr>
        <w:wordWrap/>
        <w:spacing w:beforeAutospacing="0" w:afterAutospacing="0" w:line="240" w:lineRule="auto"/>
        <w:rPr>
          <w:rFonts w:ascii="宋体" w:hAnsi="宋体"/>
        </w:rPr>
      </w:pPr>
      <w:r>
        <w:rPr>
          <w:rFonts w:hint="eastAsia" w:ascii="宋体" w:hAnsi="宋体"/>
        </w:rPr>
        <w:t>A.</w:t>
      </w:r>
      <w:r>
        <w:rPr>
          <w:rFonts w:hint="eastAsia" w:ascii="宋体" w:hAnsi="宋体"/>
          <w:em w:val="dot"/>
        </w:rPr>
        <w:t>绯</w:t>
      </w:r>
      <w:r>
        <w:rPr>
          <w:rFonts w:hint="eastAsia" w:ascii="宋体" w:hAnsi="宋体"/>
        </w:rPr>
        <w:t xml:space="preserve">红(fēi)       </w:t>
      </w:r>
      <w:r>
        <w:rPr>
          <w:rFonts w:hint="eastAsia" w:ascii="宋体" w:hAnsi="宋体"/>
          <w:em w:val="dot"/>
        </w:rPr>
        <w:t>哺</w:t>
      </w:r>
      <w:r>
        <w:rPr>
          <w:rFonts w:hint="eastAsia" w:ascii="宋体" w:hAnsi="宋体"/>
        </w:rPr>
        <w:t xml:space="preserve">育(bǔ)          </w:t>
      </w:r>
      <w:r>
        <w:rPr>
          <w:rFonts w:hint="eastAsia" w:ascii="宋体" w:hAnsi="宋体"/>
          <w:em w:val="dot"/>
        </w:rPr>
        <w:t>迸</w:t>
      </w:r>
      <w:r>
        <w:rPr>
          <w:rFonts w:hint="eastAsia" w:ascii="宋体" w:hAnsi="宋体"/>
        </w:rPr>
        <w:t>发(b</w:t>
      </w:r>
      <w:r>
        <w:rPr>
          <w:rFonts w:hint="eastAsia" w:ascii="宋体" w:hAnsi="宋体"/>
          <w:sz w:val="21"/>
          <w:szCs w:val="21"/>
        </w:rPr>
        <w:t>èn</w:t>
      </w:r>
      <w:r>
        <w:rPr>
          <w:rFonts w:ascii="Arial" w:hAnsi="Arial" w:eastAsia="宋体" w:cs="Arial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g</w:t>
      </w:r>
      <w:r>
        <w:rPr>
          <w:rFonts w:hint="eastAsia" w:ascii="宋体" w:hAnsi="宋体"/>
        </w:rPr>
        <w:t xml:space="preserve">)       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  <w:em w:val="dot"/>
        </w:rPr>
        <w:t>旌</w:t>
      </w:r>
      <w:r>
        <w:rPr>
          <w:rFonts w:hint="eastAsia" w:ascii="宋体" w:hAnsi="宋体"/>
        </w:rPr>
        <w:t>旗(jín)</w:t>
      </w:r>
    </w:p>
    <w:p>
      <w:pPr>
        <w:wordWrap/>
        <w:spacing w:beforeAutospacing="0" w:afterAutospacing="0" w:line="240" w:lineRule="auto"/>
        <w:rPr>
          <w:rFonts w:ascii="宋体" w:hAnsi="宋体"/>
        </w:rPr>
      </w:pPr>
      <w:r>
        <w:rPr>
          <w:rFonts w:hint="eastAsia" w:ascii="宋体" w:hAnsi="宋体"/>
        </w:rPr>
        <w:t>B.</w:t>
      </w:r>
      <w:r>
        <w:rPr>
          <w:rFonts w:hint="eastAsia" w:ascii="宋体" w:hAnsi="宋体"/>
          <w:em w:val="dot"/>
        </w:rPr>
        <w:t>间</w:t>
      </w:r>
      <w:r>
        <w:rPr>
          <w:rFonts w:hint="eastAsia" w:ascii="宋体" w:hAnsi="宋体"/>
        </w:rPr>
        <w:t>或(jiàn)      荣</w:t>
      </w:r>
      <w:r>
        <w:rPr>
          <w:rFonts w:hint="eastAsia" w:ascii="宋体" w:hAnsi="宋体"/>
          <w:em w:val="dot"/>
        </w:rPr>
        <w:t>膺</w:t>
      </w:r>
      <w:r>
        <w:rPr>
          <w:rFonts w:hint="eastAsia" w:ascii="宋体" w:hAnsi="宋体"/>
        </w:rPr>
        <w:t>(</w:t>
      </w:r>
      <w:r>
        <w:rPr>
          <w:rFonts w:hint="eastAsia" w:ascii="宋体" w:hAnsi="宋体"/>
          <w:sz w:val="24"/>
          <w:szCs w:val="24"/>
        </w:rPr>
        <w:t>yīn</w:t>
      </w:r>
      <w:r>
        <w:rPr>
          <w:rFonts w:ascii="Arial" w:hAnsi="Arial" w:eastAsia="宋体" w:cs="Arial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g</w:t>
      </w:r>
      <w:r>
        <w:rPr>
          <w:rFonts w:hint="eastAsia" w:ascii="宋体" w:hAnsi="宋体"/>
        </w:rPr>
        <w:t>)        狡</w:t>
      </w:r>
      <w:r>
        <w:rPr>
          <w:rFonts w:hint="eastAsia" w:ascii="宋体" w:hAnsi="宋体"/>
          <w:em w:val="dot"/>
        </w:rPr>
        <w:t>黠</w:t>
      </w:r>
      <w:r>
        <w:rPr>
          <w:rFonts w:hint="eastAsia" w:ascii="宋体" w:hAnsi="宋体"/>
        </w:rPr>
        <w:t>(xié)         沉</w:t>
      </w:r>
      <w:r>
        <w:rPr>
          <w:rFonts w:hint="eastAsia" w:ascii="宋体" w:hAnsi="宋体"/>
          <w:em w:val="dot"/>
        </w:rPr>
        <w:t>湎</w:t>
      </w:r>
      <w:r>
        <w:rPr>
          <w:rFonts w:hint="eastAsia" w:ascii="宋体" w:hAnsi="宋体"/>
        </w:rPr>
        <w:t xml:space="preserve">(miǎn)     </w:t>
      </w:r>
    </w:p>
    <w:p>
      <w:pPr>
        <w:wordWrap/>
        <w:spacing w:beforeAutospacing="0" w:afterAutospacing="0" w:line="240" w:lineRule="auto"/>
        <w:rPr>
          <w:rFonts w:ascii="宋体" w:hAnsi="宋体"/>
        </w:rPr>
      </w:pPr>
      <w:r>
        <w:rPr>
          <w:rFonts w:hint="eastAsia" w:ascii="宋体" w:hAnsi="宋体"/>
        </w:rPr>
        <w:t>C.拘</w:t>
      </w:r>
      <w:r>
        <w:rPr>
          <w:rFonts w:hint="eastAsia" w:ascii="宋体" w:hAnsi="宋体"/>
          <w:em w:val="dot"/>
        </w:rPr>
        <w:t>泥</w:t>
      </w:r>
      <w:r>
        <w:rPr>
          <w:rFonts w:hint="eastAsia" w:ascii="宋体" w:hAnsi="宋体"/>
        </w:rPr>
        <w:t>(ní)        恣</w:t>
      </w:r>
      <w:r>
        <w:rPr>
          <w:rFonts w:hint="eastAsia" w:ascii="宋体" w:hAnsi="宋体"/>
          <w:em w:val="dot"/>
        </w:rPr>
        <w:t>睢</w:t>
      </w:r>
      <w:r>
        <w:rPr>
          <w:rFonts w:hint="eastAsia" w:ascii="宋体" w:hAnsi="宋体"/>
        </w:rPr>
        <w:t>( suī)        阔</w:t>
      </w:r>
      <w:r>
        <w:rPr>
          <w:rFonts w:hint="eastAsia" w:ascii="宋体" w:hAnsi="宋体"/>
          <w:em w:val="dot"/>
        </w:rPr>
        <w:t>绰</w:t>
      </w:r>
      <w:r>
        <w:rPr>
          <w:rFonts w:hint="eastAsia" w:ascii="宋体" w:hAnsi="宋体"/>
        </w:rPr>
        <w:t xml:space="preserve">(chuò)       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取</w:t>
      </w:r>
      <w:r>
        <w:rPr>
          <w:rFonts w:hint="eastAsia" w:ascii="宋体" w:hAnsi="宋体"/>
          <w:em w:val="dot"/>
        </w:rPr>
        <w:t>缔</w:t>
      </w:r>
      <w:r>
        <w:rPr>
          <w:rFonts w:hint="eastAsia" w:ascii="宋体" w:hAnsi="宋体"/>
        </w:rPr>
        <w:t>(dì)</w:t>
      </w:r>
    </w:p>
    <w:p>
      <w:pPr>
        <w:wordWrap/>
        <w:spacing w:beforeAutospacing="0" w:afterAutospacing="0" w:line="240" w:lineRule="auto"/>
        <w:rPr>
          <w:rFonts w:ascii="宋体" w:hAnsi="宋体"/>
        </w:rPr>
      </w:pPr>
      <w:r>
        <w:rPr>
          <w:rFonts w:hint="eastAsia" w:ascii="宋体" w:hAnsi="宋体"/>
        </w:rPr>
        <w:t>D.</w:t>
      </w:r>
      <w:r>
        <w:rPr>
          <w:rFonts w:hint="eastAsia" w:ascii="宋体" w:hAnsi="宋体"/>
          <w:em w:val="dot"/>
        </w:rPr>
        <w:t>拮</w:t>
      </w:r>
      <w:r>
        <w:rPr>
          <w:rFonts w:hint="eastAsia" w:ascii="宋体" w:hAnsi="宋体"/>
        </w:rPr>
        <w:t>据(jié)       踌</w:t>
      </w:r>
      <w:r>
        <w:rPr>
          <w:rFonts w:hint="eastAsia" w:ascii="宋体" w:hAnsi="宋体"/>
          <w:em w:val="dot"/>
        </w:rPr>
        <w:t>躇</w:t>
      </w:r>
      <w:r>
        <w:rPr>
          <w:rFonts w:hint="eastAsia" w:ascii="宋体" w:hAnsi="宋体"/>
        </w:rPr>
        <w:t xml:space="preserve">(chú)         </w:t>
      </w:r>
      <w:r>
        <w:rPr>
          <w:rFonts w:hint="eastAsia" w:ascii="宋体" w:hAnsi="宋体"/>
          <w:em w:val="dot"/>
        </w:rPr>
        <w:t>惦</w:t>
      </w:r>
      <w:r>
        <w:rPr>
          <w:rFonts w:hint="eastAsia" w:ascii="宋体" w:hAnsi="宋体"/>
        </w:rPr>
        <w:t>记(diàn)        随声附</w:t>
      </w:r>
      <w:r>
        <w:rPr>
          <w:rFonts w:hint="eastAsia" w:ascii="宋体" w:hAnsi="宋体"/>
          <w:em w:val="dot"/>
        </w:rPr>
        <w:t>和</w:t>
      </w:r>
      <w:r>
        <w:rPr>
          <w:rFonts w:hint="eastAsia" w:ascii="宋体" w:hAnsi="宋体"/>
        </w:rPr>
        <w:t>(hè)</w:t>
      </w:r>
    </w:p>
    <w:p>
      <w:pPr>
        <w:wordWrap/>
        <w:spacing w:beforeAutospacing="0" w:afterAutospacing="0" w:line="240" w:lineRule="auto"/>
        <w:rPr>
          <w:rFonts w:ascii="宋体" w:hAnsi="宋体"/>
        </w:rPr>
      </w:pPr>
      <w:r>
        <w:rPr>
          <w:rFonts w:hint="eastAsia" w:ascii="宋体" w:hAnsi="宋体"/>
        </w:rPr>
        <w:t>2.下列词语书写完全正确的一项是（    ）（2分）</w:t>
      </w:r>
    </w:p>
    <w:p>
      <w:pPr>
        <w:wordWrap/>
        <w:spacing w:beforeAutospacing="0" w:afterAutospacing="0" w:line="240" w:lineRule="auto"/>
        <w:rPr>
          <w:rFonts w:ascii="宋体" w:hAnsi="宋体"/>
        </w:rPr>
      </w:pPr>
      <w:r>
        <w:rPr>
          <w:rFonts w:hint="eastAsia" w:ascii="宋体" w:hAnsi="宋体"/>
        </w:rPr>
        <w:t xml:space="preserve">A.渲染      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通宵达旦          无精打彩          取义成仁</w:t>
      </w:r>
    </w:p>
    <w:p>
      <w:pPr>
        <w:wordWrap/>
        <w:spacing w:beforeAutospacing="0" w:afterAutospacing="0" w:line="240" w:lineRule="auto"/>
        <w:rPr>
          <w:rFonts w:ascii="宋体" w:hAnsi="宋体"/>
        </w:rPr>
      </w:pPr>
      <w:r>
        <w:rPr>
          <w:rFonts w:hint="eastAsia" w:ascii="宋体" w:hAnsi="宋体"/>
        </w:rPr>
        <w:t xml:space="preserve">B.簇新      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拈轻怕重          不屑置辨          无缘无故</w:t>
      </w:r>
    </w:p>
    <w:p>
      <w:pPr>
        <w:wordWrap/>
        <w:spacing w:beforeAutospacing="0" w:afterAutospacing="0" w:line="240" w:lineRule="auto"/>
        <w:rPr>
          <w:rFonts w:ascii="宋体" w:hAnsi="宋体"/>
        </w:rPr>
      </w:pPr>
      <w:r>
        <w:rPr>
          <w:rFonts w:hint="eastAsia" w:ascii="宋体" w:hAnsi="宋体"/>
        </w:rPr>
        <w:t>C.掂量       毛骨悚然          望眼欲穿          如坐针毡</w:t>
      </w:r>
    </w:p>
    <w:p>
      <w:pPr>
        <w:wordWrap/>
        <w:spacing w:beforeAutospacing="0" w:afterAutospacing="0" w:line="240" w:lineRule="auto"/>
        <w:rPr>
          <w:rFonts w:ascii="宋体" w:hAnsi="宋体"/>
        </w:rPr>
      </w:pPr>
      <w:r>
        <w:rPr>
          <w:rFonts w:hint="eastAsia" w:ascii="宋体" w:hAnsi="宋体"/>
        </w:rPr>
        <w:t xml:space="preserve">D.盘桓       异想天开          血雨腥风          心旷神宜  </w:t>
      </w:r>
    </w:p>
    <w:p>
      <w:pPr>
        <w:wordWrap/>
        <w:spacing w:beforeAutospacing="0" w:afterAutospacing="0" w:line="240" w:lineRule="auto"/>
        <w:rPr>
          <w:rFonts w:ascii="宋体" w:hAnsi="宋体"/>
        </w:rPr>
      </w:pPr>
      <w:r>
        <w:rPr>
          <w:rFonts w:hint="eastAsia" w:ascii="宋体" w:hAnsi="宋体"/>
        </w:rPr>
        <w:t>3.下列句子中，加点成语使用不当的一项是（    ）（2分）</w:t>
      </w:r>
    </w:p>
    <w:p>
      <w:pPr>
        <w:wordWrap/>
        <w:spacing w:beforeAutospacing="0" w:afterAutospacing="0" w:line="240" w:lineRule="auto"/>
        <w:rPr>
          <w:rFonts w:ascii="宋体" w:hAnsi="宋体"/>
        </w:rPr>
      </w:pPr>
      <w:r>
        <w:rPr>
          <w:rFonts w:hint="eastAsia" w:ascii="宋体" w:hAnsi="宋体"/>
        </w:rPr>
        <w:t>A.夕阳西下，湖面光影交织，好一派</w:t>
      </w:r>
      <w:r>
        <w:rPr>
          <w:rFonts w:hint="eastAsia" w:ascii="宋体" w:hAnsi="宋体"/>
          <w:em w:val="dot"/>
        </w:rPr>
        <w:t>浮光掠影</w:t>
      </w:r>
      <w:r>
        <w:rPr>
          <w:rFonts w:hint="eastAsia" w:ascii="宋体" w:hAnsi="宋体"/>
        </w:rPr>
        <w:t>的景象。</w:t>
      </w:r>
    </w:p>
    <w:p>
      <w:pPr>
        <w:wordWrap/>
        <w:spacing w:beforeAutospacing="0" w:afterAutospacing="0" w:line="240" w:lineRule="auto"/>
        <w:rPr>
          <w:rFonts w:ascii="宋体" w:hAnsi="宋体"/>
        </w:rPr>
      </w:pPr>
      <w:r>
        <w:rPr>
          <w:rFonts w:hint="eastAsia" w:ascii="宋体" w:hAnsi="宋体"/>
        </w:rPr>
        <w:t>B.纪实类文学作品《红星照耀中国》塑造了许多</w:t>
      </w:r>
      <w:r>
        <w:rPr>
          <w:rFonts w:hint="eastAsia" w:ascii="宋体" w:hAnsi="宋体"/>
          <w:em w:val="dot"/>
        </w:rPr>
        <w:t>可歌可泣</w:t>
      </w:r>
      <w:r>
        <w:rPr>
          <w:rFonts w:hint="eastAsia" w:ascii="宋体" w:hAnsi="宋体"/>
        </w:rPr>
        <w:t>的英雄人物。</w:t>
      </w:r>
    </w:p>
    <w:p>
      <w:pPr>
        <w:wordWrap/>
        <w:spacing w:beforeAutospacing="0" w:afterAutospacing="0" w:line="240" w:lineRule="auto"/>
        <w:rPr>
          <w:rFonts w:ascii="宋体" w:hAnsi="宋体"/>
        </w:rPr>
      </w:pPr>
      <w:r>
        <w:rPr>
          <w:rFonts w:hint="eastAsia" w:ascii="宋体" w:hAnsi="宋体"/>
        </w:rPr>
        <w:t>C.对于</w:t>
      </w:r>
      <w:r>
        <w:rPr>
          <w:rFonts w:hint="eastAsia" w:ascii="宋体" w:hAnsi="宋体"/>
        </w:rPr>
        <w:pict>
          <v:shape id="_x0000_i1025" o:spt="75" alt="学科网(www.zxxk.com)--教育资源门户，提供试卷、教案、课件、论文、素材及各类教学资源下载，还有大量而丰富的教学相关资讯！" type="#_x0000_t75" style="height:1.6pt;width:1.9pt;" filled="f" o:preferrelative="t" stroked="f" coordsize="21600,21600">
            <v:path/>
            <v:fill on="f" focussize="0,0"/>
            <v:stroke on="f" joinstyle="miter"/>
            <v:imagedata r:id="rId9" o:title="420161424997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</w:rPr>
        <w:t>是否参加课外兴趣班，家长和孩子的意见</w:t>
      </w:r>
      <w:r>
        <w:rPr>
          <w:rFonts w:hint="eastAsia" w:ascii="宋体" w:hAnsi="宋体"/>
          <w:em w:val="dot"/>
        </w:rPr>
        <w:t>大相径庭</w:t>
      </w:r>
      <w:r>
        <w:rPr>
          <w:rFonts w:hint="eastAsia" w:ascii="宋体" w:hAnsi="宋体"/>
        </w:rPr>
        <w:t>，无法达成共识。</w:t>
      </w:r>
    </w:p>
    <w:p>
      <w:pPr>
        <w:wordWrap/>
        <w:spacing w:beforeAutospacing="0" w:afterAutospacing="0" w:line="240" w:lineRule="auto"/>
        <w:rPr>
          <w:rFonts w:ascii="宋体" w:hAnsi="宋体"/>
        </w:rPr>
      </w:pPr>
      <w:r>
        <w:rPr>
          <w:rFonts w:hint="eastAsia" w:ascii="宋体" w:hAnsi="宋体"/>
        </w:rPr>
        <w:t>D.教语文的王老师讲课风趣幽默，同学们常常</w:t>
      </w:r>
      <w:r>
        <w:rPr>
          <w:rFonts w:hint="eastAsia" w:ascii="宋体" w:hAnsi="宋体"/>
          <w:em w:val="dot"/>
        </w:rPr>
        <w:t>忍俊不禁</w:t>
      </w:r>
      <w:r>
        <w:rPr>
          <w:rFonts w:hint="eastAsia" w:ascii="宋体" w:hAnsi="宋体"/>
        </w:rPr>
        <w:t>，学习语文的兴趣越来越高。</w:t>
      </w:r>
    </w:p>
    <w:p>
      <w:pPr>
        <w:wordWrap/>
        <w:spacing w:beforeAutospacing="0" w:afterAutospacing="0" w:line="240" w:lineRule="auto"/>
        <w:rPr>
          <w:rFonts w:ascii="宋体" w:hAnsi="宋体"/>
        </w:rPr>
      </w:pPr>
      <w:r>
        <w:rPr>
          <w:rFonts w:hint="eastAsia" w:ascii="宋体" w:hAnsi="宋体"/>
        </w:rPr>
        <w:t>4.下列句子没有语病的一项是（    ）（2分）</w:t>
      </w:r>
    </w:p>
    <w:p>
      <w:pPr>
        <w:wordWrap/>
        <w:spacing w:beforeAutospacing="0" w:afterAutospacing="0" w:line="240" w:lineRule="auto"/>
        <w:rPr>
          <w:rFonts w:ascii="宋体" w:hAnsi="宋体"/>
        </w:rPr>
      </w:pPr>
      <w:r>
        <w:rPr>
          <w:rFonts w:hint="eastAsia" w:ascii="宋体" w:hAnsi="宋体"/>
        </w:rPr>
        <w:t>A.能否最大限度地调动全体员工 的工作热情，关键在于领导的勤政廉洁和管理智慧。</w:t>
      </w:r>
    </w:p>
    <w:p>
      <w:pPr>
        <w:wordWrap/>
        <w:spacing w:beforeAutospacing="0" w:afterAutospacing="0" w:line="240" w:lineRule="auto"/>
        <w:rPr>
          <w:rFonts w:ascii="宋体" w:hAnsi="宋体"/>
        </w:rPr>
      </w:pPr>
      <w:r>
        <w:rPr>
          <w:rFonts w:hint="eastAsia" w:ascii="宋体" w:hAnsi="宋体"/>
        </w:rPr>
        <w:t>B.经过持续不断的环保治理、重拳出击，让我们的山变得更青了，水变得更绿了。</w:t>
      </w:r>
    </w:p>
    <w:p>
      <w:pPr>
        <w:wordWrap/>
        <w:spacing w:beforeAutospacing="0" w:afterAutospacing="0" w:line="240" w:lineRule="auto"/>
        <w:rPr>
          <w:rFonts w:ascii="宋体" w:hAnsi="宋体"/>
        </w:rPr>
      </w:pPr>
      <w:r>
        <w:rPr>
          <w:rFonts w:hint="eastAsia" w:ascii="宋体" w:hAnsi="宋体"/>
        </w:rPr>
        <w:t>C.精准扶贫不但要给与物质和经济上的帮助，而且要给与方法和技能上的指导。</w:t>
      </w:r>
    </w:p>
    <w:p>
      <w:pPr>
        <w:wordWrap/>
        <w:spacing w:beforeAutospacing="0" w:afterAutospacing="0" w:line="240" w:lineRule="auto"/>
        <w:rPr>
          <w:rFonts w:ascii="宋体" w:hAnsi="宋体"/>
        </w:rPr>
      </w:pPr>
      <w:r>
        <w:rPr>
          <w:rFonts w:hint="eastAsia" w:ascii="宋体" w:hAnsi="宋体"/>
        </w:rPr>
        <w:t>D.丁细牙痛胶囊的主要成分是由丁香叶、细辛组成的，因此毒副作用比较小。</w:t>
      </w:r>
    </w:p>
    <w:p>
      <w:pPr>
        <w:wordWrap/>
        <w:spacing w:beforeAutospacing="0" w:afterAutospacing="0" w:line="240" w:lineRule="auto"/>
        <w:rPr>
          <w:rFonts w:ascii="宋体" w:hAnsi="宋体"/>
        </w:rPr>
      </w:pPr>
      <w:r>
        <w:rPr>
          <w:rFonts w:hint="eastAsia" w:ascii="宋体" w:hAnsi="宋体"/>
        </w:rPr>
        <w:t xml:space="preserve">5.下列文学文化常识的表述不正确的一项是（    ）（2分） </w:t>
      </w:r>
    </w:p>
    <w:p>
      <w:pPr>
        <w:wordWrap/>
        <w:spacing w:beforeAutospacing="0" w:afterAutospacing="0" w:line="240" w:lineRule="auto"/>
        <w:rPr>
          <w:rFonts w:ascii="宋体" w:hAnsi="宋体"/>
        </w:rPr>
      </w:pPr>
      <w:r>
        <w:rPr>
          <w:rFonts w:hint="eastAsia" w:ascii="宋体" w:hAnsi="宋体"/>
        </w:rPr>
        <w:t>A.《海燕》的作者是俄国作家高尔基，他以自身经历为基础创作了自传体三部曲——《童年》《在人间》《我的大学》等。</w:t>
      </w:r>
    </w:p>
    <w:p>
      <w:pPr>
        <w:wordWrap/>
        <w:spacing w:beforeAutospacing="0" w:afterAutospacing="0" w:line="240" w:lineRule="auto"/>
        <w:rPr>
          <w:rFonts w:ascii="宋体" w:hAnsi="宋体"/>
        </w:rPr>
      </w:pPr>
      <w:r>
        <w:rPr>
          <w:rFonts w:hint="eastAsia" w:ascii="宋体" w:hAnsi="宋体"/>
        </w:rPr>
        <w:t>B．《战国策》是西汉刘向根据战国时期史料整理编辑的，是一部国别体史书。</w:t>
      </w:r>
    </w:p>
    <w:p>
      <w:pPr>
        <w:wordWrap/>
        <w:spacing w:beforeAutospacing="0" w:afterAutospacing="0" w:line="240" w:lineRule="auto"/>
        <w:rPr>
          <w:rFonts w:ascii="宋体" w:hAnsi="宋体"/>
        </w:rPr>
      </w:pPr>
      <w:r>
        <w:rPr>
          <w:rFonts w:hint="eastAsia" w:ascii="宋体" w:hAnsi="宋体"/>
        </w:rPr>
        <w:t>C.孟子，中国古代著名思想家，战国时期儒家代表人物，地位仅次于孔子，有“亚圣”之称。</w:t>
      </w:r>
    </w:p>
    <w:p>
      <w:pPr>
        <w:wordWrap/>
        <w:spacing w:beforeAutospacing="0" w:afterAutospacing="0" w:line="240" w:lineRule="auto"/>
        <w:rPr>
          <w:rFonts w:ascii="宋体" w:hAnsi="宋体"/>
        </w:rPr>
      </w:pPr>
      <w:r>
        <w:rPr>
          <w:rFonts w:hint="eastAsia" w:ascii="宋体" w:hAnsi="宋体"/>
        </w:rPr>
        <w:t>D.鲁迅的短篇小说《孔乙己》把旧中国浓缩为一个鲁镇，把焦点聚集在咸亨酒店，把悲剧演绎在当街的柜台旁，把炎凉世态投影在孔乙己身上。</w:t>
      </w:r>
    </w:p>
    <w:p>
      <w:pPr>
        <w:wordWrap/>
        <w:spacing w:beforeAutospacing="0" w:afterAutospacing="0" w:line="240" w:lineRule="auto"/>
        <w:rPr>
          <w:rFonts w:ascii="宋体" w:hAnsi="宋体"/>
        </w:rPr>
      </w:pPr>
      <w:r>
        <w:rPr>
          <w:rFonts w:hint="eastAsia" w:ascii="宋体" w:hAnsi="宋体"/>
        </w:rPr>
        <w:t>6.依次填入下面文段横线处的语句，衔接最恰当的一组是（    ）（2分）</w:t>
      </w:r>
    </w:p>
    <w:p>
      <w:pPr>
        <w:wordWrap/>
        <w:spacing w:beforeAutospacing="0" w:afterAutospacing="0" w:line="240" w:lineRule="auto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信息时代给人们带来了一种新的极其便捷的阅读方式，那就是网络阅读。网络阅读远远超越了传统的阅读概念，</w:t>
      </w:r>
      <w:r>
        <w:rPr>
          <w:rFonts w:hint="eastAsia" w:ascii="宋体" w:hAnsi="宋体"/>
          <w:u w:val="single"/>
        </w:rPr>
        <w:t xml:space="preserve">         </w:t>
      </w:r>
      <w:r>
        <w:rPr>
          <w:rFonts w:hint="eastAsia" w:ascii="宋体" w:hAnsi="宋体"/>
        </w:rPr>
        <w:t>，</w:t>
      </w:r>
      <w:r>
        <w:rPr>
          <w:rFonts w:hint="eastAsia" w:ascii="宋体" w:hAnsi="宋体"/>
          <w:u w:val="single"/>
        </w:rPr>
        <w:t xml:space="preserve">          </w:t>
      </w:r>
      <w:r>
        <w:rPr>
          <w:rFonts w:hint="eastAsia" w:ascii="宋体" w:hAnsi="宋体"/>
        </w:rPr>
        <w:t>，</w:t>
      </w:r>
      <w:r>
        <w:rPr>
          <w:rFonts w:hint="eastAsia" w:ascii="宋体" w:hAnsi="宋体"/>
          <w:u w:val="single"/>
        </w:rPr>
        <w:t xml:space="preserve">         </w:t>
      </w:r>
      <w:r>
        <w:rPr>
          <w:rFonts w:hint="eastAsia" w:ascii="宋体" w:hAnsi="宋体"/>
        </w:rPr>
        <w:t>，</w:t>
      </w:r>
    </w:p>
    <w:p>
      <w:pPr>
        <w:wordWrap/>
        <w:spacing w:beforeAutospacing="0" w:afterAutospacing="0" w:line="240" w:lineRule="auto"/>
        <w:rPr>
          <w:rFonts w:ascii="宋体" w:hAnsi="宋体"/>
        </w:rPr>
      </w:pPr>
      <w:r>
        <w:rPr>
          <w:rFonts w:hint="eastAsia" w:ascii="宋体" w:hAnsi="宋体"/>
          <w:u w:val="single"/>
        </w:rPr>
        <w:t xml:space="preserve">       </w:t>
      </w:r>
      <w:r>
        <w:rPr>
          <w:rFonts w:hint="eastAsia" w:ascii="宋体" w:hAnsi="宋体"/>
        </w:rPr>
        <w:t>，</w:t>
      </w:r>
      <w:r>
        <w:rPr>
          <w:rFonts w:hint="eastAsia" w:ascii="宋体" w:hAnsi="宋体"/>
          <w:u w:val="single"/>
        </w:rPr>
        <w:t xml:space="preserve">       </w:t>
      </w:r>
      <w:r>
        <w:rPr>
          <w:rFonts w:hint="eastAsia" w:ascii="宋体" w:hAnsi="宋体"/>
        </w:rPr>
        <w:t>，</w:t>
      </w:r>
      <w:r>
        <w:rPr>
          <w:rFonts w:hint="eastAsia" w:ascii="宋体" w:hAnsi="宋体"/>
          <w:u w:val="single"/>
        </w:rPr>
        <w:t xml:space="preserve">        </w:t>
      </w:r>
      <w:r>
        <w:rPr>
          <w:rFonts w:hint="eastAsia" w:ascii="宋体" w:hAnsi="宋体"/>
        </w:rPr>
        <w:t>。因此，阅读的趣味性大大提高,吸引力更强，影响力更大。</w:t>
      </w:r>
    </w:p>
    <w:p>
      <w:pPr>
        <w:wordWrap/>
        <w:spacing w:beforeAutospacing="0" w:afterAutospacing="0" w:line="240" w:lineRule="auto"/>
        <w:rPr>
          <w:rFonts w:ascii="宋体" w:hAnsi="宋体"/>
        </w:rPr>
      </w:pPr>
      <w:r>
        <w:rPr>
          <w:rFonts w:hint="eastAsia" w:ascii="宋体" w:hAnsi="宋体"/>
        </w:rPr>
        <w:t>①能够对文字、图片、影像、声音等信息形态进行有机的合成</w:t>
      </w:r>
    </w:p>
    <w:p>
      <w:pPr>
        <w:wordWrap/>
        <w:spacing w:beforeAutospacing="0" w:afterAutospacing="0" w:line="240" w:lineRule="auto"/>
        <w:rPr>
          <w:rFonts w:ascii="宋体" w:hAnsi="宋体"/>
        </w:rPr>
      </w:pPr>
      <w:r>
        <w:rPr>
          <w:rFonts w:hint="eastAsia" w:ascii="宋体" w:hAnsi="宋体"/>
        </w:rPr>
        <w:t xml:space="preserve">②能够更好地满足人们沟通交流的需求 </w:t>
      </w:r>
    </w:p>
    <w:p>
      <w:pPr>
        <w:wordWrap/>
        <w:spacing w:beforeAutospacing="0" w:afterAutospacing="0" w:line="240" w:lineRule="auto"/>
        <w:rPr>
          <w:rFonts w:ascii="宋体" w:hAnsi="宋体"/>
        </w:rPr>
      </w:pPr>
      <w:r>
        <w:rPr>
          <w:rFonts w:hint="eastAsia" w:ascii="宋体" w:hAnsi="宋体"/>
        </w:rPr>
        <w:t>③与传统阅读相比,信息更加全面，视野更加开阔,也更直观、更逼真</w:t>
      </w:r>
    </w:p>
    <w:p>
      <w:pPr>
        <w:wordWrap/>
        <w:spacing w:beforeAutospacing="0" w:afterAutospacing="0" w:line="240" w:lineRule="auto"/>
        <w:rPr>
          <w:rFonts w:ascii="宋体" w:hAnsi="宋体"/>
        </w:rPr>
      </w:pPr>
      <w:r>
        <w:rPr>
          <w:rFonts w:hint="eastAsia" w:ascii="宋体" w:hAnsi="宋体"/>
        </w:rPr>
        <w:t>④提供读、看、 听三方面的内容</w:t>
      </w:r>
    </w:p>
    <w:p>
      <w:pPr>
        <w:wordWrap/>
        <w:spacing w:beforeAutospacing="0" w:afterAutospacing="0" w:line="240" w:lineRule="auto"/>
        <w:rPr>
          <w:rFonts w:ascii="宋体" w:hAnsi="宋体"/>
        </w:rPr>
      </w:pPr>
      <w:r>
        <w:rPr>
          <w:rFonts w:hint="eastAsia" w:ascii="宋体" w:hAnsi="宋体"/>
        </w:rPr>
        <w:t>⑤它改变了单一的文字或静态的图像的表现形式</w:t>
      </w:r>
    </w:p>
    <w:p>
      <w:pPr>
        <w:wordWrap/>
        <w:spacing w:beforeAutospacing="0" w:afterAutospacing="0" w:line="240" w:lineRule="auto"/>
        <w:rPr>
          <w:rFonts w:ascii="宋体" w:hAnsi="宋体"/>
        </w:rPr>
      </w:pPr>
      <w:r>
        <w:rPr>
          <w:rFonts w:hint="eastAsia" w:ascii="宋体" w:hAnsi="宋体"/>
        </w:rPr>
        <w:t>⑥还具有共享性、开放性和互动性</w:t>
      </w:r>
    </w:p>
    <w:p>
      <w:pPr>
        <w:wordWrap/>
        <w:spacing w:beforeAutospacing="0" w:afterAutospacing="0" w:line="240" w:lineRule="auto"/>
        <w:rPr>
          <w:rFonts w:ascii="宋体" w:hAnsi="宋体"/>
        </w:rPr>
      </w:pPr>
      <w:r>
        <w:rPr>
          <w:rFonts w:hint="eastAsia" w:ascii="宋体" w:hAnsi="宋体"/>
        </w:rPr>
        <w:t xml:space="preserve">A.③②⑤④①⑥ </w:t>
      </w:r>
      <w:r>
        <w:rPr>
          <w:rFonts w:ascii="宋体" w:hAnsi="宋体"/>
        </w:rPr>
        <w:t xml:space="preserve">   </w:t>
      </w:r>
      <w:r>
        <w:rPr>
          <w:rFonts w:hint="eastAsia" w:ascii="宋体" w:hAnsi="宋体"/>
        </w:rPr>
        <w:t xml:space="preserve">B.⑤①④③⑥② </w:t>
      </w:r>
      <w:r>
        <w:rPr>
          <w:rFonts w:ascii="宋体" w:hAnsi="宋体"/>
        </w:rPr>
        <w:t xml:space="preserve">  </w:t>
      </w:r>
      <w:r>
        <w:rPr>
          <w:rFonts w:hint="eastAsia" w:ascii="宋体" w:hAnsi="宋体"/>
        </w:rPr>
        <w:t xml:space="preserve">C.③⑥⑤①②④ </w:t>
      </w:r>
      <w:r>
        <w:rPr>
          <w:rFonts w:ascii="宋体" w:hAnsi="宋体"/>
        </w:rPr>
        <w:t xml:space="preserve">  </w:t>
      </w:r>
      <w:r>
        <w:rPr>
          <w:rFonts w:hint="eastAsia" w:ascii="宋体" w:hAnsi="宋体"/>
        </w:rPr>
        <w:t>D.⑤④③②①⑥</w:t>
      </w:r>
    </w:p>
    <w:p>
      <w:pPr>
        <w:wordWrap/>
        <w:spacing w:beforeAutospacing="0" w:afterAutospacing="0" w:line="240" w:lineRule="auto"/>
        <w:rPr>
          <w:rFonts w:ascii="宋体" w:hAnsi="宋体"/>
        </w:rPr>
      </w:pPr>
      <w:r>
        <w:rPr>
          <w:rFonts w:hint="eastAsia" w:ascii="宋体" w:hAnsi="宋体"/>
        </w:rPr>
        <w:t>7.下列句子语言表达得体的一项是（    ）（2分）</w:t>
      </w:r>
    </w:p>
    <w:p>
      <w:pPr>
        <w:wordWrap/>
        <w:spacing w:beforeAutospacing="0" w:afterAutospacing="0" w:line="240" w:lineRule="auto"/>
        <w:rPr>
          <w:rFonts w:ascii="宋体" w:hAnsi="宋体"/>
        </w:rPr>
      </w:pPr>
      <w:r>
        <w:rPr>
          <w:rFonts w:hint="eastAsia" w:ascii="宋体" w:hAnsi="宋体"/>
        </w:rPr>
        <w:t>A.“真是献丑了。”小云拿自己的书法作品向长辈请教，“初学不久，技艺不精，敬请雅正。”</w:t>
      </w:r>
    </w:p>
    <w:p>
      <w:pPr>
        <w:wordWrap/>
        <w:spacing w:beforeAutospacing="0" w:afterAutospacing="0" w:line="240" w:lineRule="auto"/>
        <w:rPr>
          <w:rFonts w:ascii="宋体" w:hAnsi="宋体"/>
        </w:rPr>
      </w:pPr>
      <w:r>
        <w:rPr>
          <w:rFonts w:hint="eastAsia" w:ascii="宋体" w:hAnsi="宋体"/>
        </w:rPr>
        <w:t>B.送考仪式上校长热情致辞:“一将功成万骨枯！衷心祝愿同学们得偿所愿，中考大捷！”</w:t>
      </w:r>
    </w:p>
    <w:p>
      <w:pPr>
        <w:wordWrap/>
        <w:spacing w:beforeAutospacing="0" w:afterAutospacing="0" w:line="240" w:lineRule="auto"/>
        <w:rPr>
          <w:rFonts w:ascii="宋体" w:hAnsi="宋体"/>
        </w:rPr>
      </w:pPr>
      <w:r>
        <w:rPr>
          <w:rFonts w:hint="eastAsia" w:ascii="宋体" w:hAnsi="宋体"/>
        </w:rPr>
        <w:t>C.“广播已说要放包安检，你没带耳朵啊?”车站工作人员批评直接背包过安检的小林。</w:t>
      </w:r>
    </w:p>
    <w:p>
      <w:pPr>
        <w:wordWrap/>
        <w:spacing w:beforeAutospacing="0" w:afterAutospacing="0" w:line="240" w:lineRule="auto"/>
        <w:rPr>
          <w:rFonts w:ascii="宋体" w:hAnsi="宋体"/>
        </w:rPr>
      </w:pPr>
      <w:r>
        <w:rPr>
          <w:rFonts w:hint="eastAsia" w:ascii="宋体" w:hAnsi="宋体"/>
        </w:rPr>
        <w:t>D.同学提醒我:“记得坚持锻炼哦!”我回应她:“放心吧,我没忘，你不必多此一举。”</w:t>
      </w:r>
    </w:p>
    <w:p>
      <w:pPr>
        <w:wordWrap/>
        <w:spacing w:beforeAutospacing="0" w:afterAutospacing="0" w:line="240" w:lineRule="auto"/>
        <w:rPr>
          <w:rFonts w:ascii="宋体" w:hAnsi="宋体"/>
        </w:rPr>
      </w:pPr>
      <w:r>
        <w:rPr>
          <w:rFonts w:hint="eastAsia" w:ascii="宋体" w:hAnsi="宋体"/>
        </w:rPr>
        <w:t>8.下列各项说法有误的一项是（    ）（2分）</w:t>
      </w:r>
    </w:p>
    <w:p>
      <w:pPr>
        <w:wordWrap/>
        <w:spacing w:beforeAutospacing="0" w:afterAutospacing="0" w:line="240" w:lineRule="auto"/>
        <w:rPr>
          <w:rFonts w:ascii="宋体" w:hAnsi="宋体"/>
        </w:rPr>
      </w:pPr>
      <w:r>
        <w:rPr>
          <w:rFonts w:hint="eastAsia" w:ascii="宋体" w:hAnsi="宋体"/>
        </w:rPr>
        <w:t>A.古人用“阴”“阳”表示方位。山的南面和江河的北面叫作“阴”,山的北面和江河的南面叫作“阳”。</w:t>
      </w:r>
    </w:p>
    <w:p>
      <w:pPr>
        <w:wordWrap/>
        <w:spacing w:beforeAutospacing="0" w:afterAutospacing="0" w:line="240" w:lineRule="auto"/>
        <w:rPr>
          <w:rFonts w:ascii="宋体" w:hAnsi="宋体"/>
        </w:rPr>
      </w:pPr>
      <w:r>
        <w:rPr>
          <w:rFonts w:hint="eastAsia" w:ascii="宋体" w:hAnsi="宋体"/>
        </w:rPr>
        <w:t>B.“四书”“五经”是儒家经典。“四书”即《大</w:t>
      </w:r>
      <w:r>
        <w:rPr>
          <w:rFonts w:hint="eastAsia" w:ascii="宋体" w:hAnsi="宋体"/>
        </w:rPr>
        <w:pict>
          <v:shape id="_x0000_i1026" o:spt="75" alt="学科网(www.zxxk.com)--教育资源门户，提供试卷、教案、课件、论文、素材及各类教学资源下载，还有大量而丰富的教学相关资讯！" type="#_x0000_t75" style="height:1.5pt;width:1.3pt;" filled="f" o:preferrelative="t" stroked="f" coordsize="21600,21600">
            <v:path/>
            <v:fill on="f" focussize="0,0"/>
            <v:stroke on="f" joinstyle="miter"/>
            <v:imagedata r:id="rId9" o:title="420161424997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</w:rPr>
        <w:t>学》《中庸》《论语》《孟子》，“五经”指《诗》《书》《礼》《易》《春秋》。</w:t>
      </w:r>
    </w:p>
    <w:p>
      <w:pPr>
        <w:wordWrap/>
        <w:spacing w:beforeAutospacing="0" w:afterAutospacing="0" w:line="240" w:lineRule="auto"/>
        <w:rPr>
          <w:rFonts w:ascii="宋体" w:hAnsi="宋体"/>
        </w:rPr>
      </w:pPr>
      <w:r>
        <w:rPr>
          <w:rFonts w:hint="eastAsia" w:ascii="宋体" w:hAnsi="宋体"/>
        </w:rPr>
        <w:t>C.《儒林外史》是我国清代一部长篇讽刺小说，主要描写封建社会后期知识分子及官绅的活动和精神面貌。</w:t>
      </w:r>
    </w:p>
    <w:p>
      <w:pPr>
        <w:wordWrap/>
        <w:spacing w:beforeAutospacing="0" w:afterAutospacing="0" w:line="240" w:lineRule="auto"/>
        <w:rPr>
          <w:rFonts w:ascii="宋体" w:hAnsi="宋体"/>
        </w:rPr>
      </w:pPr>
      <w:r>
        <w:rPr>
          <w:rFonts w:hint="eastAsia" w:ascii="宋体" w:hAnsi="宋体"/>
        </w:rPr>
        <w:t>D.《格列佛游记》的作者是英国18世纪前期最优秀的讽刺作家和政论家乔纳森·斯威夫特。</w:t>
      </w:r>
    </w:p>
    <w:p>
      <w:pPr>
        <w:wordWrap/>
        <w:spacing w:beforeAutospacing="0" w:afterAutospacing="0" w:line="240" w:lineRule="auto"/>
        <w:rPr>
          <w:rFonts w:ascii="宋体" w:hAnsi="宋体"/>
          <w:b/>
          <w:bCs/>
        </w:rPr>
      </w:pPr>
      <w:r>
        <w:rPr>
          <w:rFonts w:hint="eastAsia" w:ascii="宋体" w:hAnsi="宋体"/>
          <w:b/>
          <w:bCs/>
        </w:rPr>
        <w:t>二、现代文阅读（一）</w:t>
      </w:r>
      <w:r>
        <w:rPr>
          <w:rFonts w:hint="eastAsia" w:ascii="宋体" w:hAnsi="宋体"/>
        </w:rPr>
        <w:t>（每小题2分，共6分）</w:t>
      </w:r>
    </w:p>
    <w:p>
      <w:pPr>
        <w:pStyle w:val="2"/>
        <w:wordWrap/>
        <w:spacing w:beforeAutospacing="0" w:afterAutospacing="0" w:line="240" w:lineRule="auto"/>
        <w:jc w:val="center"/>
        <w:rPr>
          <w:rFonts w:ascii="仿宋" w:hAnsi="仿宋" w:eastAsia="仿宋" w:cs="Times New Roman"/>
          <w:b/>
        </w:rPr>
      </w:pPr>
      <w:r>
        <w:rPr>
          <w:rFonts w:ascii="仿宋" w:hAnsi="仿宋" w:eastAsia="仿宋" w:cs="Times New Roman"/>
          <w:b/>
        </w:rPr>
        <w:t>中国古代灯文化</w:t>
      </w:r>
    </w:p>
    <w:p>
      <w:pPr>
        <w:pStyle w:val="2"/>
        <w:wordWrap/>
        <w:spacing w:beforeAutospacing="0" w:afterAutospacing="0" w:line="240" w:lineRule="auto"/>
        <w:jc w:val="center"/>
        <w:rPr>
          <w:rFonts w:ascii="仿宋" w:hAnsi="仿宋" w:eastAsia="仿宋" w:cs="Times New Roman"/>
        </w:rPr>
      </w:pPr>
      <w:r>
        <w:rPr>
          <w:rFonts w:ascii="仿宋" w:hAnsi="仿宋" w:eastAsia="仿宋" w:cs="Times New Roman"/>
        </w:rPr>
        <w:t>高蒙河</w:t>
      </w:r>
    </w:p>
    <w:p>
      <w:pPr>
        <w:pStyle w:val="2"/>
        <w:wordWrap/>
        <w:adjustRightInd w:val="0"/>
        <w:snapToGrid w:val="0"/>
        <w:spacing w:beforeAutospacing="0" w:afterAutospacing="0" w:line="240" w:lineRule="auto"/>
        <w:ind w:firstLine="420" w:firstLineChars="200"/>
        <w:rPr>
          <w:rFonts w:ascii="仿宋" w:hAnsi="仿宋" w:eastAsia="仿宋" w:cs="Times New Roman"/>
        </w:rPr>
      </w:pPr>
      <w:r>
        <w:rPr>
          <w:rFonts w:hint="eastAsia" w:ascii="仿宋" w:hAnsi="仿宋" w:eastAsia="仿宋" w:cs="Times New Roman"/>
        </w:rPr>
        <w:t>①2019</w:t>
      </w:r>
      <w:r>
        <w:rPr>
          <w:rFonts w:ascii="仿宋" w:hAnsi="仿宋" w:eastAsia="仿宋" w:cs="Times New Roman"/>
        </w:rPr>
        <w:t>年元宵节</w:t>
      </w:r>
      <w:r>
        <w:rPr>
          <w:rFonts w:hint="eastAsia" w:ascii="仿宋" w:hAnsi="仿宋" w:eastAsia="仿宋" w:cs="Times New Roman"/>
        </w:rPr>
        <w:t>，</w:t>
      </w:r>
      <w:r>
        <w:rPr>
          <w:rFonts w:ascii="仿宋" w:hAnsi="仿宋" w:eastAsia="仿宋" w:cs="Times New Roman"/>
        </w:rPr>
        <w:t>故宫举办了</w:t>
      </w:r>
      <w:r>
        <w:rPr>
          <w:rFonts w:hint="eastAsia" w:ascii="仿宋" w:hAnsi="仿宋" w:eastAsia="仿宋" w:cs="Times New Roman"/>
        </w:rPr>
        <w:t>“</w:t>
      </w:r>
      <w:r>
        <w:rPr>
          <w:rFonts w:ascii="仿宋" w:hAnsi="仿宋" w:eastAsia="仿宋" w:cs="Times New Roman"/>
        </w:rPr>
        <w:t>紫禁城上元之夜</w:t>
      </w:r>
      <w:r>
        <w:rPr>
          <w:rFonts w:hint="eastAsia" w:ascii="仿宋" w:hAnsi="仿宋" w:eastAsia="仿宋" w:cs="Times New Roman"/>
        </w:rPr>
        <w:t>”</w:t>
      </w:r>
      <w:r>
        <w:rPr>
          <w:rFonts w:ascii="仿宋" w:hAnsi="仿宋" w:eastAsia="仿宋" w:cs="Times New Roman"/>
        </w:rPr>
        <w:t>元宵灯会活动。灯会上既有现代高科技射灯</w:t>
      </w:r>
      <w:r>
        <w:rPr>
          <w:rFonts w:hint="eastAsia" w:ascii="仿宋" w:hAnsi="仿宋" w:eastAsia="仿宋" w:cs="Times New Roman"/>
        </w:rPr>
        <w:t>，</w:t>
      </w:r>
      <w:r>
        <w:rPr>
          <w:rFonts w:ascii="仿宋" w:hAnsi="仿宋" w:eastAsia="仿宋" w:cs="Times New Roman"/>
        </w:rPr>
        <w:t>也有传统红灯笼灯彩</w:t>
      </w:r>
      <w:r>
        <w:rPr>
          <w:rFonts w:hint="eastAsia" w:ascii="仿宋" w:hAnsi="仿宋" w:eastAsia="仿宋" w:cs="Times New Roman"/>
        </w:rPr>
        <w:t>，</w:t>
      </w:r>
      <w:r>
        <w:rPr>
          <w:rFonts w:ascii="仿宋" w:hAnsi="仿宋" w:eastAsia="仿宋" w:cs="Times New Roman"/>
        </w:rPr>
        <w:t>一时间引发国内外亿万人的关注。</w:t>
      </w:r>
    </w:p>
    <w:p>
      <w:pPr>
        <w:pStyle w:val="2"/>
        <w:wordWrap/>
        <w:adjustRightInd w:val="0"/>
        <w:snapToGrid w:val="0"/>
        <w:spacing w:beforeAutospacing="0" w:afterAutospacing="0" w:line="240" w:lineRule="auto"/>
        <w:ind w:firstLine="420" w:firstLineChars="200"/>
        <w:rPr>
          <w:rFonts w:ascii="仿宋" w:hAnsi="仿宋" w:eastAsia="仿宋" w:cs="Times New Roman"/>
        </w:rPr>
      </w:pPr>
      <w:r>
        <w:rPr>
          <w:rFonts w:hint="eastAsia" w:ascii="仿宋" w:hAnsi="仿宋" w:eastAsia="仿宋" w:cs="Times New Roman"/>
        </w:rPr>
        <w:t>②灯彩不是日常的实用性灯具，而是元宵节上专门使用的一种以装饰性为主的观赏灯具，它始于汉代，至隋唐宋元时期渐成社会风俗，广为流行于民间和宫廷之中。到了明清乃至近现代，各地仍保留着这一古老传统风俗，成为人们节庆期间的重要活动内容，形成了灯节文化现象。</w:t>
      </w:r>
    </w:p>
    <w:p>
      <w:pPr>
        <w:pStyle w:val="2"/>
        <w:wordWrap/>
        <w:adjustRightInd w:val="0"/>
        <w:snapToGrid w:val="0"/>
        <w:spacing w:beforeAutospacing="0" w:afterAutospacing="0" w:line="240" w:lineRule="auto"/>
        <w:ind w:firstLine="420" w:firstLineChars="200"/>
        <w:rPr>
          <w:rFonts w:ascii="仿宋" w:hAnsi="仿宋" w:eastAsia="仿宋" w:cs="Times New Roman"/>
        </w:rPr>
      </w:pPr>
      <w:r>
        <w:rPr>
          <w:rFonts w:hint="eastAsia" w:ascii="仿宋" w:hAnsi="仿宋" w:eastAsia="仿宋" w:cs="Times New Roman"/>
        </w:rPr>
        <w:t>③灯彩是在节庆时才短时间使用的观赏灯，而在日常生活中，更多的则是实用性更强的照明灯具。所以，中国的灯文化自古以来就形成了日常实用灯和节庆观赏灯两个系统，并行演化，相映生辉，极大地丰富了我国灯具种类和体系，为我国乃至世界灯具史写下了独具特色的辉煌篇章。</w:t>
      </w:r>
    </w:p>
    <w:p>
      <w:pPr>
        <w:pStyle w:val="2"/>
        <w:wordWrap/>
        <w:adjustRightInd w:val="0"/>
        <w:snapToGrid w:val="0"/>
        <w:spacing w:beforeAutospacing="0" w:afterAutospacing="0" w:line="240" w:lineRule="auto"/>
        <w:ind w:firstLine="420" w:firstLineChars="200"/>
        <w:rPr>
          <w:rFonts w:ascii="仿宋" w:hAnsi="仿宋" w:eastAsia="仿宋" w:cs="Times New Roman"/>
        </w:rPr>
      </w:pPr>
      <w:r>
        <w:rPr>
          <w:rFonts w:hint="eastAsia" w:ascii="仿宋" w:hAnsi="仿宋" w:eastAsia="仿宋" w:cs="Times New Roman"/>
        </w:rPr>
        <w:t>④</w:t>
      </w:r>
      <w:r>
        <w:rPr>
          <w:rFonts w:ascii="仿宋" w:hAnsi="仿宋" w:eastAsia="仿宋" w:cs="Times New Roman"/>
          <w:u w:val="single"/>
        </w:rPr>
        <w:t>说起来</w:t>
      </w:r>
      <w:r>
        <w:rPr>
          <w:rFonts w:hint="eastAsia" w:ascii="仿宋" w:hAnsi="仿宋" w:eastAsia="仿宋" w:cs="Times New Roman"/>
          <w:u w:val="single"/>
        </w:rPr>
        <w:t>，</w:t>
      </w:r>
      <w:r>
        <w:rPr>
          <w:rFonts w:ascii="仿宋" w:hAnsi="仿宋" w:eastAsia="仿宋" w:cs="Times New Roman"/>
          <w:u w:val="single"/>
        </w:rPr>
        <w:t>中国是世界上最先发明灯具的国家之一</w:t>
      </w:r>
      <w:r>
        <w:rPr>
          <w:rFonts w:hint="eastAsia" w:ascii="仿宋" w:hAnsi="仿宋" w:eastAsia="仿宋" w:cs="Times New Roman"/>
          <w:u w:val="single"/>
        </w:rPr>
        <w:t>，</w:t>
      </w:r>
      <w:r>
        <w:rPr>
          <w:rFonts w:ascii="仿宋" w:hAnsi="仿宋" w:eastAsia="仿宋" w:cs="Times New Roman"/>
          <w:u w:val="single"/>
        </w:rPr>
        <w:t>比如宁夏海原新石器时代窑洞遗址里</w:t>
      </w:r>
      <w:r>
        <w:rPr>
          <w:rFonts w:hint="eastAsia" w:ascii="仿宋" w:hAnsi="仿宋" w:eastAsia="仿宋" w:cs="Times New Roman"/>
          <w:u w:val="single"/>
        </w:rPr>
        <w:t>，</w:t>
      </w:r>
      <w:r>
        <w:rPr>
          <w:rFonts w:ascii="仿宋" w:hAnsi="仿宋" w:eastAsia="仿宋" w:cs="Times New Roman"/>
          <w:u w:val="single"/>
        </w:rPr>
        <w:t>就发现了用来照明的松枝遗存</w:t>
      </w:r>
      <w:r>
        <w:rPr>
          <w:rFonts w:hint="eastAsia" w:ascii="仿宋" w:hAnsi="仿宋" w:eastAsia="仿宋" w:cs="Times New Roman"/>
          <w:u w:val="single"/>
        </w:rPr>
        <w:t>，</w:t>
      </w:r>
      <w:r>
        <w:rPr>
          <w:rFonts w:ascii="仿宋" w:hAnsi="仿宋" w:eastAsia="仿宋" w:cs="Times New Roman"/>
          <w:u w:val="single"/>
        </w:rPr>
        <w:t>距今已有4000多年历史。</w:t>
      </w:r>
      <w:r>
        <w:rPr>
          <w:rFonts w:ascii="仿宋" w:hAnsi="仿宋" w:eastAsia="仿宋" w:cs="Times New Roman"/>
        </w:rPr>
        <w:t>据考古发现报道</w:t>
      </w:r>
      <w:r>
        <w:rPr>
          <w:rFonts w:hint="eastAsia" w:ascii="仿宋" w:hAnsi="仿宋" w:eastAsia="仿宋" w:cs="Times New Roman"/>
        </w:rPr>
        <w:t>，</w:t>
      </w:r>
      <w:r>
        <w:rPr>
          <w:rFonts w:ascii="仿宋" w:hAnsi="仿宋" w:eastAsia="仿宋" w:cs="Times New Roman"/>
        </w:rPr>
        <w:t>在窑壁距居住面5～130厘米的范围内</w:t>
      </w:r>
      <w:r>
        <w:rPr>
          <w:rFonts w:hint="eastAsia" w:ascii="仿宋" w:hAnsi="仿宋" w:eastAsia="仿宋" w:cs="Times New Roman"/>
        </w:rPr>
        <w:t>，</w:t>
      </w:r>
      <w:r>
        <w:rPr>
          <w:rFonts w:ascii="仿宋" w:hAnsi="仿宋" w:eastAsia="仿宋" w:cs="Times New Roman"/>
        </w:rPr>
        <w:t>分布着50多个</w:t>
      </w:r>
      <w:r>
        <w:rPr>
          <w:rFonts w:ascii="仿宋" w:hAnsi="仿宋" w:eastAsia="仿宋" w:cs="Times New Roman"/>
        </w:rPr>
        <w:pict>
          <v:shape id="_x0000_i1027" o:spt="75" alt="学科网(www.zxxk.com)--教育资源门户，提供试卷、教案、课件、论文、素材及各类教学资源下载，还有大量而丰富的教学相关资讯！" type="#_x0000_t75" style="height:1.3pt;width:1.4pt;" filled="f" o:preferrelative="t" stroked="f" coordsize="21600,21600">
            <v:path/>
            <v:fill on="f" focussize="0,0"/>
            <v:stroke on="f" joinstyle="miter"/>
            <v:imagedata r:id="rId9" o:title="420161424997"/>
            <o:lock v:ext="edit" aspectratio="t"/>
            <w10:wrap type="none"/>
            <w10:anchorlock/>
          </v:shape>
        </w:pict>
      </w:r>
      <w:r>
        <w:rPr>
          <w:rFonts w:ascii="仿宋" w:hAnsi="仿宋" w:eastAsia="仿宋" w:cs="Times New Roman"/>
        </w:rPr>
        <w:t>残留的圆形插孔</w:t>
      </w:r>
      <w:r>
        <w:rPr>
          <w:rFonts w:hint="eastAsia" w:ascii="仿宋" w:hAnsi="仿宋" w:eastAsia="仿宋" w:cs="Times New Roman"/>
        </w:rPr>
        <w:t>，</w:t>
      </w:r>
      <w:r>
        <w:rPr>
          <w:rFonts w:ascii="仿宋" w:hAnsi="仿宋" w:eastAsia="仿宋" w:cs="Times New Roman"/>
        </w:rPr>
        <w:t>插孔上方有青灰色的火苗状烧灼痕迹</w:t>
      </w:r>
      <w:r>
        <w:rPr>
          <w:rFonts w:hint="eastAsia" w:ascii="仿宋" w:hAnsi="仿宋" w:eastAsia="仿宋" w:cs="Times New Roman"/>
        </w:rPr>
        <w:t>，</w:t>
      </w:r>
      <w:r>
        <w:rPr>
          <w:rFonts w:ascii="仿宋" w:hAnsi="仿宋" w:eastAsia="仿宋" w:cs="Times New Roman"/>
        </w:rPr>
        <w:t>插孔里面留有松枝残迹。经鉴定</w:t>
      </w:r>
      <w:r>
        <w:rPr>
          <w:rFonts w:hint="eastAsia" w:ascii="仿宋" w:hAnsi="仿宋" w:eastAsia="仿宋" w:cs="Times New Roman"/>
        </w:rPr>
        <w:t>，</w:t>
      </w:r>
      <w:r>
        <w:rPr>
          <w:rFonts w:ascii="仿宋" w:hAnsi="仿宋" w:eastAsia="仿宋" w:cs="Times New Roman"/>
        </w:rPr>
        <w:t>这些松枝应为松脂含量很高的红松。</w:t>
      </w:r>
    </w:p>
    <w:p>
      <w:pPr>
        <w:pStyle w:val="2"/>
        <w:wordWrap/>
        <w:adjustRightInd w:val="0"/>
        <w:snapToGrid w:val="0"/>
        <w:spacing w:beforeAutospacing="0" w:afterAutospacing="0" w:line="240" w:lineRule="auto"/>
        <w:ind w:firstLine="420" w:firstLineChars="200"/>
        <w:rPr>
          <w:rFonts w:ascii="仿宋" w:hAnsi="仿宋" w:eastAsia="仿宋" w:cs="Times New Roman"/>
        </w:rPr>
      </w:pPr>
      <w:r>
        <w:rPr>
          <w:rFonts w:hint="eastAsia" w:ascii="仿宋" w:hAnsi="仿宋" w:eastAsia="仿宋" w:cs="Times New Roman"/>
        </w:rPr>
        <w:t>⑤</w:t>
      </w:r>
      <w:r>
        <w:rPr>
          <w:rFonts w:ascii="仿宋" w:hAnsi="仿宋" w:eastAsia="仿宋" w:cs="Times New Roman"/>
        </w:rPr>
        <w:t>研究人员通过实验复原发现</w:t>
      </w:r>
      <w:r>
        <w:rPr>
          <w:rFonts w:hint="eastAsia" w:ascii="仿宋" w:hAnsi="仿宋" w:eastAsia="仿宋" w:cs="Times New Roman"/>
        </w:rPr>
        <w:t>，</w:t>
      </w:r>
      <w:r>
        <w:rPr>
          <w:rFonts w:ascii="仿宋" w:hAnsi="仿宋" w:eastAsia="仿宋" w:cs="Times New Roman"/>
        </w:rPr>
        <w:t>在插孔中斜插上松枝</w:t>
      </w:r>
      <w:r>
        <w:rPr>
          <w:rFonts w:hint="eastAsia" w:ascii="仿宋" w:hAnsi="仿宋" w:eastAsia="仿宋" w:cs="Times New Roman"/>
        </w:rPr>
        <w:t>，</w:t>
      </w:r>
      <w:r>
        <w:rPr>
          <w:rFonts w:ascii="仿宋" w:hAnsi="仿宋" w:eastAsia="仿宋" w:cs="Times New Roman"/>
        </w:rPr>
        <w:t>点燃后即可取亮。一根长20厘米的松枝可燃烧近1小时。若将50多处插孔内的松枝全部点燃</w:t>
      </w:r>
      <w:r>
        <w:rPr>
          <w:rFonts w:hint="eastAsia" w:ascii="仿宋" w:hAnsi="仿宋" w:eastAsia="仿宋" w:cs="Times New Roman"/>
        </w:rPr>
        <w:t>，</w:t>
      </w:r>
      <w:r>
        <w:rPr>
          <w:rFonts w:ascii="仿宋" w:hAnsi="仿宋" w:eastAsia="仿宋" w:cs="Times New Roman"/>
        </w:rPr>
        <w:t>差不多就能达到100瓦电</w:t>
      </w:r>
      <w:r>
        <w:rPr>
          <w:rFonts w:hint="eastAsia" w:ascii="仿宋" w:hAnsi="仿宋" w:eastAsia="仿宋" w:cs="Times New Roman"/>
        </w:rPr>
        <w:t>灯的亮度。</w:t>
      </w:r>
    </w:p>
    <w:p>
      <w:pPr>
        <w:pStyle w:val="2"/>
        <w:wordWrap/>
        <w:adjustRightInd w:val="0"/>
        <w:snapToGrid w:val="0"/>
        <w:spacing w:beforeAutospacing="0" w:afterAutospacing="0" w:line="240" w:lineRule="auto"/>
        <w:ind w:firstLine="420" w:firstLineChars="200"/>
        <w:rPr>
          <w:rFonts w:ascii="仿宋" w:hAnsi="仿宋" w:eastAsia="仿宋" w:cs="Times New Roman"/>
        </w:rPr>
      </w:pPr>
      <w:r>
        <w:rPr>
          <w:rFonts w:ascii="仿宋" w:hAnsi="仿宋" w:eastAsia="仿宋" w:cs="Times New Roman"/>
        </w:rPr>
        <w:pict>
          <v:shape id="图片 1" o:spid="_x0000_s1030" o:spt="75" alt="学科网(www.zxxk.com)--教育资源门户，提供试卷、教案、课件、论文、素材及各类教学资源下载，还有大量而丰富的教学相关资讯！" type="#_x0000_t75" style="position:absolute;left:0pt;margin-left:360.35pt;margin-top:20.05pt;height:115.75pt;width:126.35pt;mso-wrap-distance-left:9pt;mso-wrap-distance-right:9pt;z-index:-251655168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 joinstyle="miter"/>
            <v:imagedata r:id="rId10" o:title="S33"/>
            <o:lock v:ext="edit" aspectratio="t"/>
            <w10:wrap type="tight"/>
          </v:shape>
        </w:pict>
      </w:r>
      <w:r>
        <w:rPr>
          <w:rFonts w:hint="eastAsia" w:ascii="仿宋" w:hAnsi="仿宋" w:eastAsia="仿宋" w:cs="Times New Roman"/>
        </w:rPr>
        <w:t>⑥灯具是人类不断改善生活、生产条件的产物。它的发明和创新，无不凝聚着人类的技术和智慧。中国传统灯具素有设计合理、功能完善、结构科学、造型生动、装饰瑰丽等特点。</w:t>
      </w:r>
    </w:p>
    <w:p>
      <w:pPr>
        <w:pStyle w:val="2"/>
        <w:wordWrap/>
        <w:adjustRightInd w:val="0"/>
        <w:snapToGrid w:val="0"/>
        <w:spacing w:beforeAutospacing="0" w:afterAutospacing="0" w:line="240" w:lineRule="auto"/>
        <w:ind w:firstLine="420" w:firstLineChars="200"/>
        <w:rPr>
          <w:rFonts w:ascii="仿宋" w:hAnsi="仿宋" w:eastAsia="仿宋" w:cs="Times New Roman"/>
        </w:rPr>
      </w:pPr>
      <w:r>
        <w:rPr>
          <w:rFonts w:ascii="仿宋" w:hAnsi="仿宋" w:eastAsia="仿宋" w:cs="Times New Roman"/>
        </w:rPr>
        <w:t>⑦河北满城汉墓出土的汉代皇室贵族使用的长信宫灯</w:t>
      </w:r>
      <w:r>
        <w:rPr>
          <w:rFonts w:hint="eastAsia" w:ascii="仿宋" w:hAnsi="仿宋" w:eastAsia="仿宋" w:cs="Times New Roman"/>
        </w:rPr>
        <w:t>，</w:t>
      </w:r>
      <w:r>
        <w:rPr>
          <w:rFonts w:ascii="仿宋" w:hAnsi="仿宋" w:eastAsia="仿宋" w:cs="Times New Roman"/>
        </w:rPr>
        <w:t>便是其中的典型代表。这件取宫女执灯之意而造型的铜质鎏金灯具</w:t>
      </w:r>
      <w:r>
        <w:rPr>
          <w:rFonts w:hint="eastAsia" w:ascii="仿宋" w:hAnsi="仿宋" w:eastAsia="仿宋" w:cs="Times New Roman"/>
        </w:rPr>
        <w:t>，</w:t>
      </w:r>
      <w:r>
        <w:rPr>
          <w:rFonts w:ascii="仿宋" w:hAnsi="仿宋" w:eastAsia="仿宋" w:cs="Times New Roman"/>
        </w:rPr>
        <w:t>不但把人与灯融为一体</w:t>
      </w:r>
      <w:r>
        <w:rPr>
          <w:rFonts w:hint="eastAsia" w:ascii="仿宋" w:hAnsi="仿宋" w:eastAsia="仿宋" w:cs="Times New Roman"/>
        </w:rPr>
        <w:t>，</w:t>
      </w:r>
      <w:r>
        <w:rPr>
          <w:rFonts w:ascii="仿宋" w:hAnsi="仿宋" w:eastAsia="仿宋" w:cs="Times New Roman"/>
        </w:rPr>
        <w:t>还设计出能调亮挡风的灯罩</w:t>
      </w:r>
      <w:r>
        <w:rPr>
          <w:rFonts w:hint="eastAsia" w:ascii="仿宋" w:hAnsi="仿宋" w:eastAsia="仿宋" w:cs="Times New Roman"/>
        </w:rPr>
        <w:t>，</w:t>
      </w:r>
      <w:r>
        <w:rPr>
          <w:rFonts w:ascii="仿宋" w:hAnsi="仿宋" w:eastAsia="仿宋" w:cs="Times New Roman"/>
        </w:rPr>
        <w:t>并安装了能消烟除尘的排烟导管</w:t>
      </w:r>
      <w:r>
        <w:rPr>
          <w:rFonts w:hint="eastAsia" w:ascii="仿宋" w:hAnsi="仿宋" w:eastAsia="仿宋" w:cs="Times New Roman"/>
        </w:rPr>
        <w:t>，</w:t>
      </w:r>
      <w:r>
        <w:rPr>
          <w:rFonts w:ascii="仿宋" w:hAnsi="仿宋" w:eastAsia="仿宋" w:cs="Times New Roman"/>
        </w:rPr>
        <w:t>在灯具发展史上最早解决了灯烟所带来的室内环境污染问题。</w:t>
      </w:r>
    </w:p>
    <w:p>
      <w:pPr>
        <w:pStyle w:val="2"/>
        <w:wordWrap/>
        <w:adjustRightInd w:val="0"/>
        <w:snapToGrid w:val="0"/>
        <w:spacing w:beforeAutospacing="0" w:afterAutospacing="0" w:line="240" w:lineRule="auto"/>
        <w:ind w:firstLine="420" w:firstLineChars="200"/>
        <w:rPr>
          <w:rFonts w:ascii="仿宋" w:hAnsi="仿宋" w:eastAsia="仿宋" w:cs="Times New Roman"/>
        </w:rPr>
      </w:pPr>
      <w:r>
        <w:rPr>
          <w:rFonts w:hint="eastAsia" w:ascii="仿宋" w:hAnsi="仿宋" w:eastAsia="仿宋" w:cs="Times New Roman"/>
        </w:rPr>
        <w:t>⑧</w:t>
      </w:r>
      <w:r>
        <w:rPr>
          <w:rFonts w:ascii="仿宋" w:hAnsi="仿宋" w:eastAsia="仿宋" w:cs="Times New Roman"/>
        </w:rPr>
        <w:t>无须讳言</w:t>
      </w:r>
      <w:r>
        <w:rPr>
          <w:rFonts w:hint="eastAsia" w:ascii="仿宋" w:hAnsi="仿宋" w:eastAsia="仿宋" w:cs="Times New Roman"/>
        </w:rPr>
        <w:t>，</w:t>
      </w:r>
      <w:r>
        <w:rPr>
          <w:rFonts w:ascii="仿宋" w:hAnsi="仿宋" w:eastAsia="仿宋" w:cs="Times New Roman"/>
        </w:rPr>
        <w:t>在几千年中一直以自身特色著称的中国古代灯具</w:t>
      </w:r>
      <w:r>
        <w:rPr>
          <w:rFonts w:hint="eastAsia" w:ascii="仿宋" w:hAnsi="仿宋" w:eastAsia="仿宋" w:cs="Times New Roman"/>
        </w:rPr>
        <w:t>，</w:t>
      </w:r>
      <w:r>
        <w:rPr>
          <w:rFonts w:ascii="仿宋" w:hAnsi="仿宋" w:eastAsia="仿宋" w:cs="Times New Roman"/>
        </w:rPr>
        <w:t>在</w:t>
      </w:r>
      <w:r>
        <w:rPr>
          <w:rFonts w:hint="eastAsia" w:ascii="仿宋" w:hAnsi="仿宋" w:eastAsia="仿宋" w:cs="Times New Roman"/>
        </w:rPr>
        <w:t>近代以来的灯具创新发明中，有些落伍了。当以电光源为标志的电灯从西方进入中国之初，人们一时还不能接受这一新鲜事物。</w:t>
      </w:r>
    </w:p>
    <w:p>
      <w:pPr>
        <w:pStyle w:val="2"/>
        <w:wordWrap/>
        <w:adjustRightInd w:val="0"/>
        <w:snapToGrid w:val="0"/>
        <w:spacing w:beforeAutospacing="0" w:afterAutospacing="0" w:line="240" w:lineRule="auto"/>
        <w:ind w:firstLine="420" w:firstLineChars="200"/>
        <w:rPr>
          <w:rFonts w:ascii="仿宋" w:hAnsi="仿宋" w:eastAsia="仿宋" w:cs="Times New Roman"/>
        </w:rPr>
      </w:pPr>
      <w:r>
        <w:rPr>
          <w:rFonts w:hint="eastAsia" w:ascii="仿宋" w:hAnsi="仿宋" w:eastAsia="仿宋" w:cs="Times New Roman"/>
        </w:rPr>
        <w:t>⑨据《清稗类钞》记载，清光绪八年(</w:t>
      </w:r>
      <w:r>
        <w:rPr>
          <w:rFonts w:ascii="仿宋" w:hAnsi="仿宋" w:eastAsia="仿宋" w:cs="Times New Roman"/>
        </w:rPr>
        <w:t>1882年)</w:t>
      </w:r>
      <w:r>
        <w:rPr>
          <w:rFonts w:hint="eastAsia" w:ascii="仿宋" w:hAnsi="仿宋" w:eastAsia="仿宋" w:cs="Times New Roman"/>
        </w:rPr>
        <w:t>，</w:t>
      </w:r>
      <w:r>
        <w:rPr>
          <w:rFonts w:ascii="仿宋" w:hAnsi="仿宋" w:eastAsia="仿宋" w:cs="Times New Roman"/>
        </w:rPr>
        <w:t>英国人李德立提出在上海安装电灯</w:t>
      </w:r>
      <w:r>
        <w:rPr>
          <w:rFonts w:hint="eastAsia" w:ascii="仿宋" w:hAnsi="仿宋" w:eastAsia="仿宋" w:cs="Times New Roman"/>
        </w:rPr>
        <w:t>，“</w:t>
      </w:r>
      <w:r>
        <w:rPr>
          <w:rFonts w:ascii="仿宋" w:hAnsi="仿宋" w:eastAsia="仿宋" w:cs="Times New Roman"/>
        </w:rPr>
        <w:t>创议之初</w:t>
      </w:r>
      <w:r>
        <w:rPr>
          <w:rFonts w:hint="eastAsia" w:ascii="仿宋" w:hAnsi="仿宋" w:eastAsia="仿宋" w:cs="Times New Roman"/>
        </w:rPr>
        <w:t>，</w:t>
      </w:r>
      <w:r>
        <w:rPr>
          <w:rFonts w:ascii="仿宋" w:hAnsi="仿宋" w:eastAsia="仿宋" w:cs="Times New Roman"/>
        </w:rPr>
        <w:t>华人闻者以为奇事。一时谣诼纷传</w:t>
      </w:r>
      <w:r>
        <w:rPr>
          <w:rFonts w:hint="eastAsia" w:ascii="仿宋" w:hAnsi="仿宋" w:eastAsia="仿宋" w:cs="Times New Roman"/>
        </w:rPr>
        <w:t>，</w:t>
      </w:r>
      <w:r>
        <w:rPr>
          <w:rFonts w:ascii="仿宋" w:hAnsi="仿宋" w:eastAsia="仿宋" w:cs="Times New Roman"/>
        </w:rPr>
        <w:t>谓为将遭雷击</w:t>
      </w:r>
      <w:r>
        <w:rPr>
          <w:rFonts w:hint="eastAsia" w:ascii="仿宋" w:hAnsi="仿宋" w:eastAsia="仿宋" w:cs="Times New Roman"/>
        </w:rPr>
        <w:t>，</w:t>
      </w:r>
      <w:r>
        <w:rPr>
          <w:rFonts w:ascii="仿宋" w:hAnsi="仿宋" w:eastAsia="仿宋" w:cs="Times New Roman"/>
        </w:rPr>
        <w:t>人心汹汹</w:t>
      </w:r>
      <w:r>
        <w:rPr>
          <w:rFonts w:hint="eastAsia" w:ascii="仿宋" w:hAnsi="仿宋" w:eastAsia="仿宋" w:cs="Times New Roman"/>
        </w:rPr>
        <w:t>，</w:t>
      </w:r>
      <w:r>
        <w:rPr>
          <w:rFonts w:ascii="仿宋" w:hAnsi="仿宋" w:eastAsia="仿宋" w:cs="Times New Roman"/>
        </w:rPr>
        <w:t>不可抑制</w:t>
      </w:r>
      <w:r>
        <w:rPr>
          <w:rFonts w:hint="eastAsia" w:ascii="仿宋" w:hAnsi="仿宋" w:eastAsia="仿宋" w:cs="Times New Roman"/>
        </w:rPr>
        <w:t>”</w:t>
      </w:r>
      <w:r>
        <w:rPr>
          <w:rFonts w:ascii="仿宋" w:hAnsi="仿宋" w:eastAsia="仿宋" w:cs="Times New Roman"/>
        </w:rPr>
        <w:t>。后来</w:t>
      </w:r>
      <w:r>
        <w:rPr>
          <w:rFonts w:hint="eastAsia" w:ascii="仿宋" w:hAnsi="仿宋" w:eastAsia="仿宋" w:cs="Times New Roman"/>
        </w:rPr>
        <w:t>，</w:t>
      </w:r>
      <w:r>
        <w:rPr>
          <w:rFonts w:ascii="仿宋" w:hAnsi="仿宋" w:eastAsia="仿宋" w:cs="Times New Roman"/>
        </w:rPr>
        <w:t>经过多方协调</w:t>
      </w:r>
      <w:r>
        <w:rPr>
          <w:rFonts w:hint="eastAsia" w:ascii="仿宋" w:hAnsi="仿宋" w:eastAsia="仿宋" w:cs="Times New Roman"/>
        </w:rPr>
        <w:t>，</w:t>
      </w:r>
      <w:r>
        <w:rPr>
          <w:rFonts w:ascii="仿宋" w:hAnsi="仿宋" w:eastAsia="仿宋" w:cs="Times New Roman"/>
        </w:rPr>
        <w:t>才得以试装15盏英制弧光灯。据当时的《申报》报道</w:t>
      </w:r>
      <w:r>
        <w:rPr>
          <w:rFonts w:hint="eastAsia" w:ascii="仿宋" w:hAnsi="仿宋" w:eastAsia="仿宋" w:cs="Times New Roman"/>
        </w:rPr>
        <w:t>，</w:t>
      </w:r>
      <w:r>
        <w:rPr>
          <w:rFonts w:ascii="仿宋" w:hAnsi="仿宋" w:eastAsia="仿宋" w:cs="Times New Roman"/>
        </w:rPr>
        <w:t>是年7月26日下午7时</w:t>
      </w:r>
      <w:r>
        <w:rPr>
          <w:rFonts w:hint="eastAsia" w:ascii="仿宋" w:hAnsi="仿宋" w:eastAsia="仿宋" w:cs="Times New Roman"/>
        </w:rPr>
        <w:t>，15</w:t>
      </w:r>
      <w:r>
        <w:rPr>
          <w:rFonts w:ascii="仿宋" w:hAnsi="仿宋" w:eastAsia="仿宋" w:cs="Times New Roman"/>
        </w:rPr>
        <w:t>盏电灯同时发光</w:t>
      </w:r>
      <w:r>
        <w:rPr>
          <w:rFonts w:hint="eastAsia" w:ascii="仿宋" w:hAnsi="仿宋" w:eastAsia="仿宋" w:cs="Times New Roman"/>
        </w:rPr>
        <w:t>，“</w:t>
      </w:r>
      <w:r>
        <w:rPr>
          <w:rFonts w:ascii="仿宋" w:hAnsi="仿宋" w:eastAsia="仿宋" w:cs="Times New Roman"/>
        </w:rPr>
        <w:t>其光明竟可夺日</w:t>
      </w:r>
      <w:r>
        <w:rPr>
          <w:rFonts w:hint="eastAsia" w:ascii="仿宋" w:hAnsi="仿宋" w:eastAsia="仿宋" w:cs="Times New Roman"/>
        </w:rPr>
        <w:t>”，“</w:t>
      </w:r>
      <w:r>
        <w:rPr>
          <w:rFonts w:ascii="仿宋" w:hAnsi="仿宋" w:eastAsia="仿宋" w:cs="Times New Roman"/>
        </w:rPr>
        <w:t>内外各物历历可见</w:t>
      </w:r>
      <w:r>
        <w:rPr>
          <w:rFonts w:hint="eastAsia" w:ascii="仿宋" w:hAnsi="仿宋" w:eastAsia="仿宋" w:cs="Times New Roman"/>
        </w:rPr>
        <w:t>，</w:t>
      </w:r>
      <w:r>
        <w:rPr>
          <w:rFonts w:ascii="仿宋" w:hAnsi="仿宋" w:eastAsia="仿宋" w:cs="Times New Roman"/>
        </w:rPr>
        <w:t>无异白昼</w:t>
      </w:r>
      <w:r>
        <w:rPr>
          <w:rFonts w:hint="eastAsia" w:ascii="仿宋" w:hAnsi="仿宋" w:eastAsia="仿宋" w:cs="Times New Roman"/>
        </w:rPr>
        <w:t>”，“</w:t>
      </w:r>
      <w:r>
        <w:rPr>
          <w:rFonts w:ascii="仿宋" w:hAnsi="仿宋" w:eastAsia="仿宋" w:cs="Times New Roman"/>
        </w:rPr>
        <w:t>凡装电灯之处</w:t>
      </w:r>
      <w:r>
        <w:rPr>
          <w:rFonts w:hint="eastAsia" w:ascii="仿宋" w:hAnsi="仿宋" w:eastAsia="仿宋" w:cs="Times New Roman"/>
        </w:rPr>
        <w:t>，</w:t>
      </w:r>
      <w:r>
        <w:rPr>
          <w:rFonts w:ascii="仿宋" w:hAnsi="仿宋" w:eastAsia="仿宋" w:cs="Times New Roman"/>
        </w:rPr>
        <w:t>观者来往如蚁</w:t>
      </w:r>
      <w:r>
        <w:rPr>
          <w:rFonts w:hint="eastAsia" w:ascii="仿宋" w:hAnsi="仿宋" w:eastAsia="仿宋" w:cs="Times New Roman"/>
        </w:rPr>
        <w:t>”</w:t>
      </w:r>
      <w:r>
        <w:rPr>
          <w:rFonts w:ascii="仿宋" w:hAnsi="仿宋" w:eastAsia="仿宋" w:cs="Times New Roman"/>
        </w:rPr>
        <w:t>。试装成功后</w:t>
      </w:r>
      <w:r>
        <w:rPr>
          <w:rFonts w:hint="eastAsia" w:ascii="仿宋" w:hAnsi="仿宋" w:eastAsia="仿宋" w:cs="Times New Roman"/>
        </w:rPr>
        <w:t>，</w:t>
      </w:r>
      <w:r>
        <w:rPr>
          <w:rFonts w:ascii="仿宋" w:hAnsi="仿宋" w:eastAsia="仿宋" w:cs="Times New Roman"/>
        </w:rPr>
        <w:t>人们发现电灯非但没有引来雷</w:t>
      </w:r>
      <w:r>
        <w:rPr>
          <w:rFonts w:hint="eastAsia" w:ascii="仿宋" w:hAnsi="仿宋" w:eastAsia="仿宋" w:cs="Times New Roman"/>
        </w:rPr>
        <w:t>击，反而与日光一样明亮，上海这才开始陆续安灯。</w:t>
      </w:r>
    </w:p>
    <w:p>
      <w:pPr>
        <w:pStyle w:val="2"/>
        <w:wordWrap/>
        <w:adjustRightInd w:val="0"/>
        <w:snapToGrid w:val="0"/>
        <w:spacing w:beforeAutospacing="0" w:afterAutospacing="0" w:line="240" w:lineRule="auto"/>
        <w:ind w:firstLine="420" w:firstLineChars="200"/>
        <w:rPr>
          <w:rFonts w:ascii="仿宋" w:hAnsi="仿宋" w:eastAsia="仿宋" w:cs="Times New Roman"/>
        </w:rPr>
      </w:pPr>
      <w:r>
        <w:rPr>
          <w:rFonts w:hint="eastAsia" w:ascii="仿宋" w:hAnsi="仿宋" w:eastAsia="仿宋" w:cs="Times New Roman"/>
        </w:rPr>
        <w:t>⑩时光荏苒，岁月如梭。而今，社会早已发展到了采用光声电等</w:t>
      </w:r>
      <w:r>
        <w:rPr>
          <w:rFonts w:hint="eastAsia" w:ascii="仿宋" w:hAnsi="仿宋" w:eastAsia="仿宋" w:cs="Times New Roman"/>
        </w:rPr>
        <w:pict>
          <v:shape id="_x0000_i1028" o:spt="75" alt="学科网(www.zxxk.com)--教育资源门户，提供试卷、教案、课件、论文、素材及各类教学资源下载，还有大量而丰富的教学相关资讯！" type="#_x0000_t75" style="height:1.8pt;width:1.6pt;" filled="f" o:preferrelative="t" stroked="f" coordsize="21600,21600">
            <v:path/>
            <v:fill on="f" focussize="0,0"/>
            <v:stroke on="f" joinstyle="miter"/>
            <v:imagedata r:id="rId9" o:title="420161424997"/>
            <o:lock v:ext="edit" aspectratio="t"/>
            <w10:wrap type="none"/>
            <w10:anchorlock/>
          </v:shape>
        </w:pict>
      </w:r>
      <w:r>
        <w:rPr>
          <w:rFonts w:hint="eastAsia" w:ascii="仿宋" w:hAnsi="仿宋" w:eastAsia="仿宋" w:cs="Times New Roman"/>
        </w:rPr>
        <w:t>高科技手段举办灯会、装饰家居的阶段。近年来，让建筑物亮起来的灯光景观工程，美化了城市的人文环境。各地推陈出新，举行各种灯会、灯节活动，也极大地丰富了人们的节假日生活，又把古老的灯文化推向了传承中国传统文化的新高度。</w:t>
      </w:r>
    </w:p>
    <w:p>
      <w:pPr>
        <w:pStyle w:val="2"/>
        <w:wordWrap/>
        <w:spacing w:beforeAutospacing="0" w:afterAutospacing="0" w:line="240" w:lineRule="auto"/>
        <w:jc w:val="right"/>
        <w:rPr>
          <w:rFonts w:ascii="仿宋" w:hAnsi="仿宋" w:eastAsia="仿宋" w:cs="Times New Roman"/>
        </w:rPr>
      </w:pPr>
      <w:r>
        <w:rPr>
          <w:rFonts w:ascii="仿宋" w:hAnsi="仿宋" w:eastAsia="仿宋" w:cs="Times New Roman"/>
        </w:rPr>
        <w:t>(选自《科学画报》2019年第4期</w:t>
      </w:r>
      <w:r>
        <w:rPr>
          <w:rFonts w:hint="eastAsia" w:ascii="仿宋" w:hAnsi="仿宋" w:eastAsia="仿宋" w:cs="仿宋_GB2312"/>
        </w:rPr>
        <w:t>，</w:t>
      </w:r>
      <w:r>
        <w:rPr>
          <w:rFonts w:ascii="仿宋" w:hAnsi="仿宋" w:eastAsia="仿宋" w:cs="Times New Roman"/>
        </w:rPr>
        <w:t>原文有删改)</w:t>
      </w:r>
    </w:p>
    <w:p>
      <w:pPr>
        <w:pStyle w:val="2"/>
        <w:wordWrap/>
        <w:adjustRightInd w:val="0"/>
        <w:snapToGrid w:val="0"/>
        <w:spacing w:beforeAutospacing="0" w:afterAutospacing="0" w:line="240" w:lineRule="auto"/>
        <w:rPr>
          <w:rFonts w:hint="eastAsia" w:cs="Times New Roman" w:asciiTheme="minorEastAsia" w:hAnsiTheme="minorEastAsia" w:eastAsiaTheme="minorEastAsia"/>
          <w:lang w:eastAsia="zh-CN"/>
        </w:rPr>
      </w:pPr>
      <w:r>
        <w:rPr>
          <w:rFonts w:hint="eastAsia" w:cs="Times New Roman" w:asciiTheme="minorEastAsia" w:hAnsiTheme="minorEastAsia" w:eastAsiaTheme="minorEastAsia"/>
        </w:rPr>
        <w:t>9．</w:t>
      </w:r>
      <w:r>
        <w:rPr>
          <w:rFonts w:cs="Times New Roman" w:asciiTheme="minorEastAsia" w:hAnsiTheme="minorEastAsia" w:eastAsiaTheme="minorEastAsia"/>
        </w:rPr>
        <w:t>下列关于</w:t>
      </w:r>
      <w:r>
        <w:rPr>
          <w:rFonts w:hint="eastAsia" w:cs="Times New Roman" w:asciiTheme="minorEastAsia" w:hAnsiTheme="minorEastAsia" w:eastAsiaTheme="minorEastAsia"/>
        </w:rPr>
        <w:t>“</w:t>
      </w:r>
      <w:r>
        <w:rPr>
          <w:rFonts w:cs="Times New Roman" w:asciiTheme="minorEastAsia" w:hAnsiTheme="minorEastAsia" w:eastAsiaTheme="minorEastAsia"/>
        </w:rPr>
        <w:t>古代的灯</w:t>
      </w:r>
      <w:r>
        <w:rPr>
          <w:rFonts w:hint="eastAsia" w:cs="Times New Roman" w:asciiTheme="minorEastAsia" w:hAnsiTheme="minorEastAsia" w:eastAsiaTheme="minorEastAsia"/>
        </w:rPr>
        <w:t>”</w:t>
      </w:r>
      <w:r>
        <w:rPr>
          <w:rFonts w:cs="Times New Roman" w:asciiTheme="minorEastAsia" w:hAnsiTheme="minorEastAsia" w:eastAsiaTheme="minorEastAsia"/>
        </w:rPr>
        <w:t>的说法有误的一项是(　</w:t>
      </w:r>
      <w:r>
        <w:rPr>
          <w:rFonts w:hint="eastAsia" w:cs="Times New Roman" w:asciiTheme="minorEastAsia" w:hAnsiTheme="minorEastAsia" w:eastAsiaTheme="minorEastAsia"/>
        </w:rPr>
        <w:t>　)（2分）</w:t>
      </w:r>
      <w:r>
        <w:rPr>
          <w:rFonts w:hint="eastAsia" w:cs="Times New Roman" w:asciiTheme="minorEastAsia" w:hAnsiTheme="minorEastAsia" w:eastAsiaTheme="minorEastAsia"/>
          <w:color w:val="FFFFFF"/>
          <w:sz w:val="4"/>
          <w:lang w:eastAsia="zh-CN"/>
        </w:rPr>
        <w:t>[来源:学科网]</w:t>
      </w:r>
    </w:p>
    <w:p>
      <w:pPr>
        <w:pStyle w:val="2"/>
        <w:wordWrap/>
        <w:adjustRightInd w:val="0"/>
        <w:snapToGrid w:val="0"/>
        <w:spacing w:beforeAutospacing="0" w:afterAutospacing="0" w:line="240" w:lineRule="auto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>A</w:t>
      </w:r>
      <w:r>
        <w:rPr>
          <w:rFonts w:hint="eastAsia" w:cs="Times New Roman" w:asciiTheme="minorEastAsia" w:hAnsiTheme="minorEastAsia" w:eastAsiaTheme="minorEastAsia"/>
        </w:rPr>
        <w:t>．</w:t>
      </w:r>
      <w:r>
        <w:rPr>
          <w:rFonts w:cs="Times New Roman" w:asciiTheme="minorEastAsia" w:hAnsiTheme="minorEastAsia" w:eastAsiaTheme="minorEastAsia"/>
        </w:rPr>
        <w:t>灯彩是日常实用灯具</w:t>
      </w:r>
      <w:r>
        <w:rPr>
          <w:rFonts w:hint="eastAsia" w:cs="Times New Roman" w:asciiTheme="minorEastAsia" w:hAnsiTheme="minorEastAsia" w:eastAsiaTheme="minorEastAsia"/>
        </w:rPr>
        <w:t>，</w:t>
      </w:r>
      <w:r>
        <w:rPr>
          <w:rFonts w:cs="Times New Roman" w:asciiTheme="minorEastAsia" w:hAnsiTheme="minorEastAsia" w:eastAsiaTheme="minorEastAsia"/>
        </w:rPr>
        <w:t>始于汉代</w:t>
      </w:r>
      <w:r>
        <w:rPr>
          <w:rFonts w:hint="eastAsia" w:cs="Times New Roman" w:asciiTheme="minorEastAsia" w:hAnsiTheme="minorEastAsia" w:eastAsiaTheme="minorEastAsia"/>
        </w:rPr>
        <w:t>，</w:t>
      </w:r>
      <w:r>
        <w:rPr>
          <w:rFonts w:cs="Times New Roman" w:asciiTheme="minorEastAsia" w:hAnsiTheme="minorEastAsia" w:eastAsiaTheme="minorEastAsia"/>
        </w:rPr>
        <w:t>至隋唐宋元时期渐成社会风俗</w:t>
      </w:r>
      <w:r>
        <w:rPr>
          <w:rFonts w:hint="eastAsia" w:cs="Times New Roman" w:asciiTheme="minorEastAsia" w:hAnsiTheme="minorEastAsia" w:eastAsiaTheme="minorEastAsia"/>
        </w:rPr>
        <w:t>，</w:t>
      </w:r>
      <w:r>
        <w:rPr>
          <w:rFonts w:cs="Times New Roman" w:asciiTheme="minorEastAsia" w:hAnsiTheme="minorEastAsia" w:eastAsiaTheme="minorEastAsia"/>
        </w:rPr>
        <w:t>到近现代</w:t>
      </w:r>
      <w:r>
        <w:rPr>
          <w:rFonts w:hint="eastAsia" w:cs="Times New Roman" w:asciiTheme="minorEastAsia" w:hAnsiTheme="minorEastAsia" w:eastAsiaTheme="minorEastAsia"/>
        </w:rPr>
        <w:t>，</w:t>
      </w:r>
      <w:r>
        <w:rPr>
          <w:rFonts w:cs="Times New Roman" w:asciiTheme="minorEastAsia" w:hAnsiTheme="minorEastAsia" w:eastAsiaTheme="minorEastAsia"/>
        </w:rPr>
        <w:t>各地还保留着这一风俗。</w:t>
      </w:r>
    </w:p>
    <w:p>
      <w:pPr>
        <w:pStyle w:val="2"/>
        <w:wordWrap/>
        <w:adjustRightInd w:val="0"/>
        <w:snapToGrid w:val="0"/>
        <w:spacing w:beforeAutospacing="0" w:afterAutospacing="0" w:line="240" w:lineRule="auto"/>
        <w:rPr>
          <w:rFonts w:cs="Times New Roman" w:asciiTheme="minorEastAsia" w:hAnsiTheme="minorEastAsia" w:eastAsiaTheme="minorEastAsia"/>
        </w:rPr>
      </w:pPr>
      <w:r>
        <w:rPr>
          <w:rFonts w:hint="eastAsia" w:cs="Times New Roman" w:asciiTheme="minorEastAsia" w:hAnsiTheme="minorEastAsia" w:eastAsiaTheme="minorEastAsia"/>
        </w:rPr>
        <w:t>B．</w:t>
      </w:r>
      <w:r>
        <w:rPr>
          <w:rFonts w:cs="Times New Roman" w:asciiTheme="minorEastAsia" w:hAnsiTheme="minorEastAsia" w:eastAsiaTheme="minorEastAsia"/>
        </w:rPr>
        <w:t>日常实用灯和节庆观赏灯是中国灯文化的两个系统</w:t>
      </w:r>
      <w:r>
        <w:rPr>
          <w:rFonts w:hint="eastAsia" w:cs="Times New Roman" w:asciiTheme="minorEastAsia" w:hAnsiTheme="minorEastAsia" w:eastAsiaTheme="minorEastAsia"/>
        </w:rPr>
        <w:t>，</w:t>
      </w:r>
      <w:r>
        <w:rPr>
          <w:rFonts w:cs="Times New Roman" w:asciiTheme="minorEastAsia" w:hAnsiTheme="minorEastAsia" w:eastAsiaTheme="minorEastAsia"/>
        </w:rPr>
        <w:t>并行演化</w:t>
      </w:r>
      <w:r>
        <w:rPr>
          <w:rFonts w:hint="eastAsia" w:cs="Times New Roman" w:asciiTheme="minorEastAsia" w:hAnsiTheme="minorEastAsia" w:eastAsiaTheme="minorEastAsia"/>
        </w:rPr>
        <w:t>，</w:t>
      </w:r>
      <w:r>
        <w:rPr>
          <w:rFonts w:cs="Times New Roman" w:asciiTheme="minorEastAsia" w:hAnsiTheme="minorEastAsia" w:eastAsiaTheme="minorEastAsia"/>
        </w:rPr>
        <w:t>极大地丰富了我国灯具种类和体系。</w:t>
      </w:r>
    </w:p>
    <w:p>
      <w:pPr>
        <w:pStyle w:val="2"/>
        <w:wordWrap/>
        <w:adjustRightInd w:val="0"/>
        <w:snapToGrid w:val="0"/>
        <w:spacing w:beforeAutospacing="0" w:afterAutospacing="0" w:line="240" w:lineRule="auto"/>
        <w:rPr>
          <w:rFonts w:cs="Times New Roman" w:asciiTheme="minorEastAsia" w:hAnsiTheme="minorEastAsia" w:eastAsiaTheme="minorEastAsia"/>
        </w:rPr>
      </w:pPr>
      <w:r>
        <w:rPr>
          <w:rFonts w:hint="eastAsia" w:cs="Times New Roman" w:asciiTheme="minorEastAsia" w:hAnsiTheme="minorEastAsia" w:eastAsiaTheme="minorEastAsia"/>
        </w:rPr>
        <w:t>C．</w:t>
      </w:r>
      <w:r>
        <w:rPr>
          <w:rFonts w:cs="Times New Roman" w:asciiTheme="minorEastAsia" w:hAnsiTheme="minorEastAsia" w:eastAsiaTheme="minorEastAsia"/>
        </w:rPr>
        <w:t>中国传统灯具有设计合理、功能完善、结构科学、造型生动、装饰瑰丽等特点</w:t>
      </w:r>
      <w:r>
        <w:rPr>
          <w:rFonts w:hint="eastAsia" w:cs="Times New Roman" w:asciiTheme="minorEastAsia" w:hAnsiTheme="minorEastAsia" w:eastAsiaTheme="minorEastAsia"/>
        </w:rPr>
        <w:t>，</w:t>
      </w:r>
      <w:r>
        <w:rPr>
          <w:rFonts w:cs="Times New Roman" w:asciiTheme="minorEastAsia" w:hAnsiTheme="minorEastAsia" w:eastAsiaTheme="minorEastAsia"/>
        </w:rPr>
        <w:t>凝聚着人类的技术和智慧。</w:t>
      </w:r>
    </w:p>
    <w:p>
      <w:pPr>
        <w:pStyle w:val="2"/>
        <w:wordWrap/>
        <w:adjustRightInd w:val="0"/>
        <w:snapToGrid w:val="0"/>
        <w:spacing w:beforeAutospacing="0" w:afterAutospacing="0" w:line="240" w:lineRule="auto"/>
        <w:rPr>
          <w:rFonts w:cs="Times New Roman" w:asciiTheme="minorEastAsia" w:hAnsiTheme="minorEastAsia" w:eastAsiaTheme="minorEastAsia"/>
        </w:rPr>
      </w:pPr>
      <w:r>
        <w:rPr>
          <w:rFonts w:hint="eastAsia" w:cs="Times New Roman" w:asciiTheme="minorEastAsia" w:hAnsiTheme="minorEastAsia" w:eastAsiaTheme="minorEastAsia"/>
        </w:rPr>
        <w:t>D．</w:t>
      </w:r>
      <w:r>
        <w:rPr>
          <w:rFonts w:cs="Times New Roman" w:asciiTheme="minorEastAsia" w:hAnsiTheme="minorEastAsia" w:eastAsiaTheme="minorEastAsia"/>
        </w:rPr>
        <w:t>中国传统灯具的典型代表是长信宫灯</w:t>
      </w:r>
      <w:r>
        <w:rPr>
          <w:rFonts w:hint="eastAsia" w:cs="Times New Roman" w:asciiTheme="minorEastAsia" w:hAnsiTheme="minorEastAsia" w:eastAsiaTheme="minorEastAsia"/>
        </w:rPr>
        <w:t>，</w:t>
      </w:r>
      <w:r>
        <w:rPr>
          <w:rFonts w:cs="Times New Roman" w:asciiTheme="minorEastAsia" w:hAnsiTheme="minorEastAsia" w:eastAsiaTheme="minorEastAsia"/>
        </w:rPr>
        <w:t>其在灯具发展史上最早解决了灯烟带来的室内环境污染问题。</w:t>
      </w:r>
    </w:p>
    <w:p>
      <w:pPr>
        <w:pStyle w:val="2"/>
        <w:wordWrap/>
        <w:adjustRightInd w:val="0"/>
        <w:snapToGrid w:val="0"/>
        <w:spacing w:beforeAutospacing="0" w:afterAutospacing="0" w:line="240" w:lineRule="auto"/>
        <w:rPr>
          <w:rFonts w:cs="Times New Roman" w:asciiTheme="minorEastAsia" w:hAnsiTheme="minorEastAsia" w:eastAsiaTheme="minorEastAsia"/>
        </w:rPr>
      </w:pPr>
      <w:r>
        <w:rPr>
          <w:rFonts w:hint="eastAsia" w:cs="Times New Roman" w:asciiTheme="minorEastAsia" w:hAnsiTheme="minorEastAsia" w:eastAsiaTheme="minorEastAsia"/>
        </w:rPr>
        <w:t>10．</w:t>
      </w:r>
      <w:r>
        <w:rPr>
          <w:rFonts w:cs="Times New Roman" w:asciiTheme="minorEastAsia" w:hAnsiTheme="minorEastAsia" w:eastAsiaTheme="minorEastAsia"/>
        </w:rPr>
        <w:t>下列对本文分析有误的一项是(　　)</w:t>
      </w:r>
      <w:r>
        <w:rPr>
          <w:rFonts w:hint="eastAsia" w:cs="Times New Roman" w:asciiTheme="minorEastAsia" w:hAnsiTheme="minorEastAsia" w:eastAsiaTheme="minorEastAsia"/>
        </w:rPr>
        <w:t>（2分）</w:t>
      </w:r>
    </w:p>
    <w:p>
      <w:pPr>
        <w:pStyle w:val="2"/>
        <w:wordWrap/>
        <w:adjustRightInd w:val="0"/>
        <w:snapToGrid w:val="0"/>
        <w:spacing w:beforeAutospacing="0" w:afterAutospacing="0" w:line="240" w:lineRule="auto"/>
        <w:rPr>
          <w:rFonts w:cs="Times New Roman" w:asciiTheme="minorEastAsia" w:hAnsiTheme="minorEastAsia" w:eastAsiaTheme="minorEastAsia"/>
        </w:rPr>
      </w:pPr>
      <w:r>
        <w:rPr>
          <w:rFonts w:hint="eastAsia" w:cs="Times New Roman" w:asciiTheme="minorEastAsia" w:hAnsiTheme="minorEastAsia" w:eastAsiaTheme="minorEastAsia"/>
        </w:rPr>
        <w:t>A．</w:t>
      </w:r>
      <w:r>
        <w:rPr>
          <w:rFonts w:cs="Times New Roman" w:asciiTheme="minorEastAsia" w:hAnsiTheme="minorEastAsia" w:eastAsiaTheme="minorEastAsia"/>
        </w:rPr>
        <w:t>题目点明文章的说明对象</w:t>
      </w:r>
      <w:r>
        <w:rPr>
          <w:rFonts w:hint="eastAsia" w:cs="Times New Roman" w:asciiTheme="minorEastAsia" w:hAnsiTheme="minorEastAsia" w:eastAsiaTheme="minorEastAsia"/>
        </w:rPr>
        <w:t>，</w:t>
      </w:r>
      <w:r>
        <w:rPr>
          <w:rFonts w:cs="Times New Roman" w:asciiTheme="minorEastAsia" w:hAnsiTheme="minorEastAsia" w:eastAsiaTheme="minorEastAsia"/>
        </w:rPr>
        <w:t>第①段通过列举故</w:t>
      </w:r>
      <w:r>
        <w:rPr>
          <w:rFonts w:cs="Times New Roman" w:asciiTheme="minorEastAsia" w:hAnsiTheme="minorEastAsia" w:eastAsiaTheme="minorEastAsia"/>
        </w:rPr>
        <w:pict>
          <v:shape id="_x0000_i1029" o:spt="75" alt="学科网(www.zxxk.com)--教育资源门户，提供试卷、教案、课件、论文、素材及各类教学资源下载，还有大量而丰富的教学相关资讯！" type="#_x0000_t75" style="height:1.8pt;width:1.2pt;" filled="f" o:preferrelative="t" stroked="f" coordsize="21600,21600">
            <v:path/>
            <v:fill on="f" focussize="0,0"/>
            <v:stroke on="f" joinstyle="miter"/>
            <v:imagedata r:id="rId9" o:title="420161424997"/>
            <o:lock v:ext="edit" aspectratio="t"/>
            <w10:wrap type="none"/>
            <w10:anchorlock/>
          </v:shape>
        </w:pict>
      </w:r>
      <w:r>
        <w:rPr>
          <w:rFonts w:cs="Times New Roman" w:asciiTheme="minorEastAsia" w:hAnsiTheme="minorEastAsia" w:eastAsiaTheme="minorEastAsia"/>
        </w:rPr>
        <w:t>宫元宵节活动的例子</w:t>
      </w:r>
      <w:r>
        <w:rPr>
          <w:rFonts w:hint="eastAsia" w:cs="Times New Roman" w:asciiTheme="minorEastAsia" w:hAnsiTheme="minorEastAsia" w:eastAsiaTheme="minorEastAsia"/>
        </w:rPr>
        <w:t>，</w:t>
      </w:r>
      <w:r>
        <w:rPr>
          <w:rFonts w:cs="Times New Roman" w:asciiTheme="minorEastAsia" w:hAnsiTheme="minorEastAsia" w:eastAsiaTheme="minorEastAsia"/>
        </w:rPr>
        <w:t>吸引读者的阅读兴趣。</w:t>
      </w:r>
    </w:p>
    <w:p>
      <w:pPr>
        <w:pStyle w:val="2"/>
        <w:wordWrap/>
        <w:adjustRightInd w:val="0"/>
        <w:snapToGrid w:val="0"/>
        <w:spacing w:beforeAutospacing="0" w:afterAutospacing="0" w:line="240" w:lineRule="auto"/>
        <w:rPr>
          <w:rFonts w:cs="Times New Roman" w:asciiTheme="minorEastAsia" w:hAnsiTheme="minorEastAsia" w:eastAsiaTheme="minorEastAsia"/>
        </w:rPr>
      </w:pPr>
      <w:r>
        <w:rPr>
          <w:rFonts w:hint="eastAsia" w:cs="Times New Roman" w:asciiTheme="minorEastAsia" w:hAnsiTheme="minorEastAsia" w:eastAsiaTheme="minorEastAsia"/>
        </w:rPr>
        <w:t>B．</w:t>
      </w:r>
      <w:r>
        <w:rPr>
          <w:rFonts w:cs="Times New Roman" w:asciiTheme="minorEastAsia" w:hAnsiTheme="minorEastAsia" w:eastAsiaTheme="minorEastAsia"/>
        </w:rPr>
        <w:t>第④段画线句运用了列数字、举例子的说明方法</w:t>
      </w:r>
      <w:r>
        <w:rPr>
          <w:rFonts w:hint="eastAsia" w:cs="Times New Roman" w:asciiTheme="minorEastAsia" w:hAnsiTheme="minorEastAsia" w:eastAsiaTheme="minorEastAsia"/>
        </w:rPr>
        <w:t>，</w:t>
      </w:r>
      <w:r>
        <w:rPr>
          <w:rFonts w:cs="Times New Roman" w:asciiTheme="minorEastAsia" w:hAnsiTheme="minorEastAsia" w:eastAsiaTheme="minorEastAsia"/>
        </w:rPr>
        <w:t>具体准确地说明了中国灯具发明时间之早。</w:t>
      </w:r>
    </w:p>
    <w:p>
      <w:pPr>
        <w:pStyle w:val="2"/>
        <w:wordWrap/>
        <w:adjustRightInd w:val="0"/>
        <w:snapToGrid w:val="0"/>
        <w:spacing w:beforeAutospacing="0" w:afterAutospacing="0" w:line="240" w:lineRule="auto"/>
        <w:rPr>
          <w:rFonts w:cs="Times New Roman" w:asciiTheme="minorEastAsia" w:hAnsiTheme="minorEastAsia" w:eastAsiaTheme="minorEastAsia"/>
        </w:rPr>
      </w:pPr>
      <w:r>
        <w:rPr>
          <w:rFonts w:hint="eastAsia" w:cs="Times New Roman" w:asciiTheme="minorEastAsia" w:hAnsiTheme="minorEastAsia" w:eastAsiaTheme="minorEastAsia"/>
        </w:rPr>
        <w:t>C．</w:t>
      </w:r>
      <w:r>
        <w:rPr>
          <w:rFonts w:cs="Times New Roman" w:asciiTheme="minorEastAsia" w:hAnsiTheme="minorEastAsia" w:eastAsiaTheme="minorEastAsia"/>
        </w:rPr>
        <w:t>第⑤段加点词</w:t>
      </w:r>
      <w:r>
        <w:rPr>
          <w:rFonts w:hint="eastAsia" w:cs="Times New Roman" w:asciiTheme="minorEastAsia" w:hAnsiTheme="minorEastAsia" w:eastAsiaTheme="minorEastAsia"/>
        </w:rPr>
        <w:t>“</w:t>
      </w:r>
      <w:r>
        <w:rPr>
          <w:rFonts w:cs="Times New Roman" w:asciiTheme="minorEastAsia" w:hAnsiTheme="minorEastAsia" w:eastAsiaTheme="minorEastAsia"/>
        </w:rPr>
        <w:t>差不多</w:t>
      </w:r>
      <w:r>
        <w:rPr>
          <w:rFonts w:hint="eastAsia" w:cs="Times New Roman" w:asciiTheme="minorEastAsia" w:hAnsiTheme="minorEastAsia" w:eastAsiaTheme="minorEastAsia"/>
        </w:rPr>
        <w:t>”</w:t>
      </w:r>
      <w:r>
        <w:rPr>
          <w:rFonts w:cs="Times New Roman" w:asciiTheme="minorEastAsia" w:hAnsiTheme="minorEastAsia" w:eastAsiaTheme="minorEastAsia"/>
        </w:rPr>
        <w:t>表明50多处松枝全部点燃达到的亮度</w:t>
      </w:r>
      <w:r>
        <w:rPr>
          <w:rFonts w:hint="eastAsia" w:cs="Times New Roman" w:asciiTheme="minorEastAsia" w:hAnsiTheme="minorEastAsia" w:eastAsiaTheme="minorEastAsia"/>
        </w:rPr>
        <w:t>，</w:t>
      </w:r>
      <w:r>
        <w:rPr>
          <w:rFonts w:cs="Times New Roman" w:asciiTheme="minorEastAsia" w:hAnsiTheme="minorEastAsia" w:eastAsiaTheme="minorEastAsia"/>
        </w:rPr>
        <w:t>体现了说明文语言的准确性。</w:t>
      </w:r>
    </w:p>
    <w:p>
      <w:pPr>
        <w:pStyle w:val="2"/>
        <w:wordWrap/>
        <w:adjustRightInd w:val="0"/>
        <w:snapToGrid w:val="0"/>
        <w:spacing w:beforeAutospacing="0" w:afterAutospacing="0" w:line="240" w:lineRule="auto"/>
        <w:rPr>
          <w:rFonts w:cs="Times New Roman" w:asciiTheme="minorEastAsia" w:hAnsiTheme="minorEastAsia" w:eastAsiaTheme="minorEastAsia"/>
        </w:rPr>
      </w:pPr>
      <w:r>
        <w:rPr>
          <w:rFonts w:hint="eastAsia" w:cs="Times New Roman" w:asciiTheme="minorEastAsia" w:hAnsiTheme="minorEastAsia" w:eastAsiaTheme="minorEastAsia"/>
        </w:rPr>
        <w:t>D．</w:t>
      </w:r>
      <w:r>
        <w:rPr>
          <w:rFonts w:cs="Times New Roman" w:asciiTheme="minorEastAsia" w:hAnsiTheme="minorEastAsia" w:eastAsiaTheme="minorEastAsia"/>
        </w:rPr>
        <w:t>本文按逻辑顺序介绍了中国古代灯具的作用、近代灯具的变化史、现在灯文化的发展状况。</w:t>
      </w:r>
    </w:p>
    <w:p>
      <w:pPr>
        <w:pStyle w:val="2"/>
        <w:wordWrap/>
        <w:adjustRightInd w:val="0"/>
        <w:snapToGrid w:val="0"/>
        <w:spacing w:beforeAutospacing="0" w:afterAutospacing="0" w:line="240" w:lineRule="auto"/>
        <w:rPr>
          <w:rFonts w:cs="Times New Roman" w:asciiTheme="minorEastAsia" w:hAnsiTheme="minorEastAsia" w:eastAsiaTheme="minorEastAsia"/>
        </w:rPr>
      </w:pPr>
      <w:r>
        <w:rPr>
          <w:rFonts w:hint="eastAsia" w:cs="Times New Roman" w:asciiTheme="minorEastAsia" w:hAnsiTheme="minorEastAsia" w:eastAsiaTheme="minorEastAsia"/>
        </w:rPr>
        <w:t>11．</w:t>
      </w:r>
      <w:r>
        <w:rPr>
          <w:rFonts w:cs="Times New Roman" w:asciiTheme="minorEastAsia" w:hAnsiTheme="minorEastAsia" w:eastAsiaTheme="minorEastAsia"/>
        </w:rPr>
        <w:t>下列与原文内容不相符的一项是(　　</w:t>
      </w:r>
      <w:r>
        <w:rPr>
          <w:rFonts w:hint="eastAsia" w:cs="Times New Roman" w:asciiTheme="minorEastAsia" w:hAnsiTheme="minorEastAsia" w:eastAsiaTheme="minorEastAsia"/>
        </w:rPr>
        <w:t>)</w:t>
      </w:r>
      <w:r>
        <w:rPr>
          <w:rFonts w:cs="Times New Roman" w:asciiTheme="minorEastAsia" w:hAnsiTheme="minorEastAsia" w:eastAsiaTheme="minorEastAsia"/>
        </w:rPr>
        <w:t xml:space="preserve"> </w:t>
      </w:r>
      <w:r>
        <w:rPr>
          <w:rFonts w:hint="eastAsia" w:cs="Times New Roman" w:asciiTheme="minorEastAsia" w:hAnsiTheme="minorEastAsia" w:eastAsiaTheme="minorEastAsia"/>
        </w:rPr>
        <w:t>（2分）</w:t>
      </w:r>
    </w:p>
    <w:p>
      <w:pPr>
        <w:pStyle w:val="2"/>
        <w:wordWrap/>
        <w:adjustRightInd w:val="0"/>
        <w:snapToGrid w:val="0"/>
        <w:spacing w:beforeAutospacing="0" w:afterAutospacing="0" w:line="240" w:lineRule="auto"/>
        <w:rPr>
          <w:rFonts w:cs="Times New Roman" w:asciiTheme="minorEastAsia" w:hAnsiTheme="minorEastAsia" w:eastAsiaTheme="minorEastAsia"/>
        </w:rPr>
      </w:pPr>
      <w:r>
        <w:rPr>
          <w:rFonts w:hint="eastAsia" w:cs="Times New Roman" w:asciiTheme="minorEastAsia" w:hAnsiTheme="minorEastAsia" w:eastAsiaTheme="minorEastAsia"/>
        </w:rPr>
        <w:t>A．</w:t>
      </w:r>
      <w:r>
        <w:rPr>
          <w:rFonts w:cs="Times New Roman" w:asciiTheme="minorEastAsia" w:hAnsiTheme="minorEastAsia" w:eastAsiaTheme="minorEastAsia"/>
        </w:rPr>
        <w:t>明清乃至近现代</w:t>
      </w:r>
      <w:r>
        <w:rPr>
          <w:rFonts w:hint="eastAsia" w:cs="Times New Roman" w:asciiTheme="minorEastAsia" w:hAnsiTheme="minorEastAsia" w:eastAsiaTheme="minorEastAsia"/>
        </w:rPr>
        <w:t>，</w:t>
      </w:r>
      <w:r>
        <w:rPr>
          <w:rFonts w:cs="Times New Roman" w:asciiTheme="minorEastAsia" w:hAnsiTheme="minorEastAsia" w:eastAsiaTheme="minorEastAsia"/>
        </w:rPr>
        <w:t>各地仍保留着赏灯这一传统风俗</w:t>
      </w:r>
      <w:r>
        <w:rPr>
          <w:rFonts w:hint="eastAsia" w:cs="Times New Roman" w:asciiTheme="minorEastAsia" w:hAnsiTheme="minorEastAsia" w:eastAsiaTheme="minorEastAsia"/>
        </w:rPr>
        <w:t>，</w:t>
      </w:r>
      <w:r>
        <w:rPr>
          <w:rFonts w:cs="Times New Roman" w:asciiTheme="minorEastAsia" w:hAnsiTheme="minorEastAsia" w:eastAsiaTheme="minorEastAsia"/>
        </w:rPr>
        <w:t>成为人们节庆期间的重要活动内容。</w:t>
      </w:r>
    </w:p>
    <w:p>
      <w:pPr>
        <w:pStyle w:val="2"/>
        <w:wordWrap/>
        <w:adjustRightInd w:val="0"/>
        <w:snapToGrid w:val="0"/>
        <w:spacing w:beforeAutospacing="0" w:afterAutospacing="0" w:line="240" w:lineRule="auto"/>
        <w:rPr>
          <w:rFonts w:cs="Times New Roman" w:asciiTheme="minorEastAsia" w:hAnsiTheme="minorEastAsia" w:eastAsiaTheme="minorEastAsia"/>
        </w:rPr>
      </w:pPr>
      <w:r>
        <w:rPr>
          <w:rFonts w:hint="eastAsia" w:cs="Times New Roman" w:asciiTheme="minorEastAsia" w:hAnsiTheme="minorEastAsia" w:eastAsiaTheme="minorEastAsia"/>
        </w:rPr>
        <w:t>B．</w:t>
      </w:r>
      <w:r>
        <w:rPr>
          <w:rFonts w:cs="Times New Roman" w:asciiTheme="minorEastAsia" w:hAnsiTheme="minorEastAsia" w:eastAsiaTheme="minorEastAsia"/>
        </w:rPr>
        <w:t>中国古代灯具一直以自身特色著称</w:t>
      </w:r>
      <w:r>
        <w:rPr>
          <w:rFonts w:hint="eastAsia" w:cs="Times New Roman" w:asciiTheme="minorEastAsia" w:hAnsiTheme="minorEastAsia" w:eastAsiaTheme="minorEastAsia"/>
        </w:rPr>
        <w:t>，</w:t>
      </w:r>
      <w:r>
        <w:rPr>
          <w:rFonts w:cs="Times New Roman" w:asciiTheme="minorEastAsia" w:hAnsiTheme="minorEastAsia" w:eastAsiaTheme="minorEastAsia"/>
        </w:rPr>
        <w:t>但在近代以来的灯具创新发明中</w:t>
      </w:r>
      <w:r>
        <w:rPr>
          <w:rFonts w:hint="eastAsia" w:cs="Times New Roman" w:asciiTheme="minorEastAsia" w:hAnsiTheme="minorEastAsia" w:eastAsiaTheme="minorEastAsia"/>
        </w:rPr>
        <w:t>，</w:t>
      </w:r>
      <w:r>
        <w:rPr>
          <w:rFonts w:cs="Times New Roman" w:asciiTheme="minorEastAsia" w:hAnsiTheme="minorEastAsia" w:eastAsiaTheme="minorEastAsia"/>
        </w:rPr>
        <w:t>已经落伍很多了。</w:t>
      </w:r>
    </w:p>
    <w:p>
      <w:pPr>
        <w:pStyle w:val="2"/>
        <w:wordWrap/>
        <w:adjustRightInd w:val="0"/>
        <w:snapToGrid w:val="0"/>
        <w:spacing w:beforeAutospacing="0" w:afterAutospacing="0" w:line="240" w:lineRule="auto"/>
        <w:rPr>
          <w:rFonts w:cs="Times New Roman" w:asciiTheme="minorEastAsia" w:hAnsiTheme="minorEastAsia" w:eastAsiaTheme="minorEastAsia"/>
        </w:rPr>
      </w:pPr>
      <w:r>
        <w:rPr>
          <w:rFonts w:hint="eastAsia" w:cs="Times New Roman" w:asciiTheme="minorEastAsia" w:hAnsiTheme="minorEastAsia" w:eastAsiaTheme="minorEastAsia"/>
        </w:rPr>
        <w:t>C．</w:t>
      </w:r>
      <w:r>
        <w:rPr>
          <w:rFonts w:cs="Times New Roman" w:asciiTheme="minorEastAsia" w:hAnsiTheme="minorEastAsia" w:eastAsiaTheme="minorEastAsia"/>
        </w:rPr>
        <w:t>提出在上海安装电灯时</w:t>
      </w:r>
      <w:r>
        <w:rPr>
          <w:rFonts w:hint="eastAsia" w:cs="Times New Roman" w:asciiTheme="minorEastAsia" w:hAnsiTheme="minorEastAsia" w:eastAsiaTheme="minorEastAsia"/>
        </w:rPr>
        <w:t>，</w:t>
      </w:r>
      <w:r>
        <w:rPr>
          <w:rFonts w:cs="Times New Roman" w:asciiTheme="minorEastAsia" w:hAnsiTheme="minorEastAsia" w:eastAsiaTheme="minorEastAsia"/>
        </w:rPr>
        <w:t>人们认为电灯会引来雷击</w:t>
      </w:r>
      <w:r>
        <w:rPr>
          <w:rFonts w:hint="eastAsia" w:cs="Times New Roman" w:asciiTheme="minorEastAsia" w:hAnsiTheme="minorEastAsia" w:eastAsiaTheme="minorEastAsia"/>
        </w:rPr>
        <w:t>，</w:t>
      </w:r>
      <w:r>
        <w:rPr>
          <w:rFonts w:cs="Times New Roman" w:asciiTheme="minorEastAsia" w:hAnsiTheme="minorEastAsia" w:eastAsiaTheme="minorEastAsia"/>
        </w:rPr>
        <w:t>但在试装之后</w:t>
      </w:r>
      <w:r>
        <w:rPr>
          <w:rFonts w:hint="eastAsia" w:cs="Times New Roman" w:asciiTheme="minorEastAsia" w:hAnsiTheme="minorEastAsia" w:eastAsiaTheme="minorEastAsia"/>
        </w:rPr>
        <w:t>，</w:t>
      </w:r>
      <w:r>
        <w:rPr>
          <w:rFonts w:cs="Times New Roman" w:asciiTheme="minorEastAsia" w:hAnsiTheme="minorEastAsia" w:eastAsiaTheme="minorEastAsia"/>
        </w:rPr>
        <w:t>才发现电灯的好处。</w:t>
      </w:r>
    </w:p>
    <w:p>
      <w:pPr>
        <w:pStyle w:val="2"/>
        <w:wordWrap/>
        <w:adjustRightInd w:val="0"/>
        <w:snapToGrid w:val="0"/>
        <w:spacing w:beforeAutospacing="0" w:afterAutospacing="0" w:line="240" w:lineRule="auto"/>
        <w:rPr>
          <w:rFonts w:hAnsi="宋体"/>
        </w:rPr>
      </w:pPr>
      <w:r>
        <w:rPr>
          <w:rFonts w:hint="eastAsia" w:cs="Times New Roman" w:asciiTheme="minorEastAsia" w:hAnsiTheme="minorEastAsia" w:eastAsiaTheme="minorEastAsia"/>
        </w:rPr>
        <w:t>D．</w:t>
      </w:r>
      <w:r>
        <w:rPr>
          <w:rFonts w:cs="Times New Roman" w:asciiTheme="minorEastAsia" w:hAnsiTheme="minorEastAsia" w:eastAsiaTheme="minorEastAsia"/>
        </w:rPr>
        <w:t>近年各地举行各种灯会、灯节活动</w:t>
      </w:r>
      <w:r>
        <w:rPr>
          <w:rFonts w:hint="eastAsia" w:cs="Times New Roman" w:asciiTheme="minorEastAsia" w:hAnsiTheme="minorEastAsia" w:eastAsiaTheme="minorEastAsia"/>
        </w:rPr>
        <w:t>，</w:t>
      </w:r>
      <w:r>
        <w:rPr>
          <w:rFonts w:cs="Times New Roman" w:asciiTheme="minorEastAsia" w:hAnsiTheme="minorEastAsia" w:eastAsiaTheme="minorEastAsia"/>
        </w:rPr>
        <w:t>再次把古老的灯文化推向传承中国传统文化的新高度。</w:t>
      </w:r>
    </w:p>
    <w:p>
      <w:pPr>
        <w:wordWrap/>
        <w:spacing w:beforeAutospacing="0" w:afterAutospacing="0" w:line="240" w:lineRule="auto"/>
        <w:rPr>
          <w:rFonts w:ascii="宋体" w:hAnsi="宋体"/>
          <w:b/>
          <w:bCs/>
        </w:rPr>
      </w:pPr>
      <w:r>
        <w:rPr>
          <w:rFonts w:hint="eastAsia" w:ascii="宋体" w:hAnsi="宋体"/>
          <w:b/>
          <w:bCs/>
        </w:rPr>
        <w:t>三、古诗文阅读</w:t>
      </w:r>
      <w:r>
        <w:rPr>
          <w:rFonts w:hint="eastAsia" w:ascii="宋体" w:hAnsi="宋体"/>
        </w:rPr>
        <w:t>（12-15小题，每小题2分，共8分；16-19小题，共10分；本大题共18分）</w:t>
      </w:r>
    </w:p>
    <w:p>
      <w:pPr>
        <w:wordWrap/>
        <w:spacing w:beforeAutospacing="0" w:afterAutospacing="0" w:line="240" w:lineRule="auto"/>
        <w:jc w:val="center"/>
        <w:rPr>
          <w:rFonts w:ascii="楷体" w:hAnsi="楷体" w:eastAsia="楷体" w:cs="楷体"/>
          <w:bCs/>
        </w:rPr>
      </w:pPr>
      <w:r>
        <w:rPr>
          <w:rFonts w:hint="eastAsia" w:ascii="楷体" w:hAnsi="楷体" w:eastAsia="楷体" w:cs="楷体"/>
          <w:bCs/>
        </w:rPr>
        <w:t>（一）渔家傲·秋思</w:t>
      </w:r>
    </w:p>
    <w:p>
      <w:pPr>
        <w:wordWrap/>
        <w:spacing w:beforeAutospacing="0" w:afterAutospacing="0" w:line="240" w:lineRule="auto"/>
        <w:jc w:val="center"/>
        <w:rPr>
          <w:rFonts w:ascii="楷体" w:hAnsi="楷体" w:eastAsia="楷体" w:cs="楷体"/>
          <w:bCs/>
        </w:rPr>
      </w:pPr>
      <w:r>
        <w:rPr>
          <w:rFonts w:hint="eastAsia" w:ascii="楷体" w:hAnsi="楷体" w:eastAsia="楷体" w:cs="楷体"/>
          <w:bCs/>
        </w:rPr>
        <w:t>范仲淹</w:t>
      </w:r>
    </w:p>
    <w:p>
      <w:pPr>
        <w:wordWrap/>
        <w:spacing w:beforeAutospacing="0" w:afterAutospacing="0" w:line="240" w:lineRule="auto"/>
        <w:jc w:val="center"/>
        <w:rPr>
          <w:rFonts w:ascii="楷体" w:hAnsi="楷体" w:eastAsia="楷体" w:cs="楷体"/>
          <w:bCs/>
        </w:rPr>
      </w:pPr>
      <w:r>
        <w:rPr>
          <w:rFonts w:hint="eastAsia" w:ascii="楷体" w:hAnsi="楷体" w:eastAsia="楷体" w:cs="楷体"/>
          <w:bCs/>
        </w:rPr>
        <w:t>塞下秋来风景异，衡阳雁去无留意。</w:t>
      </w:r>
    </w:p>
    <w:p>
      <w:pPr>
        <w:wordWrap/>
        <w:spacing w:beforeAutospacing="0" w:afterAutospacing="0" w:line="240" w:lineRule="auto"/>
        <w:jc w:val="center"/>
        <w:rPr>
          <w:rFonts w:ascii="楷体" w:hAnsi="楷体" w:eastAsia="楷体" w:cs="楷体"/>
          <w:bCs/>
        </w:rPr>
      </w:pPr>
      <w:r>
        <w:rPr>
          <w:rFonts w:hint="eastAsia" w:ascii="楷体" w:hAnsi="楷体" w:eastAsia="楷体" w:cs="楷体"/>
          <w:bCs/>
        </w:rPr>
        <w:t>四面边声连角起，千嶂里，长烟落日孤城闭。</w:t>
      </w:r>
    </w:p>
    <w:p>
      <w:pPr>
        <w:wordWrap/>
        <w:spacing w:beforeAutospacing="0" w:afterAutospacing="0" w:line="240" w:lineRule="auto"/>
        <w:jc w:val="center"/>
        <w:rPr>
          <w:rFonts w:ascii="楷体" w:hAnsi="楷体" w:eastAsia="楷体" w:cs="楷体"/>
          <w:bCs/>
        </w:rPr>
      </w:pPr>
      <w:r>
        <w:rPr>
          <w:rFonts w:hint="eastAsia" w:ascii="楷体" w:hAnsi="楷体" w:eastAsia="楷体" w:cs="楷体"/>
          <w:bCs/>
        </w:rPr>
        <w:t>浊酒一杯家万里，燕然未勒归无计。</w:t>
      </w:r>
    </w:p>
    <w:p>
      <w:pPr>
        <w:wordWrap/>
        <w:spacing w:beforeAutospacing="0" w:afterAutospacing="0" w:line="240" w:lineRule="auto"/>
        <w:jc w:val="center"/>
        <w:rPr>
          <w:rFonts w:ascii="楷体" w:hAnsi="楷体" w:eastAsia="楷体" w:cs="楷体"/>
          <w:bCs/>
        </w:rPr>
      </w:pPr>
      <w:r>
        <w:rPr>
          <w:rFonts w:hint="eastAsia" w:ascii="楷体" w:hAnsi="楷体" w:eastAsia="楷体" w:cs="楷体"/>
          <w:bCs/>
        </w:rPr>
        <w:t>羌管悠悠霜满地，人不寐，将军白发征夫泪。</w:t>
      </w:r>
    </w:p>
    <w:p>
      <w:pPr>
        <w:wordWrap/>
        <w:spacing w:beforeAutospacing="0" w:afterAutospacing="0" w:line="240" w:lineRule="auto"/>
        <w:rPr>
          <w:rFonts w:ascii="宋体" w:hAnsi="宋体"/>
          <w:bCs/>
        </w:rPr>
      </w:pPr>
      <w:r>
        <w:rPr>
          <w:rFonts w:hint="eastAsia" w:ascii="宋体" w:hAnsi="宋体"/>
          <w:bCs/>
        </w:rPr>
        <w:t>12.下列对词作赏析有误的一项是（    ）（2分）</w:t>
      </w:r>
    </w:p>
    <w:p>
      <w:pPr>
        <w:wordWrap/>
        <w:spacing w:beforeAutospacing="0" w:afterAutospacing="0" w:line="240" w:lineRule="auto"/>
        <w:rPr>
          <w:rFonts w:ascii="宋体" w:hAnsi="宋体"/>
          <w:bCs/>
        </w:rPr>
      </w:pPr>
      <w:r>
        <w:rPr>
          <w:rFonts w:hint="eastAsia" w:ascii="宋体" w:hAnsi="宋体"/>
          <w:bCs/>
        </w:rPr>
        <w:t>A.上阕先</w:t>
      </w:r>
      <w:r>
        <w:rPr>
          <w:rFonts w:hint="eastAsia" w:ascii="宋体" w:hAnsi="宋体"/>
          <w:bCs/>
        </w:rPr>
        <w:pict>
          <v:shape id="_x0000_i1030" o:spt="75" alt="学科网(www.zxxk.com)--教育资源门户，提供试卷、教案、课件、论文、素材及各类教学资源下载，还有大量而丰富的教学相关资讯！" type="#_x0000_t75" style="height:1pt;width:1.4pt;" filled="f" o:preferrelative="t" stroked="f" coordsize="21600,21600">
            <v:path/>
            <v:fill on="f" focussize="0,0"/>
            <v:stroke on="f" joinstyle="miter"/>
            <v:imagedata r:id="rId9" o:title="420161424997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bCs/>
        </w:rPr>
        <w:t>用“异”字总写边塞秋景与内地的不同，然后以大雁、边声、长烟、落日、孤城等意象描绘出清朗、秀美的边塞风光。</w:t>
      </w:r>
    </w:p>
    <w:p>
      <w:pPr>
        <w:wordWrap/>
        <w:spacing w:beforeAutospacing="0" w:afterAutospacing="0" w:line="240" w:lineRule="auto"/>
        <w:rPr>
          <w:rFonts w:ascii="宋体" w:hAnsi="宋体"/>
          <w:bCs/>
        </w:rPr>
      </w:pPr>
      <w:r>
        <w:rPr>
          <w:rFonts w:hint="eastAsia" w:ascii="宋体" w:hAnsi="宋体"/>
          <w:bCs/>
        </w:rPr>
        <w:t>B.“长烟落日孤城闭”是写暮霭生成，夕阳西下，城门紧闭。这一句反映了当时西北边关战事吃紧，守军戒备森严的紧张形势。</w:t>
      </w:r>
    </w:p>
    <w:p>
      <w:pPr>
        <w:wordWrap/>
        <w:spacing w:beforeAutospacing="0" w:afterAutospacing="0" w:line="240" w:lineRule="auto"/>
        <w:rPr>
          <w:rFonts w:ascii="宋体" w:hAnsi="宋体"/>
          <w:bCs/>
        </w:rPr>
      </w:pPr>
      <w:r>
        <w:rPr>
          <w:rFonts w:hint="eastAsia" w:ascii="宋体" w:hAnsi="宋体"/>
          <w:bCs/>
        </w:rPr>
        <w:t>C.下阕首句写将士远离家乡，戍守边关，旷日持久；“燕然未勒”用汉代大将军窦宪大坡匈奴后刻石勒功而还的典故，表明作者功业未成的苦闷。</w:t>
      </w:r>
    </w:p>
    <w:p>
      <w:pPr>
        <w:wordWrap/>
        <w:spacing w:beforeAutospacing="0" w:afterAutospacing="0" w:line="240" w:lineRule="auto"/>
        <w:rPr>
          <w:rFonts w:ascii="宋体" w:hAnsi="宋体"/>
          <w:bCs/>
        </w:rPr>
      </w:pPr>
      <w:r>
        <w:rPr>
          <w:rFonts w:hint="eastAsia" w:ascii="宋体" w:hAnsi="宋体"/>
          <w:bCs/>
        </w:rPr>
        <w:t>D.整首词以“人不寐，将军白发征夫泪”作结，爱国之情与思乡之苦交相融会，构成了整首词矛盾、复杂、厚重的情绪，有一种苍凉而悲壮的美。</w:t>
      </w:r>
    </w:p>
    <w:p>
      <w:pPr>
        <w:wordWrap/>
        <w:spacing w:beforeAutospacing="0" w:afterAutospacing="0" w:line="240" w:lineRule="auto"/>
        <w:rPr>
          <w:rFonts w:ascii="宋体" w:hAnsi="宋体"/>
          <w:bCs/>
        </w:rPr>
      </w:pPr>
    </w:p>
    <w:p>
      <w:pPr>
        <w:wordWrap/>
        <w:adjustRightInd w:val="0"/>
        <w:snapToGrid w:val="0"/>
        <w:spacing w:beforeAutospacing="0" w:afterAutospacing="0" w:line="240" w:lineRule="auto"/>
        <w:jc w:val="center"/>
        <w:rPr>
          <w:rFonts w:ascii="楷体" w:hAnsi="楷体" w:eastAsia="楷体" w:cs="楷体"/>
          <w:color w:val="000000" w:themeColor="text1"/>
        </w:rPr>
      </w:pPr>
      <w:r>
        <w:rPr>
          <w:rFonts w:hint="eastAsia" w:ascii="楷体" w:hAnsi="楷体" w:eastAsia="楷体" w:cs="楷体"/>
          <w:color w:val="000000" w:themeColor="text1"/>
        </w:rPr>
        <w:t>（二）送东阳马生序（宋濂）</w:t>
      </w:r>
    </w:p>
    <w:p>
      <w:pPr>
        <w:wordWrap/>
        <w:adjustRightInd w:val="0"/>
        <w:snapToGrid w:val="0"/>
        <w:spacing w:beforeAutospacing="0" w:afterAutospacing="0" w:line="240" w:lineRule="auto"/>
        <w:ind w:firstLine="420" w:firstLineChars="200"/>
        <w:jc w:val="left"/>
        <w:rPr>
          <w:rFonts w:ascii="楷体" w:hAnsi="楷体" w:eastAsia="楷体" w:cs="楷体"/>
          <w:color w:val="000000" w:themeColor="text1"/>
        </w:rPr>
      </w:pPr>
      <w:r>
        <w:rPr>
          <w:rFonts w:hint="eastAsia" w:ascii="楷体" w:hAnsi="楷体" w:eastAsia="楷体" w:cs="楷体"/>
          <w:color w:val="000000" w:themeColor="text1"/>
        </w:rPr>
        <w:t>余幼时即嗜学。家贫，无从致书以观，每假借于藏书之家，手自笔录，计日以还。天大寒，砚冰坚，手指不可屈伸，弗之怠。录毕，走送之，不敢稍逾约。以是人多以书假余，余因得遍观群书。既加冠，益慕圣贤之道。又患无硕师名人与游，尝趋百里外，从乡之先达执经叩问。先达德隆望尊，门人弟子填其室，未尝稍降辞色。余立侍左右，援疑质理，俯身倾耳以请；或遇其叱咄，色愈恭，礼愈至，不敢出一言以复；俟其欣悦，则又请焉。故余虽愚，卒获有所闻。</w:t>
      </w:r>
    </w:p>
    <w:p>
      <w:pPr>
        <w:wordWrap/>
        <w:adjustRightInd w:val="0"/>
        <w:snapToGrid w:val="0"/>
        <w:spacing w:beforeAutospacing="0" w:afterAutospacing="0" w:line="240" w:lineRule="auto"/>
        <w:ind w:firstLine="420" w:firstLineChars="200"/>
        <w:jc w:val="left"/>
        <w:rPr>
          <w:rFonts w:ascii="楷体" w:hAnsi="楷体" w:eastAsia="楷体" w:cs="楷体"/>
          <w:color w:val="000000" w:themeColor="text1"/>
        </w:rPr>
      </w:pPr>
      <w:r>
        <w:rPr>
          <w:rFonts w:hint="eastAsia" w:ascii="楷体" w:hAnsi="楷体" w:eastAsia="楷体" w:cs="楷体"/>
          <w:color w:val="000000" w:themeColor="text1"/>
        </w:rPr>
        <w:t>当余之从师也，负箧曳屣行深山巨谷中。穷冬烈风，大雪深数尺，足肤皲裂而不知。至舍，四支僵劲不能动，媵人持汤沃灌，以衾拥覆，久而乃和。寓逆旅，主人日再食，无鲜肥滋味之享。同舍生皆被绮绣，戴朱缨宝饰之帽，腰白玉之环，左佩刀，右备容臭，烨然若神人；余则缊袍敝衣处</w:t>
      </w:r>
      <w:r>
        <w:rPr>
          <w:rFonts w:hint="eastAsia" w:ascii="楷体" w:hAnsi="楷体" w:eastAsia="楷体" w:cs="楷体"/>
          <w:color w:val="000000" w:themeColor="text1"/>
        </w:rPr>
        <w:pict>
          <v:shape id="_x0000_i1031" o:spt="75" alt="学科网(www.zxxk.com)--教育资源门户，提供试卷、教案、课件、论文、素材及各类教学资源下载，还有大量而丰富的教学相关资讯！" type="#_x0000_t75" style="height:1.7pt;width:1.4pt;" filled="f" o:preferrelative="t" stroked="f" coordsize="21600,21600">
            <v:path/>
            <v:fill on="f" focussize="0,0"/>
            <v:stroke on="f" joinstyle="miter"/>
            <v:imagedata r:id="rId9" o:title="420161424997"/>
            <o:lock v:ext="edit" aspectratio="t"/>
            <w10:wrap type="none"/>
            <w10:anchorlock/>
          </v:shape>
        </w:pict>
      </w:r>
      <w:r>
        <w:rPr>
          <w:rFonts w:hint="eastAsia" w:ascii="楷体" w:hAnsi="楷体" w:eastAsia="楷体" w:cs="楷体"/>
          <w:color w:val="000000" w:themeColor="text1"/>
        </w:rPr>
        <w:t>其间，略无慕艳意，以中有</w:t>
      </w:r>
      <w:r>
        <w:rPr>
          <w:rFonts w:hint="eastAsia" w:ascii="楷体" w:hAnsi="楷体" w:eastAsia="楷体" w:cs="楷体"/>
          <w:color w:val="000000" w:themeColor="text1"/>
        </w:rPr>
        <w:pict>
          <v:shape id="_x0000_i1032" o:spt="75" alt="学科网(www.zxxk.com)--教育资源门户，提供试卷、教案、课件、论文、素材及各类教学资源下载，还有大量而丰富的教学相关资讯！" type="#_x0000_t75" style="height:1.3pt;width:1.3pt;" filled="f" o:preferrelative="t" stroked="f" coordsize="21600,21600">
            <v:path/>
            <v:fill on="f" focussize="0,0"/>
            <v:stroke on="f" joinstyle="miter"/>
            <v:imagedata r:id="rId9" o:title="420161424997"/>
            <o:lock v:ext="edit" aspectratio="t"/>
            <w10:wrap type="none"/>
            <w10:anchorlock/>
          </v:shape>
        </w:pict>
      </w:r>
      <w:r>
        <w:rPr>
          <w:rFonts w:hint="eastAsia" w:ascii="楷体" w:hAnsi="楷体" w:eastAsia="楷体" w:cs="楷体"/>
          <w:color w:val="000000" w:themeColor="text1"/>
        </w:rPr>
        <w:t>足乐者，不知口体之奉不若人也。盖余之勤且艰若此。今虽耄老，未有所成，犹幸预君子之列，而承天子之宠光，缀公卿之后，日侍坐备顾问，四海亦谬称其氏名，况才之过于余者乎？</w:t>
      </w:r>
    </w:p>
    <w:p>
      <w:pPr>
        <w:wordWrap/>
        <w:adjustRightInd w:val="0"/>
        <w:snapToGrid w:val="0"/>
        <w:spacing w:beforeAutospacing="0" w:afterAutospacing="0" w:line="240" w:lineRule="auto"/>
        <w:ind w:firstLine="420" w:firstLineChars="200"/>
        <w:jc w:val="left"/>
        <w:rPr>
          <w:rFonts w:ascii="楷体" w:hAnsi="楷体" w:eastAsia="楷体" w:cs="楷体"/>
          <w:color w:val="000000" w:themeColor="text1"/>
        </w:rPr>
      </w:pPr>
      <w:r>
        <w:rPr>
          <w:rFonts w:hint="eastAsia" w:ascii="楷体" w:hAnsi="楷体" w:eastAsia="楷体" w:cs="楷体"/>
          <w:color w:val="000000" w:themeColor="text1"/>
        </w:rPr>
        <w:t>今诸生学于太学，县官日有廪稍之供，父母岁有裘葛之遗，无冻馁之患矣；坐大厦之下而诵诗书，无奔走之劳矣；有司业、博士为之师，未有问而不告、求而不得者也；凡所宜有之书，皆集于此，不必若余之手录，假诸人而后见也。其业有不精、德有不成者，非天质之卑，则心不若余之专耳，岂他人之过哉?</w:t>
      </w:r>
    </w:p>
    <w:p>
      <w:pPr>
        <w:wordWrap/>
        <w:adjustRightInd w:val="0"/>
        <w:snapToGrid w:val="0"/>
        <w:spacing w:beforeAutospacing="0" w:afterAutospacing="0" w:line="240" w:lineRule="auto"/>
        <w:ind w:firstLine="420" w:firstLineChars="200"/>
        <w:jc w:val="left"/>
        <w:rPr>
          <w:rFonts w:ascii="楷体" w:hAnsi="楷体" w:eastAsia="楷体" w:cs="楷体"/>
          <w:color w:val="000000" w:themeColor="text1"/>
        </w:rPr>
      </w:pPr>
      <w:r>
        <w:rPr>
          <w:rFonts w:hint="eastAsia" w:ascii="楷体" w:hAnsi="楷体" w:eastAsia="楷体" w:cs="楷体"/>
          <w:color w:val="000000" w:themeColor="text1"/>
        </w:rPr>
        <w:t>东阳马生君则，在太学已二年，流辈甚称其贤。余朝京师，生以乡人子谒余，撰长书以为贽，辞甚畅达。与之论辨，言和而色夷。自谓少时用心于学甚劳，是可谓善学者矣。其将归见其亲也，余故道为学之难以告之。谓余勉乡人以学者，余之志也；诋我夸际遇之盛而骄乡人者，岂知予者哉？</w:t>
      </w:r>
    </w:p>
    <w:p>
      <w:pPr>
        <w:wordWrap/>
        <w:adjustRightInd w:val="0"/>
        <w:snapToGrid w:val="0"/>
        <w:spacing w:beforeAutospacing="0" w:afterAutospacing="0" w:line="240" w:lineRule="auto"/>
        <w:rPr>
          <w:rFonts w:asciiTheme="majorEastAsia" w:hAnsiTheme="majorEastAsia" w:eastAsiaTheme="majorEastAsia"/>
          <w:color w:val="000000" w:themeColor="text1"/>
        </w:rPr>
      </w:pPr>
    </w:p>
    <w:p>
      <w:pPr>
        <w:wordWrap/>
        <w:adjustRightInd w:val="0"/>
        <w:snapToGrid w:val="0"/>
        <w:spacing w:beforeAutospacing="0" w:afterAutospacing="0" w:line="240" w:lineRule="auto"/>
        <w:rPr>
          <w:rFonts w:asciiTheme="majorEastAsia" w:hAnsiTheme="majorEastAsia" w:eastAsiaTheme="majorEastAsia"/>
          <w:color w:val="000000" w:themeColor="text1"/>
        </w:rPr>
      </w:pPr>
      <w:r>
        <w:rPr>
          <w:rFonts w:hint="eastAsia" w:asciiTheme="majorEastAsia" w:hAnsiTheme="majorEastAsia" w:eastAsiaTheme="majorEastAsia"/>
          <w:color w:val="000000" w:themeColor="text1"/>
        </w:rPr>
        <w:t>13. 下列句子加点词意思不同的一项是（    ）（2分）</w:t>
      </w:r>
    </w:p>
    <w:p>
      <w:pPr>
        <w:wordWrap/>
        <w:adjustRightInd w:val="0"/>
        <w:snapToGrid w:val="0"/>
        <w:spacing w:beforeAutospacing="0" w:afterAutospacing="0" w:line="240" w:lineRule="auto"/>
        <w:rPr>
          <w:rFonts w:asciiTheme="majorEastAsia" w:hAnsiTheme="majorEastAsia" w:eastAsiaTheme="majorEastAsia"/>
          <w:color w:val="000000" w:themeColor="text1"/>
        </w:rPr>
      </w:pPr>
      <w:r>
        <w:rPr>
          <w:rFonts w:hint="eastAsia" w:asciiTheme="majorEastAsia" w:hAnsiTheme="majorEastAsia" w:eastAsiaTheme="majorEastAsia"/>
          <w:color w:val="000000" w:themeColor="text1"/>
        </w:rPr>
        <w:t>A.</w:t>
      </w:r>
      <w:r>
        <w:rPr>
          <w:rFonts w:hint="eastAsia" w:asciiTheme="majorEastAsia" w:hAnsiTheme="majorEastAsia" w:eastAsiaTheme="majorEastAsia"/>
          <w:color w:val="000000" w:themeColor="text1"/>
          <w:em w:val="dot"/>
        </w:rPr>
        <w:t>尝</w:t>
      </w:r>
      <w:r>
        <w:rPr>
          <w:rFonts w:hint="eastAsia" w:asciiTheme="majorEastAsia" w:hAnsiTheme="majorEastAsia" w:eastAsiaTheme="majorEastAsia"/>
          <w:color w:val="000000" w:themeColor="text1"/>
        </w:rPr>
        <w:t>趋百里外           予</w:t>
      </w:r>
      <w:r>
        <w:rPr>
          <w:rFonts w:hint="eastAsia" w:asciiTheme="majorEastAsia" w:hAnsiTheme="majorEastAsia" w:eastAsiaTheme="majorEastAsia"/>
          <w:color w:val="000000" w:themeColor="text1"/>
          <w:em w:val="dot"/>
        </w:rPr>
        <w:t>尝</w:t>
      </w:r>
      <w:r>
        <w:rPr>
          <w:rFonts w:hint="eastAsia" w:asciiTheme="majorEastAsia" w:hAnsiTheme="majorEastAsia" w:eastAsiaTheme="majorEastAsia"/>
          <w:color w:val="000000" w:themeColor="text1"/>
        </w:rPr>
        <w:t>求古仁人之心</w:t>
      </w:r>
    </w:p>
    <w:p>
      <w:pPr>
        <w:wordWrap/>
        <w:adjustRightInd w:val="0"/>
        <w:snapToGrid w:val="0"/>
        <w:spacing w:beforeAutospacing="0" w:afterAutospacing="0" w:line="240" w:lineRule="auto"/>
        <w:rPr>
          <w:rFonts w:asciiTheme="majorEastAsia" w:hAnsiTheme="majorEastAsia" w:eastAsiaTheme="majorEastAsia"/>
          <w:color w:val="000000" w:themeColor="text1"/>
        </w:rPr>
      </w:pPr>
      <w:r>
        <w:rPr>
          <w:rFonts w:hint="eastAsia" w:asciiTheme="majorEastAsia" w:hAnsiTheme="majorEastAsia" w:eastAsiaTheme="majorEastAsia"/>
          <w:color w:val="000000" w:themeColor="text1"/>
        </w:rPr>
        <w:t>B.以中有</w:t>
      </w:r>
      <w:r>
        <w:rPr>
          <w:rFonts w:hint="eastAsia" w:asciiTheme="majorEastAsia" w:hAnsiTheme="majorEastAsia" w:eastAsiaTheme="majorEastAsia"/>
          <w:color w:val="000000" w:themeColor="text1"/>
          <w:em w:val="dot"/>
        </w:rPr>
        <w:t>足</w:t>
      </w:r>
      <w:r>
        <w:rPr>
          <w:rFonts w:hint="eastAsia" w:asciiTheme="majorEastAsia" w:hAnsiTheme="majorEastAsia" w:eastAsiaTheme="majorEastAsia"/>
          <w:color w:val="000000" w:themeColor="text1"/>
        </w:rPr>
        <w:t>乐者         不</w:t>
      </w:r>
      <w:r>
        <w:rPr>
          <w:rFonts w:hint="eastAsia" w:asciiTheme="majorEastAsia" w:hAnsiTheme="majorEastAsia" w:eastAsiaTheme="majorEastAsia"/>
          <w:color w:val="000000" w:themeColor="text1"/>
          <w:em w:val="dot"/>
        </w:rPr>
        <w:t>足</w:t>
      </w:r>
      <w:r>
        <w:rPr>
          <w:rFonts w:hint="eastAsia" w:asciiTheme="majorEastAsia" w:hAnsiTheme="majorEastAsia" w:eastAsiaTheme="majorEastAsia"/>
          <w:color w:val="000000" w:themeColor="text1"/>
        </w:rPr>
        <w:t>为外人道也</w:t>
      </w:r>
    </w:p>
    <w:p>
      <w:pPr>
        <w:wordWrap/>
        <w:adjustRightInd w:val="0"/>
        <w:snapToGrid w:val="0"/>
        <w:spacing w:beforeAutospacing="0" w:afterAutospacing="0" w:line="240" w:lineRule="auto"/>
        <w:rPr>
          <w:rFonts w:asciiTheme="majorEastAsia" w:hAnsiTheme="majorEastAsia" w:eastAsiaTheme="majorEastAsia"/>
          <w:color w:val="000000" w:themeColor="text1"/>
        </w:rPr>
      </w:pPr>
      <w:r>
        <w:rPr>
          <w:rFonts w:hint="eastAsia" w:asciiTheme="majorEastAsia" w:hAnsiTheme="majorEastAsia" w:eastAsiaTheme="majorEastAsia"/>
          <w:color w:val="000000" w:themeColor="text1"/>
        </w:rPr>
        <w:t>C.</w:t>
      </w:r>
      <w:r>
        <w:rPr>
          <w:rFonts w:hint="eastAsia" w:asciiTheme="majorEastAsia" w:hAnsiTheme="majorEastAsia" w:eastAsiaTheme="majorEastAsia"/>
          <w:color w:val="000000" w:themeColor="text1"/>
          <w:em w:val="dot"/>
        </w:rPr>
        <w:t>弗</w:t>
      </w:r>
      <w:r>
        <w:rPr>
          <w:rFonts w:hint="eastAsia" w:asciiTheme="majorEastAsia" w:hAnsiTheme="majorEastAsia" w:eastAsiaTheme="majorEastAsia"/>
          <w:color w:val="000000" w:themeColor="text1"/>
        </w:rPr>
        <w:t>之怠               行道之人</w:t>
      </w:r>
      <w:r>
        <w:rPr>
          <w:rFonts w:hint="eastAsia" w:asciiTheme="majorEastAsia" w:hAnsiTheme="majorEastAsia" w:eastAsiaTheme="majorEastAsia"/>
          <w:color w:val="000000" w:themeColor="text1"/>
          <w:em w:val="dot"/>
        </w:rPr>
        <w:t>弗</w:t>
      </w:r>
      <w:r>
        <w:rPr>
          <w:rFonts w:hint="eastAsia" w:asciiTheme="majorEastAsia" w:hAnsiTheme="majorEastAsia" w:eastAsiaTheme="majorEastAsia"/>
          <w:color w:val="000000" w:themeColor="text1"/>
        </w:rPr>
        <w:t xml:space="preserve">受        </w:t>
      </w:r>
    </w:p>
    <w:p>
      <w:pPr>
        <w:wordWrap/>
        <w:adjustRightInd w:val="0"/>
        <w:snapToGrid w:val="0"/>
        <w:spacing w:beforeAutospacing="0" w:afterAutospacing="0" w:line="240" w:lineRule="auto"/>
        <w:rPr>
          <w:rFonts w:asciiTheme="majorEastAsia" w:hAnsiTheme="majorEastAsia" w:eastAsiaTheme="majorEastAsia"/>
          <w:color w:val="000000" w:themeColor="text1"/>
        </w:rPr>
      </w:pPr>
      <w:r>
        <w:rPr>
          <w:rFonts w:hint="eastAsia" w:asciiTheme="majorEastAsia" w:hAnsiTheme="majorEastAsia" w:eastAsiaTheme="majorEastAsia"/>
          <w:color w:val="000000" w:themeColor="text1"/>
        </w:rPr>
        <w:t>D.每</w:t>
      </w:r>
      <w:r>
        <w:rPr>
          <w:rFonts w:hint="eastAsia" w:asciiTheme="majorEastAsia" w:hAnsiTheme="majorEastAsia" w:eastAsiaTheme="majorEastAsia"/>
          <w:color w:val="000000" w:themeColor="text1"/>
          <w:em w:val="dot"/>
        </w:rPr>
        <w:t>假</w:t>
      </w:r>
      <w:r>
        <w:rPr>
          <w:rFonts w:hint="eastAsia" w:asciiTheme="majorEastAsia" w:hAnsiTheme="majorEastAsia" w:eastAsiaTheme="majorEastAsia"/>
          <w:color w:val="000000" w:themeColor="text1"/>
        </w:rPr>
        <w:t xml:space="preserve">借于藏书之家     </w:t>
      </w:r>
      <w:r>
        <w:rPr>
          <w:rFonts w:hint="eastAsia" w:asciiTheme="majorEastAsia" w:hAnsiTheme="majorEastAsia" w:eastAsiaTheme="majorEastAsia"/>
          <w:color w:val="000000" w:themeColor="text1"/>
          <w:em w:val="dot"/>
        </w:rPr>
        <w:t>假</w:t>
      </w:r>
      <w:r>
        <w:rPr>
          <w:rFonts w:hint="eastAsia" w:asciiTheme="majorEastAsia" w:hAnsiTheme="majorEastAsia" w:eastAsiaTheme="majorEastAsia"/>
          <w:color w:val="000000" w:themeColor="text1"/>
        </w:rPr>
        <w:t xml:space="preserve">寐 </w:t>
      </w:r>
    </w:p>
    <w:p>
      <w:pPr>
        <w:wordWrap/>
        <w:adjustRightInd w:val="0"/>
        <w:snapToGrid w:val="0"/>
        <w:spacing w:beforeAutospacing="0" w:afterAutospacing="0" w:line="240" w:lineRule="auto"/>
        <w:rPr>
          <w:rFonts w:asciiTheme="majorEastAsia" w:hAnsiTheme="majorEastAsia" w:eastAsiaTheme="majorEastAsia"/>
          <w:color w:val="000000" w:themeColor="text1"/>
        </w:rPr>
      </w:pPr>
      <w:r>
        <w:rPr>
          <w:rFonts w:hint="eastAsia" w:asciiTheme="majorEastAsia" w:hAnsiTheme="majorEastAsia" w:eastAsiaTheme="majorEastAsia"/>
          <w:color w:val="000000" w:themeColor="text1"/>
        </w:rPr>
        <w:t>14. 下列句子加点词用法不同的一项是（    ）（2分）</w:t>
      </w:r>
    </w:p>
    <w:p>
      <w:pPr>
        <w:wordWrap/>
        <w:adjustRightInd w:val="0"/>
        <w:snapToGrid w:val="0"/>
        <w:spacing w:beforeAutospacing="0" w:afterAutospacing="0" w:line="240" w:lineRule="auto"/>
        <w:rPr>
          <w:rFonts w:asciiTheme="majorEastAsia" w:hAnsiTheme="majorEastAsia" w:eastAsiaTheme="majorEastAsia"/>
          <w:color w:val="000000" w:themeColor="text1"/>
        </w:rPr>
      </w:pPr>
      <w:r>
        <w:rPr>
          <w:rFonts w:hint="eastAsia" w:asciiTheme="majorEastAsia" w:hAnsiTheme="majorEastAsia" w:eastAsiaTheme="majorEastAsia"/>
          <w:color w:val="000000" w:themeColor="text1"/>
        </w:rPr>
        <w:t>A.烨然</w:t>
      </w:r>
      <w:r>
        <w:rPr>
          <w:rFonts w:hint="eastAsia" w:asciiTheme="majorEastAsia" w:hAnsiTheme="majorEastAsia" w:eastAsiaTheme="majorEastAsia"/>
          <w:color w:val="000000" w:themeColor="text1"/>
          <w:em w:val="dot"/>
        </w:rPr>
        <w:t>若</w:t>
      </w:r>
      <w:r>
        <w:rPr>
          <w:rFonts w:hint="eastAsia" w:asciiTheme="majorEastAsia" w:hAnsiTheme="majorEastAsia" w:eastAsiaTheme="majorEastAsia"/>
          <w:color w:val="000000" w:themeColor="text1"/>
        </w:rPr>
        <w:t xml:space="preserve">神人       </w:t>
      </w:r>
      <w:r>
        <w:rPr>
          <w:rFonts w:hint="eastAsia" w:asciiTheme="majorEastAsia" w:hAnsiTheme="majorEastAsia" w:eastAsiaTheme="majorEastAsia"/>
          <w:color w:val="000000" w:themeColor="text1"/>
        </w:rPr>
        <w:pict>
          <v:shape id="_x0000_i1033" o:spt="75" alt="学科网(www.zxxk.com)--教育资源门户，提供试卷、教案、课件、论文、素材及各类教学资源下载，还有大量而丰富的教学相关资讯！" type="#_x0000_t75" style="height:1.8pt;width:1.1pt;" filled="f" o:preferrelative="t" stroked="f" coordsize="21600,21600">
            <v:path/>
            <v:fill on="f" focussize="0,0"/>
            <v:stroke on="f" joinstyle="miter"/>
            <v:imagedata r:id="rId9" o:title="420161424997"/>
            <o:lock v:ext="edit" aspectratio="t"/>
            <w10:wrap type="none"/>
            <w10:anchorlock/>
          </v:shape>
        </w:pict>
      </w:r>
      <w:r>
        <w:rPr>
          <w:rFonts w:hint="eastAsia" w:asciiTheme="majorEastAsia" w:hAnsiTheme="majorEastAsia" w:eastAsiaTheme="majorEastAsia"/>
          <w:color w:val="000000" w:themeColor="text1"/>
        </w:rPr>
        <w:t xml:space="preserve">    皆</w:t>
      </w:r>
      <w:r>
        <w:rPr>
          <w:rFonts w:hint="eastAsia" w:asciiTheme="majorEastAsia" w:hAnsiTheme="majorEastAsia" w:eastAsiaTheme="majorEastAsia"/>
          <w:color w:val="000000" w:themeColor="text1"/>
          <w:em w:val="dot"/>
        </w:rPr>
        <w:t>若</w:t>
      </w:r>
      <w:r>
        <w:rPr>
          <w:rFonts w:hint="eastAsia" w:asciiTheme="majorEastAsia" w:hAnsiTheme="majorEastAsia" w:eastAsiaTheme="majorEastAsia"/>
          <w:color w:val="000000" w:themeColor="text1"/>
        </w:rPr>
        <w:t>空游无所依</w:t>
      </w:r>
    </w:p>
    <w:p>
      <w:pPr>
        <w:wordWrap/>
        <w:adjustRightInd w:val="0"/>
        <w:snapToGrid w:val="0"/>
        <w:spacing w:beforeAutospacing="0" w:afterAutospacing="0" w:line="240" w:lineRule="auto"/>
        <w:rPr>
          <w:rFonts w:asciiTheme="majorEastAsia" w:hAnsiTheme="majorEastAsia" w:eastAsiaTheme="majorEastAsia"/>
          <w:color w:val="000000" w:themeColor="text1"/>
        </w:rPr>
      </w:pPr>
      <w:r>
        <w:rPr>
          <w:rFonts w:hint="eastAsia" w:asciiTheme="majorEastAsia" w:hAnsiTheme="majorEastAsia" w:eastAsiaTheme="majorEastAsia"/>
          <w:color w:val="000000" w:themeColor="text1"/>
        </w:rPr>
        <w:t>B.今诸生学</w:t>
      </w:r>
      <w:r>
        <w:rPr>
          <w:rFonts w:hint="eastAsia" w:asciiTheme="majorEastAsia" w:hAnsiTheme="majorEastAsia" w:eastAsiaTheme="majorEastAsia"/>
          <w:color w:val="000000" w:themeColor="text1"/>
          <w:em w:val="dot"/>
        </w:rPr>
        <w:t>于</w:t>
      </w:r>
      <w:r>
        <w:rPr>
          <w:rFonts w:hint="eastAsia" w:asciiTheme="majorEastAsia" w:hAnsiTheme="majorEastAsia" w:eastAsiaTheme="majorEastAsia"/>
          <w:color w:val="000000" w:themeColor="text1"/>
        </w:rPr>
        <w:t>太学       太守与客来饮</w:t>
      </w:r>
      <w:r>
        <w:rPr>
          <w:rFonts w:hint="eastAsia" w:asciiTheme="majorEastAsia" w:hAnsiTheme="majorEastAsia" w:eastAsiaTheme="majorEastAsia"/>
          <w:color w:val="000000" w:themeColor="text1"/>
          <w:em w:val="dot"/>
        </w:rPr>
        <w:t>于</w:t>
      </w:r>
      <w:r>
        <w:rPr>
          <w:rFonts w:hint="eastAsia" w:asciiTheme="majorEastAsia" w:hAnsiTheme="majorEastAsia" w:eastAsiaTheme="majorEastAsia"/>
          <w:color w:val="000000" w:themeColor="text1"/>
        </w:rPr>
        <w:t>此</w:t>
      </w:r>
    </w:p>
    <w:p>
      <w:pPr>
        <w:wordWrap/>
        <w:adjustRightInd w:val="0"/>
        <w:snapToGrid w:val="0"/>
        <w:spacing w:beforeAutospacing="0" w:afterAutospacing="0" w:line="240" w:lineRule="auto"/>
        <w:rPr>
          <w:rFonts w:asciiTheme="majorEastAsia" w:hAnsiTheme="majorEastAsia" w:eastAsiaTheme="majorEastAsia"/>
          <w:color w:val="000000" w:themeColor="text1"/>
        </w:rPr>
      </w:pPr>
      <w:r>
        <w:rPr>
          <w:rFonts w:hint="eastAsia" w:asciiTheme="majorEastAsia" w:hAnsiTheme="majorEastAsia" w:eastAsiaTheme="majorEastAsia"/>
          <w:color w:val="000000" w:themeColor="text1"/>
        </w:rPr>
        <w:t>C.当余</w:t>
      </w:r>
      <w:r>
        <w:rPr>
          <w:rFonts w:hint="eastAsia" w:asciiTheme="majorEastAsia" w:hAnsiTheme="majorEastAsia" w:eastAsiaTheme="majorEastAsia"/>
          <w:color w:val="000000" w:themeColor="text1"/>
          <w:em w:val="dot"/>
        </w:rPr>
        <w:t>之</w:t>
      </w:r>
      <w:r>
        <w:rPr>
          <w:rFonts w:hint="eastAsia" w:asciiTheme="majorEastAsia" w:hAnsiTheme="majorEastAsia" w:eastAsiaTheme="majorEastAsia"/>
          <w:color w:val="000000" w:themeColor="text1"/>
        </w:rPr>
        <w:t>从师也         名</w:t>
      </w:r>
      <w:r>
        <w:rPr>
          <w:rFonts w:hint="eastAsia" w:asciiTheme="majorEastAsia" w:hAnsiTheme="majorEastAsia" w:eastAsiaTheme="majorEastAsia"/>
          <w:color w:val="000000" w:themeColor="text1"/>
          <w:em w:val="dot"/>
        </w:rPr>
        <w:t>之</w:t>
      </w:r>
      <w:r>
        <w:rPr>
          <w:rFonts w:hint="eastAsia" w:asciiTheme="majorEastAsia" w:hAnsiTheme="majorEastAsia" w:eastAsiaTheme="majorEastAsia"/>
          <w:color w:val="000000" w:themeColor="text1"/>
        </w:rPr>
        <w:t>者谁</w:t>
      </w:r>
    </w:p>
    <w:p>
      <w:pPr>
        <w:wordWrap/>
        <w:adjustRightInd w:val="0"/>
        <w:snapToGrid w:val="0"/>
        <w:spacing w:beforeAutospacing="0" w:afterAutospacing="0" w:line="240" w:lineRule="auto"/>
        <w:rPr>
          <w:rFonts w:asciiTheme="majorEastAsia" w:hAnsiTheme="majorEastAsia" w:eastAsiaTheme="majorEastAsia"/>
          <w:color w:val="000000" w:themeColor="text1"/>
        </w:rPr>
      </w:pPr>
      <w:r>
        <w:rPr>
          <w:rFonts w:hint="eastAsia" w:asciiTheme="majorEastAsia" w:hAnsiTheme="majorEastAsia" w:eastAsiaTheme="majorEastAsia"/>
          <w:color w:val="000000" w:themeColor="text1"/>
        </w:rPr>
        <w:t>D.</w:t>
      </w:r>
      <w:r>
        <w:rPr>
          <w:rFonts w:hint="eastAsia" w:asciiTheme="majorEastAsia" w:hAnsiTheme="majorEastAsia" w:eastAsiaTheme="majorEastAsia"/>
          <w:color w:val="000000" w:themeColor="text1"/>
          <w:em w:val="dot"/>
        </w:rPr>
        <w:t>以</w:t>
      </w:r>
      <w:r>
        <w:rPr>
          <w:rFonts w:hint="eastAsia" w:asciiTheme="majorEastAsia" w:hAnsiTheme="majorEastAsia" w:eastAsiaTheme="majorEastAsia"/>
          <w:color w:val="000000" w:themeColor="text1"/>
        </w:rPr>
        <w:t xml:space="preserve">是人多以书假余     </w:t>
      </w:r>
      <w:r>
        <w:rPr>
          <w:rFonts w:hint="eastAsia" w:asciiTheme="majorEastAsia" w:hAnsiTheme="majorEastAsia" w:eastAsiaTheme="majorEastAsia"/>
          <w:color w:val="000000" w:themeColor="text1"/>
          <w:em w:val="dot"/>
        </w:rPr>
        <w:t>以</w:t>
      </w:r>
      <w:r>
        <w:rPr>
          <w:rFonts w:hint="eastAsia" w:asciiTheme="majorEastAsia" w:hAnsiTheme="majorEastAsia" w:eastAsiaTheme="majorEastAsia"/>
          <w:color w:val="000000" w:themeColor="text1"/>
        </w:rPr>
        <w:t>其境过清</w:t>
      </w:r>
    </w:p>
    <w:p>
      <w:pPr>
        <w:wordWrap/>
        <w:adjustRightInd w:val="0"/>
        <w:snapToGrid w:val="0"/>
        <w:spacing w:beforeAutospacing="0" w:afterAutospacing="0" w:line="240" w:lineRule="auto"/>
        <w:rPr>
          <w:rFonts w:asciiTheme="majorEastAsia" w:hAnsiTheme="majorEastAsia" w:eastAsiaTheme="majorEastAsia"/>
          <w:color w:val="000000" w:themeColor="text1"/>
        </w:rPr>
      </w:pPr>
      <w:r>
        <w:rPr>
          <w:rFonts w:hint="eastAsia" w:asciiTheme="majorEastAsia" w:hAnsiTheme="majorEastAsia" w:eastAsiaTheme="majorEastAsia"/>
          <w:color w:val="000000" w:themeColor="text1"/>
        </w:rPr>
        <w:t>15.下列对文章理解有误的一项是（    ）（2分）</w:t>
      </w:r>
    </w:p>
    <w:p>
      <w:pPr>
        <w:wordWrap/>
        <w:adjustRightInd w:val="0"/>
        <w:snapToGrid w:val="0"/>
        <w:spacing w:beforeAutospacing="0" w:afterAutospacing="0" w:line="240" w:lineRule="auto"/>
        <w:rPr>
          <w:rFonts w:asciiTheme="majorEastAsia" w:hAnsiTheme="majorEastAsia" w:eastAsiaTheme="majorEastAsia"/>
          <w:color w:val="000000" w:themeColor="text1"/>
        </w:rPr>
      </w:pPr>
      <w:r>
        <w:rPr>
          <w:rFonts w:hint="eastAsia" w:asciiTheme="majorEastAsia" w:hAnsiTheme="majorEastAsia" w:eastAsiaTheme="majorEastAsia"/>
          <w:color w:val="000000" w:themeColor="text1"/>
        </w:rPr>
        <w:t xml:space="preserve">A.此篇赠序是宋濂写给他的同乡晚生马君则的，作者赠他这篇文章，是以勉 </w:t>
      </w:r>
    </w:p>
    <w:p>
      <w:pPr>
        <w:wordWrap/>
        <w:adjustRightInd w:val="0"/>
        <w:snapToGrid w:val="0"/>
        <w:spacing w:beforeAutospacing="0" w:afterAutospacing="0" w:line="240" w:lineRule="auto"/>
        <w:rPr>
          <w:rFonts w:asciiTheme="majorEastAsia" w:hAnsiTheme="majorEastAsia" w:eastAsiaTheme="majorEastAsia"/>
          <w:color w:val="000000" w:themeColor="text1"/>
        </w:rPr>
      </w:pPr>
      <w:r>
        <w:rPr>
          <w:rFonts w:hint="eastAsia" w:asciiTheme="majorEastAsia" w:hAnsiTheme="majorEastAsia" w:eastAsiaTheme="majorEastAsia"/>
          <w:color w:val="000000" w:themeColor="text1"/>
        </w:rPr>
        <w:t>励他勤奋学习。</w:t>
      </w:r>
    </w:p>
    <w:p>
      <w:pPr>
        <w:wordWrap/>
        <w:adjustRightInd w:val="0"/>
        <w:snapToGrid w:val="0"/>
        <w:spacing w:beforeAutospacing="0" w:afterAutospacing="0" w:line="240" w:lineRule="auto"/>
        <w:rPr>
          <w:rFonts w:asciiTheme="majorEastAsia" w:hAnsiTheme="majorEastAsia" w:eastAsiaTheme="majorEastAsia"/>
          <w:color w:val="000000" w:themeColor="text1"/>
        </w:rPr>
      </w:pPr>
      <w:r>
        <w:rPr>
          <w:rFonts w:hint="eastAsia" w:asciiTheme="majorEastAsia" w:hAnsiTheme="majorEastAsia" w:eastAsiaTheme="majorEastAsia"/>
          <w:color w:val="000000" w:themeColor="text1"/>
        </w:rPr>
        <w:t>B.写当代太学生学习条件的优越，与作者青年时代求学的艰难形成鲜明的对</w:t>
      </w:r>
    </w:p>
    <w:p>
      <w:pPr>
        <w:wordWrap/>
        <w:adjustRightInd w:val="0"/>
        <w:snapToGrid w:val="0"/>
        <w:spacing w:beforeAutospacing="0" w:afterAutospacing="0" w:line="240" w:lineRule="auto"/>
        <w:rPr>
          <w:rFonts w:asciiTheme="majorEastAsia" w:hAnsiTheme="majorEastAsia" w:eastAsiaTheme="majorEastAsia"/>
          <w:color w:val="000000" w:themeColor="text1"/>
        </w:rPr>
      </w:pPr>
      <w:r>
        <w:rPr>
          <w:rFonts w:hint="eastAsia" w:asciiTheme="majorEastAsia" w:hAnsiTheme="majorEastAsia" w:eastAsiaTheme="majorEastAsia"/>
          <w:color w:val="000000" w:themeColor="text1"/>
        </w:rPr>
        <w:t>照，从侧面强调了勤苦学习的必要性。</w:t>
      </w:r>
    </w:p>
    <w:p>
      <w:pPr>
        <w:wordWrap/>
        <w:adjustRightInd w:val="0"/>
        <w:snapToGrid w:val="0"/>
        <w:spacing w:beforeAutospacing="0" w:afterAutospacing="0" w:line="240" w:lineRule="auto"/>
        <w:rPr>
          <w:rFonts w:asciiTheme="majorEastAsia" w:hAnsiTheme="majorEastAsia" w:eastAsiaTheme="majorEastAsia"/>
          <w:color w:val="000000" w:themeColor="text1"/>
        </w:rPr>
      </w:pPr>
      <w:r>
        <w:rPr>
          <w:rFonts w:hint="eastAsia" w:asciiTheme="majorEastAsia" w:hAnsiTheme="majorEastAsia" w:eastAsiaTheme="majorEastAsia"/>
          <w:color w:val="000000" w:themeColor="text1"/>
        </w:rPr>
        <w:t>C.本文首先生动而具体地描述自己借书求师之难、饥寒奔走之苦，之后与太学生优越的条件加以对比，意在告诉马生，学习条件越苦，成就便越大。</w:t>
      </w:r>
    </w:p>
    <w:p>
      <w:pPr>
        <w:wordWrap/>
        <w:adjustRightInd w:val="0"/>
        <w:snapToGrid w:val="0"/>
        <w:spacing w:beforeAutospacing="0" w:afterAutospacing="0" w:line="240" w:lineRule="auto"/>
        <w:rPr>
          <w:rFonts w:asciiTheme="majorEastAsia" w:hAnsiTheme="majorEastAsia" w:eastAsiaTheme="majorEastAsia"/>
          <w:color w:val="000000" w:themeColor="text1"/>
        </w:rPr>
      </w:pPr>
      <w:r>
        <w:rPr>
          <w:rFonts w:hint="eastAsia" w:asciiTheme="majorEastAsia" w:hAnsiTheme="majorEastAsia" w:eastAsiaTheme="majorEastAsia"/>
          <w:color w:val="000000" w:themeColor="text1"/>
        </w:rPr>
        <w:t>D.第一段“立侍左右”“俯身倾耳以请”“色愈恭，礼愈至”几句从正面描</w:t>
      </w:r>
    </w:p>
    <w:p>
      <w:pPr>
        <w:wordWrap/>
        <w:adjustRightInd w:val="0"/>
        <w:snapToGrid w:val="0"/>
        <w:spacing w:beforeAutospacing="0" w:afterAutospacing="0" w:line="240" w:lineRule="auto"/>
        <w:rPr>
          <w:rFonts w:asciiTheme="majorEastAsia" w:hAnsiTheme="majorEastAsia" w:eastAsiaTheme="majorEastAsia"/>
          <w:color w:val="000000" w:themeColor="text1"/>
        </w:rPr>
      </w:pPr>
      <w:r>
        <w:rPr>
          <w:rFonts w:hint="eastAsia" w:asciiTheme="majorEastAsia" w:hAnsiTheme="majorEastAsia" w:eastAsiaTheme="majorEastAsia"/>
          <w:color w:val="000000" w:themeColor="text1"/>
        </w:rPr>
        <w:t>写突出作者求学虔诚、谦恭的态度。</w:t>
      </w:r>
    </w:p>
    <w:p>
      <w:pPr>
        <w:wordWrap/>
        <w:spacing w:beforeAutospacing="0" w:afterAutospacing="0" w:line="240" w:lineRule="auto"/>
        <w:jc w:val="center"/>
        <w:rPr>
          <w:rFonts w:asciiTheme="majorEastAsia" w:hAnsiTheme="majorEastAsia" w:eastAsiaTheme="majorEastAsia"/>
          <w:color w:val="000000" w:themeColor="text1"/>
        </w:rPr>
      </w:pPr>
      <w:r>
        <w:rPr>
          <w:rFonts w:hint="eastAsia" w:ascii="宋体" w:hAnsi="宋体" w:cs="宋体"/>
          <w:b/>
          <w:bCs/>
        </w:rPr>
        <w:t>第Ⅱ卷（非选择题，共90分）</w:t>
      </w:r>
    </w:p>
    <w:p>
      <w:pPr>
        <w:wordWrap/>
        <w:adjustRightInd w:val="0"/>
        <w:snapToGrid w:val="0"/>
        <w:spacing w:beforeAutospacing="0" w:afterAutospacing="0" w:line="240" w:lineRule="auto"/>
        <w:rPr>
          <w:rFonts w:asciiTheme="majorEastAsia" w:hAnsiTheme="majorEastAsia" w:eastAsiaTheme="majorEastAsia"/>
          <w:color w:val="000000" w:themeColor="text1"/>
        </w:rPr>
      </w:pPr>
      <w:r>
        <w:rPr>
          <w:rFonts w:hint="eastAsia" w:asciiTheme="majorEastAsia" w:hAnsiTheme="majorEastAsia" w:eastAsiaTheme="majorEastAsia"/>
          <w:color w:val="000000" w:themeColor="text1"/>
        </w:rPr>
        <w:t>16.把下面句子翻译成现代汉语。（每小题2分，共4分）</w:t>
      </w:r>
    </w:p>
    <w:p>
      <w:pPr>
        <w:wordWrap/>
        <w:adjustRightInd w:val="0"/>
        <w:snapToGrid w:val="0"/>
        <w:spacing w:beforeAutospacing="0" w:afterAutospacing="0" w:line="240" w:lineRule="auto"/>
        <w:ind w:firstLine="105" w:firstLineChars="50"/>
        <w:rPr>
          <w:rFonts w:asciiTheme="majorEastAsia" w:hAnsiTheme="majorEastAsia" w:eastAsiaTheme="majorEastAsia"/>
          <w:color w:val="000000" w:themeColor="text1"/>
        </w:rPr>
      </w:pPr>
      <w:r>
        <w:rPr>
          <w:rFonts w:hint="eastAsia" w:asciiTheme="majorEastAsia" w:hAnsiTheme="majorEastAsia" w:eastAsiaTheme="majorEastAsia"/>
          <w:color w:val="000000" w:themeColor="text1"/>
        </w:rPr>
        <w:t>（1）余则缊袍敝衣处其间，略无慕艳意。</w:t>
      </w:r>
    </w:p>
    <w:p>
      <w:pPr>
        <w:wordWrap/>
        <w:adjustRightInd w:val="0"/>
        <w:snapToGrid w:val="0"/>
        <w:spacing w:beforeAutospacing="0" w:afterAutospacing="0" w:line="240" w:lineRule="auto"/>
        <w:ind w:firstLine="105" w:firstLineChars="50"/>
        <w:rPr>
          <w:rFonts w:asciiTheme="majorEastAsia" w:hAnsiTheme="majorEastAsia" w:eastAsiaTheme="majorEastAsia"/>
          <w:color w:val="000000" w:themeColor="text1"/>
        </w:rPr>
      </w:pPr>
      <w:r>
        <w:rPr>
          <w:rFonts w:hint="eastAsia" w:asciiTheme="majorEastAsia" w:hAnsiTheme="majorEastAsia" w:eastAsiaTheme="majorEastAsia"/>
          <w:color w:val="000000" w:themeColor="text1"/>
        </w:rPr>
        <w:t>（2）诋我夸际遇之盛而骄乡人者，岂知予者哉？</w:t>
      </w:r>
    </w:p>
    <w:p>
      <w:pPr>
        <w:wordWrap/>
        <w:adjustRightInd w:val="0"/>
        <w:snapToGrid w:val="0"/>
        <w:spacing w:beforeAutospacing="0" w:afterAutospacing="0" w:line="240" w:lineRule="auto"/>
        <w:jc w:val="center"/>
        <w:rPr>
          <w:rFonts w:ascii="楷体" w:hAnsi="楷体" w:eastAsia="楷体" w:cs="楷体"/>
          <w:color w:val="000000" w:themeColor="text1"/>
          <w:shd w:val="clear" w:color="auto" w:fill="FBFDFF"/>
        </w:rPr>
      </w:pPr>
      <w:r>
        <w:rPr>
          <w:rFonts w:hint="eastAsia" w:ascii="楷体" w:hAnsi="楷体" w:eastAsia="楷体" w:cs="楷体"/>
          <w:color w:val="000000" w:themeColor="text1"/>
          <w:shd w:val="clear" w:color="auto" w:fill="FBFDFF"/>
        </w:rPr>
        <w:t>（三）樊重树木</w:t>
      </w:r>
    </w:p>
    <w:p>
      <w:pPr>
        <w:wordWrap/>
        <w:adjustRightInd w:val="0"/>
        <w:snapToGrid w:val="0"/>
        <w:spacing w:beforeAutospacing="0" w:afterAutospacing="0" w:line="240" w:lineRule="auto"/>
        <w:ind w:firstLine="105" w:firstLineChars="50"/>
        <w:jc w:val="left"/>
        <w:rPr>
          <w:rFonts w:cs="zuoyeFont_mathFont" w:asciiTheme="majorEastAsia" w:hAnsiTheme="majorEastAsia" w:eastAsiaTheme="majorEastAsia"/>
          <w:color w:val="000000" w:themeColor="text1"/>
          <w:shd w:val="clear" w:color="auto" w:fill="FFFFEE"/>
        </w:rPr>
      </w:pPr>
      <w:r>
        <w:rPr>
          <w:rFonts w:hint="eastAsia" w:ascii="楷体" w:hAnsi="楷体" w:eastAsia="楷体" w:cs="楷体"/>
          <w:color w:val="000000" w:themeColor="text1"/>
          <w:shd w:val="clear" w:color="auto" w:fill="FBFDFF"/>
        </w:rPr>
        <w:t xml:space="preserve">   樊重欲作器，先种梓漆。时人嗤之，曰：“尔老矣，俟日后作器，何及？”樊重不答。春来秋去，积以岁月，梓漆皆得其用。向之笑者，咸来求假。</w:t>
      </w:r>
      <w:r>
        <w:rPr>
          <w:rFonts w:hint="eastAsia" w:ascii="楷体" w:hAnsi="楷体" w:eastAsia="楷体" w:cs="楷体"/>
          <w:color w:val="000000" w:themeColor="text1"/>
          <w:u w:val="single"/>
          <w:shd w:val="clear" w:color="auto" w:fill="FBFDFF"/>
        </w:rPr>
        <w:t>此种植之不可已也</w:t>
      </w:r>
      <w:r>
        <w:rPr>
          <w:rFonts w:hint="eastAsia" w:ascii="楷体" w:hAnsi="楷体" w:eastAsia="楷体" w:cs="楷体"/>
          <w:color w:val="000000" w:themeColor="text1"/>
          <w:shd w:val="clear" w:color="auto" w:fill="FBFDFF"/>
        </w:rPr>
        <w:t>。谚曰：“一年之计，莫如树谷；十年之计，莫如树木。”此之谓也。</w:t>
      </w:r>
      <w:r>
        <w:rPr>
          <w:rFonts w:hint="eastAsia" w:ascii="楷体" w:hAnsi="楷体" w:eastAsia="楷体" w:cs="楷体"/>
          <w:color w:val="000000" w:themeColor="text1"/>
        </w:rPr>
        <w:t xml:space="preserve">                                     </w:t>
      </w:r>
      <w:r>
        <w:rPr>
          <w:rFonts w:hint="eastAsia" w:ascii="楷体" w:hAnsi="楷体" w:eastAsia="楷体" w:cs="楷体"/>
          <w:color w:val="000000" w:themeColor="text1"/>
          <w:shd w:val="clear" w:color="auto" w:fill="FBFDFF"/>
        </w:rPr>
        <w:t>——选自《齐民要术》</w:t>
      </w:r>
    </w:p>
    <w:p>
      <w:pPr>
        <w:wordWrap/>
        <w:adjustRightInd w:val="0"/>
        <w:snapToGrid w:val="0"/>
        <w:spacing w:beforeAutospacing="0" w:afterAutospacing="0" w:line="240" w:lineRule="auto"/>
        <w:rPr>
          <w:rFonts w:hint="eastAsia" w:ascii="楷体" w:hAnsi="楷体" w:eastAsia="楷体" w:cs="楷体"/>
          <w:color w:val="000000" w:themeColor="text1"/>
          <w:shd w:val="clear" w:color="auto" w:fill="FBFDFF"/>
          <w:lang w:eastAsia="zh-CN"/>
        </w:rPr>
      </w:pPr>
      <w:r>
        <w:rPr>
          <w:rFonts w:hint="eastAsia" w:ascii="楷体" w:hAnsi="楷体" w:eastAsia="楷体" w:cs="楷体"/>
          <w:color w:val="000000" w:themeColor="text1"/>
          <w:shd w:val="clear" w:color="auto" w:fill="FBFDFF"/>
        </w:rPr>
        <w:t>【注释】1.樊重：人名。2.梓漆：梓树和漆树。</w:t>
      </w:r>
      <w:r>
        <w:rPr>
          <w:rFonts w:hint="eastAsia" w:ascii="楷体" w:hAnsi="楷体" w:eastAsia="楷体" w:cs="楷体"/>
          <w:color w:val="FFFFFF"/>
          <w:sz w:val="4"/>
          <w:shd w:val="clear" w:color="auto" w:fill="FBFDFF"/>
          <w:lang w:eastAsia="zh-CN"/>
        </w:rPr>
        <w:t>[来源:Z+xx+k.Com]</w:t>
      </w:r>
    </w:p>
    <w:p>
      <w:pPr>
        <w:wordWrap/>
        <w:adjustRightInd w:val="0"/>
        <w:snapToGrid w:val="0"/>
        <w:spacing w:beforeAutospacing="0" w:afterAutospacing="0" w:line="240" w:lineRule="auto"/>
        <w:rPr>
          <w:rFonts w:cs="Verdana" w:asciiTheme="majorEastAsia" w:hAnsiTheme="majorEastAsia" w:eastAsiaTheme="majorEastAsia"/>
          <w:color w:val="000000" w:themeColor="text1"/>
          <w:shd w:val="clear" w:color="auto" w:fill="FBFDFF"/>
        </w:rPr>
      </w:pPr>
      <w:r>
        <w:rPr>
          <w:rFonts w:hint="eastAsia" w:cs="Verdana" w:asciiTheme="majorEastAsia" w:hAnsiTheme="majorEastAsia" w:eastAsiaTheme="majorEastAsia"/>
          <w:color w:val="000000" w:themeColor="text1"/>
          <w:shd w:val="clear" w:color="auto" w:fill="FBFDFF"/>
        </w:rPr>
        <w:t>17.解释下列加点词语。</w:t>
      </w:r>
      <w:r>
        <w:rPr>
          <w:rFonts w:hint="eastAsia" w:asciiTheme="majorEastAsia" w:hAnsiTheme="majorEastAsia" w:eastAsiaTheme="majorEastAsia"/>
          <w:color w:val="000000" w:themeColor="text1"/>
        </w:rPr>
        <w:t>（2分）</w:t>
      </w:r>
    </w:p>
    <w:p>
      <w:pPr>
        <w:wordWrap/>
        <w:adjustRightInd w:val="0"/>
        <w:snapToGrid w:val="0"/>
        <w:spacing w:beforeAutospacing="0" w:afterAutospacing="0" w:line="240" w:lineRule="auto"/>
        <w:rPr>
          <w:rFonts w:cs="Verdana" w:asciiTheme="majorEastAsia" w:hAnsiTheme="majorEastAsia" w:eastAsiaTheme="majorEastAsia"/>
          <w:color w:val="000000" w:themeColor="text1"/>
          <w:u w:val="single"/>
          <w:shd w:val="clear" w:color="auto" w:fill="FBFDFF"/>
        </w:rPr>
      </w:pPr>
      <w:r>
        <w:rPr>
          <w:rFonts w:hint="eastAsia" w:cs="Verdana" w:asciiTheme="majorEastAsia" w:hAnsiTheme="majorEastAsia" w:eastAsiaTheme="majorEastAsia"/>
          <w:color w:val="000000" w:themeColor="text1"/>
          <w:shd w:val="clear" w:color="auto" w:fill="FBFDFF"/>
        </w:rPr>
        <w:t>（1）</w:t>
      </w:r>
      <w:r>
        <w:rPr>
          <w:rFonts w:cs="Verdana" w:asciiTheme="majorEastAsia" w:hAnsiTheme="majorEastAsia" w:eastAsiaTheme="majorEastAsia"/>
          <w:color w:val="000000" w:themeColor="text1"/>
          <w:shd w:val="clear" w:color="auto" w:fill="FBFDFF"/>
          <w:em w:val="dot"/>
        </w:rPr>
        <w:t>俟</w:t>
      </w:r>
      <w:r>
        <w:rPr>
          <w:rFonts w:cs="Verdana" w:asciiTheme="majorEastAsia" w:hAnsiTheme="majorEastAsia" w:eastAsiaTheme="majorEastAsia"/>
          <w:color w:val="000000" w:themeColor="text1"/>
          <w:shd w:val="clear" w:color="auto" w:fill="FBFDFF"/>
        </w:rPr>
        <w:t>日后作器</w:t>
      </w:r>
      <w:r>
        <w:rPr>
          <w:rFonts w:hint="eastAsia" w:cs="Verdana" w:asciiTheme="majorEastAsia" w:hAnsiTheme="majorEastAsia" w:eastAsiaTheme="majorEastAsia"/>
          <w:color w:val="000000" w:themeColor="text1"/>
          <w:shd w:val="clear" w:color="auto" w:fill="FBFDFF"/>
        </w:rPr>
        <w:t xml:space="preserve">   (        )     （2）</w:t>
      </w:r>
      <w:r>
        <w:rPr>
          <w:rFonts w:cs="Verdana" w:asciiTheme="majorEastAsia" w:hAnsiTheme="majorEastAsia" w:eastAsiaTheme="majorEastAsia"/>
          <w:color w:val="000000" w:themeColor="text1"/>
          <w:shd w:val="clear" w:color="auto" w:fill="FBFDFF"/>
          <w:em w:val="dot"/>
        </w:rPr>
        <w:t>向</w:t>
      </w:r>
      <w:r>
        <w:rPr>
          <w:rFonts w:cs="Verdana" w:asciiTheme="majorEastAsia" w:hAnsiTheme="majorEastAsia" w:eastAsiaTheme="majorEastAsia"/>
          <w:color w:val="000000" w:themeColor="text1"/>
          <w:shd w:val="clear" w:color="auto" w:fill="FBFDFF"/>
        </w:rPr>
        <w:t>之笑者</w:t>
      </w:r>
      <w:r>
        <w:rPr>
          <w:rFonts w:hint="eastAsia" w:cs="Verdana" w:asciiTheme="majorEastAsia" w:hAnsiTheme="majorEastAsia" w:eastAsiaTheme="majorEastAsia"/>
          <w:color w:val="000000" w:themeColor="text1"/>
          <w:shd w:val="clear" w:color="auto" w:fill="FBFDFF"/>
        </w:rPr>
        <w:t>(        )</w:t>
      </w:r>
    </w:p>
    <w:p>
      <w:pPr>
        <w:wordWrap/>
        <w:adjustRightInd w:val="0"/>
        <w:snapToGrid w:val="0"/>
        <w:spacing w:beforeAutospacing="0" w:afterAutospacing="0" w:line="240" w:lineRule="auto"/>
        <w:rPr>
          <w:rFonts w:asciiTheme="majorEastAsia" w:hAnsiTheme="majorEastAsia" w:eastAsiaTheme="majorEastAsia"/>
          <w:color w:val="000000" w:themeColor="text1"/>
        </w:rPr>
      </w:pPr>
      <w:r>
        <w:rPr>
          <w:rFonts w:hint="eastAsia" w:cs="Verdana" w:asciiTheme="majorEastAsia" w:hAnsiTheme="majorEastAsia" w:eastAsiaTheme="majorEastAsia"/>
          <w:color w:val="000000" w:themeColor="text1"/>
          <w:shd w:val="clear" w:color="auto" w:fill="FBFDFF"/>
        </w:rPr>
        <w:t>18.把文中的划线句翻译成现代汉语。</w:t>
      </w:r>
      <w:r>
        <w:rPr>
          <w:rFonts w:hint="eastAsia" w:asciiTheme="majorEastAsia" w:hAnsiTheme="majorEastAsia" w:eastAsiaTheme="majorEastAsia"/>
          <w:color w:val="000000" w:themeColor="text1"/>
        </w:rPr>
        <w:t>（2分）</w:t>
      </w:r>
    </w:p>
    <w:p>
      <w:pPr>
        <w:wordWrap/>
        <w:adjustRightInd w:val="0"/>
        <w:snapToGrid w:val="0"/>
        <w:spacing w:beforeAutospacing="0" w:afterAutospacing="0" w:line="240" w:lineRule="auto"/>
        <w:ind w:firstLine="105" w:firstLineChars="50"/>
        <w:rPr>
          <w:rFonts w:cs="Verdana" w:asciiTheme="majorEastAsia" w:hAnsiTheme="majorEastAsia" w:eastAsiaTheme="majorEastAsia"/>
          <w:color w:val="000000" w:themeColor="text1"/>
          <w:shd w:val="clear" w:color="auto" w:fill="FBFDFF"/>
        </w:rPr>
      </w:pPr>
      <w:r>
        <w:rPr>
          <w:rFonts w:hint="eastAsia" w:cs="Verdana" w:asciiTheme="majorEastAsia" w:hAnsiTheme="majorEastAsia" w:eastAsiaTheme="majorEastAsia"/>
          <w:color w:val="000000" w:themeColor="text1"/>
          <w:shd w:val="clear" w:color="auto" w:fill="FBFDFF"/>
        </w:rPr>
        <w:t xml:space="preserve">   </w:t>
      </w:r>
      <w:r>
        <w:rPr>
          <w:rFonts w:cs="Verdana" w:asciiTheme="majorEastAsia" w:hAnsiTheme="majorEastAsia" w:eastAsiaTheme="majorEastAsia"/>
          <w:color w:val="000000" w:themeColor="text1"/>
          <w:shd w:val="clear" w:color="auto" w:fill="FBFDFF"/>
        </w:rPr>
        <w:t>此种植之不可已也。</w:t>
      </w:r>
    </w:p>
    <w:p>
      <w:pPr>
        <w:wordWrap/>
        <w:adjustRightInd w:val="0"/>
        <w:snapToGrid w:val="0"/>
        <w:spacing w:beforeAutospacing="0" w:afterAutospacing="0" w:line="240" w:lineRule="auto"/>
        <w:rPr>
          <w:rFonts w:ascii="宋体" w:hAnsi="宋体"/>
        </w:rPr>
      </w:pPr>
      <w:r>
        <w:rPr>
          <w:rFonts w:hint="eastAsia" w:cs="Verdana" w:asciiTheme="majorEastAsia" w:hAnsiTheme="majorEastAsia" w:eastAsiaTheme="majorEastAsia"/>
          <w:color w:val="000000" w:themeColor="text1"/>
          <w:shd w:val="clear" w:color="auto" w:fill="FFFFFF"/>
        </w:rPr>
        <w:t>19</w:t>
      </w:r>
      <w:r>
        <w:rPr>
          <w:rFonts w:hint="eastAsia" w:cs="Verdana" w:asciiTheme="majorEastAsia" w:hAnsiTheme="majorEastAsia" w:eastAsiaTheme="majorEastAsia"/>
          <w:color w:val="000000" w:themeColor="text1"/>
          <w:shd w:val="clear" w:color="auto" w:fill="FBFDFF"/>
        </w:rPr>
        <w:t>.</w:t>
      </w:r>
      <w:r>
        <w:rPr>
          <w:rFonts w:cs="Verdana" w:asciiTheme="majorEastAsia" w:hAnsiTheme="majorEastAsia" w:eastAsiaTheme="majorEastAsia"/>
          <w:color w:val="000000" w:themeColor="text1"/>
          <w:shd w:val="clear" w:color="auto" w:fill="FFFFFF"/>
        </w:rPr>
        <w:t xml:space="preserve"> “此之谓也”说的是什么道理？对你有何启示？</w:t>
      </w:r>
      <w:r>
        <w:rPr>
          <w:rFonts w:hint="eastAsia" w:asciiTheme="majorEastAsia" w:hAnsiTheme="majorEastAsia" w:eastAsiaTheme="majorEastAsia"/>
          <w:color w:val="000000" w:themeColor="text1"/>
        </w:rPr>
        <w:t>（2分）</w:t>
      </w:r>
    </w:p>
    <w:p>
      <w:pPr>
        <w:wordWrap/>
        <w:spacing w:beforeAutospacing="0" w:afterAutospacing="0" w:line="240" w:lineRule="auto"/>
        <w:rPr>
          <w:b/>
          <w:bCs/>
        </w:rPr>
      </w:pPr>
      <w:r>
        <w:rPr>
          <w:b/>
          <w:bCs/>
        </w:rPr>
        <w:t>四</w:t>
      </w:r>
      <w:r>
        <w:rPr>
          <w:rFonts w:hint="eastAsia"/>
          <w:b/>
          <w:bCs/>
        </w:rPr>
        <w:t>、</w:t>
      </w:r>
      <w:r>
        <w:rPr>
          <w:b/>
          <w:bCs/>
        </w:rPr>
        <w:t>默写</w:t>
      </w:r>
      <w:r>
        <w:rPr>
          <w:rFonts w:hint="eastAsia"/>
          <w:b/>
          <w:bCs/>
        </w:rPr>
        <w:t>（每空1分，共10分）</w:t>
      </w:r>
    </w:p>
    <w:p>
      <w:pPr>
        <w:wordWrap/>
        <w:spacing w:beforeAutospacing="0" w:afterAutospacing="0" w:line="240" w:lineRule="auto"/>
        <w:rPr>
          <w:rFonts w:ascii="宋体" w:hAnsi="宋体" w:cs="宋体"/>
        </w:rPr>
      </w:pPr>
      <w:r>
        <w:rPr>
          <w:rFonts w:hint="eastAsia" w:ascii="宋体" w:hAnsi="宋体" w:cs="宋体"/>
        </w:rPr>
        <w:t>20.补写出下列诗文的空缺部分。</w:t>
      </w:r>
    </w:p>
    <w:p>
      <w:pPr>
        <w:wordWrap/>
        <w:spacing w:beforeAutospacing="0" w:afterAutospacing="0" w:line="240" w:lineRule="auto"/>
        <w:rPr>
          <w:rFonts w:asciiTheme="minorEastAsia" w:hAnsiTheme="minorEastAsia"/>
          <w:u w:val="single"/>
        </w:rPr>
      </w:pPr>
      <w:r>
        <w:rPr>
          <w:rFonts w:hint="eastAsia" w:asciiTheme="minorEastAsia" w:hAnsiTheme="minorEastAsia"/>
        </w:rPr>
        <w:t>（1）了却君王天下事，</w:t>
      </w:r>
      <w:r>
        <w:rPr>
          <w:rFonts w:hint="eastAsia" w:asciiTheme="minorEastAsia" w:hAnsiTheme="minorEastAsia"/>
          <w:u w:val="single"/>
        </w:rPr>
        <w:t xml:space="preserve">                            </w:t>
      </w:r>
      <w:r>
        <w:rPr>
          <w:rFonts w:hint="eastAsia" w:asciiTheme="minorEastAsia" w:hAnsiTheme="minorEastAsia"/>
        </w:rPr>
        <w:t>。（辛弃疾《破阵子》）</w:t>
      </w:r>
    </w:p>
    <w:p>
      <w:pPr>
        <w:wordWrap/>
        <w:spacing w:beforeAutospacing="0" w:afterAutospacing="0" w:line="240" w:lineRule="auto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（2）</w:t>
      </w:r>
      <w:r>
        <w:rPr>
          <w:rFonts w:hint="eastAsia" w:asciiTheme="minorEastAsia" w:hAnsiTheme="minorEastAsia"/>
          <w:u w:val="single"/>
        </w:rPr>
        <w:t xml:space="preserve">                          </w:t>
      </w:r>
      <w:r>
        <w:rPr>
          <w:rFonts w:hint="eastAsia" w:asciiTheme="minorEastAsia" w:hAnsiTheme="minorEastAsia"/>
        </w:rPr>
        <w:t>，望西北，射天狼。（苏轼《江城子》）</w:t>
      </w:r>
    </w:p>
    <w:p>
      <w:pPr>
        <w:wordWrap/>
        <w:spacing w:beforeAutospacing="0" w:afterAutospacing="0" w:line="240" w:lineRule="auto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（3）四面歌残终破楚，</w:t>
      </w:r>
      <w:r>
        <w:rPr>
          <w:rFonts w:hint="eastAsia" w:asciiTheme="minorEastAsia" w:hAnsiTheme="minorEastAsia"/>
          <w:u w:val="single"/>
        </w:rPr>
        <w:t xml:space="preserve">                          </w:t>
      </w:r>
      <w:r>
        <w:rPr>
          <w:rFonts w:hint="eastAsia" w:asciiTheme="minorEastAsia" w:hAnsiTheme="minorEastAsia"/>
        </w:rPr>
        <w:t xml:space="preserve"> 。（秋瑾《满江红》）</w:t>
      </w:r>
    </w:p>
    <w:p>
      <w:pPr>
        <w:wordWrap/>
        <w:spacing w:beforeAutospacing="0" w:afterAutospacing="0" w:line="240" w:lineRule="auto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（4）回首向来萧瑟处，归去，</w:t>
      </w:r>
      <w:r>
        <w:rPr>
          <w:rFonts w:hint="eastAsia" w:asciiTheme="minorEastAsia" w:hAnsiTheme="minorEastAsia"/>
          <w:u w:val="single"/>
        </w:rPr>
        <w:t xml:space="preserve">                         </w:t>
      </w:r>
      <w:r>
        <w:rPr>
          <w:rFonts w:hint="eastAsia" w:asciiTheme="minorEastAsia" w:hAnsiTheme="minorEastAsia"/>
        </w:rPr>
        <w:t xml:space="preserve"> 。（苏轼《定风波》）</w:t>
      </w:r>
    </w:p>
    <w:p>
      <w:pPr>
        <w:wordWrap/>
        <w:spacing w:beforeAutospacing="0" w:afterAutospacing="0" w:line="240" w:lineRule="auto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（5）李商</w:t>
      </w:r>
      <w:r>
        <w:rPr>
          <w:rFonts w:hint="eastAsia" w:asciiTheme="minorEastAsia" w:hAnsiTheme="minorEastAsia"/>
        </w:rPr>
        <w:pict>
          <v:shape id="_x0000_i1034" o:spt="75" alt="学科网(www.zxxk.com)--教育资源门户，提供试卷、教案、课件、论文、素材及各类教学资源下载，还有大量而丰富的教学相关资讯！" type="#_x0000_t75" style="height:1.3pt;width:1.6pt;" filled="f" o:preferrelative="t" stroked="f" coordsize="21600,21600">
            <v:path/>
            <v:fill on="f" focussize="0,0"/>
            <v:stroke on="f" joinstyle="miter"/>
            <v:imagedata r:id="rId9" o:title="420161424997"/>
            <o:lock v:ext="edit" aspectratio="t"/>
            <w10:wrap type="none"/>
            <w10:anchorlock/>
          </v:shape>
        </w:pict>
      </w:r>
      <w:r>
        <w:rPr>
          <w:rFonts w:hint="eastAsia" w:asciiTheme="minorEastAsia" w:hAnsiTheme="minorEastAsia"/>
        </w:rPr>
        <w:t>隐在《无题》中用比喻和双关修辞手法，常常被用来赞美无私奉献、勇于献身的崇高精神的两句诗是：</w:t>
      </w:r>
      <w:r>
        <w:rPr>
          <w:rFonts w:hint="eastAsia" w:asciiTheme="minorEastAsia" w:hAnsiTheme="minorEastAsia"/>
          <w:u w:val="single"/>
        </w:rPr>
        <w:t xml:space="preserve">                  </w:t>
      </w:r>
      <w:r>
        <w:rPr>
          <w:rFonts w:hint="eastAsia" w:asciiTheme="minorEastAsia" w:hAnsiTheme="minorEastAsia"/>
        </w:rPr>
        <w:t>，</w:t>
      </w:r>
      <w:r>
        <w:rPr>
          <w:rFonts w:hint="eastAsia" w:asciiTheme="minorEastAsia" w:hAnsiTheme="minorEastAsia"/>
          <w:u w:val="single"/>
        </w:rPr>
        <w:t xml:space="preserve">                 </w:t>
      </w:r>
      <w:r>
        <w:rPr>
          <w:rFonts w:hint="eastAsia" w:asciiTheme="minorEastAsia" w:hAnsiTheme="minorEastAsia"/>
        </w:rPr>
        <w:t xml:space="preserve">。 </w:t>
      </w:r>
    </w:p>
    <w:p>
      <w:pPr>
        <w:wordWrap/>
        <w:spacing w:beforeAutospacing="0" w:afterAutospacing="0" w:line="240" w:lineRule="auto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（6）默写刘禹锡《酬乐天扬州初逢席上见赠》的颔联和颈联：</w:t>
      </w:r>
    </w:p>
    <w:p>
      <w:pPr>
        <w:wordWrap/>
        <w:spacing w:beforeAutospacing="0" w:afterAutospacing="0" w:line="240" w:lineRule="auto"/>
        <w:rPr>
          <w:rFonts w:asciiTheme="minorEastAsia" w:hAnsiTheme="minorEastAsia"/>
        </w:rPr>
      </w:pPr>
      <w:r>
        <w:rPr>
          <w:rFonts w:hint="eastAsia" w:asciiTheme="minorEastAsia" w:hAnsiTheme="minorEastAsia"/>
          <w:u w:val="single"/>
        </w:rPr>
        <w:t xml:space="preserve">                             </w:t>
      </w:r>
      <w:r>
        <w:rPr>
          <w:rFonts w:hint="eastAsia" w:asciiTheme="minorEastAsia" w:hAnsiTheme="minorEastAsia"/>
        </w:rPr>
        <w:t xml:space="preserve"> ， </w:t>
      </w:r>
      <w:r>
        <w:rPr>
          <w:rFonts w:hint="eastAsia" w:asciiTheme="minorEastAsia" w:hAnsiTheme="minorEastAsia"/>
          <w:u w:val="single"/>
        </w:rPr>
        <w:t xml:space="preserve">                             </w:t>
      </w:r>
      <w:r>
        <w:rPr>
          <w:rFonts w:hint="eastAsia" w:asciiTheme="minorEastAsia" w:hAnsiTheme="minorEastAsia"/>
        </w:rPr>
        <w:t xml:space="preserve"> 。</w:t>
      </w:r>
    </w:p>
    <w:p>
      <w:pPr>
        <w:wordWrap/>
        <w:spacing w:beforeAutospacing="0" w:afterAutospacing="0" w:line="240" w:lineRule="auto"/>
        <w:rPr>
          <w:rFonts w:asciiTheme="minorEastAsia" w:hAnsiTheme="minorEastAsia"/>
        </w:rPr>
      </w:pPr>
      <w:r>
        <w:rPr>
          <w:rFonts w:hint="eastAsia" w:asciiTheme="minorEastAsia" w:hAnsiTheme="minorEastAsia"/>
          <w:u w:val="single"/>
        </w:rPr>
        <w:t xml:space="preserve">                             </w:t>
      </w:r>
      <w:r>
        <w:rPr>
          <w:rFonts w:hint="eastAsia" w:asciiTheme="minorEastAsia" w:hAnsiTheme="minorEastAsia"/>
        </w:rPr>
        <w:t xml:space="preserve"> ， </w:t>
      </w:r>
      <w:r>
        <w:rPr>
          <w:rFonts w:hint="eastAsia" w:asciiTheme="minorEastAsia" w:hAnsiTheme="minorEastAsia"/>
          <w:u w:val="single"/>
        </w:rPr>
        <w:t xml:space="preserve">                             </w:t>
      </w:r>
      <w:r>
        <w:rPr>
          <w:rFonts w:hint="eastAsia" w:asciiTheme="minorEastAsia" w:hAnsiTheme="minorEastAsia"/>
        </w:rPr>
        <w:t xml:space="preserve"> 。</w:t>
      </w:r>
    </w:p>
    <w:p>
      <w:pPr>
        <w:wordWrap/>
        <w:spacing w:beforeAutospacing="0" w:afterAutospacing="0" w:line="240" w:lineRule="auto"/>
        <w:rPr>
          <w:rFonts w:ascii="宋体" w:hAnsi="宋体"/>
          <w:b/>
          <w:bCs/>
        </w:rPr>
      </w:pPr>
      <w:r>
        <w:rPr>
          <w:rFonts w:hint="eastAsia" w:ascii="宋体" w:hAnsi="宋体"/>
          <w:b/>
          <w:bCs/>
        </w:rPr>
        <w:t>五、综合性学习（共8分）</w:t>
      </w:r>
    </w:p>
    <w:p>
      <w:pPr>
        <w:pStyle w:val="2"/>
        <w:wordWrap/>
        <w:adjustRightInd w:val="0"/>
        <w:snapToGrid w:val="0"/>
        <w:spacing w:beforeAutospacing="0" w:afterAutospacing="0" w:line="240" w:lineRule="auto"/>
        <w:rPr>
          <w:rFonts w:hint="eastAsia" w:cs="Times New Roman" w:asciiTheme="minorEastAsia" w:hAnsiTheme="minorEastAsia" w:eastAsiaTheme="minorEastAsia"/>
          <w:lang w:eastAsia="zh-CN"/>
        </w:rPr>
      </w:pPr>
      <w:r>
        <w:rPr>
          <w:rFonts w:hint="eastAsia" w:cs="Times New Roman" w:asciiTheme="minorEastAsia" w:hAnsiTheme="minorEastAsia" w:eastAsiaTheme="minorEastAsia"/>
        </w:rPr>
        <w:t>21.</w:t>
      </w:r>
      <w:r>
        <w:rPr>
          <w:rFonts w:cs="Times New Roman" w:asciiTheme="minorEastAsia" w:hAnsiTheme="minorEastAsia" w:eastAsiaTheme="minorEastAsia"/>
        </w:rPr>
        <w:t>2019年10月1日</w:t>
      </w:r>
      <w:r>
        <w:rPr>
          <w:rFonts w:hint="eastAsia" w:cs="Times New Roman" w:asciiTheme="minorEastAsia" w:hAnsiTheme="minorEastAsia" w:eastAsiaTheme="minorEastAsia"/>
        </w:rPr>
        <w:t>，</w:t>
      </w:r>
      <w:r>
        <w:rPr>
          <w:rFonts w:cs="Times New Roman" w:asciiTheme="minorEastAsia" w:hAnsiTheme="minorEastAsia" w:eastAsiaTheme="minorEastAsia"/>
        </w:rPr>
        <w:t>盛大的阅兵仪式在北京天安门广场隆重举行。阅兵仪式上</w:t>
      </w:r>
      <w:r>
        <w:rPr>
          <w:rFonts w:hint="eastAsia" w:cs="Times New Roman" w:asciiTheme="minorEastAsia" w:hAnsiTheme="minorEastAsia" w:eastAsiaTheme="minorEastAsia"/>
        </w:rPr>
        <w:t>，</w:t>
      </w:r>
      <w:r>
        <w:rPr>
          <w:rFonts w:cs="Times New Roman" w:asciiTheme="minorEastAsia" w:hAnsiTheme="minorEastAsia" w:eastAsiaTheme="minorEastAsia"/>
        </w:rPr>
        <w:t>坦克、战车、火炮、导弹、无人机等众多新式武器纷纷亮相</w:t>
      </w:r>
      <w:r>
        <w:rPr>
          <w:rFonts w:hint="eastAsia" w:cs="Times New Roman" w:asciiTheme="minorEastAsia" w:hAnsiTheme="minorEastAsia" w:eastAsiaTheme="minorEastAsia"/>
        </w:rPr>
        <w:t>，这充分展示了中国高科技武器的创新能力。“创新精神”成为人们热议的话题。学校以此为契机，开展“我看创新精神”系列活动，请你按照要求逐项完成以下任务。</w:t>
      </w:r>
      <w:r>
        <w:rPr>
          <w:rFonts w:hint="eastAsia" w:cs="Times New Roman" w:asciiTheme="minorEastAsia" w:hAnsiTheme="minorEastAsia" w:eastAsiaTheme="minorEastAsia"/>
          <w:color w:val="FFFFFF"/>
          <w:sz w:val="4"/>
          <w:lang w:eastAsia="zh-CN"/>
        </w:rPr>
        <w:t>[来源:Zxxk.Com]</w:t>
      </w:r>
    </w:p>
    <w:p>
      <w:pPr>
        <w:wordWrap/>
        <w:spacing w:beforeAutospacing="0" w:afterAutospacing="0" w:line="24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(</w:t>
      </w:r>
      <w:r>
        <w:rPr>
          <w:rFonts w:asciiTheme="minorEastAsia" w:hAnsiTheme="minorEastAsia" w:eastAsiaTheme="minorEastAsia"/>
        </w:rPr>
        <w:t>1)【观点论述】以“创新”为主题</w: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</w:rPr>
        <w:t>从“知识”与“能力”关系的角度</w: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</w:rPr>
        <w:t>展开论述</w: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</w:rPr>
        <w:t>要求写明观点、理由和结论</w: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</w:rPr>
        <w:t>80字以内。(4分)</w:t>
      </w:r>
    </w:p>
    <w:p>
      <w:pPr>
        <w:wordWrap/>
        <w:spacing w:beforeAutospacing="0" w:afterAutospacing="0" w:line="24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(2)【故事链接】下图是我国近代的一位伟大的人民教育家。他目睹</w:t>
      </w:r>
    </w:p>
    <w:p>
      <w:pPr>
        <w:wordWrap/>
        <w:spacing w:beforeAutospacing="0" w:afterAutospacing="0" w:line="24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当时社会国贫民弱的状态</w: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</w:rPr>
        <w:t>试图通过教育来建设新社会。他曾经针对“创造”提出自己的主张。请你将这个故事写出来。60字</w:t>
      </w:r>
      <w:r>
        <w:rPr>
          <w:rFonts w:hint="eastAsia" w:asciiTheme="minorEastAsia" w:hAnsiTheme="minorEastAsia" w:eastAsiaTheme="minorEastAsia"/>
        </w:rPr>
        <w:t>以内。(</w:t>
      </w:r>
      <w:r>
        <w:rPr>
          <w:rFonts w:asciiTheme="minorEastAsia" w:hAnsiTheme="minorEastAsia" w:eastAsiaTheme="minorEastAsia"/>
        </w:rPr>
        <w:t>3分)</w:t>
      </w:r>
    </w:p>
    <w:p>
      <w:pPr>
        <w:wordWrap/>
        <w:spacing w:beforeAutospacing="0" w:afterAutospacing="0" w:line="240" w:lineRule="auto"/>
        <w:jc w:val="left"/>
        <w:outlineLvl w:val="1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  <w:color w:val="FFFFFF"/>
          <w:sz w:val="4"/>
          <w:lang w:eastAsia="zh-CN"/>
        </w:rPr>
        <w:t>[来源:学&amp;科&amp;网]</w:t>
      </w:r>
      <w:r>
        <w:rPr>
          <w:rFonts w:asciiTheme="minorEastAsia" w:hAnsiTheme="minorEastAsia" w:eastAsiaTheme="minorEastAsia"/>
        </w:rPr>
        <w:pict>
          <v:shape id="图片 43" o:spid="_x0000_s1038" o:spt="75" alt="学科网(www.zxxk.com)--教育资源门户，提供试卷、教案、课件、论文、素材及各类教学资源下载，还有大量而丰富的教学相关资讯！" type="#_x0000_t75" style="position:absolute;left:0pt;margin-left:281.3pt;margin-top:1.75pt;height:157.15pt;width:146.25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11" o:title="加图1"/>
            <o:lock v:ext="edit" aspectratio="t"/>
          </v:shape>
        </w:pict>
      </w:r>
    </w:p>
    <w:p>
      <w:pPr>
        <w:wordWrap/>
        <w:spacing w:beforeAutospacing="0" w:afterAutospacing="0" w:line="240" w:lineRule="auto"/>
        <w:jc w:val="left"/>
        <w:outlineLvl w:val="1"/>
        <w:rPr>
          <w:rFonts w:asciiTheme="minorEastAsia" w:hAnsiTheme="minorEastAsia" w:eastAsiaTheme="minorEastAsia"/>
        </w:rPr>
      </w:pPr>
    </w:p>
    <w:p>
      <w:pPr>
        <w:wordWrap/>
        <w:spacing w:beforeAutospacing="0" w:afterAutospacing="0" w:line="240" w:lineRule="auto"/>
        <w:rPr>
          <w:rFonts w:asciiTheme="minorEastAsia" w:hAnsiTheme="minorEastAsia" w:eastAsiaTheme="minorEastAsia"/>
        </w:rPr>
      </w:pPr>
    </w:p>
    <w:p>
      <w:pPr>
        <w:wordWrap/>
        <w:spacing w:beforeAutospacing="0" w:afterAutospacing="0" w:line="240" w:lineRule="auto"/>
        <w:rPr>
          <w:rFonts w:asciiTheme="minorEastAsia" w:hAnsiTheme="minorEastAsia" w:eastAsiaTheme="minorEastAsia"/>
        </w:rPr>
      </w:pPr>
    </w:p>
    <w:p>
      <w:pPr>
        <w:wordWrap/>
        <w:spacing w:beforeAutospacing="0" w:afterAutospacing="0" w:line="240" w:lineRule="auto"/>
        <w:jc w:val="left"/>
        <w:outlineLvl w:val="1"/>
        <w:rPr>
          <w:rFonts w:asciiTheme="minorEastAsia" w:hAnsiTheme="minorEastAsia" w:eastAsiaTheme="minorEastAsia"/>
        </w:rPr>
      </w:pPr>
    </w:p>
    <w:p>
      <w:pPr>
        <w:wordWrap/>
        <w:spacing w:beforeAutospacing="0" w:afterAutospacing="0" w:line="240" w:lineRule="auto"/>
        <w:jc w:val="left"/>
        <w:outlineLvl w:val="1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 </w:t>
      </w:r>
    </w:p>
    <w:p>
      <w:pPr>
        <w:wordWrap/>
        <w:spacing w:beforeAutospacing="0" w:afterAutospacing="0" w:line="240" w:lineRule="auto"/>
        <w:jc w:val="left"/>
        <w:outlineLvl w:val="1"/>
        <w:rPr>
          <w:rFonts w:asciiTheme="minorEastAsia" w:hAnsiTheme="minorEastAsia" w:eastAsiaTheme="minorEastAsia"/>
        </w:rPr>
      </w:pPr>
    </w:p>
    <w:p>
      <w:pPr>
        <w:wordWrap/>
        <w:spacing w:beforeAutospacing="0" w:afterAutospacing="0" w:line="240" w:lineRule="auto"/>
        <w:jc w:val="left"/>
        <w:outlineLvl w:val="1"/>
        <w:rPr>
          <w:rFonts w:asciiTheme="minorEastAsia" w:hAnsiTheme="minorEastAsia" w:eastAsiaTheme="minorEastAsia"/>
        </w:rPr>
      </w:pPr>
    </w:p>
    <w:p>
      <w:pPr>
        <w:wordWrap/>
        <w:spacing w:beforeAutospacing="0" w:afterAutospacing="0" w:line="240" w:lineRule="auto"/>
        <w:jc w:val="left"/>
        <w:outlineLvl w:val="1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pict>
          <v:shape id="文本框 1" o:spid="_x0000_s1039" o:spt="202" alt="学科网(www.zxxk.com)--教育资源门户，提供试卷、教案、课件、论文、素材及各类教学资源下载，还有大量而丰富的教学相关资讯！" type="#_x0000_t202" style="position:absolute;left:0pt;margin-left:332.55pt;margin-top:1.75pt;height:26.15pt;width:58.2pt;z-index:251660288;v-text-anchor:middle;mso-width-relative:page;mso-height-relative:page;" fillcolor="#FFFFFF" filled="t" stroked="f" coordsize="21600,21600">
            <v:path/>
            <v:fill on="t" color2="#FFFFF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ind w:firstLine="140" w:firstLineChars="50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陶行知</w:t>
                  </w:r>
                </w:p>
              </w:txbxContent>
            </v:textbox>
          </v:shape>
        </w:pict>
      </w:r>
    </w:p>
    <w:p>
      <w:pPr>
        <w:wordWrap/>
        <w:spacing w:beforeAutospacing="0" w:afterAutospacing="0" w:line="240" w:lineRule="auto"/>
        <w:jc w:val="left"/>
        <w:outlineLvl w:val="1"/>
        <w:rPr>
          <w:rFonts w:asciiTheme="minorEastAsia" w:hAnsiTheme="minorEastAsia" w:eastAsiaTheme="minorEastAsia"/>
        </w:rPr>
      </w:pPr>
    </w:p>
    <w:p>
      <w:pPr>
        <w:wordWrap/>
        <w:spacing w:beforeAutospacing="0" w:afterAutospacing="0" w:line="240" w:lineRule="auto"/>
        <w:jc w:val="left"/>
        <w:outlineLvl w:val="1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(3)【对联续写】下面有一副未完成的对联</w: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</w:rPr>
        <w:t>请围绕活动主题</w: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</w:rPr>
        <w:t>续写下联。(1分)</w:t>
      </w:r>
    </w:p>
    <w:p>
      <w:pPr>
        <w:wordWrap/>
        <w:spacing w:beforeAutospacing="0" w:afterAutospacing="0" w:line="240" w:lineRule="auto"/>
        <w:jc w:val="left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上联：勤于学习才可夯实基础</w:t>
      </w:r>
    </w:p>
    <w:p>
      <w:pPr>
        <w:wordWrap/>
        <w:spacing w:beforeAutospacing="0" w:afterAutospacing="0" w:line="240" w:lineRule="auto"/>
        <w:jc w:val="left"/>
        <w:rPr>
          <w:rFonts w:asciiTheme="minorEastAsia" w:hAnsiTheme="minorEastAsia" w:eastAsiaTheme="minorEastAsia"/>
          <w:u w:val="single"/>
        </w:rPr>
      </w:pPr>
      <w:r>
        <w:rPr>
          <w:rFonts w:asciiTheme="minorEastAsia" w:hAnsiTheme="minorEastAsia" w:eastAsiaTheme="minorEastAsia"/>
        </w:rPr>
        <w:t>下联：</w:t>
      </w:r>
      <w:r>
        <w:rPr>
          <w:rFonts w:hint="eastAsia" w:asciiTheme="minorEastAsia" w:hAnsiTheme="minorEastAsia" w:eastAsiaTheme="minorEastAsia"/>
          <w:u w:val="single"/>
        </w:rPr>
        <w:t xml:space="preserve">                              </w:t>
      </w:r>
    </w:p>
    <w:p>
      <w:pPr>
        <w:wordWrap/>
        <w:spacing w:beforeAutospacing="0" w:afterAutospacing="0" w:line="240" w:lineRule="auto"/>
        <w:rPr>
          <w:b/>
          <w:bCs/>
        </w:rPr>
      </w:pPr>
      <w:r>
        <w:rPr>
          <w:rFonts w:hint="eastAsia"/>
          <w:b/>
          <w:bCs/>
        </w:rPr>
        <w:t>六、现代文阅读（二）（共12分）</w:t>
      </w:r>
    </w:p>
    <w:p>
      <w:pPr>
        <w:wordWrap/>
        <w:spacing w:beforeAutospacing="0" w:afterAutospacing="0" w:line="240" w:lineRule="auto"/>
        <w:jc w:val="center"/>
        <w:rPr>
          <w:rFonts w:asciiTheme="minorEastAsia" w:hAnsiTheme="minorEastAsia"/>
          <w:b/>
        </w:rPr>
      </w:pPr>
      <w:r>
        <w:rPr>
          <w:rFonts w:hint="eastAsia" w:asciiTheme="minorEastAsia" w:hAnsiTheme="minorEastAsia"/>
          <w:b/>
        </w:rPr>
        <w:t>上坡</w:t>
      </w:r>
    </w:p>
    <w:p>
      <w:pPr>
        <w:wordWrap/>
        <w:spacing w:beforeAutospacing="0" w:afterAutospacing="0" w:line="240" w:lineRule="auto"/>
        <w:jc w:val="center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王广军</w:t>
      </w:r>
    </w:p>
    <w:p>
      <w:pPr>
        <w:wordWrap/>
        <w:spacing w:beforeAutospacing="0" w:afterAutospacing="0" w:line="240" w:lineRule="auto"/>
        <w:ind w:firstLine="42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①他的父亲在一个煤球厂做工，每天拉一辆板车挨家挨户地送煤球。马上就要高考了，父亲却累病了，他不得不回到家里。</w:t>
      </w:r>
    </w:p>
    <w:p>
      <w:pPr>
        <w:wordWrap/>
        <w:spacing w:beforeAutospacing="0" w:afterAutospacing="0" w:line="240" w:lineRule="auto"/>
        <w:ind w:firstLine="42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②这天一早，母亲来到他屋里，几次欲言又止，但还是说了，你父亲感冒了，你就替他出一天工吧，有两户人家等着用煤球。他没有说话，心里感到一阵刺痛，起身去了厂里。</w:t>
      </w:r>
    </w:p>
    <w:p>
      <w:pPr>
        <w:wordWrap/>
        <w:spacing w:beforeAutospacing="0" w:afterAutospacing="0" w:line="240" w:lineRule="auto"/>
        <w:ind w:firstLine="42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③他拉起板车，装上了1000块煤球，又从老板那里问了用户的地址和姓名，就上了路。地点在邻村，也就五里多路，用不了半天就可以回来了。出村时，他始终低着头，担心会遇到村里的熟人。他甚至感觉到有人想和他说话或用异样的目光看着自己，背上如针刺一般。</w:t>
      </w:r>
    </w:p>
    <w:p>
      <w:pPr>
        <w:wordWrap/>
        <w:spacing w:beforeAutospacing="0" w:afterAutospacing="0" w:line="240" w:lineRule="auto"/>
        <w:ind w:firstLine="42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④出了村，他长出了一口气。这时才感觉拉板车有点费力，路上坑坑洼洼，他需十分小心才行，因为刚出厂的煤球不结实，如果颠一下，很容易破碎。父亲就是成年累月地干着这样的活儿，才挣出了自己的学费，他突然感到深深的愧疚。</w:t>
      </w:r>
    </w:p>
    <w:p>
      <w:pPr>
        <w:wordWrap/>
        <w:spacing w:beforeAutospacing="0" w:afterAutospacing="0" w:line="240" w:lineRule="auto"/>
        <w:ind w:firstLine="42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⑤进了邻村，前面出现了一个不大不小的坡，他犯起难来，自己能上去吗?如果万一上不去或者再倒回来，煤球岂不全部要摔坏吗?他在坡前停了下来，张望着，很想求助路人推一下，但又不认识他们，如果人家拒绝，该是多么难堪啊!</w:t>
      </w:r>
    </w:p>
    <w:p>
      <w:pPr>
        <w:wordWrap/>
        <w:spacing w:beforeAutospacing="0" w:afterAutospacing="0" w:line="240" w:lineRule="auto"/>
        <w:ind w:firstLine="42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⑥时</w:t>
      </w:r>
      <w:r>
        <w:rPr>
          <w:rFonts w:hint="eastAsia" w:ascii="仿宋" w:hAnsi="仿宋" w:eastAsia="仿宋"/>
        </w:rPr>
        <w:pict>
          <v:shape id="_x0000_i1035" o:spt="75" alt="学科网(www.zxxk.com)--教育资源门户，提供试卷、教案、课件、论文、素材及各类教学资源下载，还有大量而丰富的教学相关资讯！" type="#_x0000_t75" style="height:1.8pt;width:1.3pt;" filled="f" o:preferrelative="t" stroked="f" coordsize="21600,21600">
            <v:path/>
            <v:fill on="f" focussize="0,0"/>
            <v:stroke on="f" joinstyle="miter"/>
            <v:imagedata r:id="rId9" o:title="420161424997"/>
            <o:lock v:ext="edit" aspectratio="t"/>
            <w10:wrap type="none"/>
            <w10:anchorlock/>
          </v:shape>
        </w:pict>
      </w:r>
      <w:r>
        <w:rPr>
          <w:rFonts w:hint="eastAsia" w:ascii="仿宋" w:hAnsi="仿宋" w:eastAsia="仿宋"/>
        </w:rPr>
        <w:t>间一分一秒地过去，他有些焦急起来，这样等下去不是办法，只能求人帮忙了。这时，从对面坡上走来一位上年纪的老人。他心头一阵欣喜，有年纪的人都很善良的，就求他吧。可等那人走近了，他却猛地转过身并蹲下了身子，深深地埋下了头。</w:t>
      </w:r>
    </w:p>
    <w:p>
      <w:pPr>
        <w:wordWrap/>
        <w:spacing w:beforeAutospacing="0" w:afterAutospacing="0" w:line="240" w:lineRule="auto"/>
        <w:ind w:firstLine="42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⑦来人是他的初中老师!他清楚地记得，老师对他很好，在读初三时，他曾一度失去信心，连学都不想上了，正是老师经常找他谈心，鼓励他说，你是一个很有潜力的学生</w:t>
      </w:r>
    </w:p>
    <w:p>
      <w:pPr>
        <w:wordWrap/>
        <w:spacing w:beforeAutospacing="0" w:afterAutospacing="0" w:line="240" w:lineRule="auto"/>
        <w:ind w:firstLine="42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⑧他明显地感觉到老师已经来到了身边，尽管他低着头，肯定被老师认出了。但是，老师什么也没有问，只是说:上吧，我帮你推。他只好站起身，冲老师笑了一下，心底充满了感激。他深深地吸了一口气，把板车的拉带挂在肩上，运足了力气。有老师帮忙，他心里有底了。</w:t>
      </w:r>
    </w:p>
    <w:p>
      <w:pPr>
        <w:wordWrap/>
        <w:spacing w:beforeAutospacing="0" w:afterAutospacing="0" w:line="240" w:lineRule="auto"/>
        <w:ind w:firstLine="42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⑨上坡到一半的时候，他明显感到了吃力，每迈一步都很费劲，但他咬着牙，憋足了劲儿，一步步艰难地爬行。他想，幸亏有老师给推着，靠自己是无论如何也上不去的。</w:t>
      </w:r>
    </w:p>
    <w:p>
      <w:pPr>
        <w:wordWrap/>
        <w:spacing w:beforeAutospacing="0" w:afterAutospacing="0" w:line="240" w:lineRule="auto"/>
        <w:ind w:firstLine="42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⑩快到坡顶的时候，坡也陡了，都有些迈不动步了，甚至板车要停下来。就听老师喊，加油!用力!拉带深深陷进他的肩膀，豆粒大的汗珠子不停地落下，他又俯低了身子，咬了咬牙，终于把坡上去了。</w:t>
      </w:r>
    </w:p>
    <w:p>
      <w:pPr>
        <w:wordWrap/>
        <w:spacing w:beforeAutospacing="0" w:afterAutospacing="0" w:line="240" w:lineRule="auto"/>
        <w:ind w:firstLine="420" w:firstLineChars="200"/>
        <w:rPr>
          <w:rFonts w:ascii="仿宋" w:hAnsi="仿宋" w:eastAsia="仿宋"/>
        </w:rPr>
      </w:pPr>
      <w:r>
        <w:rPr>
          <w:rFonts w:ascii="仿宋" w:hAnsi="仿宋" w:eastAsia="仿宋"/>
        </w:rPr>
        <w:t>⑪</w:t>
      </w:r>
      <w:r>
        <w:rPr>
          <w:rFonts w:hint="eastAsia" w:ascii="仿宋" w:hAnsi="仿宋" w:eastAsia="仿宋"/>
        </w:rPr>
        <w:t>上坡后，他先是喘了一阵子气，才稳下心神。然后，他感激地道谢</w:t>
      </w:r>
      <w:r>
        <w:rPr>
          <w:rFonts w:ascii="仿宋" w:hAnsi="仿宋" w:eastAsia="仿宋"/>
        </w:rPr>
        <w:t>:</w:t>
      </w:r>
      <w:r>
        <w:rPr>
          <w:rFonts w:hint="eastAsia" w:ascii="仿宋" w:hAnsi="仿宋" w:eastAsia="仿宋"/>
        </w:rPr>
        <w:t>谢谢老师</w:t>
      </w:r>
      <w:r>
        <w:rPr>
          <w:rFonts w:ascii="仿宋" w:hAnsi="仿宋" w:eastAsia="仿宋"/>
        </w:rPr>
        <w:t>!</w:t>
      </w:r>
      <w:r>
        <w:rPr>
          <w:rFonts w:hint="eastAsia" w:ascii="仿宋" w:hAnsi="仿宋" w:eastAsia="仿宋"/>
        </w:rPr>
        <w:t>老师很平静地对他说</w:t>
      </w:r>
      <w:r>
        <w:rPr>
          <w:rFonts w:ascii="仿宋" w:hAnsi="仿宋" w:eastAsia="仿宋"/>
        </w:rPr>
        <w:t>:</w:t>
      </w:r>
      <w:r>
        <w:rPr>
          <w:rFonts w:hint="eastAsia" w:ascii="仿宋" w:hAnsi="仿宋" w:eastAsia="仿宋"/>
        </w:rPr>
        <w:t>我根本没有帮你，是你自己拉上来的，我只是在车后跟着而已。他吃惊地望着老师，老师冲他摊开双手。果然，老师的两只手上居然连一点煤灰也没有。</w:t>
      </w:r>
    </w:p>
    <w:p>
      <w:pPr>
        <w:wordWrap/>
        <w:spacing w:beforeAutospacing="0" w:afterAutospacing="0" w:line="240" w:lineRule="auto"/>
        <w:ind w:firstLine="420" w:firstLineChars="200"/>
        <w:rPr>
          <w:rFonts w:ascii="仿宋" w:hAnsi="仿宋" w:eastAsia="仿宋"/>
        </w:rPr>
      </w:pPr>
      <w:r>
        <w:rPr>
          <w:rFonts w:ascii="仿宋" w:hAnsi="仿宋" w:eastAsia="仿宋"/>
        </w:rPr>
        <w:t>⑫</w:t>
      </w:r>
      <w:r>
        <w:rPr>
          <w:rFonts w:hint="eastAsia" w:ascii="仿宋" w:hAnsi="仿宋" w:eastAsia="仿宋"/>
        </w:rPr>
        <w:t>你能行，要相信自己</w:t>
      </w:r>
      <w:r>
        <w:rPr>
          <w:rFonts w:ascii="仿宋" w:hAnsi="仿宋" w:eastAsia="仿宋"/>
        </w:rPr>
        <w:t>!</w:t>
      </w:r>
      <w:r>
        <w:rPr>
          <w:rFonts w:hint="eastAsia" w:ascii="仿宋" w:hAnsi="仿宋" w:eastAsia="仿宋"/>
        </w:rPr>
        <w:t>老师对他说完这句话就走了。望着远去的背影，他反复咀嚼着老师的那句话，不由得泪眼蒙眬起来。</w:t>
      </w:r>
    </w:p>
    <w:p>
      <w:pPr>
        <w:wordWrap/>
        <w:spacing w:beforeAutospacing="0" w:afterAutospacing="0" w:line="240" w:lineRule="auto"/>
        <w:jc w:val="righ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(摘自《润文摘》2017年第7期)</w:t>
      </w:r>
    </w:p>
    <w:p>
      <w:pPr>
        <w:wordWrap/>
        <w:spacing w:beforeAutospacing="0" w:afterAutospacing="0" w:line="240" w:lineRule="auto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22.文章围绕拉煤展开叙述，根据文意，在空白处依次补充相应的内容。(2分)</w:t>
      </w:r>
    </w:p>
    <w:p>
      <w:pPr>
        <w:wordWrap/>
        <w:spacing w:beforeAutospacing="0" w:afterAutospacing="0" w:line="240" w:lineRule="auto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母亲让儿子拉煤→___</w:t>
      </w:r>
      <w:r>
        <w:rPr>
          <w:rFonts w:hint="eastAsia" w:asciiTheme="minorEastAsia" w:hAnsiTheme="minorEastAsia"/>
        </w:rPr>
        <w:pict>
          <v:shape id="_x0000_i1036" o:spt="75" alt="学科网(www.zxxk.com)--教育资源门户，提供试卷、教案、课件、论文、素材及各类教学资源下载，还有大量而丰富的教学相关资讯！" type="#_x0000_t75" style="height:1.9pt;width:1.3pt;" filled="f" o:preferrelative="t" stroked="f" coordsize="21600,21600">
            <v:path/>
            <v:fill on="f" focussize="0,0"/>
            <v:stroke on="f" joinstyle="miter"/>
            <v:imagedata r:id="rId9" o:title="420161424997"/>
            <o:lock v:ext="edit" aspectratio="t"/>
            <w10:wrap type="none"/>
            <w10:anchorlock/>
          </v:shape>
        </w:pict>
      </w:r>
      <w:r>
        <w:rPr>
          <w:rFonts w:hint="eastAsia" w:asciiTheme="minorEastAsia" w:hAnsiTheme="minorEastAsia"/>
        </w:rPr>
        <w:t>____________ →拉煤遇坡老师主动帮忙→____________________</w:t>
      </w:r>
    </w:p>
    <w:p>
      <w:pPr>
        <w:wordWrap/>
        <w:spacing w:beforeAutospacing="0" w:afterAutospacing="0" w:line="240" w:lineRule="auto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23.品析下列词句的表达效果。(每小题2分，共4分)</w:t>
      </w:r>
    </w:p>
    <w:p>
      <w:pPr>
        <w:wordWrap/>
        <w:spacing w:beforeAutospacing="0" w:afterAutospacing="0" w:line="240" w:lineRule="auto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(1)可等那人走近了，他却</w:t>
      </w:r>
      <w:r>
        <w:rPr>
          <w:rFonts w:hint="eastAsia" w:asciiTheme="minorEastAsia" w:hAnsiTheme="minorEastAsia"/>
          <w:u w:val="dottedHeavy"/>
        </w:rPr>
        <w:t>猛地</w:t>
      </w:r>
      <w:r>
        <w:rPr>
          <w:rFonts w:hint="eastAsia" w:asciiTheme="minorEastAsia" w:hAnsiTheme="minorEastAsia"/>
        </w:rPr>
        <w:t>转过身并蹲下了身子，深深地埋下了头。</w:t>
      </w:r>
    </w:p>
    <w:p>
      <w:pPr>
        <w:wordWrap/>
        <w:spacing w:beforeAutospacing="0" w:afterAutospacing="0" w:line="240" w:lineRule="auto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(2)他甚至感觉到有人想和他说话或用</w:t>
      </w:r>
      <w:r>
        <w:rPr>
          <w:rFonts w:hint="eastAsia" w:asciiTheme="minorEastAsia" w:hAnsiTheme="minorEastAsia"/>
        </w:rPr>
        <w:pict>
          <v:shape id="_x0000_i1037" o:spt="75" alt="学科网(www.zxxk.com)--教育资源门户，提供试卷、教案、课件、论文、素材及各类教学资源下载，还有大量而丰富的教学相关资讯！" type="#_x0000_t75" style="height:1.8pt;width:1.8pt;" filled="f" o:preferrelative="t" stroked="f" coordsize="21600,21600">
            <v:path/>
            <v:fill on="f" focussize="0,0"/>
            <v:stroke on="f" joinstyle="miter"/>
            <v:imagedata r:id="rId9" o:title="420161424997"/>
            <o:lock v:ext="edit" aspectratio="t"/>
            <w10:wrap type="none"/>
            <w10:anchorlock/>
          </v:shape>
        </w:pict>
      </w:r>
      <w:r>
        <w:rPr>
          <w:rFonts w:hint="eastAsia" w:asciiTheme="minorEastAsia" w:hAnsiTheme="minorEastAsia"/>
        </w:rPr>
        <w:t>异样的目光看着自己</w:t>
      </w:r>
      <w:r>
        <w:rPr>
          <w:rFonts w:hint="eastAsia" w:asciiTheme="minorEastAsia" w:hAnsiTheme="minorEastAsia"/>
        </w:rPr>
        <w:pict>
          <v:shape id="_x0000_i1038" o:spt="75" alt="学科网(www.zxxk.com)--教育资源门户，提供试卷、教案、课件、论文、素材及各类教学资源下载，还有大量而丰富的教学相关资讯！" type="#_x0000_t75" style="height:1.7pt;width:1.4pt;" filled="f" o:preferrelative="t" stroked="f" coordsize="21600,21600">
            <v:path/>
            <v:fill on="f" focussize="0,0"/>
            <v:stroke on="f" joinstyle="miter"/>
            <v:imagedata r:id="rId9" o:title="420161424997"/>
            <o:lock v:ext="edit" aspectratio="t"/>
            <w10:wrap type="none"/>
            <w10:anchorlock/>
          </v:shape>
        </w:pict>
      </w:r>
      <w:r>
        <w:rPr>
          <w:rFonts w:hint="eastAsia" w:asciiTheme="minorEastAsia" w:hAnsiTheme="minorEastAsia"/>
        </w:rPr>
        <w:t>，背上如针刺一般。（从修辞手法方面品析）</w:t>
      </w:r>
    </w:p>
    <w:p>
      <w:pPr>
        <w:wordWrap/>
        <w:spacing w:beforeAutospacing="0" w:afterAutospacing="0" w:line="240" w:lineRule="auto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24. 结合选文内容简要分析老师的形象。(3分)</w:t>
      </w:r>
    </w:p>
    <w:p>
      <w:pPr>
        <w:wordWrap/>
        <w:spacing w:beforeAutospacing="0" w:afterAutospacing="0" w:line="240" w:lineRule="auto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25. 结合选文，分析标题“上坡”的含义。(3分)</w:t>
      </w:r>
    </w:p>
    <w:p>
      <w:pPr>
        <w:numPr>
          <w:ilvl w:val="0"/>
          <w:numId w:val="2"/>
        </w:numPr>
        <w:wordWrap/>
        <w:spacing w:beforeAutospacing="0" w:afterAutospacing="0" w:line="240" w:lineRule="auto"/>
        <w:rPr>
          <w:rFonts w:ascii="宋体" w:hAnsi="宋体"/>
          <w:b/>
        </w:rPr>
      </w:pPr>
      <w:r>
        <w:rPr>
          <w:rFonts w:hint="eastAsia" w:ascii="宋体" w:hAnsi="宋体"/>
          <w:b/>
        </w:rPr>
        <w:t>作文</w:t>
      </w:r>
    </w:p>
    <w:p>
      <w:pPr>
        <w:wordWrap/>
        <w:spacing w:beforeAutospacing="0" w:afterAutospacing="0" w:line="240" w:lineRule="auto"/>
        <w:ind w:firstLine="420" w:firstLineChars="200"/>
        <w:rPr>
          <w:rFonts w:ascii="宋体" w:hAnsi="宋体"/>
          <w:bCs/>
        </w:rPr>
      </w:pPr>
      <w:r>
        <w:rPr>
          <w:rFonts w:hint="eastAsia" w:ascii="宋体" w:hAnsi="宋体"/>
          <w:bCs/>
        </w:rPr>
        <w:t>有一种战士，叫白衣天使；有一种精神，叫逆流而上；有一种信心，叫万众一心。经过一段漫长而难熬的时光，我们中国抗击新型冠状肺炎病毒的战斗取得喜人的成绩，从白衣战士到社区工作者，从志愿者到普通百姓，涌现了许多令人感动的人和事，这场疫情必然引发了人们的思考……你想到的是什么？</w:t>
      </w:r>
    </w:p>
    <w:p>
      <w:pPr>
        <w:wordWrap/>
        <w:spacing w:beforeAutospacing="0" w:afterAutospacing="0" w:line="240" w:lineRule="auto"/>
        <w:rPr>
          <w:rFonts w:ascii="宋体" w:hAnsi="宋体"/>
          <w:bCs/>
        </w:rPr>
      </w:pPr>
      <w:r>
        <w:rPr>
          <w:rFonts w:hint="eastAsia" w:ascii="宋体" w:hAnsi="宋体"/>
          <w:bCs/>
        </w:rPr>
        <w:t>26.请以“抗疫，使我想到了</w:t>
      </w:r>
      <w:r>
        <w:rPr>
          <w:rFonts w:hint="eastAsia" w:ascii="宋体" w:hAnsi="宋体"/>
          <w:bCs/>
          <w:u w:val="single"/>
        </w:rPr>
        <w:t xml:space="preserve">         </w:t>
      </w:r>
      <w:r>
        <w:rPr>
          <w:rFonts w:hint="eastAsia" w:ascii="宋体" w:hAnsi="宋体"/>
          <w:bCs/>
        </w:rPr>
        <w:t>”为标题，写一篇作文。</w:t>
      </w:r>
    </w:p>
    <w:p>
      <w:pPr>
        <w:wordWrap/>
        <w:spacing w:beforeAutospacing="0" w:afterAutospacing="0" w:line="240" w:lineRule="auto"/>
        <w:rPr>
          <w:rFonts w:ascii="宋体" w:hAnsi="宋体"/>
          <w:bCs/>
        </w:rPr>
      </w:pPr>
      <w:r>
        <w:rPr>
          <w:rFonts w:hint="eastAsia" w:ascii="宋体" w:hAnsi="宋体"/>
          <w:bCs/>
        </w:rPr>
        <w:t>要求：</w:t>
      </w:r>
    </w:p>
    <w:p>
      <w:pPr>
        <w:wordWrap/>
        <w:spacing w:beforeAutospacing="0" w:afterAutospacing="0" w:line="240" w:lineRule="auto"/>
        <w:rPr>
          <w:rFonts w:ascii="宋体" w:hAnsi="宋体"/>
          <w:bCs/>
        </w:rPr>
      </w:pPr>
      <w:r>
        <w:rPr>
          <w:rFonts w:hint="eastAsia" w:ascii="宋体" w:hAnsi="宋体"/>
          <w:bCs/>
        </w:rPr>
        <w:t>①将题目补充完整，横线上可填“生命”“科学”“团结”“奉献”“亮光”等。</w:t>
      </w:r>
    </w:p>
    <w:p>
      <w:pPr>
        <w:wordWrap/>
        <w:spacing w:beforeAutospacing="0" w:afterAutospacing="0" w:line="240" w:lineRule="auto"/>
        <w:rPr>
          <w:rFonts w:ascii="宋体" w:hAnsi="宋体"/>
          <w:bCs/>
        </w:rPr>
      </w:pPr>
      <w:r>
        <w:rPr>
          <w:rFonts w:hint="eastAsia" w:ascii="宋体" w:hAnsi="宋体"/>
          <w:bCs/>
        </w:rPr>
        <w:t>②主题真实、合理、鲜明，表达自己独立的思考。</w:t>
      </w:r>
    </w:p>
    <w:p>
      <w:pPr>
        <w:wordWrap/>
        <w:spacing w:beforeAutospacing="0" w:afterAutospacing="0" w:line="240" w:lineRule="auto"/>
        <w:rPr>
          <w:rFonts w:ascii="宋体" w:hAnsi="宋体"/>
          <w:bCs/>
        </w:rPr>
      </w:pPr>
      <w:r>
        <w:rPr>
          <w:rFonts w:hint="eastAsia" w:ascii="宋体" w:hAnsi="宋体"/>
          <w:bCs/>
        </w:rPr>
        <w:t>③不少于600字。</w:t>
      </w:r>
    </w:p>
    <w:p>
      <w:pPr>
        <w:wordWrap/>
        <w:spacing w:beforeAutospacing="0" w:afterAutospacing="0" w:line="240" w:lineRule="auto"/>
        <w:rPr>
          <w:rFonts w:ascii="宋体" w:hAnsi="宋体"/>
          <w:bCs/>
        </w:rPr>
      </w:pPr>
      <w:r>
        <w:rPr>
          <w:rFonts w:hint="eastAsia" w:ascii="宋体" w:hAnsi="宋体"/>
          <w:bCs/>
        </w:rPr>
        <w:t>④文中不得出现所在学校的校名或师生姓名。</w:t>
      </w:r>
    </w:p>
    <w:p>
      <w:pPr>
        <w:wordWrap/>
        <w:spacing w:beforeAutospacing="0" w:afterAutospacing="0" w:line="240" w:lineRule="auto"/>
        <w:jc w:val="center"/>
        <w:rPr>
          <w:rFonts w:ascii="宋体" w:hAnsi="宋体" w:cs="宋体"/>
          <w:b/>
          <w:bCs/>
          <w:sz w:val="24"/>
          <w:szCs w:val="24"/>
        </w:rPr>
      </w:pPr>
      <w:r>
        <w:rPr>
          <w:rFonts w:ascii="宋体" w:cs="宋体"/>
          <w:color w:val="0000FF"/>
        </w:rPr>
        <w:br w:type="page"/>
      </w:r>
      <w:r>
        <w:rPr>
          <w:rFonts w:hint="eastAsia" w:ascii="宋体" w:hAnsi="宋体" w:cs="宋体"/>
          <w:b/>
          <w:bCs/>
          <w:sz w:val="24"/>
          <w:szCs w:val="24"/>
        </w:rPr>
        <w:t>北海市2020年春季学期初中语文线上教学质量检测卷</w:t>
      </w:r>
    </w:p>
    <w:p>
      <w:pPr>
        <w:wordWrap/>
        <w:spacing w:beforeAutospacing="0" w:afterAutospacing="0" w:line="240" w:lineRule="auto"/>
        <w:jc w:val="center"/>
        <w:rPr>
          <w:rFonts w:ascii="宋体" w:cs="Times New Roman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九年级语文试题参考答案</w:t>
      </w:r>
    </w:p>
    <w:p>
      <w:pPr>
        <w:wordWrap/>
        <w:spacing w:beforeAutospacing="0" w:afterAutospacing="0" w:line="240" w:lineRule="auto"/>
        <w:rPr>
          <w:rFonts w:cs="Times New Roman"/>
          <w:b/>
          <w:bCs/>
          <w:sz w:val="24"/>
          <w:szCs w:val="24"/>
        </w:rPr>
      </w:pPr>
      <w:r>
        <w:rPr>
          <w:rFonts w:hint="eastAsia" w:cs="Times New Roman"/>
          <w:b/>
          <w:bCs/>
          <w:sz w:val="24"/>
          <w:szCs w:val="24"/>
        </w:rPr>
        <w:t>一、积累与运用（每题2分，共16分）</w:t>
      </w:r>
    </w:p>
    <w:p>
      <w:pPr>
        <w:wordWrap/>
        <w:spacing w:beforeAutospacing="0" w:afterAutospacing="0" w:line="240" w:lineRule="auto"/>
        <w:rPr>
          <w:rFonts w:ascii="宋体" w:hAnsi="宋体" w:cs="Times New Roman"/>
          <w:sz w:val="24"/>
          <w:szCs w:val="24"/>
        </w:rPr>
      </w:pPr>
      <w:r>
        <w:rPr>
          <w:rFonts w:hint="eastAsia" w:ascii="宋体" w:hAnsi="宋体" w:cs="Times New Roman"/>
          <w:sz w:val="24"/>
          <w:szCs w:val="24"/>
        </w:rPr>
        <w:t>1.D（A.jín-jīng    B.xié-xiá      C.ní-nì）</w:t>
      </w:r>
    </w:p>
    <w:p>
      <w:pPr>
        <w:wordWrap/>
        <w:spacing w:beforeAutospacing="0" w:afterAutospacing="0" w:line="240" w:lineRule="auto"/>
        <w:rPr>
          <w:rFonts w:ascii="宋体" w:hAnsi="宋体" w:cs="Times New Roman"/>
          <w:sz w:val="24"/>
          <w:szCs w:val="24"/>
        </w:rPr>
      </w:pPr>
      <w:r>
        <w:rPr>
          <w:rFonts w:hint="eastAsia" w:ascii="宋体" w:hAnsi="宋体" w:cs="Times New Roman"/>
          <w:sz w:val="24"/>
          <w:szCs w:val="24"/>
        </w:rPr>
        <w:t>2</w:t>
      </w:r>
      <w:r>
        <w:rPr>
          <w:rFonts w:ascii="宋体" w:hAnsi="宋体" w:cs="Times New Roman"/>
          <w:sz w:val="24"/>
          <w:szCs w:val="24"/>
        </w:rPr>
        <w:t xml:space="preserve"> </w:t>
      </w:r>
      <w:r>
        <w:rPr>
          <w:rFonts w:hint="eastAsia" w:ascii="宋体" w:hAnsi="宋体" w:cs="Times New Roman"/>
          <w:sz w:val="24"/>
          <w:szCs w:val="24"/>
        </w:rPr>
        <w:t>C.(A. 彩--采B.辨--辩 D.宜--怡)</w:t>
      </w:r>
    </w:p>
    <w:p>
      <w:pPr>
        <w:wordWrap/>
        <w:spacing w:beforeAutospacing="0" w:afterAutospacing="0" w:line="240" w:lineRule="auto"/>
        <w:rPr>
          <w:rFonts w:ascii="宋体" w:hAnsi="宋体" w:cs="Times New Roman"/>
          <w:sz w:val="24"/>
          <w:szCs w:val="24"/>
        </w:rPr>
      </w:pPr>
      <w:r>
        <w:rPr>
          <w:rFonts w:hint="eastAsia" w:ascii="宋体" w:hAnsi="宋体" w:cs="Times New Roman"/>
          <w:sz w:val="24"/>
          <w:szCs w:val="24"/>
        </w:rPr>
        <w:t>3.A（“浮光掠影”比喻对事物观察不细致，印象不深，不能用来形容景象）</w:t>
      </w:r>
    </w:p>
    <w:p>
      <w:pPr>
        <w:wordWrap/>
        <w:spacing w:beforeAutospacing="0" w:afterAutospacing="0" w:line="240" w:lineRule="auto"/>
        <w:rPr>
          <w:rFonts w:ascii="宋体" w:hAnsi="宋体" w:cs="Times New Roman"/>
          <w:sz w:val="24"/>
          <w:szCs w:val="24"/>
        </w:rPr>
      </w:pPr>
      <w:r>
        <w:rPr>
          <w:rFonts w:hint="eastAsia" w:ascii="宋体" w:hAnsi="宋体" w:cs="Times New Roman"/>
          <w:sz w:val="24"/>
          <w:szCs w:val="24"/>
        </w:rPr>
        <w:t>4.C（A.两面对一面，去掉“能否”B.缺主语，去掉“经过”或“让”D.语义重复，去掉“成分”或“组成”）</w:t>
      </w:r>
    </w:p>
    <w:p>
      <w:pPr>
        <w:wordWrap/>
        <w:spacing w:beforeAutospacing="0" w:afterAutospacing="0" w:line="240" w:lineRule="auto"/>
        <w:rPr>
          <w:rFonts w:ascii="宋体" w:hAnsi="宋体" w:cs="Times New Roman"/>
          <w:sz w:val="24"/>
          <w:szCs w:val="24"/>
        </w:rPr>
      </w:pPr>
      <w:r>
        <w:rPr>
          <w:rFonts w:hint="eastAsia" w:ascii="宋体" w:hAnsi="宋体" w:cs="Times New Roman"/>
          <w:sz w:val="24"/>
          <w:szCs w:val="24"/>
        </w:rPr>
        <w:t>5.A（高尔基是苏联作家）</w:t>
      </w:r>
    </w:p>
    <w:p>
      <w:pPr>
        <w:wordWrap/>
        <w:spacing w:beforeAutospacing="0" w:afterAutospacing="0" w:line="240" w:lineRule="auto"/>
        <w:rPr>
          <w:rFonts w:ascii="宋体" w:hAnsi="宋体" w:cs="Times New Roman"/>
          <w:sz w:val="24"/>
          <w:szCs w:val="24"/>
        </w:rPr>
      </w:pPr>
      <w:r>
        <w:rPr>
          <w:rFonts w:hint="eastAsia" w:ascii="宋体" w:hAnsi="宋体" w:cs="Times New Roman"/>
          <w:sz w:val="24"/>
          <w:szCs w:val="24"/>
        </w:rPr>
        <w:t>6.B</w:t>
      </w:r>
    </w:p>
    <w:p>
      <w:pPr>
        <w:wordWrap/>
        <w:spacing w:beforeAutospacing="0" w:afterAutospacing="0" w:line="240" w:lineRule="auto"/>
        <w:rPr>
          <w:rFonts w:ascii="宋体" w:hAnsi="宋体" w:cs="Times New Roman"/>
          <w:sz w:val="24"/>
          <w:szCs w:val="24"/>
        </w:rPr>
      </w:pPr>
      <w:r>
        <w:rPr>
          <w:rFonts w:hint="eastAsia" w:ascii="宋体" w:hAnsi="宋体" w:cs="Times New Roman"/>
          <w:sz w:val="24"/>
          <w:szCs w:val="24"/>
        </w:rPr>
        <w:t>7.A</w:t>
      </w:r>
    </w:p>
    <w:p>
      <w:pPr>
        <w:wordWrap/>
        <w:spacing w:beforeAutospacing="0" w:afterAutospacing="0" w:line="240" w:lineRule="auto"/>
        <w:rPr>
          <w:rFonts w:ascii="宋体" w:hAnsi="宋体" w:cs="Times New Roman"/>
          <w:sz w:val="24"/>
          <w:szCs w:val="24"/>
        </w:rPr>
      </w:pPr>
      <w:r>
        <w:rPr>
          <w:rFonts w:hint="eastAsia" w:ascii="宋体" w:hAnsi="宋体" w:cs="Times New Roman"/>
          <w:sz w:val="24"/>
          <w:szCs w:val="24"/>
        </w:rPr>
        <w:t>8.A(古人以山南水北为阳,山北水南为阴)</w:t>
      </w:r>
    </w:p>
    <w:p>
      <w:pPr>
        <w:wordWrap/>
        <w:spacing w:beforeAutospacing="0" w:afterAutospacing="0" w:line="240" w:lineRule="auto"/>
        <w:rPr>
          <w:rFonts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二、现代文阅读（一）</w:t>
      </w:r>
    </w:p>
    <w:p>
      <w:pPr>
        <w:wordWrap/>
        <w:spacing w:beforeAutospacing="0" w:afterAutospacing="0" w:line="24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9.A　【解析】根据第②段“灯彩不是日常的实用性灯具，而是元宵节上专门使用的一种以装饰性为主的观赏灯具”可知，A项中“灯彩是日常实用灯具”说法有误。</w:t>
      </w:r>
    </w:p>
    <w:p>
      <w:pPr>
        <w:wordWrap/>
        <w:spacing w:beforeAutospacing="0" w:afterAutospacing="0" w:line="24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10.D　【解析】文章并未介绍近代灯具的变化史，故选D项。</w:t>
      </w:r>
    </w:p>
    <w:p>
      <w:pPr>
        <w:wordWrap/>
        <w:spacing w:beforeAutospacing="0" w:afterAutospacing="0" w:line="24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11.B　【解析】根据第⑧段“在几千年中一直以自身特色著称的中国古代灯具，在近代以来的灯具创新发明中，有些落伍了”可知，B项中“已经落伍很多了”加深了程度，与原文内容不相符。</w:t>
      </w:r>
    </w:p>
    <w:p>
      <w:pPr>
        <w:wordWrap/>
        <w:spacing w:beforeAutospacing="0" w:afterAutospacing="0" w:line="240" w:lineRule="auto"/>
        <w:rPr>
          <w:rFonts w:ascii="宋体" w:hAnsi="宋体" w:cs="Times New Roman"/>
          <w:b/>
          <w:bCs/>
          <w:sz w:val="24"/>
          <w:szCs w:val="24"/>
        </w:rPr>
      </w:pPr>
      <w:r>
        <w:rPr>
          <w:rFonts w:hint="eastAsia" w:ascii="宋体" w:hAnsi="宋体" w:cs="Times New Roman"/>
          <w:b/>
          <w:bCs/>
          <w:sz w:val="24"/>
          <w:szCs w:val="24"/>
        </w:rPr>
        <w:t>三、古诗词理解</w:t>
      </w:r>
    </w:p>
    <w:p>
      <w:pPr>
        <w:wordWrap/>
        <w:spacing w:beforeAutospacing="0" w:afterAutospacing="0" w:line="240" w:lineRule="auto"/>
        <w:rPr>
          <w:rFonts w:ascii="宋体" w:hAnsi="宋体" w:cs="Times New Roman"/>
          <w:sz w:val="24"/>
          <w:szCs w:val="24"/>
        </w:rPr>
      </w:pPr>
      <w:r>
        <w:rPr>
          <w:rFonts w:hint="eastAsia" w:ascii="宋体" w:hAnsi="宋体" w:cs="Times New Roman"/>
          <w:sz w:val="24"/>
          <w:szCs w:val="24"/>
        </w:rPr>
        <w:t>1</w:t>
      </w:r>
      <w:r>
        <w:rPr>
          <w:rFonts w:ascii="宋体" w:hAnsi="宋体" w:cs="Times New Roman"/>
          <w:sz w:val="24"/>
          <w:szCs w:val="24"/>
        </w:rPr>
        <w:t>2.</w:t>
      </w:r>
      <w:r>
        <w:rPr>
          <w:rFonts w:hint="eastAsia" w:ascii="宋体" w:hAnsi="宋体" w:cs="Times New Roman"/>
          <w:sz w:val="24"/>
          <w:szCs w:val="24"/>
        </w:rPr>
        <w:t>A  “清朗、秀美的边塞风光”有误，应该是“肃杀、悲凉的边塞风光”。</w:t>
      </w:r>
    </w:p>
    <w:p>
      <w:pPr>
        <w:wordWrap/>
        <w:spacing w:beforeAutospacing="0" w:afterAutospacing="0" w:line="24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13.D   A曾经B值得C不D 借\假装   </w:t>
      </w:r>
    </w:p>
    <w:p>
      <w:pPr>
        <w:wordWrap/>
        <w:spacing w:beforeAutospacing="0" w:afterAutospacing="0" w:line="24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14.C   A像B在C用在主谓之间，取消句子独立性\它  D因为  </w:t>
      </w:r>
    </w:p>
    <w:p>
      <w:pPr>
        <w:wordWrap/>
        <w:spacing w:beforeAutospacing="0" w:afterAutospacing="0" w:line="24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15.C   </w:t>
      </w:r>
    </w:p>
    <w:p>
      <w:pPr>
        <w:wordWrap/>
        <w:spacing w:beforeAutospacing="0" w:afterAutospacing="0" w:line="24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16.（1）我却穿着破旧的衣服，生活在他们当中，一点儿也不羡慕他们。</w:t>
      </w:r>
    </w:p>
    <w:p>
      <w:pPr>
        <w:wordWrap/>
        <w:spacing w:beforeAutospacing="0" w:afterAutospacing="0" w:line="24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（2）诋毁我夸耀自己的际遇好（指得到皇帝的赏识重用）而在同乡面前表示骄傲，难道是理解我吗?</w:t>
      </w:r>
    </w:p>
    <w:p>
      <w:pPr>
        <w:numPr>
          <w:ilvl w:val="0"/>
          <w:numId w:val="3"/>
        </w:numPr>
        <w:wordWrap/>
        <w:spacing w:beforeAutospacing="0" w:afterAutospacing="0" w:line="24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（1）等到（2）之前   （1空1分）</w:t>
      </w:r>
    </w:p>
    <w:p>
      <w:pPr>
        <w:wordWrap/>
        <w:spacing w:beforeAutospacing="0" w:afterAutospacing="0" w:line="24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18.这样的种植是不可以停止的。（2分）</w:t>
      </w:r>
    </w:p>
    <w:p>
      <w:pPr>
        <w:wordWrap/>
        <w:spacing w:beforeAutospacing="0" w:afterAutospacing="0" w:line="24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19.道理：无论做什么事情都要早作准备，有长远打算。（1分） 启示：学习也是如此学习也是一个积累的过程，文言词语、英语单词、数理化公式等，都要一个一个积累，日子久了，便会融会贯通，水到渠成。没有一步登天的事，俗话说一口吃不成一个胖子。成大事者必从点滴做起，日积月累定能成功。 （1分）</w:t>
      </w:r>
    </w:p>
    <w:p>
      <w:pPr>
        <w:wordWrap/>
        <w:spacing w:beforeAutospacing="0" w:afterAutospacing="0" w:line="24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【翻译】</w:t>
      </w:r>
    </w:p>
    <w:p>
      <w:pPr>
        <w:wordWrap/>
        <w:spacing w:beforeAutospacing="0" w:afterAutospacing="0" w:line="240" w:lineRule="auto"/>
        <w:ind w:firstLine="48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樊重想做家具，先种梓树和漆树，当时的人嘲笑他，说：“你老了，等到以后（这些树）能做家具时，怎么还来得及呢？”樊重不回答（他们）。春天来了秋天又走了，这样过了许多年，梓树和漆树都有了它们的用处。之前笑他的人们，都来请求借他的木材。这样的种植是不可以停止的。谚语说：“一年的计划，没有比种庄稼更好的了；十年的计划，没有比种树更好的了。”这说的就是这个道理啊。</w:t>
      </w:r>
    </w:p>
    <w:p>
      <w:pPr>
        <w:numPr>
          <w:ilvl w:val="0"/>
          <w:numId w:val="4"/>
        </w:numPr>
        <w:wordWrap/>
        <w:spacing w:beforeAutospacing="0" w:afterAutospacing="0" w:line="240" w:lineRule="auto"/>
        <w:rPr>
          <w:rFonts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默写</w:t>
      </w:r>
    </w:p>
    <w:p>
      <w:pPr>
        <w:wordWrap/>
        <w:spacing w:beforeAutospacing="0" w:afterAutospacing="0" w:line="24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20.</w:t>
      </w:r>
      <w:r>
        <w:rPr>
          <w:rFonts w:hint="eastAsia" w:ascii="宋体" w:hAnsi="宋体"/>
          <w:sz w:val="24"/>
          <w:szCs w:val="24"/>
        </w:rPr>
        <w:t>（每空1分，错字、别字、漏字均不得分，本小题10分）</w:t>
      </w:r>
    </w:p>
    <w:p>
      <w:pPr>
        <w:numPr>
          <w:ilvl w:val="0"/>
          <w:numId w:val="5"/>
        </w:numPr>
        <w:wordWrap/>
        <w:spacing w:beforeAutospacing="0" w:afterAutospacing="0" w:line="24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赢得生前身后名</w:t>
      </w:r>
    </w:p>
    <w:p>
      <w:pPr>
        <w:numPr>
          <w:ilvl w:val="0"/>
          <w:numId w:val="5"/>
        </w:numPr>
        <w:wordWrap/>
        <w:spacing w:beforeAutospacing="0" w:afterAutospacing="0" w:line="24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会挽雕弓如满月</w:t>
      </w:r>
    </w:p>
    <w:p>
      <w:pPr>
        <w:wordWrap/>
        <w:spacing w:beforeAutospacing="0" w:afterAutospacing="0" w:line="24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（3）八年风味徒思浙</w:t>
      </w:r>
    </w:p>
    <w:p>
      <w:pPr>
        <w:wordWrap/>
        <w:spacing w:beforeAutospacing="0" w:afterAutospacing="0" w:line="24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（4）也无风雨也无晴</w:t>
      </w:r>
    </w:p>
    <w:p>
      <w:pPr>
        <w:wordWrap/>
        <w:spacing w:beforeAutospacing="0" w:afterAutospacing="0" w:line="24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（5）春蚕到死丝方尽，蜡炬成灰泪始干。</w:t>
      </w:r>
    </w:p>
    <w:p>
      <w:pPr>
        <w:wordWrap/>
        <w:spacing w:beforeAutospacing="0" w:afterAutospacing="0" w:line="24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（6）怀旧空吟闻笛赋，到乡翻似烂柯人。沉舟侧畔千帆过，病树前头万木春。</w:t>
      </w:r>
    </w:p>
    <w:p>
      <w:pPr>
        <w:wordWrap/>
        <w:spacing w:beforeAutospacing="0" w:afterAutospacing="0" w:line="240" w:lineRule="auto"/>
        <w:rPr>
          <w:rFonts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五、综合性学习</w:t>
      </w:r>
    </w:p>
    <w:p>
      <w:pPr>
        <w:wordWrap/>
        <w:spacing w:beforeAutospacing="0" w:afterAutospacing="0" w:line="24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21.(1)(4分)(观点1分，理由2分，结论1分)</w:t>
      </w:r>
    </w:p>
    <w:p>
      <w:pPr>
        <w:wordWrap/>
        <w:spacing w:beforeAutospacing="0" w:afterAutospacing="0" w:line="24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示例1：创新既需要知识，也需要能力。(1分)知识是创新的基础，知识渊博才能视野开阔；(1分)能力是创新的关键，能力强才会有所创造。(1分)因此，我们要不断学习，努力提升自己的创新能力。(1分)</w:t>
      </w:r>
    </w:p>
    <w:p>
      <w:pPr>
        <w:wordWrap/>
        <w:spacing w:beforeAutospacing="0" w:afterAutospacing="0" w:line="24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示例2：知识是创新的基础，能力能推动创新(1分)。没有知识，就难以具备能力。(1分)没有能力，又难以创新。(1分)因此，青少年必须认真学习文化知识，为学会创新打下坚实基础。(1分)</w:t>
      </w:r>
    </w:p>
    <w:p>
      <w:pPr>
        <w:wordWrap/>
        <w:spacing w:beforeAutospacing="0" w:afterAutospacing="0" w:line="24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(2)(3分)示例：陶行知试图以教育来建设新社会，(1分)他提出了“生活即教育” “教学做合</w:t>
      </w:r>
      <w:r>
        <w:rPr>
          <w:rFonts w:hint="eastAsia" w:ascii="宋体" w:hAnsi="宋体"/>
          <w:sz w:val="24"/>
          <w:szCs w:val="24"/>
        </w:rPr>
        <w:pict>
          <v:shape id="_x0000_i1039" o:spt="75" alt="学科网(www.zxxk.com)--教育资源门户，提供试卷、教案、课件、论文、素材及各类教学资源下载，还有大量而丰富的教学相关资讯！" type="#_x0000_t75" style="height:1.7pt;width:1.2pt;" filled="f" o:preferrelative="t" stroked="f" coordsize="21600,21600">
            <v:path/>
            <v:fill on="f" focussize="0,0"/>
            <v:stroke on="f" joinstyle="miter"/>
            <v:imagedata r:id="rId9" o:title="420161424997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4"/>
          <w:szCs w:val="24"/>
        </w:rPr>
        <w:t>一”等主张，(1分)他鼓励创造，写下了《创造宣言》。(1分)</w:t>
      </w:r>
    </w:p>
    <w:p>
      <w:pPr>
        <w:wordWrap/>
        <w:spacing w:beforeAutospacing="0" w:afterAutospacing="0" w:line="24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(3)(1分)示例：勇于创新方能引领风骚</w:t>
      </w:r>
    </w:p>
    <w:p>
      <w:pPr>
        <w:wordWrap/>
        <w:spacing w:beforeAutospacing="0" w:afterAutospacing="0" w:line="240" w:lineRule="auto"/>
        <w:rPr>
          <w:rFonts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六、现代文阅读（二）</w:t>
      </w:r>
    </w:p>
    <w:p>
      <w:pPr>
        <w:wordWrap/>
        <w:spacing w:beforeAutospacing="0" w:afterAutospacing="0" w:line="24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22.儿子拉煤遇到一个坡 </w:t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>原来是他自己拉煤上了坡</w:t>
      </w:r>
      <w:r>
        <w:rPr>
          <w:rFonts w:hint="eastAsia" w:ascii="宋体" w:hAnsi="宋体"/>
          <w:sz w:val="24"/>
          <w:szCs w:val="24"/>
        </w:rPr>
        <w:t xml:space="preserve">  (意思对即可，每空1分)</w:t>
      </w:r>
    </w:p>
    <w:p>
      <w:pPr>
        <w:wordWrap/>
        <w:spacing w:beforeAutospacing="0" w:afterAutospacing="0" w:line="24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23.(1)猛地是忽然突然的意思，</w:t>
      </w:r>
      <w:r>
        <w:rPr>
          <w:rFonts w:hint="eastAsia" w:ascii="宋体" w:hAnsi="宋体"/>
          <w:sz w:val="24"/>
          <w:szCs w:val="24"/>
        </w:rPr>
        <w:t>（0.5分）</w:t>
      </w:r>
      <w:r>
        <w:rPr>
          <w:rFonts w:ascii="宋体" w:hAnsi="宋体"/>
          <w:sz w:val="24"/>
          <w:szCs w:val="24"/>
        </w:rPr>
        <w:t>在这里惟妙惟肖地刻画出他希望有人来帮忙，却又不希望这人是他的老师的矛盾心理。</w:t>
      </w:r>
      <w:r>
        <w:rPr>
          <w:rFonts w:hint="eastAsia" w:ascii="宋体" w:hAnsi="宋体"/>
          <w:sz w:val="24"/>
          <w:szCs w:val="24"/>
        </w:rPr>
        <w:t>（1.5分）</w:t>
      </w:r>
    </w:p>
    <w:p>
      <w:pPr>
        <w:wordWrap/>
        <w:spacing w:beforeAutospacing="0" w:afterAutospacing="0" w:line="24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(2)运用了比喻的修辞手法，</w:t>
      </w:r>
      <w:r>
        <w:rPr>
          <w:rFonts w:hint="eastAsia" w:ascii="宋体" w:hAnsi="宋体"/>
          <w:sz w:val="24"/>
          <w:szCs w:val="24"/>
        </w:rPr>
        <w:t>（1分）</w:t>
      </w:r>
      <w:r>
        <w:rPr>
          <w:rFonts w:ascii="宋体" w:hAnsi="宋体"/>
          <w:sz w:val="24"/>
          <w:szCs w:val="24"/>
        </w:rPr>
        <w:t>生动形象地写出他内心的极度不自在和难堪。</w:t>
      </w:r>
      <w:r>
        <w:rPr>
          <w:rFonts w:hint="eastAsia" w:ascii="宋体" w:hAnsi="宋体"/>
          <w:sz w:val="24"/>
          <w:szCs w:val="24"/>
        </w:rPr>
        <w:t>（1分）</w:t>
      </w:r>
    </w:p>
    <w:p>
      <w:pPr>
        <w:wordWrap/>
        <w:spacing w:beforeAutospacing="0" w:afterAutospacing="0" w:line="24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24. (1)老师善良且善解人意，从老师主动帮助他可以看出。</w:t>
      </w:r>
    </w:p>
    <w:p>
      <w:pPr>
        <w:wordWrap/>
        <w:spacing w:beforeAutospacing="0" w:afterAutospacing="0" w:line="240" w:lineRule="auto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ascii="宋体" w:hAnsi="宋体"/>
          <w:sz w:val="24"/>
          <w:szCs w:val="24"/>
        </w:rPr>
        <w:t>(2)老师有责任心，关爱学生。从老师对他好，常鼓励他可以看出。</w:t>
      </w:r>
      <w:r>
        <w:rPr>
          <w:rFonts w:hint="eastAsia" w:ascii="宋体" w:hAnsi="宋体"/>
          <w:color w:val="FFFFFF"/>
          <w:sz w:val="4"/>
          <w:szCs w:val="24"/>
          <w:lang w:eastAsia="zh-CN"/>
        </w:rPr>
        <w:t>[来源:Zxxk.Com]</w:t>
      </w:r>
    </w:p>
    <w:p>
      <w:pPr>
        <w:wordWrap/>
        <w:spacing w:beforeAutospacing="0" w:afterAutospacing="0" w:line="24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(3)老师是一个讲究教育方法策略的教育工作者，从老师有和独特的方法帮他，使他顺利拉车上坡可以看出。</w:t>
      </w:r>
      <w:r>
        <w:rPr>
          <w:rFonts w:hint="eastAsia" w:ascii="宋体" w:hAnsi="宋体"/>
          <w:sz w:val="24"/>
          <w:szCs w:val="24"/>
        </w:rPr>
        <w:t>（结合一个内容写出一个特点得1分，其中内容和特点各占0.5分，本小题3分）</w:t>
      </w:r>
    </w:p>
    <w:p>
      <w:pPr>
        <w:wordWrap/>
        <w:spacing w:beforeAutospacing="0" w:afterAutospacing="0" w:line="24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25. 表层含义:他拉车上坡;深层含义</w:t>
      </w:r>
      <w:r>
        <w:rPr>
          <w:rFonts w:hint="eastAsia" w:ascii="宋体" w:hAnsi="宋体"/>
          <w:sz w:val="24"/>
          <w:szCs w:val="24"/>
        </w:rPr>
        <w:t>（1分）</w:t>
      </w:r>
      <w:r>
        <w:rPr>
          <w:rFonts w:ascii="宋体" w:hAnsi="宋体"/>
          <w:sz w:val="24"/>
          <w:szCs w:val="24"/>
        </w:rPr>
        <w:t xml:space="preserve">:要走好人生的上坡路，千万不要小看自己的力量 </w:t>
      </w:r>
      <w:r>
        <w:rPr>
          <w:rFonts w:hint="eastAsia" w:ascii="宋体" w:hAnsi="宋体"/>
          <w:sz w:val="24"/>
          <w:szCs w:val="24"/>
        </w:rPr>
        <w:t>（1分）</w:t>
      </w:r>
      <w:r>
        <w:rPr>
          <w:rFonts w:ascii="宋体" w:hAnsi="宋体"/>
          <w:sz w:val="24"/>
          <w:szCs w:val="24"/>
        </w:rPr>
        <w:t>。只要相信自己，不懈努力和坚持，就会收获成功。</w:t>
      </w:r>
      <w:r>
        <w:rPr>
          <w:rFonts w:hint="eastAsia" w:ascii="宋体" w:hAnsi="宋体"/>
          <w:sz w:val="24"/>
          <w:szCs w:val="24"/>
        </w:rPr>
        <w:t>（1分）</w:t>
      </w:r>
    </w:p>
    <w:p>
      <w:pPr>
        <w:wordWrap/>
        <w:spacing w:beforeAutospacing="0" w:afterAutospacing="0" w:line="240" w:lineRule="auto"/>
        <w:rPr>
          <w:rFonts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七、作文</w:t>
      </w:r>
    </w:p>
    <w:p>
      <w:pPr>
        <w:wordWrap/>
        <w:spacing w:beforeAutospacing="0" w:afterAutospacing="0" w:line="24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26.略</w:t>
      </w:r>
    </w:p>
    <w:p>
      <w:pPr>
        <w:wordWrap/>
        <w:spacing w:beforeAutospacing="0" w:afterAutospacing="0" w:line="240" w:lineRule="auto"/>
        <w:rPr>
          <w:rFonts w:ascii="宋体" w:cs="宋体"/>
          <w:sz w:val="24"/>
          <w:szCs w:val="24"/>
        </w:rPr>
      </w:pPr>
    </w:p>
    <w:p>
      <w:pPr>
        <w:wordWrap/>
        <w:spacing w:beforeAutospacing="0" w:afterAutospacing="0" w:line="240" w:lineRule="auto"/>
        <w:ind w:firstLine="630" w:firstLineChars="300"/>
        <w:rPr>
          <w:rFonts w:ascii="宋体" w:cs="宋体"/>
          <w:color w:val="0000FF"/>
        </w:rPr>
      </w:pPr>
    </w:p>
    <w:sectPr>
      <w:headerReference r:id="rId4" w:type="first"/>
      <w:footerReference r:id="rId6" w:type="first"/>
      <w:headerReference r:id="rId3" w:type="even"/>
      <w:footerReference r:id="rId5" w:type="even"/>
      <w:pgSz w:w="11907" w:h="16840"/>
      <w:pgMar w:top="1418" w:right="1418" w:bottom="1418" w:left="1418" w:header="851" w:footer="992" w:gutter="0"/>
      <w:lnNumType w:countBy="0" w:restart="continuous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zuoyeFont_math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5FC157F"/>
    <w:multiLevelType w:val="singleLevel"/>
    <w:tmpl w:val="85FC157F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BF2DCDDD"/>
    <w:multiLevelType w:val="singleLevel"/>
    <w:tmpl w:val="BF2DCDDD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EA733F7E"/>
    <w:multiLevelType w:val="singleLevel"/>
    <w:tmpl w:val="EA733F7E"/>
    <w:lvl w:ilvl="0" w:tentative="0">
      <w:start w:val="17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FE62B363"/>
    <w:multiLevelType w:val="singleLevel"/>
    <w:tmpl w:val="FE62B363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56136DEF"/>
    <w:multiLevelType w:val="multilevel"/>
    <w:tmpl w:val="56136DEF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9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8565722"/>
    <w:rsid w:val="00110BE1"/>
    <w:rsid w:val="00230982"/>
    <w:rsid w:val="00256C2F"/>
    <w:rsid w:val="002B1083"/>
    <w:rsid w:val="00541D00"/>
    <w:rsid w:val="005B327A"/>
    <w:rsid w:val="0070413B"/>
    <w:rsid w:val="008F6B01"/>
    <w:rsid w:val="00A536B9"/>
    <w:rsid w:val="00D71028"/>
    <w:rsid w:val="00D879AC"/>
    <w:rsid w:val="00E34C50"/>
    <w:rsid w:val="00FD2DA8"/>
    <w:rsid w:val="00FE59A1"/>
    <w:rsid w:val="027D6349"/>
    <w:rsid w:val="028C7150"/>
    <w:rsid w:val="034B43F9"/>
    <w:rsid w:val="042C1D82"/>
    <w:rsid w:val="045518D0"/>
    <w:rsid w:val="04B72067"/>
    <w:rsid w:val="05272660"/>
    <w:rsid w:val="05976A11"/>
    <w:rsid w:val="06A74223"/>
    <w:rsid w:val="06D96447"/>
    <w:rsid w:val="08565722"/>
    <w:rsid w:val="09FB6862"/>
    <w:rsid w:val="0A1B260B"/>
    <w:rsid w:val="0A691025"/>
    <w:rsid w:val="0CB03253"/>
    <w:rsid w:val="0CE747CC"/>
    <w:rsid w:val="0DE715E1"/>
    <w:rsid w:val="0E0E5B95"/>
    <w:rsid w:val="112B6D37"/>
    <w:rsid w:val="11B77477"/>
    <w:rsid w:val="11D7109B"/>
    <w:rsid w:val="128C35CE"/>
    <w:rsid w:val="12AA0445"/>
    <w:rsid w:val="13B44FE1"/>
    <w:rsid w:val="155B19FD"/>
    <w:rsid w:val="15635906"/>
    <w:rsid w:val="15C8073E"/>
    <w:rsid w:val="15ED6240"/>
    <w:rsid w:val="15FC0143"/>
    <w:rsid w:val="187F3EC6"/>
    <w:rsid w:val="198D66C6"/>
    <w:rsid w:val="19E245F5"/>
    <w:rsid w:val="1AAC34E5"/>
    <w:rsid w:val="1BC13D59"/>
    <w:rsid w:val="1BF164E9"/>
    <w:rsid w:val="1C37632B"/>
    <w:rsid w:val="1E320A1F"/>
    <w:rsid w:val="1E7A3925"/>
    <w:rsid w:val="1E8D14D1"/>
    <w:rsid w:val="1F75781E"/>
    <w:rsid w:val="21061EB8"/>
    <w:rsid w:val="229E1DE7"/>
    <w:rsid w:val="23270585"/>
    <w:rsid w:val="234941AA"/>
    <w:rsid w:val="236E6407"/>
    <w:rsid w:val="241A3605"/>
    <w:rsid w:val="281F3CF7"/>
    <w:rsid w:val="28460218"/>
    <w:rsid w:val="29D05F05"/>
    <w:rsid w:val="2A3B19E3"/>
    <w:rsid w:val="2A7B35C8"/>
    <w:rsid w:val="2ACD0960"/>
    <w:rsid w:val="2BA56462"/>
    <w:rsid w:val="2CC71E1A"/>
    <w:rsid w:val="2D133B41"/>
    <w:rsid w:val="2F203703"/>
    <w:rsid w:val="3038675A"/>
    <w:rsid w:val="332833B1"/>
    <w:rsid w:val="3337607F"/>
    <w:rsid w:val="35727E65"/>
    <w:rsid w:val="36D46987"/>
    <w:rsid w:val="37120FD6"/>
    <w:rsid w:val="396B7851"/>
    <w:rsid w:val="39A5469B"/>
    <w:rsid w:val="39D2346E"/>
    <w:rsid w:val="3B6E5E05"/>
    <w:rsid w:val="3CEC6B5E"/>
    <w:rsid w:val="3ED634E0"/>
    <w:rsid w:val="3EF06A84"/>
    <w:rsid w:val="406A1237"/>
    <w:rsid w:val="41E96289"/>
    <w:rsid w:val="4374317E"/>
    <w:rsid w:val="437A422F"/>
    <w:rsid w:val="447507C5"/>
    <w:rsid w:val="46352A1C"/>
    <w:rsid w:val="466E0396"/>
    <w:rsid w:val="473544B7"/>
    <w:rsid w:val="47BA4FE6"/>
    <w:rsid w:val="482E6CD3"/>
    <w:rsid w:val="4A6C621B"/>
    <w:rsid w:val="4A8C7280"/>
    <w:rsid w:val="4B2C68B6"/>
    <w:rsid w:val="4C992A8F"/>
    <w:rsid w:val="4E7B0CA3"/>
    <w:rsid w:val="4E9F3A9A"/>
    <w:rsid w:val="4F26651C"/>
    <w:rsid w:val="53192EC8"/>
    <w:rsid w:val="536807A0"/>
    <w:rsid w:val="53F317FC"/>
    <w:rsid w:val="56F10644"/>
    <w:rsid w:val="58F15C07"/>
    <w:rsid w:val="5917535C"/>
    <w:rsid w:val="5938150C"/>
    <w:rsid w:val="59CD6865"/>
    <w:rsid w:val="5BDA2FD3"/>
    <w:rsid w:val="5C3D329D"/>
    <w:rsid w:val="5C79527C"/>
    <w:rsid w:val="5C9F3050"/>
    <w:rsid w:val="5D406463"/>
    <w:rsid w:val="5DB426FB"/>
    <w:rsid w:val="603D7DBE"/>
    <w:rsid w:val="61805692"/>
    <w:rsid w:val="61D55FF5"/>
    <w:rsid w:val="621F721F"/>
    <w:rsid w:val="629A7DB0"/>
    <w:rsid w:val="648463E2"/>
    <w:rsid w:val="64B46A76"/>
    <w:rsid w:val="659D24C0"/>
    <w:rsid w:val="666217F5"/>
    <w:rsid w:val="66C67D5C"/>
    <w:rsid w:val="68BF4CC5"/>
    <w:rsid w:val="6A557FDD"/>
    <w:rsid w:val="6F061577"/>
    <w:rsid w:val="6FA54325"/>
    <w:rsid w:val="70004C75"/>
    <w:rsid w:val="70C25EC2"/>
    <w:rsid w:val="72E72286"/>
    <w:rsid w:val="737D49A0"/>
    <w:rsid w:val="739A1574"/>
    <w:rsid w:val="73B460B4"/>
    <w:rsid w:val="74DA07F5"/>
    <w:rsid w:val="760C6162"/>
    <w:rsid w:val="763437DB"/>
    <w:rsid w:val="78FE2D1B"/>
    <w:rsid w:val="79BB0F51"/>
    <w:rsid w:val="7A8B391C"/>
    <w:rsid w:val="7AAA5CE6"/>
    <w:rsid w:val="7B38065F"/>
    <w:rsid w:val="7B9576B7"/>
    <w:rsid w:val="7F053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</w:r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spacing w:beforeAutospacing="1" w:afterAutospacing="1"/>
      <w:jc w:val="left"/>
    </w:pPr>
    <w:rPr>
      <w:kern w:val="0"/>
      <w:sz w:val="24"/>
      <w:szCs w:val="24"/>
    </w:rPr>
  </w:style>
  <w:style w:type="character" w:styleId="7">
    <w:name w:val="page number"/>
    <w:basedOn w:val="6"/>
    <w:qFormat/>
    <w:uiPriority w:val="99"/>
  </w:style>
  <w:style w:type="character" w:styleId="8">
    <w:name w:val="Hyperlink"/>
    <w:basedOn w:val="6"/>
    <w:qFormat/>
    <w:uiPriority w:val="99"/>
    <w:rPr>
      <w:color w:val="0000FF"/>
      <w:u w:val="single"/>
    </w:rPr>
  </w:style>
  <w:style w:type="character" w:customStyle="1" w:styleId="10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1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12">
    <w:name w:val="op_exactqa_word_word_pronounce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30"/>
    <customShpInfo spid="_x0000_s1038"/>
    <customShpInfo spid="_x0000_s103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北京今日学易科技有限公司(Zxxk.Com)</Company>
  <Pages>12</Pages>
  <Words>8895</Words>
  <Characters>9300</Characters>
  <Lines>60</Lines>
  <Paragraphs>17</Paragraphs>
  <TotalTime>0</TotalTime>
  <ScaleCrop>false</ScaleCrop>
  <LinksUpToDate>false</LinksUpToDate>
  <CharactersWithSpaces>10156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2018-05-02T14:20:00Z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dcterms:modified xsi:type="dcterms:W3CDTF">2020-09-05T08:21:34Z</dcterms:modified>
  <dc:subject>广西北海市2020届九年级下学期线上教学质量检测语文试题.docx</dc:subject>
  <dc:title>广西北海市2020届九年级下学期线上教学质量检测语文试题.docx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所有者">
    <vt:lpwstr>北京今日学易科技有限公司</vt:lpwstr>
  </property>
  <property fmtid="{D5CDD505-2E9C-101B-9397-08002B2CF9AE}" pid="4" name="来源">
    <vt:lpwstr>学科网(Zxxk.Com)</vt:lpwstr>
  </property>
  <property fmtid="{D5CDD505-2E9C-101B-9397-08002B2CF9AE}" pid="5" name="网址">
    <vt:lpwstr>http://www.zxxk.com</vt:lpwstr>
  </property>
</Properties>
</file>