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ordWrap/>
        <w:spacing w:beforeAutospacing="0" w:afterAutospacing="0" w:line="240" w:lineRule="auto"/>
        <w:jc w:val="center"/>
        <w:textAlignment w:val="center"/>
        <w:rPr>
          <w:rFonts w:hint="eastAsia"/>
          <w:b/>
          <w:spacing w:val="0"/>
          <w:w w:val="100"/>
          <w:kern w:val="0"/>
          <w:position w:val="0"/>
          <w:sz w:val="32"/>
          <w:szCs w:val="32"/>
        </w:rPr>
      </w:pPr>
      <w:r>
        <w:rPr>
          <w:rFonts w:hint="eastAsia"/>
          <w:b/>
          <w:spacing w:val="0"/>
          <w:w w:val="100"/>
          <w:kern w:val="0"/>
          <w:position w:val="0"/>
          <w:sz w:val="32"/>
          <w:szCs w:val="32"/>
        </w:rPr>
        <w:drawing>
          <wp:anchor distT="0" distB="0" distL="114300" distR="114300" simplePos="0" relativeHeight="251658240" behindDoc="0" locked="0" layoutInCell="1" allowOverlap="1">
            <wp:simplePos x="0" y="0"/>
            <wp:positionH relativeFrom="page">
              <wp:posOffset>11557000</wp:posOffset>
            </wp:positionH>
            <wp:positionV relativeFrom="topMargin">
              <wp:posOffset>11607800</wp:posOffset>
            </wp:positionV>
            <wp:extent cx="393700" cy="393700"/>
            <wp:effectExtent l="0" t="0" r="6350" b="635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4"/>
                    <a:stretch>
                      <a:fillRect/>
                    </a:stretch>
                  </pic:blipFill>
                  <pic:spPr>
                    <a:xfrm>
                      <a:off x="0" y="0"/>
                      <a:ext cx="393700" cy="393700"/>
                    </a:xfrm>
                    <a:prstGeom prst="rect">
                      <a:avLst/>
                    </a:prstGeom>
                  </pic:spPr>
                </pic:pic>
              </a:graphicData>
            </a:graphic>
          </wp:anchor>
        </w:drawing>
      </w:r>
      <w:r>
        <w:rPr>
          <w:rFonts w:hint="eastAsia"/>
          <w:b/>
          <w:spacing w:val="0"/>
          <w:w w:val="100"/>
          <w:kern w:val="0"/>
          <w:position w:val="0"/>
          <w:sz w:val="32"/>
          <w:szCs w:val="32"/>
        </w:rPr>
        <w:t>靖江市滨江学校</w:t>
      </w:r>
      <w:r>
        <w:rPr>
          <w:b/>
          <w:spacing w:val="0"/>
          <w:w w:val="100"/>
          <w:kern w:val="0"/>
          <w:position w:val="0"/>
          <w:sz w:val="32"/>
          <w:szCs w:val="32"/>
        </w:rPr>
        <w:t>20</w:t>
      </w:r>
      <w:r>
        <w:rPr>
          <w:rFonts w:hint="eastAsia"/>
          <w:b/>
          <w:spacing w:val="0"/>
          <w:w w:val="100"/>
          <w:kern w:val="0"/>
          <w:position w:val="0"/>
          <w:sz w:val="32"/>
          <w:szCs w:val="32"/>
          <w:lang w:val="en-US" w:eastAsia="zh-CN"/>
        </w:rPr>
        <w:t>19</w:t>
      </w:r>
      <w:r>
        <w:rPr>
          <w:b/>
          <w:spacing w:val="0"/>
          <w:w w:val="100"/>
          <w:kern w:val="0"/>
          <w:position w:val="0"/>
          <w:sz w:val="32"/>
          <w:szCs w:val="32"/>
        </w:rPr>
        <w:t>-20</w:t>
      </w:r>
      <w:r>
        <w:rPr>
          <w:rFonts w:hint="eastAsia"/>
          <w:b/>
          <w:spacing w:val="0"/>
          <w:w w:val="100"/>
          <w:kern w:val="0"/>
          <w:position w:val="0"/>
          <w:sz w:val="32"/>
          <w:szCs w:val="32"/>
          <w:lang w:val="en-US" w:eastAsia="zh-CN"/>
        </w:rPr>
        <w:t>20</w:t>
      </w:r>
      <w:r>
        <w:rPr>
          <w:rFonts w:hint="eastAsia"/>
          <w:b/>
          <w:spacing w:val="0"/>
          <w:w w:val="100"/>
          <w:kern w:val="0"/>
          <w:position w:val="0"/>
          <w:sz w:val="32"/>
          <w:szCs w:val="32"/>
        </w:rPr>
        <w:t>学年</w:t>
      </w:r>
      <w:r>
        <w:rPr>
          <w:rFonts w:hint="eastAsia"/>
          <w:b/>
          <w:spacing w:val="0"/>
          <w:w w:val="100"/>
          <w:kern w:val="0"/>
          <w:position w:val="0"/>
          <w:sz w:val="32"/>
          <w:szCs w:val="32"/>
          <w:lang w:eastAsia="zh-CN"/>
        </w:rPr>
        <w:t>度</w:t>
      </w:r>
      <w:r>
        <w:rPr>
          <w:rFonts w:hint="eastAsia"/>
          <w:b/>
          <w:spacing w:val="0"/>
          <w:w w:val="100"/>
          <w:kern w:val="0"/>
          <w:position w:val="0"/>
          <w:sz w:val="32"/>
          <w:szCs w:val="32"/>
        </w:rPr>
        <w:t>第</w:t>
      </w:r>
      <w:r>
        <w:rPr>
          <w:rFonts w:hint="eastAsia"/>
          <w:b/>
          <w:spacing w:val="0"/>
          <w:w w:val="100"/>
          <w:kern w:val="0"/>
          <w:position w:val="0"/>
          <w:sz w:val="32"/>
          <w:szCs w:val="32"/>
          <w:lang w:eastAsia="zh-CN"/>
        </w:rPr>
        <w:t>二</w:t>
      </w:r>
      <w:r>
        <w:rPr>
          <w:rFonts w:hint="eastAsia"/>
          <w:b/>
          <w:spacing w:val="0"/>
          <w:w w:val="100"/>
          <w:kern w:val="0"/>
          <w:position w:val="0"/>
          <w:sz w:val="32"/>
          <w:szCs w:val="32"/>
        </w:rPr>
        <w:t>学期</w:t>
      </w:r>
    </w:p>
    <w:p>
      <w:pPr>
        <w:wordWrap/>
        <w:spacing w:beforeAutospacing="0" w:afterAutospacing="0" w:line="240" w:lineRule="auto"/>
        <w:jc w:val="center"/>
        <w:textAlignment w:val="center"/>
        <w:rPr>
          <w:rFonts w:hint="default" w:eastAsia="宋体"/>
          <w:b/>
          <w:spacing w:val="0"/>
          <w:w w:val="100"/>
          <w:kern w:val="0"/>
          <w:position w:val="0"/>
          <w:sz w:val="32"/>
          <w:szCs w:val="32"/>
          <w:lang w:val="en-US" w:eastAsia="zh-CN"/>
        </w:rPr>
      </w:pPr>
      <w:r>
        <w:rPr>
          <w:rFonts w:hint="eastAsia"/>
          <w:b/>
          <w:spacing w:val="0"/>
          <w:w w:val="100"/>
          <w:kern w:val="0"/>
          <w:position w:val="0"/>
          <w:sz w:val="32"/>
          <w:szCs w:val="32"/>
          <w:lang w:eastAsia="zh-CN"/>
        </w:rPr>
        <w:t>九</w:t>
      </w:r>
      <w:r>
        <w:rPr>
          <w:rFonts w:hint="eastAsia"/>
          <w:b/>
          <w:spacing w:val="0"/>
          <w:w w:val="100"/>
          <w:kern w:val="0"/>
          <w:position w:val="0"/>
          <w:sz w:val="32"/>
          <w:szCs w:val="32"/>
        </w:rPr>
        <w:t>年级</w:t>
      </w:r>
      <w:r>
        <w:rPr>
          <w:rFonts w:hint="eastAsia"/>
          <w:b/>
          <w:spacing w:val="0"/>
          <w:w w:val="100"/>
          <w:kern w:val="0"/>
          <w:position w:val="0"/>
          <w:sz w:val="32"/>
          <w:szCs w:val="32"/>
          <w:lang w:eastAsia="zh-CN"/>
        </w:rPr>
        <w:t>语文阶段练习</w:t>
      </w:r>
      <w:r>
        <w:rPr>
          <w:rFonts w:hint="eastAsia"/>
          <w:b/>
          <w:spacing w:val="0"/>
          <w:w w:val="100"/>
          <w:kern w:val="0"/>
          <w:position w:val="0"/>
          <w:sz w:val="18"/>
          <w:szCs w:val="18"/>
        </w:rPr>
        <w:t>20</w:t>
      </w:r>
      <w:r>
        <w:rPr>
          <w:rFonts w:hint="eastAsia"/>
          <w:b/>
          <w:spacing w:val="0"/>
          <w:w w:val="100"/>
          <w:kern w:val="0"/>
          <w:position w:val="0"/>
          <w:sz w:val="18"/>
          <w:szCs w:val="18"/>
          <w:lang w:val="en-US" w:eastAsia="zh-CN"/>
        </w:rPr>
        <w:t>20</w:t>
      </w:r>
      <w:r>
        <w:rPr>
          <w:rFonts w:hint="eastAsia"/>
          <w:b/>
          <w:spacing w:val="0"/>
          <w:w w:val="100"/>
          <w:kern w:val="0"/>
          <w:position w:val="0"/>
          <w:sz w:val="18"/>
          <w:szCs w:val="18"/>
        </w:rPr>
        <w:t>-</w:t>
      </w:r>
      <w:r>
        <w:rPr>
          <w:rFonts w:hint="eastAsia"/>
          <w:b/>
          <w:spacing w:val="0"/>
          <w:w w:val="100"/>
          <w:kern w:val="0"/>
          <w:position w:val="0"/>
          <w:sz w:val="18"/>
          <w:szCs w:val="18"/>
          <w:lang w:val="en-US" w:eastAsia="zh-CN"/>
        </w:rPr>
        <w:t>5</w:t>
      </w:r>
    </w:p>
    <w:p>
      <w:pPr>
        <w:keepNext w:val="0"/>
        <w:keepLines w:val="0"/>
        <w:pageBreakBefore w:val="0"/>
        <w:widowControl w:val="0"/>
        <w:kinsoku/>
        <w:wordWrap/>
        <w:overflowPunct/>
        <w:topLinePunct w:val="0"/>
        <w:bidi w:val="0"/>
        <w:snapToGrid/>
        <w:spacing w:beforeAutospacing="0" w:afterAutospacing="0" w:line="240" w:lineRule="auto"/>
        <w:ind w:firstLine="1260" w:firstLineChars="600"/>
        <w:textAlignment w:val="center"/>
        <w:rPr>
          <w:rFonts w:hint="default"/>
          <w:spacing w:val="0"/>
          <w:w w:val="100"/>
          <w:kern w:val="0"/>
          <w:position w:val="0"/>
          <w:sz w:val="21"/>
          <w:szCs w:val="21"/>
          <w:lang w:val="en-US" w:eastAsia="zh-CN"/>
        </w:rPr>
      </w:pPr>
      <w:r>
        <w:rPr>
          <w:rFonts w:hint="eastAsia" w:cs="Times New Roman"/>
          <w:b w:val="0"/>
          <w:bCs w:val="0"/>
          <w:spacing w:val="0"/>
          <w:w w:val="100"/>
          <w:kern w:val="0"/>
          <w:position w:val="0"/>
          <w:sz w:val="21"/>
          <w:szCs w:val="21"/>
          <w:lang w:val="en-US" w:eastAsia="zh-CN" w:bidi="ar-SA"/>
        </w:rPr>
        <w:t>出卷人：      审核人：</w:t>
      </w:r>
    </w:p>
    <w:p>
      <w:pPr>
        <w:keepNext w:val="0"/>
        <w:keepLines w:val="0"/>
        <w:pageBreakBefore w:val="0"/>
        <w:widowControl w:val="0"/>
        <w:kinsoku/>
        <w:wordWrap/>
        <w:overflowPunct/>
        <w:topLinePunct w:val="0"/>
        <w:autoSpaceDE w:val="0"/>
        <w:autoSpaceDN w:val="0"/>
        <w:bidi w:val="0"/>
        <w:adjustRightInd w:val="0"/>
        <w:snapToGrid/>
        <w:spacing w:beforeAutospacing="0" w:afterAutospacing="0" w:line="240" w:lineRule="auto"/>
        <w:jc w:val="center"/>
        <w:textAlignment w:val="center"/>
        <w:rPr>
          <w:rFonts w:hint="eastAsia" w:ascii="宋体" w:hAnsi="宋体" w:cs="宋体"/>
          <w:color w:val="000000"/>
          <w:spacing w:val="0"/>
          <w:w w:val="100"/>
          <w:kern w:val="0"/>
          <w:position w:val="0"/>
          <w:szCs w:val="21"/>
          <w:lang w:val="zh-CN"/>
        </w:rPr>
      </w:pPr>
      <w:r>
        <w:rPr>
          <w:rFonts w:hint="eastAsia" w:ascii="宋体" w:hAnsi="宋体" w:cs="宋体"/>
          <w:color w:val="000000"/>
          <w:spacing w:val="0"/>
          <w:w w:val="100"/>
          <w:kern w:val="0"/>
          <w:position w:val="0"/>
          <w:szCs w:val="21"/>
          <w:lang w:val="zh-CN"/>
        </w:rPr>
        <w:t>（时间：</w:t>
      </w:r>
      <w:r>
        <w:rPr>
          <w:rFonts w:hint="eastAsia" w:ascii="宋体" w:hAnsi="宋体" w:cs="宋体"/>
          <w:color w:val="000000"/>
          <w:spacing w:val="0"/>
          <w:w w:val="100"/>
          <w:kern w:val="0"/>
          <w:position w:val="0"/>
          <w:szCs w:val="21"/>
          <w:lang w:val="en-US" w:eastAsia="zh-CN"/>
        </w:rPr>
        <w:t>150</w:t>
      </w:r>
      <w:r>
        <w:rPr>
          <w:rFonts w:hint="eastAsia" w:ascii="宋体" w:hAnsi="宋体" w:cs="宋体"/>
          <w:color w:val="000000"/>
          <w:spacing w:val="0"/>
          <w:w w:val="100"/>
          <w:kern w:val="0"/>
          <w:position w:val="0"/>
          <w:szCs w:val="21"/>
          <w:lang w:val="zh-CN"/>
        </w:rPr>
        <w:t>分钟</w:t>
      </w:r>
      <w:r>
        <w:rPr>
          <w:rFonts w:hint="eastAsia" w:ascii="宋体" w:hAnsi="宋体" w:cs="宋体"/>
          <w:color w:val="000000"/>
          <w:spacing w:val="0"/>
          <w:w w:val="100"/>
          <w:kern w:val="0"/>
          <w:position w:val="0"/>
          <w:szCs w:val="21"/>
          <w:lang w:val="en-US" w:eastAsia="zh-CN"/>
        </w:rPr>
        <w:t xml:space="preserve">  </w:t>
      </w:r>
      <w:r>
        <w:rPr>
          <w:rFonts w:hint="eastAsia" w:ascii="宋体" w:hAnsi="宋体" w:cs="宋体"/>
          <w:color w:val="000000"/>
          <w:spacing w:val="0"/>
          <w:w w:val="100"/>
          <w:kern w:val="0"/>
          <w:position w:val="0"/>
          <w:szCs w:val="21"/>
          <w:lang w:val="zh-CN"/>
        </w:rPr>
        <w:t>总分：</w:t>
      </w:r>
      <w:r>
        <w:rPr>
          <w:rFonts w:hint="eastAsia" w:ascii="宋体" w:hAnsi="宋体" w:cs="宋体"/>
          <w:color w:val="000000"/>
          <w:spacing w:val="0"/>
          <w:w w:val="100"/>
          <w:kern w:val="0"/>
          <w:position w:val="0"/>
          <w:szCs w:val="21"/>
          <w:lang w:val="en-US" w:eastAsia="zh-CN"/>
        </w:rPr>
        <w:t>150</w:t>
      </w:r>
      <w:r>
        <w:rPr>
          <w:rFonts w:hint="eastAsia" w:ascii="宋体" w:hAnsi="宋体" w:cs="宋体"/>
          <w:color w:val="000000"/>
          <w:spacing w:val="0"/>
          <w:w w:val="100"/>
          <w:kern w:val="0"/>
          <w:position w:val="0"/>
          <w:szCs w:val="21"/>
          <w:lang w:val="zh-CN"/>
        </w:rPr>
        <w:t xml:space="preserve">分）   </w:t>
      </w:r>
      <w:r>
        <w:rPr>
          <w:rFonts w:hint="eastAsia" w:ascii="宋体" w:hAnsi="宋体" w:cs="宋体"/>
          <w:b/>
          <w:color w:val="000000"/>
          <w:spacing w:val="0"/>
          <w:w w:val="100"/>
          <w:kern w:val="0"/>
          <w:position w:val="0"/>
          <w:szCs w:val="21"/>
          <w:lang w:val="zh-CN"/>
        </w:rPr>
        <w:t xml:space="preserve"> </w:t>
      </w:r>
    </w:p>
    <w:p>
      <w:pPr>
        <w:widowControl/>
        <w:wordWrap/>
        <w:spacing w:beforeAutospacing="0" w:afterAutospacing="0" w:line="240" w:lineRule="auto"/>
        <w:jc w:val="center"/>
        <w:textAlignment w:val="center"/>
        <w:rPr>
          <w:rFonts w:hint="eastAsia"/>
          <w:b/>
          <w:spacing w:val="0"/>
          <w:w w:val="100"/>
          <w:kern w:val="0"/>
          <w:position w:val="0"/>
          <w:sz w:val="24"/>
        </w:rPr>
      </w:pPr>
      <w:r>
        <w:rPr>
          <w:rFonts w:hint="eastAsia"/>
          <w:b/>
          <w:spacing w:val="0"/>
          <w:w w:val="100"/>
          <w:kern w:val="0"/>
          <w:position w:val="0"/>
          <w:sz w:val="24"/>
        </w:rPr>
        <w:t>（注意：请在答题卷上答题，答在试卷上无效！）</w:t>
      </w:r>
      <w:bookmarkStart w:id="0" w:name="_GoBack"/>
      <w:bookmarkEnd w:id="0"/>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hint="eastAsia" w:ascii="宋体" w:hAnsi="宋体" w:eastAsia="宋体" w:cs="Times New Roman"/>
          <w:spacing w:val="0"/>
          <w:w w:val="100"/>
          <w:kern w:val="0"/>
          <w:position w:val="0"/>
          <w:sz w:val="21"/>
          <w:szCs w:val="21"/>
          <w:lang w:val="en-US" w:eastAsia="zh-CN" w:bidi="ar-SA"/>
        </w:rPr>
      </w:pPr>
      <w:r>
        <w:rPr>
          <w:rFonts w:hint="eastAsia" w:ascii="宋体" w:hAnsi="宋体" w:eastAsia="宋体" w:cs="Times New Roman"/>
          <w:spacing w:val="0"/>
          <w:w w:val="100"/>
          <w:kern w:val="0"/>
          <w:position w:val="0"/>
          <w:sz w:val="21"/>
          <w:szCs w:val="21"/>
          <w:lang w:val="en-US" w:eastAsia="zh-CN" w:bidi="ar-SA"/>
        </w:rPr>
        <w:t>一、积累与运用。（32分）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hint="eastAsia" w:ascii="宋体" w:hAnsi="宋体" w:eastAsia="宋体" w:cs="Times New Roman"/>
          <w:spacing w:val="0"/>
          <w:w w:val="100"/>
          <w:kern w:val="0"/>
          <w:position w:val="0"/>
          <w:sz w:val="21"/>
          <w:szCs w:val="21"/>
          <w:lang w:val="en-US" w:eastAsia="zh-CN" w:bidi="ar-SA"/>
        </w:rPr>
      </w:pPr>
      <w:r>
        <w:rPr>
          <w:rFonts w:hint="eastAsia" w:ascii="宋体" w:hAnsi="宋体" w:eastAsia="宋体" w:cs="Times New Roman"/>
          <w:spacing w:val="0"/>
          <w:w w:val="100"/>
          <w:kern w:val="0"/>
          <w:position w:val="0"/>
          <w:sz w:val="21"/>
          <w:szCs w:val="21"/>
          <w:lang w:val="en-US" w:eastAsia="zh-CN" w:bidi="ar-SA"/>
        </w:rPr>
        <w:t>1.根据拼音在田字格内写出相应的汉字。（4分）</w:t>
      </w:r>
    </w:p>
    <w:p>
      <w:pPr>
        <w:keepNext w:val="0"/>
        <w:keepLines w:val="0"/>
        <w:pageBreakBefore w:val="0"/>
        <w:kinsoku/>
        <w:wordWrap/>
        <w:overflowPunct/>
        <w:topLinePunct w:val="0"/>
        <w:autoSpaceDE/>
        <w:bidi w:val="0"/>
        <w:adjustRightInd w:val="0"/>
        <w:snapToGrid w:val="0"/>
        <w:spacing w:beforeAutospacing="0" w:afterAutospacing="0" w:line="240" w:lineRule="auto"/>
        <w:ind w:left="0" w:leftChars="0" w:firstLine="420" w:firstLineChars="200"/>
        <w:textAlignment w:val="center"/>
        <w:rPr>
          <w:rFonts w:hint="default" w:ascii="宋体" w:hAnsi="宋体"/>
          <w:spacing w:val="0"/>
          <w:w w:val="100"/>
          <w:kern w:val="0"/>
          <w:position w:val="0"/>
          <w:szCs w:val="21"/>
          <w:lang w:val="en-US" w:eastAsia="zh-CN"/>
        </w:rPr>
      </w:pPr>
      <w:r>
        <w:rPr>
          <w:rFonts w:hint="eastAsia" w:ascii="宋体" w:hAnsi="宋体"/>
          <w:spacing w:val="0"/>
          <w:w w:val="100"/>
          <w:kern w:val="0"/>
          <w:position w:val="0"/>
          <w:szCs w:val="21"/>
          <w:lang w:val="en-US" w:eastAsia="zh-CN"/>
        </w:rPr>
        <w:t>2003年，非典来x</w:t>
      </w:r>
      <w:r>
        <w:rPr>
          <w:rFonts w:hint="eastAsia" w:ascii="宋体" w:hAnsi="宋体"/>
          <w:bCs/>
          <w:color w:val="000000"/>
          <w:spacing w:val="0"/>
          <w:w w:val="100"/>
          <w:kern w:val="0"/>
          <w:position w:val="0"/>
        </w:rPr>
        <w:t>í</w:t>
      </w:r>
      <w:r>
        <w:rPr>
          <w:rFonts w:hint="eastAsia" w:ascii="宋体" w:hAnsi="宋体"/>
          <w:spacing w:val="0"/>
          <w:w w:val="100"/>
          <w:kern w:val="0"/>
          <w:position w:val="0"/>
          <w:szCs w:val="21"/>
          <w:lang w:val="en-US" w:eastAsia="zh-CN"/>
        </w:rPr>
        <w:t>，钟南山作为总指挥，奋战在抗击疫情最前线，“把重病人都送到我这边来”的话铿</w:t>
      </w:r>
      <w:r>
        <w:rPr>
          <w:rFonts w:hint="eastAsia" w:ascii="宋体" w:hAnsi="宋体"/>
          <w:bCs/>
          <w:color w:val="000000"/>
          <w:spacing w:val="0"/>
          <w:w w:val="100"/>
          <w:kern w:val="0"/>
          <w:position w:val="0"/>
        </w:rPr>
        <w:t>qiāng</w:t>
      </w:r>
      <w:r>
        <w:rPr>
          <w:rFonts w:hint="eastAsia" w:ascii="宋体" w:hAnsi="宋体"/>
          <w:spacing w:val="0"/>
          <w:w w:val="100"/>
          <w:kern w:val="0"/>
          <w:position w:val="0"/>
          <w:szCs w:val="21"/>
          <w:lang w:val="en-US" w:eastAsia="zh-CN"/>
        </w:rPr>
        <w:t>有力，掷地有声。17年后，面对突发疫情，83岁的钟南山h</w:t>
      </w:r>
      <w:r>
        <w:rPr>
          <w:rFonts w:hint="eastAsia" w:ascii="宋体" w:hAnsi="宋体"/>
          <w:bCs/>
          <w:color w:val="000000"/>
          <w:spacing w:val="0"/>
          <w:w w:val="100"/>
          <w:kern w:val="0"/>
          <w:position w:val="0"/>
        </w:rPr>
        <w:t>ū</w:t>
      </w:r>
      <w:r>
        <w:rPr>
          <w:rFonts w:hint="eastAsia" w:ascii="宋体" w:hAnsi="宋体"/>
          <w:bCs/>
          <w:color w:val="000000"/>
          <w:spacing w:val="0"/>
          <w:w w:val="100"/>
          <w:kern w:val="0"/>
          <w:position w:val="0"/>
          <w:lang w:val="en-US" w:eastAsia="zh-CN"/>
        </w:rPr>
        <w:t xml:space="preserve"> </w:t>
      </w:r>
      <w:r>
        <w:rPr>
          <w:rFonts w:hint="eastAsia" w:ascii="宋体" w:hAnsi="宋体"/>
          <w:spacing w:val="0"/>
          <w:w w:val="100"/>
          <w:kern w:val="0"/>
          <w:position w:val="0"/>
          <w:szCs w:val="21"/>
          <w:lang w:val="en-US" w:eastAsia="zh-CN"/>
        </w:rPr>
        <w:t>y</w:t>
      </w:r>
      <w:r>
        <w:rPr>
          <w:rFonts w:hint="eastAsia" w:ascii="宋体" w:hAnsi="宋体"/>
          <w:bCs/>
          <w:spacing w:val="0"/>
          <w:w w:val="100"/>
          <w:kern w:val="0"/>
          <w:position w:val="0"/>
        </w:rPr>
        <w:t>ù</w:t>
      </w:r>
      <w:r>
        <w:rPr>
          <w:rFonts w:hint="eastAsia" w:ascii="宋体" w:hAnsi="宋体"/>
          <w:spacing w:val="0"/>
          <w:w w:val="100"/>
          <w:kern w:val="0"/>
          <w:position w:val="0"/>
          <w:szCs w:val="21"/>
          <w:lang w:val="en-US" w:eastAsia="zh-CN"/>
        </w:rPr>
        <w:t>大家不要去武汉，自己却来到武汉——白衣逆行，国士无双。</w:t>
      </w:r>
    </w:p>
    <w:tbl>
      <w:tblPr>
        <w:tblStyle w:val="13"/>
        <w:tblpPr w:leftFromText="180" w:rightFromText="180" w:vertAnchor="text" w:horzAnchor="margin" w:tblpXSpec="center" w:tblpY="28"/>
        <w:tblOverlap w:val="never"/>
        <w:tblW w:w="2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
        <w:gridCol w:w="361"/>
        <w:gridCol w:w="361"/>
        <w:gridCol w:w="361"/>
        <w:gridCol w:w="361"/>
        <w:gridCol w:w="361"/>
        <w:gridCol w:w="361"/>
        <w:gridCol w:w="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2" w:hRule="atLeast"/>
        </w:trPr>
        <w:tc>
          <w:tcPr>
            <w:tcW w:w="361" w:type="dxa"/>
            <w:tcBorders>
              <w:bottom w:val="dashSmallGap" w:color="auto" w:sz="4" w:space="0"/>
              <w:right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left w:val="dashSmallGap" w:color="auto" w:sz="4" w:space="0"/>
              <w:bottom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bottom w:val="dashSmallGap" w:color="auto" w:sz="4" w:space="0"/>
              <w:right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left w:val="dashSmallGap" w:color="auto" w:sz="4" w:space="0"/>
              <w:bottom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left w:val="dashSmallGap" w:color="auto" w:sz="4" w:space="0"/>
              <w:bottom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left w:val="dashSmallGap" w:color="auto" w:sz="4" w:space="0"/>
              <w:bottom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left w:val="dashSmallGap" w:color="auto" w:sz="4" w:space="0"/>
              <w:bottom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left w:val="dashSmallGap" w:color="auto" w:sz="4" w:space="0"/>
              <w:bottom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4" w:hRule="atLeast"/>
        </w:trPr>
        <w:tc>
          <w:tcPr>
            <w:tcW w:w="361" w:type="dxa"/>
            <w:tcBorders>
              <w:top w:val="dashSmallGap" w:color="auto" w:sz="4" w:space="0"/>
              <w:right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top w:val="dashSmallGap" w:color="auto" w:sz="4" w:space="0"/>
              <w:left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top w:val="dashSmallGap" w:color="auto" w:sz="4" w:space="0"/>
              <w:right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top w:val="dashSmallGap" w:color="auto" w:sz="4" w:space="0"/>
              <w:left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top w:val="dashSmallGap" w:color="auto" w:sz="4" w:space="0"/>
              <w:left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top w:val="dashSmallGap" w:color="auto" w:sz="4" w:space="0"/>
              <w:left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top w:val="dashSmallGap" w:color="auto" w:sz="4" w:space="0"/>
              <w:left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c>
          <w:tcPr>
            <w:tcW w:w="361" w:type="dxa"/>
            <w:tcBorders>
              <w:top w:val="dashSmallGap" w:color="auto" w:sz="4" w:space="0"/>
              <w:left w:val="dashSmallGap" w:color="auto" w:sz="4" w:space="0"/>
            </w:tcBorders>
            <w:noWrap w:val="0"/>
            <w:vAlign w:val="top"/>
          </w:tcPr>
          <w:p>
            <w:pPr>
              <w:wordWrap/>
              <w:adjustRightInd w:val="0"/>
              <w:snapToGrid w:val="0"/>
              <w:spacing w:beforeAutospacing="0" w:afterAutospacing="0" w:line="240" w:lineRule="auto"/>
              <w:textAlignment w:val="center"/>
              <w:rPr>
                <w:color w:val="000000"/>
                <w:spacing w:val="0"/>
                <w:w w:val="100"/>
                <w:kern w:val="0"/>
                <w:position w:val="0"/>
                <w:szCs w:val="21"/>
              </w:rPr>
            </w:pPr>
          </w:p>
        </w:tc>
      </w:tr>
    </w:tbl>
    <w:p>
      <w:pPr>
        <w:keepNext w:val="0"/>
        <w:keepLines w:val="0"/>
        <w:pageBreakBefore w:val="0"/>
        <w:kinsoku/>
        <w:wordWrap/>
        <w:overflowPunct/>
        <w:topLinePunct w:val="0"/>
        <w:autoSpaceDE/>
        <w:bidi w:val="0"/>
        <w:adjustRightInd w:val="0"/>
        <w:snapToGrid w:val="0"/>
        <w:spacing w:beforeAutospacing="0" w:afterAutospacing="0" w:line="240" w:lineRule="auto"/>
        <w:ind w:left="0" w:leftChars="0"/>
        <w:textAlignment w:val="center"/>
        <w:rPr>
          <w:rFonts w:hint="eastAsia" w:ascii="宋体" w:hAnsi="宋体"/>
          <w:spacing w:val="0"/>
          <w:w w:val="100"/>
          <w:kern w:val="0"/>
          <w:position w:val="0"/>
          <w:szCs w:val="21"/>
          <w:lang w:val="en-US" w:eastAsia="zh-CN"/>
        </w:rPr>
      </w:pPr>
    </w:p>
    <w:p>
      <w:pPr>
        <w:keepNext w:val="0"/>
        <w:keepLines w:val="0"/>
        <w:pageBreakBefore w:val="0"/>
        <w:kinsoku/>
        <w:wordWrap/>
        <w:overflowPunct/>
        <w:topLinePunct w:val="0"/>
        <w:autoSpaceDE/>
        <w:bidi w:val="0"/>
        <w:adjustRightInd w:val="0"/>
        <w:snapToGrid w:val="0"/>
        <w:spacing w:beforeAutospacing="0" w:afterAutospacing="0" w:line="240" w:lineRule="auto"/>
        <w:ind w:left="0" w:leftChars="0"/>
        <w:textAlignment w:val="center"/>
        <w:rPr>
          <w:rFonts w:hint="eastAsia" w:ascii="宋体" w:hAnsi="宋体"/>
          <w:spacing w:val="0"/>
          <w:w w:val="100"/>
          <w:kern w:val="0"/>
          <w:position w:val="0"/>
          <w:szCs w:val="21"/>
          <w:lang w:val="en-US" w:eastAsia="zh-CN"/>
        </w:rPr>
      </w:pPr>
    </w:p>
    <w:p>
      <w:pPr>
        <w:keepNext w:val="0"/>
        <w:keepLines w:val="0"/>
        <w:pageBreakBefore w:val="0"/>
        <w:kinsoku/>
        <w:wordWrap/>
        <w:overflowPunct/>
        <w:topLinePunct w:val="0"/>
        <w:autoSpaceDE/>
        <w:bidi w:val="0"/>
        <w:adjustRightInd w:val="0"/>
        <w:snapToGrid w:val="0"/>
        <w:spacing w:beforeAutospacing="0" w:afterAutospacing="0" w:line="240" w:lineRule="auto"/>
        <w:ind w:left="0" w:leftChars="0"/>
        <w:textAlignment w:val="center"/>
        <w:rPr>
          <w:rFonts w:hint="eastAsia" w:ascii="宋体" w:hAnsi="宋体"/>
          <w:spacing w:val="0"/>
          <w:w w:val="100"/>
          <w:kern w:val="0"/>
          <w:position w:val="0"/>
          <w:szCs w:val="21"/>
          <w:lang w:val="en-US" w:eastAsia="zh-CN"/>
        </w:rPr>
      </w:pP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leftChars="0"/>
        <w:textAlignment w:val="center"/>
        <w:rPr>
          <w:rFonts w:hint="eastAsia" w:ascii="宋体" w:hAnsi="宋体"/>
          <w:color w:val="000000"/>
          <w:spacing w:val="0"/>
          <w:w w:val="100"/>
          <w:kern w:val="0"/>
          <w:position w:val="0"/>
          <w:szCs w:val="21"/>
        </w:rPr>
      </w:pPr>
      <w:r>
        <w:rPr>
          <w:rFonts w:hint="eastAsia" w:ascii="宋体" w:hAnsi="宋体"/>
          <w:spacing w:val="0"/>
          <w:w w:val="100"/>
          <w:kern w:val="0"/>
          <w:position w:val="0"/>
          <w:szCs w:val="21"/>
          <w:lang w:val="en-US" w:eastAsia="zh-CN"/>
        </w:rPr>
        <w:t>2.</w:t>
      </w:r>
      <w:r>
        <w:rPr>
          <w:rFonts w:hint="eastAsia" w:ascii="宋体" w:hAnsi="宋体" w:cs="宋体"/>
          <w:color w:val="000000"/>
          <w:spacing w:val="0"/>
          <w:w w:val="100"/>
          <w:kern w:val="0"/>
          <w:position w:val="0"/>
          <w:szCs w:val="21"/>
        </w:rPr>
        <w:t>下面各句中标点符号使用</w:t>
      </w:r>
      <w:r>
        <w:rPr>
          <w:rFonts w:hint="eastAsia" w:ascii="宋体" w:hAnsi="宋体" w:cs="宋体"/>
          <w:color w:val="000000"/>
          <w:spacing w:val="0"/>
          <w:w w:val="100"/>
          <w:kern w:val="0"/>
          <w:position w:val="0"/>
          <w:szCs w:val="21"/>
          <w:em w:val="dot"/>
        </w:rPr>
        <w:t>有错误</w:t>
      </w:r>
      <w:r>
        <w:rPr>
          <w:rFonts w:hint="eastAsia" w:ascii="宋体" w:hAnsi="宋体" w:cs="宋体"/>
          <w:color w:val="000000"/>
          <w:spacing w:val="0"/>
          <w:w w:val="100"/>
          <w:kern w:val="0"/>
          <w:position w:val="0"/>
          <w:szCs w:val="21"/>
        </w:rPr>
        <w:t>的一项是（</w:t>
      </w:r>
      <w:r>
        <w:rPr>
          <w:rFonts w:hint="eastAsia" w:ascii="宋体" w:hAnsi="宋体" w:cs="宋体"/>
          <w:color w:val="000000"/>
          <w:spacing w:val="0"/>
          <w:w w:val="100"/>
          <w:kern w:val="0"/>
          <w:position w:val="0"/>
          <w:szCs w:val="21"/>
          <w:lang w:val="en-US" w:eastAsia="zh-CN"/>
        </w:rPr>
        <w:t>2</w:t>
      </w:r>
      <w:r>
        <w:rPr>
          <w:rFonts w:hint="eastAsia" w:ascii="宋体" w:hAnsi="宋体" w:cs="宋体"/>
          <w:color w:val="000000"/>
          <w:spacing w:val="0"/>
          <w:w w:val="100"/>
          <w:kern w:val="0"/>
          <w:position w:val="0"/>
          <w:szCs w:val="21"/>
        </w:rPr>
        <w:t xml:space="preserve">分）  （  </w:t>
      </w:r>
      <w:r>
        <w:rPr>
          <w:rFonts w:hint="eastAsia" w:ascii="宋体" w:hAnsi="宋体"/>
          <w:spacing w:val="0"/>
          <w:w w:val="100"/>
          <w:kern w:val="0"/>
          <w:position w:val="0"/>
          <w:szCs w:val="21"/>
        </w:rPr>
        <w:t xml:space="preserve">  </w:t>
      </w:r>
      <w:r>
        <w:rPr>
          <w:rFonts w:hint="eastAsia" w:ascii="宋体" w:hAnsi="宋体" w:cs="宋体"/>
          <w:color w:val="000000"/>
          <w:spacing w:val="0"/>
          <w:w w:val="100"/>
          <w:kern w:val="0"/>
          <w:position w:val="0"/>
          <w:szCs w:val="21"/>
        </w:rPr>
        <w:t xml:space="preserve">  ）</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leftChars="0" w:right="0" w:rightChars="0"/>
        <w:textAlignment w:val="center"/>
        <w:rPr>
          <w:rFonts w:hint="eastAsia"/>
          <w:spacing w:val="0"/>
          <w:w w:val="100"/>
          <w:kern w:val="0"/>
          <w:position w:val="0"/>
          <w:sz w:val="21"/>
          <w:szCs w:val="21"/>
        </w:rPr>
      </w:pPr>
      <w:r>
        <w:rPr>
          <w:rFonts w:hint="eastAsia"/>
          <w:spacing w:val="0"/>
          <w:w w:val="100"/>
          <w:kern w:val="0"/>
          <w:position w:val="0"/>
          <w:sz w:val="21"/>
          <w:szCs w:val="21"/>
          <w:lang w:val="en-US" w:eastAsia="zh-CN"/>
        </w:rPr>
        <w:t>A</w:t>
      </w:r>
      <w:r>
        <w:rPr>
          <w:rFonts w:hint="eastAsia"/>
          <w:spacing w:val="0"/>
          <w:w w:val="100"/>
          <w:kern w:val="0"/>
          <w:position w:val="0"/>
          <w:sz w:val="21"/>
          <w:szCs w:val="21"/>
        </w:rPr>
        <w:t xml:space="preserve">. </w:t>
      </w:r>
      <w:r>
        <w:rPr>
          <w:rFonts w:hint="eastAsia"/>
          <w:spacing w:val="0"/>
          <w:w w:val="100"/>
          <w:kern w:val="0"/>
          <w:position w:val="0"/>
          <w:sz w:val="21"/>
          <w:szCs w:val="21"/>
          <w:lang w:val="zh-CN"/>
        </w:rPr>
        <w:t>科比追悼会上，碧昂丝演唱了科比生前最爱的歌《</w:t>
      </w:r>
      <w:r>
        <w:rPr>
          <w:rFonts w:hint="eastAsia"/>
          <w:spacing w:val="0"/>
          <w:w w:val="100"/>
          <w:kern w:val="0"/>
          <w:position w:val="0"/>
          <w:sz w:val="21"/>
          <w:szCs w:val="21"/>
        </w:rPr>
        <w:t>XO</w:t>
      </w:r>
      <w:r>
        <w:rPr>
          <w:rFonts w:hint="eastAsia"/>
          <w:spacing w:val="0"/>
          <w:w w:val="100"/>
          <w:kern w:val="0"/>
          <w:position w:val="0"/>
          <w:sz w:val="21"/>
          <w:szCs w:val="21"/>
          <w:lang w:val="zh-CN"/>
        </w:rPr>
        <w:t>》以及《</w:t>
      </w:r>
      <w:r>
        <w:rPr>
          <w:rFonts w:hint="eastAsia"/>
          <w:spacing w:val="0"/>
          <w:w w:val="100"/>
          <w:kern w:val="0"/>
          <w:position w:val="0"/>
          <w:sz w:val="21"/>
          <w:szCs w:val="21"/>
        </w:rPr>
        <w:t>Halo</w:t>
      </w:r>
      <w:r>
        <w:rPr>
          <w:rFonts w:hint="eastAsia"/>
          <w:spacing w:val="0"/>
          <w:w w:val="100"/>
          <w:kern w:val="0"/>
          <w:position w:val="0"/>
          <w:sz w:val="21"/>
          <w:szCs w:val="21"/>
          <w:lang w:val="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leftChars="0" w:right="0" w:rightChars="0"/>
        <w:textAlignment w:val="center"/>
        <w:rPr>
          <w:rFonts w:hint="default"/>
          <w:spacing w:val="0"/>
          <w:w w:val="100"/>
          <w:kern w:val="0"/>
          <w:position w:val="0"/>
          <w:sz w:val="21"/>
          <w:szCs w:val="21"/>
          <w:lang w:val="en-US" w:eastAsia="zh-CN"/>
        </w:rPr>
      </w:pPr>
      <w:r>
        <w:rPr>
          <w:rFonts w:hint="eastAsia" w:ascii="宋体" w:hAnsi="宋体"/>
          <w:spacing w:val="0"/>
          <w:w w:val="100"/>
          <w:kern w:val="0"/>
          <w:position w:val="0"/>
          <w:szCs w:val="21"/>
          <w:lang w:val="en-US" w:eastAsia="zh-CN"/>
        </w:rPr>
        <w:t>B</w:t>
      </w:r>
      <w:r>
        <w:rPr>
          <w:rFonts w:ascii="宋体" w:hAnsi="宋体"/>
          <w:spacing w:val="0"/>
          <w:w w:val="100"/>
          <w:kern w:val="0"/>
          <w:position w:val="0"/>
          <w:szCs w:val="21"/>
        </w:rPr>
        <w:t>.</w:t>
      </w:r>
      <w:r>
        <w:rPr>
          <w:rFonts w:hint="eastAsia"/>
          <w:spacing w:val="0"/>
          <w:w w:val="100"/>
          <w:kern w:val="0"/>
          <w:position w:val="0"/>
          <w:sz w:val="21"/>
          <w:szCs w:val="21"/>
          <w:lang w:val="en-US" w:eastAsia="zh-CN"/>
        </w:rPr>
        <w:t>这</w:t>
      </w:r>
      <w:r>
        <w:rPr>
          <w:rFonts w:hint="eastAsia"/>
          <w:spacing w:val="0"/>
          <w:w w:val="100"/>
          <w:kern w:val="0"/>
          <w:position w:val="0"/>
          <w:sz w:val="21"/>
          <w:szCs w:val="21"/>
        </w:rPr>
        <w:t>个小姑娘看上去只有十二三岁。</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leftChars="0" w:right="0" w:rightChars="0"/>
        <w:textAlignment w:val="center"/>
        <w:rPr>
          <w:rFonts w:hint="eastAsia"/>
          <w:spacing w:val="0"/>
          <w:w w:val="100"/>
          <w:kern w:val="0"/>
          <w:position w:val="0"/>
          <w:sz w:val="21"/>
          <w:szCs w:val="21"/>
        </w:rPr>
      </w:pPr>
      <w:r>
        <w:rPr>
          <w:rFonts w:hint="eastAsia"/>
          <w:spacing w:val="0"/>
          <w:w w:val="100"/>
          <w:kern w:val="0"/>
          <w:position w:val="0"/>
          <w:sz w:val="21"/>
          <w:szCs w:val="21"/>
          <w:lang w:val="en-US" w:eastAsia="zh-CN"/>
        </w:rPr>
        <w:t>C.</w:t>
      </w:r>
      <w:r>
        <w:rPr>
          <w:rFonts w:hint="eastAsia"/>
          <w:spacing w:val="0"/>
          <w:w w:val="100"/>
          <w:kern w:val="0"/>
          <w:position w:val="0"/>
          <w:sz w:val="21"/>
          <w:szCs w:val="21"/>
        </w:rPr>
        <w:t>让我们看看作者是怎样展开故事和塑造形象的？</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leftChars="0" w:right="0" w:rightChars="0"/>
        <w:textAlignment w:val="center"/>
        <w:rPr>
          <w:rFonts w:hint="eastAsia"/>
          <w:spacing w:val="0"/>
          <w:w w:val="100"/>
          <w:kern w:val="0"/>
          <w:position w:val="0"/>
          <w:sz w:val="21"/>
          <w:szCs w:val="21"/>
          <w:lang w:val="en-US" w:eastAsia="zh-CN"/>
        </w:rPr>
      </w:pPr>
      <w:r>
        <w:rPr>
          <w:rFonts w:hint="eastAsia" w:hAnsi="宋体"/>
          <w:spacing w:val="0"/>
          <w:w w:val="100"/>
          <w:kern w:val="0"/>
          <w:position w:val="0"/>
          <w:lang w:val="en-US" w:eastAsia="zh-CN"/>
        </w:rPr>
        <w:t>D．</w:t>
      </w:r>
      <w:r>
        <w:rPr>
          <w:rFonts w:hint="eastAsia"/>
          <w:spacing w:val="0"/>
          <w:w w:val="100"/>
          <w:kern w:val="0"/>
          <w:position w:val="0"/>
          <w:sz w:val="21"/>
          <w:szCs w:val="21"/>
          <w:lang w:val="en-US" w:eastAsia="zh-CN"/>
        </w:rPr>
        <w:t>“最重要的是，”他说道，“我们心中要有对弱者的同情与爱心。”</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leftChars="0"/>
        <w:textAlignment w:val="center"/>
        <w:rPr>
          <w:rFonts w:ascii="宋体" w:hAnsi="宋体"/>
          <w:spacing w:val="0"/>
          <w:w w:val="100"/>
          <w:kern w:val="0"/>
          <w:position w:val="0"/>
          <w:szCs w:val="21"/>
        </w:rPr>
      </w:pPr>
      <w:r>
        <w:rPr>
          <w:rFonts w:hint="eastAsia" w:ascii="宋体" w:hAnsi="宋体"/>
          <w:spacing w:val="0"/>
          <w:w w:val="100"/>
          <w:kern w:val="0"/>
          <w:position w:val="0"/>
          <w:szCs w:val="21"/>
          <w:lang w:val="en-US" w:eastAsia="zh-CN"/>
        </w:rPr>
        <w:t>3.</w:t>
      </w:r>
      <w:r>
        <w:rPr>
          <w:rFonts w:hint="eastAsia" w:ascii="宋体" w:hAnsi="宋体"/>
          <w:spacing w:val="0"/>
          <w:w w:val="100"/>
          <w:kern w:val="0"/>
          <w:position w:val="0"/>
          <w:szCs w:val="21"/>
        </w:rPr>
        <w:t>下列句子中加点成语使用</w:t>
      </w:r>
      <w:r>
        <w:rPr>
          <w:rFonts w:hint="eastAsia" w:ascii="宋体" w:hAnsi="宋体" w:eastAsia="宋体" w:cs="宋体"/>
          <w:color w:val="000000"/>
          <w:spacing w:val="0"/>
          <w:w w:val="100"/>
          <w:kern w:val="0"/>
          <w:position w:val="0"/>
          <w:szCs w:val="21"/>
          <w:em w:val="dot"/>
        </w:rPr>
        <w:t>不恰当</w:t>
      </w:r>
      <w:r>
        <w:rPr>
          <w:rFonts w:hint="eastAsia" w:ascii="宋体" w:hAnsi="宋体"/>
          <w:spacing w:val="0"/>
          <w:w w:val="100"/>
          <w:kern w:val="0"/>
          <w:position w:val="0"/>
          <w:szCs w:val="21"/>
        </w:rPr>
        <w:t>的一项是（2分）              （       ）</w:t>
      </w:r>
    </w:p>
    <w:p>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right="0" w:rightChars="0"/>
        <w:textAlignment w:val="center"/>
        <w:rPr>
          <w:rFonts w:hAnsi="宋体" w:cs="宋体"/>
          <w:spacing w:val="0"/>
          <w:w w:val="100"/>
          <w:kern w:val="0"/>
          <w:position w:val="0"/>
        </w:rPr>
      </w:pPr>
      <w:r>
        <w:rPr>
          <w:rFonts w:hint="eastAsia" w:hAnsi="宋体" w:cs="宋体"/>
          <w:spacing w:val="0"/>
          <w:w w:val="100"/>
          <w:kern w:val="0"/>
          <w:position w:val="0"/>
          <w:szCs w:val="21"/>
          <w:lang w:val="en-US" w:eastAsia="zh-CN"/>
        </w:rPr>
        <w:t>A.</w:t>
      </w:r>
      <w:r>
        <w:rPr>
          <w:rFonts w:hint="eastAsia" w:ascii="宋体" w:hAnsi="宋体" w:cs="宋体"/>
          <w:spacing w:val="0"/>
          <w:w w:val="100"/>
          <w:kern w:val="0"/>
          <w:position w:val="0"/>
          <w:szCs w:val="21"/>
        </w:rPr>
        <w:t>2019年女排世界杯，中国队的姑娘们配合得</w:t>
      </w:r>
      <w:r>
        <w:rPr>
          <w:rFonts w:hint="eastAsia" w:ascii="宋体" w:hAnsi="宋体" w:cs="宋体"/>
          <w:spacing w:val="0"/>
          <w:w w:val="100"/>
          <w:kern w:val="0"/>
          <w:position w:val="0"/>
          <w:szCs w:val="21"/>
          <w:em w:val="dot"/>
        </w:rPr>
        <w:t>天衣无缝</w:t>
      </w:r>
      <w:r>
        <w:rPr>
          <w:rFonts w:hint="eastAsia" w:ascii="宋体" w:hAnsi="宋体" w:cs="宋体"/>
          <w:spacing w:val="0"/>
          <w:w w:val="100"/>
          <w:kern w:val="0"/>
          <w:position w:val="0"/>
          <w:szCs w:val="21"/>
        </w:rPr>
        <w:t>，以11连胜的佳绩成功卫冕。</w:t>
      </w:r>
    </w:p>
    <w:p>
      <w:pPr>
        <w:keepNext w:val="0"/>
        <w:keepLines w:val="0"/>
        <w:pageBreakBefore w:val="0"/>
        <w:widowControl w:val="0"/>
        <w:kinsoku/>
        <w:wordWrap/>
        <w:overflowPunct/>
        <w:topLinePunct w:val="0"/>
        <w:autoSpaceDE/>
        <w:autoSpaceDN/>
        <w:bidi w:val="0"/>
        <w:spacing w:beforeAutospacing="0" w:afterAutospacing="0" w:line="240" w:lineRule="auto"/>
        <w:textAlignment w:val="center"/>
        <w:rPr>
          <w:rFonts w:hAnsi="宋体" w:cs="宋体"/>
          <w:spacing w:val="0"/>
          <w:w w:val="100"/>
          <w:kern w:val="0"/>
          <w:position w:val="0"/>
        </w:rPr>
      </w:pPr>
      <w:r>
        <w:rPr>
          <w:rFonts w:hint="eastAsia" w:ascii="宋体" w:hAnsi="宋体"/>
          <w:spacing w:val="0"/>
          <w:w w:val="100"/>
          <w:kern w:val="0"/>
          <w:position w:val="0"/>
          <w:szCs w:val="21"/>
          <w:lang w:val="en-US" w:eastAsia="zh-CN"/>
        </w:rPr>
        <w:t>B</w:t>
      </w:r>
      <w:r>
        <w:rPr>
          <w:rFonts w:ascii="宋体" w:hAnsi="宋体"/>
          <w:spacing w:val="0"/>
          <w:w w:val="100"/>
          <w:kern w:val="0"/>
          <w:position w:val="0"/>
          <w:szCs w:val="21"/>
        </w:rPr>
        <w:t>.</w:t>
      </w:r>
      <w:r>
        <w:rPr>
          <w:rFonts w:hint="eastAsia" w:ascii="宋体" w:hAnsi="宋体" w:cs="宋体"/>
          <w:spacing w:val="0"/>
          <w:w w:val="100"/>
          <w:kern w:val="0"/>
          <w:position w:val="0"/>
          <w:szCs w:val="21"/>
        </w:rPr>
        <w:t>各式各样的诈骗正以</w:t>
      </w:r>
      <w:r>
        <w:rPr>
          <w:rFonts w:hint="eastAsia" w:ascii="宋体" w:hAnsi="宋体"/>
          <w:spacing w:val="0"/>
          <w:w w:val="100"/>
          <w:kern w:val="0"/>
          <w:position w:val="0"/>
          <w:szCs w:val="21"/>
          <w:em w:val="dot"/>
        </w:rPr>
        <w:t>锐不可当</w:t>
      </w:r>
      <w:r>
        <w:rPr>
          <w:rFonts w:hint="eastAsia" w:ascii="宋体" w:hAnsi="宋体" w:cs="宋体"/>
          <w:spacing w:val="0"/>
          <w:w w:val="100"/>
          <w:kern w:val="0"/>
          <w:position w:val="0"/>
          <w:szCs w:val="21"/>
        </w:rPr>
        <w:t>之势渗透进我们的生活。</w:t>
      </w:r>
    </w:p>
    <w:p>
      <w:pPr>
        <w:pStyle w:val="4"/>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right="0" w:rightChars="0"/>
        <w:textAlignment w:val="center"/>
        <w:rPr>
          <w:rFonts w:hint="eastAsia" w:ascii="微软雅黑" w:hAnsi="微软雅黑" w:eastAsia="微软雅黑"/>
          <w:color w:val="000000"/>
          <w:spacing w:val="0"/>
          <w:w w:val="100"/>
          <w:kern w:val="0"/>
          <w:position w:val="0"/>
          <w:sz w:val="21"/>
          <w:szCs w:val="21"/>
          <w:lang w:val="en-US" w:eastAsia="zh-CN"/>
        </w:rPr>
      </w:pPr>
      <w:r>
        <w:rPr>
          <w:rFonts w:hAnsi="宋体" w:cs="宋体"/>
          <w:spacing w:val="0"/>
          <w:w w:val="100"/>
          <w:kern w:val="0"/>
          <w:position w:val="0"/>
        </w:rPr>
        <w:t>C</w:t>
      </w:r>
      <w:r>
        <w:rPr>
          <w:rFonts w:hint="eastAsia" w:hAnsi="宋体" w:cs="宋体"/>
          <w:spacing w:val="0"/>
          <w:w w:val="100"/>
          <w:kern w:val="0"/>
          <w:position w:val="0"/>
        </w:rPr>
        <w:t>.</w:t>
      </w:r>
      <w:r>
        <w:rPr>
          <w:rFonts w:hint="eastAsia" w:hAnsi="宋体" w:cs="宋体"/>
          <w:spacing w:val="0"/>
          <w:w w:val="100"/>
          <w:kern w:val="0"/>
          <w:position w:val="0"/>
          <w:lang w:val="en-US" w:eastAsia="zh-CN"/>
        </w:rPr>
        <w:t>毛乌素沙漠</w:t>
      </w:r>
      <w:r>
        <w:rPr>
          <w:rFonts w:hint="eastAsia" w:hAnsi="宋体" w:cs="宋体"/>
          <w:spacing w:val="0"/>
          <w:w w:val="100"/>
          <w:kern w:val="0"/>
          <w:position w:val="0"/>
        </w:rPr>
        <w:t>原是</w:t>
      </w:r>
      <w:r>
        <w:rPr>
          <w:rFonts w:hint="eastAsia" w:hAnsi="宋体"/>
          <w:spacing w:val="0"/>
          <w:w w:val="100"/>
          <w:kern w:val="0"/>
          <w:position w:val="0"/>
          <w:em w:val="dot"/>
        </w:rPr>
        <w:t>不毛之地</w:t>
      </w:r>
      <w:r>
        <w:rPr>
          <w:rFonts w:hint="eastAsia" w:hAnsi="宋体" w:cs="宋体"/>
          <w:spacing w:val="0"/>
          <w:w w:val="100"/>
          <w:kern w:val="0"/>
          <w:position w:val="0"/>
        </w:rPr>
        <w:t>，现已一片葱茏，俨然成为绿洲。</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leftChars="0"/>
        <w:textAlignment w:val="center"/>
        <w:rPr>
          <w:rFonts w:hint="eastAsia" w:ascii="微软雅黑" w:hAnsi="微软雅黑" w:eastAsia="微软雅黑"/>
          <w:color w:val="000000"/>
          <w:spacing w:val="0"/>
          <w:w w:val="100"/>
          <w:kern w:val="0"/>
          <w:position w:val="0"/>
          <w:sz w:val="21"/>
          <w:szCs w:val="21"/>
          <w:lang w:val="en-US" w:eastAsia="zh-CN"/>
        </w:rPr>
      </w:pPr>
      <w:r>
        <w:rPr>
          <w:rFonts w:hAnsi="宋体"/>
          <w:spacing w:val="0"/>
          <w:w w:val="100"/>
          <w:kern w:val="0"/>
          <w:position w:val="0"/>
        </w:rPr>
        <w:t>D</w:t>
      </w:r>
      <w:r>
        <w:rPr>
          <w:rFonts w:hint="eastAsia" w:hAnsi="宋体"/>
          <w:spacing w:val="0"/>
          <w:w w:val="100"/>
          <w:kern w:val="0"/>
          <w:position w:val="0"/>
          <w:lang w:eastAsia="zh-CN"/>
        </w:rPr>
        <w:t>.</w:t>
      </w:r>
      <w:r>
        <w:rPr>
          <w:rFonts w:hint="eastAsia" w:hAnsi="宋体"/>
          <w:spacing w:val="0"/>
          <w:w w:val="100"/>
          <w:kern w:val="0"/>
          <w:position w:val="0"/>
        </w:rPr>
        <w:t>奋战在抗击肺炎疫情一线的医务工作者们，用</w:t>
      </w:r>
      <w:r>
        <w:rPr>
          <w:rFonts w:hint="eastAsia" w:hAnsi="宋体"/>
          <w:spacing w:val="0"/>
          <w:w w:val="100"/>
          <w:kern w:val="0"/>
          <w:position w:val="0"/>
          <w:szCs w:val="21"/>
          <w:em w:val="dot"/>
        </w:rPr>
        <w:t>精益求精</w:t>
      </w:r>
      <w:r>
        <w:rPr>
          <w:rFonts w:hint="eastAsia" w:hAnsi="宋体"/>
          <w:spacing w:val="0"/>
          <w:w w:val="100"/>
          <w:kern w:val="0"/>
          <w:position w:val="0"/>
        </w:rPr>
        <w:t>的职业品质，彰显着“工匠精神”。</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leftChars="0" w:right="0" w:rightChars="0"/>
        <w:textAlignment w:val="center"/>
        <w:rPr>
          <w:rFonts w:hint="default" w:ascii="微软雅黑" w:hAnsi="微软雅黑" w:eastAsia="微软雅黑"/>
          <w:color w:val="000000"/>
          <w:spacing w:val="0"/>
          <w:w w:val="100"/>
          <w:kern w:val="0"/>
          <w:position w:val="0"/>
          <w:sz w:val="21"/>
          <w:szCs w:val="21"/>
          <w:lang w:val="en-US" w:eastAsia="zh-CN"/>
        </w:rPr>
      </w:pPr>
      <w:r>
        <w:rPr>
          <w:rFonts w:hint="eastAsia" w:ascii="微软雅黑" w:hAnsi="微软雅黑" w:eastAsia="微软雅黑"/>
          <w:color w:val="000000"/>
          <w:spacing w:val="0"/>
          <w:w w:val="100"/>
          <w:kern w:val="0"/>
          <w:position w:val="0"/>
          <w:sz w:val="21"/>
          <w:szCs w:val="21"/>
          <w:lang w:val="en-US" w:eastAsia="zh-CN"/>
        </w:rPr>
        <w:t>4.</w:t>
      </w:r>
      <w:r>
        <w:rPr>
          <w:rFonts w:hint="eastAsia"/>
          <w:spacing w:val="0"/>
          <w:w w:val="100"/>
          <w:kern w:val="0"/>
          <w:position w:val="0"/>
          <w:sz w:val="21"/>
          <w:szCs w:val="21"/>
        </w:rPr>
        <w:t>下列表述</w:t>
      </w:r>
      <w:r>
        <w:rPr>
          <w:rFonts w:hint="eastAsia" w:hAnsi="宋体" w:eastAsia="宋体" w:cs="Times New Roman"/>
          <w:spacing w:val="0"/>
          <w:w w:val="100"/>
          <w:kern w:val="0"/>
          <w:position w:val="0"/>
          <w:szCs w:val="21"/>
          <w:em w:val="dot"/>
          <w:lang w:eastAsia="zh-CN"/>
        </w:rPr>
        <w:t>不</w:t>
      </w:r>
      <w:r>
        <w:rPr>
          <w:rFonts w:hint="eastAsia" w:hAnsi="宋体" w:eastAsia="宋体" w:cs="Times New Roman"/>
          <w:spacing w:val="0"/>
          <w:w w:val="100"/>
          <w:kern w:val="0"/>
          <w:position w:val="0"/>
          <w:szCs w:val="21"/>
          <w:em w:val="dot"/>
        </w:rPr>
        <w:t>正确</w:t>
      </w:r>
      <w:r>
        <w:rPr>
          <w:rFonts w:hint="eastAsia"/>
          <w:spacing w:val="0"/>
          <w:w w:val="100"/>
          <w:kern w:val="0"/>
          <w:position w:val="0"/>
          <w:sz w:val="21"/>
          <w:szCs w:val="21"/>
        </w:rPr>
        <w:t>的一项是</w:t>
      </w:r>
      <w:r>
        <w:rPr>
          <w:rFonts w:hint="eastAsia"/>
          <w:spacing w:val="0"/>
          <w:w w:val="100"/>
          <w:kern w:val="0"/>
          <w:position w:val="0"/>
          <w:sz w:val="21"/>
          <w:szCs w:val="21"/>
          <w:lang w:val="en-US" w:eastAsia="zh-CN"/>
        </w:rPr>
        <w:t xml:space="preserve"> </w:t>
      </w:r>
      <w:r>
        <w:rPr>
          <w:rFonts w:hint="eastAsia"/>
          <w:spacing w:val="0"/>
          <w:w w:val="100"/>
          <w:kern w:val="0"/>
          <w:position w:val="0"/>
          <w:sz w:val="21"/>
          <w:szCs w:val="21"/>
        </w:rPr>
        <w:t>（</w:t>
      </w:r>
      <w:r>
        <w:rPr>
          <w:spacing w:val="0"/>
          <w:w w:val="100"/>
          <w:kern w:val="0"/>
          <w:position w:val="0"/>
          <w:sz w:val="21"/>
          <w:szCs w:val="21"/>
        </w:rPr>
        <w:t>2</w:t>
      </w:r>
      <w:r>
        <w:rPr>
          <w:rFonts w:hint="eastAsia"/>
          <w:spacing w:val="0"/>
          <w:w w:val="100"/>
          <w:kern w:val="0"/>
          <w:position w:val="0"/>
          <w:sz w:val="21"/>
          <w:szCs w:val="21"/>
        </w:rPr>
        <w:t>分）</w:t>
      </w:r>
      <w:r>
        <w:rPr>
          <w:rFonts w:hint="eastAsia"/>
          <w:spacing w:val="0"/>
          <w:w w:val="100"/>
          <w:kern w:val="0"/>
          <w:position w:val="0"/>
          <w:sz w:val="21"/>
          <w:szCs w:val="21"/>
          <w:lang w:val="en-US" w:eastAsia="zh-CN"/>
        </w:rPr>
        <w:t xml:space="preserve">         </w:t>
      </w:r>
      <w:r>
        <w:rPr>
          <w:rFonts w:hint="eastAsia"/>
          <w:spacing w:val="0"/>
          <w:w w:val="100"/>
          <w:kern w:val="0"/>
          <w:position w:val="0"/>
          <w:sz w:val="21"/>
          <w:szCs w:val="21"/>
        </w:rPr>
        <w:t>（</w:t>
      </w:r>
      <w:r>
        <w:rPr>
          <w:spacing w:val="0"/>
          <w:w w:val="100"/>
          <w:kern w:val="0"/>
          <w:position w:val="0"/>
          <w:sz w:val="21"/>
          <w:szCs w:val="21"/>
        </w:rPr>
        <w:t xml:space="preserve">  </w:t>
      </w:r>
      <w:r>
        <w:rPr>
          <w:rFonts w:hint="eastAsia"/>
          <w:spacing w:val="0"/>
          <w:w w:val="100"/>
          <w:kern w:val="0"/>
          <w:position w:val="0"/>
          <w:sz w:val="21"/>
          <w:szCs w:val="21"/>
          <w:lang w:val="en-US" w:eastAsia="zh-CN"/>
        </w:rPr>
        <w:t xml:space="preserve">  </w:t>
      </w:r>
      <w:r>
        <w:rPr>
          <w:spacing w:val="0"/>
          <w:w w:val="100"/>
          <w:kern w:val="0"/>
          <w:position w:val="0"/>
          <w:sz w:val="21"/>
          <w:szCs w:val="21"/>
        </w:rPr>
        <w:t xml:space="preserve"> </w:t>
      </w:r>
      <w:r>
        <w:rPr>
          <w:rFonts w:hint="eastAsia"/>
          <w:spacing w:val="0"/>
          <w:w w:val="100"/>
          <w:kern w:val="0"/>
          <w:position w:val="0"/>
          <w:sz w:val="21"/>
          <w:szCs w:val="21"/>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240" w:lineRule="auto"/>
        <w:ind w:right="0" w:rightChars="0"/>
        <w:textAlignment w:val="center"/>
        <w:rPr>
          <w:rFonts w:hint="eastAsia" w:ascii="Times New Roman" w:hAnsi="宋体" w:eastAsia="宋体"/>
          <w:spacing w:val="0"/>
          <w:w w:val="100"/>
          <w:kern w:val="0"/>
          <w:position w:val="0"/>
          <w:sz w:val="21"/>
          <w:szCs w:val="21"/>
          <w:lang w:eastAsia="zh-CN"/>
        </w:rPr>
      </w:pPr>
      <w:r>
        <w:rPr>
          <w:rFonts w:hint="eastAsia"/>
          <w:spacing w:val="0"/>
          <w:w w:val="100"/>
          <w:kern w:val="0"/>
          <w:position w:val="0"/>
          <w:sz w:val="21"/>
          <w:szCs w:val="21"/>
          <w:lang w:val="en-US" w:eastAsia="zh-CN"/>
        </w:rPr>
        <w:t>A.</w:t>
      </w:r>
      <w:r>
        <w:rPr>
          <w:rFonts w:hint="eastAsia" w:ascii="宋体" w:hAnsi="宋体" w:cs="宋体"/>
          <w:spacing w:val="0"/>
          <w:w w:val="100"/>
          <w:kern w:val="0"/>
          <w:position w:val="0"/>
          <w:sz w:val="21"/>
          <w:szCs w:val="21"/>
          <w:lang w:eastAsia="zh-CN"/>
        </w:rPr>
        <w:t>全场的目光和掌声都集中到主席台前的旗杆上。（解析：本句是病句，属于主谓搭配不当。）</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240" w:lineRule="auto"/>
        <w:ind w:right="0" w:rightChars="0"/>
        <w:textAlignment w:val="center"/>
        <w:rPr>
          <w:rFonts w:hint="eastAsia" w:ascii="Times New Roman" w:hAnsi="宋体"/>
          <w:spacing w:val="0"/>
          <w:w w:val="100"/>
          <w:kern w:val="0"/>
          <w:position w:val="0"/>
          <w:sz w:val="21"/>
          <w:szCs w:val="21"/>
        </w:rPr>
      </w:pPr>
      <w:r>
        <w:rPr>
          <w:rFonts w:hint="eastAsia" w:ascii="宋体" w:hAnsi="宋体"/>
          <w:spacing w:val="0"/>
          <w:w w:val="100"/>
          <w:kern w:val="0"/>
          <w:position w:val="0"/>
          <w:szCs w:val="21"/>
          <w:lang w:val="en-US" w:eastAsia="zh-CN"/>
        </w:rPr>
        <w:t>B.</w:t>
      </w:r>
      <w:r>
        <w:rPr>
          <w:rFonts w:hint="eastAsia" w:ascii="Times New Roman" w:hAnsi="宋体"/>
          <w:spacing w:val="0"/>
          <w:w w:val="100"/>
          <w:kern w:val="0"/>
          <w:position w:val="0"/>
          <w:sz w:val="21"/>
          <w:szCs w:val="21"/>
          <w:lang w:eastAsia="zh-CN"/>
        </w:rPr>
        <w:t>他给我拣定了靠车门的一张椅子。（解析：该句主干是“他拣椅子”</w:t>
      </w:r>
      <w:r>
        <w:rPr>
          <w:rFonts w:hint="eastAsia" w:ascii="Times New Roman" w:hAnsi="宋体"/>
          <w:spacing w:val="0"/>
          <w:w w:val="100"/>
          <w:kern w:val="0"/>
          <w:position w:val="0"/>
          <w:sz w:val="21"/>
          <w:szCs w:val="21"/>
        </w:rPr>
        <w:t>。</w:t>
      </w:r>
      <w:r>
        <w:rPr>
          <w:rFonts w:hint="eastAsia" w:ascii="Times New Roman" w:hAnsi="宋体"/>
          <w:spacing w:val="0"/>
          <w:w w:val="100"/>
          <w:kern w:val="0"/>
          <w:position w:val="0"/>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240" w:lineRule="auto"/>
        <w:ind w:right="0" w:rightChars="0"/>
        <w:textAlignment w:val="center"/>
        <w:rPr>
          <w:rFonts w:hint="eastAsia" w:ascii="Times New Roman" w:hAnsi="宋体" w:eastAsia="宋体"/>
          <w:spacing w:val="0"/>
          <w:w w:val="100"/>
          <w:kern w:val="0"/>
          <w:position w:val="0"/>
          <w:sz w:val="21"/>
          <w:szCs w:val="21"/>
          <w:lang w:eastAsia="zh-CN"/>
        </w:rPr>
      </w:pPr>
      <w:r>
        <w:rPr>
          <w:rFonts w:hint="eastAsia" w:ascii="宋体" w:hAnsi="宋体"/>
          <w:spacing w:val="0"/>
          <w:w w:val="100"/>
          <w:kern w:val="0"/>
          <w:position w:val="0"/>
          <w:szCs w:val="21"/>
          <w:lang w:val="en-US" w:eastAsia="zh-CN"/>
        </w:rPr>
        <w:t>C.</w:t>
      </w:r>
      <w:r>
        <w:rPr>
          <w:rFonts w:hint="eastAsia" w:ascii="Times New Roman" w:hAnsi="宋体"/>
          <w:spacing w:val="0"/>
          <w:w w:val="100"/>
          <w:kern w:val="0"/>
          <w:position w:val="0"/>
          <w:sz w:val="21"/>
          <w:szCs w:val="21"/>
        </w:rPr>
        <w:t>“</w:t>
      </w:r>
      <w:r>
        <w:rPr>
          <w:rFonts w:hint="eastAsia" w:ascii="Times New Roman" w:hAnsi="宋体"/>
          <w:spacing w:val="0"/>
          <w:w w:val="100"/>
          <w:kern w:val="0"/>
          <w:position w:val="0"/>
          <w:sz w:val="21"/>
          <w:szCs w:val="21"/>
          <w:lang w:eastAsia="zh-CN"/>
        </w:rPr>
        <w:t>高尚”“纯粹”是褒义词，“令尊”“赐教”是敬辞。</w:t>
      </w:r>
    </w:p>
    <w:p>
      <w:pPr>
        <w:pStyle w:val="2"/>
        <w:wordWrap/>
        <w:spacing w:beforeAutospacing="0" w:afterAutospacing="0" w:line="240" w:lineRule="auto"/>
        <w:ind w:left="0" w:leftChars="0" w:firstLine="0" w:firstLineChars="0"/>
        <w:textAlignment w:val="center"/>
        <w:rPr>
          <w:rFonts w:hint="default" w:ascii="Times New Roman" w:hAnsi="宋体"/>
          <w:spacing w:val="0"/>
          <w:w w:val="100"/>
          <w:kern w:val="0"/>
          <w:position w:val="0"/>
          <w:sz w:val="21"/>
          <w:szCs w:val="21"/>
          <w:lang w:val="en-US" w:eastAsia="zh-CN"/>
        </w:rPr>
      </w:pPr>
      <w:r>
        <w:rPr>
          <w:rFonts w:hint="eastAsia" w:ascii="Calibri" w:hAnsi="Calibri" w:eastAsia="宋体" w:cs="Times New Roman"/>
          <w:spacing w:val="0"/>
          <w:w w:val="100"/>
          <w:kern w:val="0"/>
          <w:position w:val="0"/>
          <w:sz w:val="21"/>
          <w:szCs w:val="21"/>
          <w:lang w:val="en-US" w:eastAsia="zh-CN" w:bidi="ar-SA"/>
        </w:rPr>
        <w:t>D．</w:t>
      </w:r>
      <w:r>
        <w:rPr>
          <w:rFonts w:hint="eastAsia" w:ascii="Times New Roman" w:hAnsi="宋体"/>
          <w:spacing w:val="0"/>
          <w:w w:val="100"/>
          <w:kern w:val="0"/>
          <w:position w:val="0"/>
          <w:sz w:val="21"/>
          <w:szCs w:val="21"/>
          <w:lang w:eastAsia="zh-CN"/>
        </w:rPr>
        <w:t>雄伟壮丽</w:t>
      </w:r>
      <w:r>
        <w:rPr>
          <w:rFonts w:hint="eastAsia" w:ascii="Times New Roman" w:hAnsi="宋体"/>
          <w:spacing w:val="0"/>
          <w:w w:val="100"/>
          <w:kern w:val="0"/>
          <w:position w:val="0"/>
          <w:sz w:val="21"/>
          <w:szCs w:val="21"/>
          <w:lang w:val="en-US" w:eastAsia="zh-CN"/>
        </w:rPr>
        <w:t xml:space="preserve">  不断地流着</w:t>
      </w:r>
      <w:r>
        <w:rPr>
          <w:rFonts w:hint="eastAsia" w:ascii="Times New Roman"/>
          <w:spacing w:val="0"/>
          <w:w w:val="100"/>
          <w:kern w:val="0"/>
          <w:position w:val="0"/>
          <w:sz w:val="21"/>
          <w:szCs w:val="21"/>
          <w:lang w:val="en-US" w:eastAsia="zh-CN"/>
        </w:rPr>
        <w:t xml:space="preserve">  </w:t>
      </w:r>
      <w:r>
        <w:rPr>
          <w:rFonts w:hint="eastAsia" w:ascii="Times New Roman" w:hAnsi="宋体"/>
          <w:spacing w:val="0"/>
          <w:w w:val="100"/>
          <w:kern w:val="0"/>
          <w:position w:val="0"/>
          <w:sz w:val="21"/>
          <w:szCs w:val="21"/>
          <w:lang w:val="en-US" w:eastAsia="zh-CN"/>
        </w:rPr>
        <w:t>太阳升  它的声音 （</w:t>
      </w:r>
      <w:r>
        <w:rPr>
          <w:rFonts w:hint="eastAsia"/>
          <w:spacing w:val="0"/>
          <w:w w:val="100"/>
          <w:kern w:val="0"/>
          <w:position w:val="0"/>
          <w:lang w:val="en-US" w:eastAsia="zh-CN"/>
        </w:rPr>
        <w:t>解析：这四个短语结构各不相同。</w:t>
      </w:r>
      <w:r>
        <w:rPr>
          <w:rFonts w:hint="eastAsia" w:ascii="Times New Roman" w:hAnsi="宋体"/>
          <w:spacing w:val="0"/>
          <w:w w:val="100"/>
          <w:kern w:val="0"/>
          <w:position w:val="0"/>
          <w:sz w:val="21"/>
          <w:szCs w:val="21"/>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hint="eastAsia" w:asciiTheme="minorHAnsi" w:hAnsiTheme="minorHAnsi" w:eastAsiaTheme="minorEastAsia" w:cstheme="minorBidi"/>
          <w:spacing w:val="0"/>
          <w:w w:val="100"/>
          <w:kern w:val="0"/>
          <w:position w:val="0"/>
          <w:sz w:val="21"/>
          <w:szCs w:val="21"/>
          <w:lang w:val="en-US" w:eastAsia="zh-CN" w:bidi="ar-SA"/>
        </w:rPr>
      </w:pPr>
      <w:r>
        <w:rPr>
          <w:rFonts w:hint="eastAsia" w:asciiTheme="minorHAnsi" w:hAnsiTheme="minorHAnsi" w:eastAsiaTheme="minorEastAsia" w:cstheme="minorBidi"/>
          <w:spacing w:val="0"/>
          <w:w w:val="100"/>
          <w:kern w:val="0"/>
          <w:position w:val="0"/>
          <w:sz w:val="21"/>
          <w:szCs w:val="21"/>
          <w:lang w:val="en-US" w:eastAsia="zh-CN" w:bidi="ar-SA"/>
        </w:rPr>
        <w:t>5.根据提示补写名句或填写课文原句。（8分，①～④每题1分，第⑤题4分）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hint="eastAsia" w:asciiTheme="minorEastAsia" w:hAnsiTheme="minorEastAsia" w:eastAsiaTheme="minorEastAsia" w:cstheme="minorEastAsia"/>
          <w:spacing w:val="0"/>
          <w:w w:val="100"/>
          <w:kern w:val="0"/>
          <w:position w:val="0"/>
          <w:sz w:val="21"/>
          <w:szCs w:val="21"/>
          <w:lang w:val="en-US" w:eastAsia="zh-CN" w:bidi="ar-SA"/>
        </w:rPr>
      </w:pPr>
      <w:r>
        <w:rPr>
          <w:rFonts w:hint="eastAsia" w:asciiTheme="minorEastAsia" w:hAnsiTheme="minorEastAsia" w:eastAsiaTheme="minorEastAsia" w:cstheme="minorEastAsia"/>
          <w:spacing w:val="0"/>
          <w:w w:val="100"/>
          <w:kern w:val="0"/>
          <w:position w:val="0"/>
          <w:sz w:val="21"/>
          <w:szCs w:val="21"/>
          <w:lang w:val="en-US" w:eastAsia="zh-CN" w:bidi="ar-SA"/>
        </w:rPr>
        <w:t>①</w:t>
      </w:r>
      <w:r>
        <w:rPr>
          <w:rFonts w:hint="eastAsia" w:asciiTheme="minorEastAsia" w:hAnsiTheme="minorEastAsia" w:eastAsiaTheme="minorEastAsia" w:cstheme="minorEastAsia"/>
          <w:spacing w:val="0"/>
          <w:w w:val="100"/>
          <w:kern w:val="0"/>
          <w:position w:val="0"/>
          <w:sz w:val="21"/>
          <w:szCs w:val="21"/>
          <w:u w:val="single"/>
          <w:lang w:val="en-US" w:eastAsia="zh-CN" w:bidi="ar-SA"/>
        </w:rPr>
        <w:t xml:space="preserve">            </w:t>
      </w:r>
      <w:r>
        <w:rPr>
          <w:rFonts w:hint="eastAsia" w:asciiTheme="minorEastAsia" w:hAnsiTheme="minorEastAsia" w:eastAsiaTheme="minorEastAsia" w:cstheme="minorEastAsia"/>
          <w:spacing w:val="0"/>
          <w:w w:val="100"/>
          <w:kern w:val="0"/>
          <w:position w:val="0"/>
          <w:sz w:val="21"/>
          <w:szCs w:val="21"/>
          <w:u w:val="none"/>
          <w:lang w:val="en-US" w:eastAsia="zh-CN" w:bidi="ar-SA"/>
        </w:rPr>
        <w:t xml:space="preserve"> ，不亦君子乎？ </w:t>
      </w:r>
      <w:r>
        <w:rPr>
          <w:rFonts w:hint="eastAsia" w:asciiTheme="minorEastAsia" w:hAnsiTheme="minorEastAsia" w:eastAsiaTheme="minorEastAsia" w:cstheme="minorEastAsia"/>
          <w:spacing w:val="0"/>
          <w:w w:val="100"/>
          <w:kern w:val="0"/>
          <w:position w:val="0"/>
          <w:sz w:val="21"/>
          <w:szCs w:val="21"/>
          <w:lang w:val="en-US" w:eastAsia="zh-CN" w:bidi="ar-SA"/>
        </w:rPr>
        <w:t>   ②是故学然后知不足，</w:t>
      </w:r>
      <w:r>
        <w:rPr>
          <w:rFonts w:hint="eastAsia" w:asciiTheme="minorEastAsia" w:hAnsiTheme="minorEastAsia" w:eastAsiaTheme="minorEastAsia" w:cstheme="minorEastAsia"/>
          <w:spacing w:val="0"/>
          <w:w w:val="100"/>
          <w:kern w:val="0"/>
          <w:position w:val="0"/>
          <w:sz w:val="21"/>
          <w:szCs w:val="21"/>
          <w:u w:val="single"/>
          <w:lang w:val="en-US" w:eastAsia="zh-CN" w:bidi="ar-SA"/>
        </w:rPr>
        <w:t xml:space="preserve">                </w:t>
      </w:r>
      <w:r>
        <w:rPr>
          <w:rFonts w:hint="eastAsia" w:asciiTheme="minorEastAsia" w:hAnsiTheme="minorEastAsia" w:eastAsiaTheme="minorEastAsia" w:cstheme="minorEastAsia"/>
          <w:spacing w:val="0"/>
          <w:w w:val="100"/>
          <w:kern w:val="0"/>
          <w:position w:val="0"/>
          <w:sz w:val="21"/>
          <w:szCs w:val="21"/>
          <w:lang w:val="en-US" w:eastAsia="zh-CN" w:bidi="ar-SA"/>
        </w:rPr>
        <w:t>。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hint="eastAsia" w:asciiTheme="minorEastAsia" w:hAnsiTheme="minorEastAsia" w:eastAsiaTheme="minorEastAsia" w:cstheme="minorEastAsia"/>
          <w:spacing w:val="0"/>
          <w:w w:val="100"/>
          <w:kern w:val="0"/>
          <w:position w:val="0"/>
          <w:sz w:val="21"/>
          <w:szCs w:val="21"/>
          <w:lang w:val="en-US" w:eastAsia="zh-CN" w:bidi="ar-SA"/>
        </w:rPr>
      </w:pPr>
      <w:r>
        <w:rPr>
          <w:rFonts w:hint="eastAsia" w:asciiTheme="minorEastAsia" w:hAnsiTheme="minorEastAsia" w:eastAsiaTheme="minorEastAsia" w:cstheme="minorEastAsia"/>
          <w:spacing w:val="0"/>
          <w:w w:val="100"/>
          <w:kern w:val="0"/>
          <w:position w:val="0"/>
          <w:sz w:val="21"/>
          <w:szCs w:val="21"/>
          <w:lang w:val="en-US" w:eastAsia="zh-CN" w:bidi="ar-SA"/>
        </w:rPr>
        <w:t>③</w:t>
      </w:r>
      <w:r>
        <w:rPr>
          <w:rFonts w:hint="eastAsia" w:asciiTheme="minorEastAsia" w:hAnsiTheme="minorEastAsia" w:eastAsiaTheme="minorEastAsia" w:cstheme="minorEastAsia"/>
          <w:spacing w:val="0"/>
          <w:w w:val="100"/>
          <w:kern w:val="0"/>
          <w:position w:val="0"/>
          <w:sz w:val="21"/>
          <w:szCs w:val="21"/>
        </w:rPr>
        <w:t>“</w:t>
      </w:r>
      <w:r>
        <w:rPr>
          <w:rFonts w:hint="eastAsia" w:asciiTheme="minorEastAsia" w:hAnsiTheme="minorEastAsia" w:eastAsiaTheme="minorEastAsia" w:cstheme="minorEastAsia"/>
          <w:spacing w:val="0"/>
          <w:w w:val="100"/>
          <w:kern w:val="0"/>
          <w:position w:val="0"/>
          <w:sz w:val="21"/>
          <w:szCs w:val="21"/>
          <w:u w:val="single"/>
          <w:lang w:val="en-US" w:eastAsia="zh-CN" w:bidi="ar-SA"/>
        </w:rPr>
        <w:t xml:space="preserve">                </w:t>
      </w:r>
      <w:r>
        <w:rPr>
          <w:rFonts w:hint="eastAsia" w:asciiTheme="minorEastAsia" w:hAnsiTheme="minorEastAsia" w:eastAsiaTheme="minorEastAsia" w:cstheme="minorEastAsia"/>
          <w:spacing w:val="0"/>
          <w:w w:val="100"/>
          <w:kern w:val="0"/>
          <w:position w:val="0"/>
          <w:sz w:val="21"/>
          <w:szCs w:val="21"/>
        </w:rPr>
        <w:t>”</w:t>
      </w:r>
      <w:r>
        <w:rPr>
          <w:rFonts w:hint="eastAsia" w:asciiTheme="minorEastAsia" w:hAnsiTheme="minorEastAsia" w:eastAsiaTheme="minorEastAsia" w:cstheme="minorEastAsia"/>
          <w:spacing w:val="0"/>
          <w:w w:val="100"/>
          <w:kern w:val="0"/>
          <w:position w:val="0"/>
          <w:sz w:val="21"/>
          <w:szCs w:val="21"/>
          <w:lang w:val="en-US" w:eastAsia="zh-CN" w:bidi="ar-SA"/>
        </w:rPr>
        <w:t>，不错的，像母亲的手抚摸着你。</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hint="eastAsia" w:asciiTheme="minorEastAsia" w:hAnsiTheme="minorEastAsia" w:eastAsiaTheme="minorEastAsia" w:cstheme="minorEastAsia"/>
          <w:spacing w:val="0"/>
          <w:w w:val="100"/>
          <w:kern w:val="0"/>
          <w:position w:val="0"/>
          <w:sz w:val="21"/>
          <w:szCs w:val="21"/>
          <w:lang w:val="en-US" w:eastAsia="zh-CN"/>
        </w:rPr>
      </w:pPr>
      <w:r>
        <w:rPr>
          <w:rFonts w:hint="eastAsia" w:asciiTheme="minorEastAsia" w:hAnsiTheme="minorEastAsia" w:eastAsiaTheme="minorEastAsia" w:cstheme="minorEastAsia"/>
          <w:spacing w:val="0"/>
          <w:w w:val="100"/>
          <w:kern w:val="0"/>
          <w:position w:val="0"/>
          <w:sz w:val="21"/>
          <w:szCs w:val="21"/>
          <w:lang w:val="en-US" w:eastAsia="zh-CN" w:bidi="ar-SA"/>
        </w:rPr>
        <w:t>④天上的明星现了，</w:t>
      </w:r>
      <w:r>
        <w:rPr>
          <w:rFonts w:hint="eastAsia" w:asciiTheme="minorEastAsia" w:hAnsiTheme="minorEastAsia" w:eastAsiaTheme="minorEastAsia" w:cstheme="minorEastAsia"/>
          <w:spacing w:val="0"/>
          <w:w w:val="100"/>
          <w:kern w:val="0"/>
          <w:position w:val="0"/>
          <w:sz w:val="21"/>
          <w:szCs w:val="21"/>
          <w:u w:val="single"/>
          <w:lang w:val="en-US" w:eastAsia="zh-CN" w:bidi="ar-SA"/>
        </w:rPr>
        <w:t xml:space="preserve">                </w:t>
      </w:r>
      <w:r>
        <w:rPr>
          <w:rFonts w:hint="eastAsia" w:asciiTheme="minorEastAsia" w:hAnsiTheme="minorEastAsia" w:eastAsiaTheme="minorEastAsia" w:cstheme="minorEastAsia"/>
          <w:spacing w:val="0"/>
          <w:w w:val="100"/>
          <w:kern w:val="0"/>
          <w:position w:val="0"/>
          <w:sz w:val="21"/>
          <w:szCs w:val="21"/>
          <w:lang w:val="en-US" w:eastAsia="zh-CN" w:bidi="ar-SA"/>
        </w:rPr>
        <w:t>。  </w:t>
      </w:r>
    </w:p>
    <w:p>
      <w:pPr>
        <w:wordWrap/>
        <w:spacing w:beforeAutospacing="0" w:afterAutospacing="0" w:line="240" w:lineRule="auto"/>
        <w:textAlignment w:val="center"/>
        <w:rPr>
          <w:rFonts w:ascii="宋体" w:hAnsi="宋体"/>
          <w:spacing w:val="0"/>
          <w:w w:val="100"/>
          <w:kern w:val="0"/>
          <w:position w:val="0"/>
          <w:szCs w:val="21"/>
        </w:rPr>
      </w:pPr>
      <w:r>
        <w:rPr>
          <w:rFonts w:hint="eastAsia" w:ascii="宋体" w:hAnsi="宋体" w:eastAsia="宋体" w:cs="宋体"/>
          <w:b w:val="0"/>
          <w:i w:val="0"/>
          <w:caps w:val="0"/>
          <w:color w:val="3E3E3E"/>
          <w:spacing w:val="0"/>
          <w:w w:val="100"/>
          <w:kern w:val="0"/>
          <w:position w:val="0"/>
          <w:sz w:val="21"/>
          <w:szCs w:val="21"/>
          <w:u w:val="none"/>
          <w:shd w:val="clear" w:color="auto" w:fill="FFFFFF"/>
        </w:rPr>
        <w:t>⑤</w:t>
      </w:r>
      <w:r>
        <w:rPr>
          <w:rFonts w:hint="eastAsia" w:ascii="宋体" w:hAnsi="宋体"/>
          <w:spacing w:val="0"/>
          <w:w w:val="100"/>
          <w:kern w:val="0"/>
          <w:position w:val="0"/>
          <w:szCs w:val="21"/>
        </w:rPr>
        <w:t>诗</w:t>
      </w:r>
      <w:r>
        <w:rPr>
          <w:rFonts w:hint="eastAsia" w:ascii="宋体" w:hAnsi="宋体" w:cs="Times New Roman"/>
          <w:spacing w:val="0"/>
          <w:w w:val="100"/>
          <w:kern w:val="0"/>
          <w:position w:val="0"/>
          <w:szCs w:val="21"/>
        </w:rPr>
        <w:t>人常运用联想和想象来表达自己的思想情感。李商隐《夜雨寄北》中的</w:t>
      </w:r>
      <w:r>
        <w:rPr>
          <w:rFonts w:hint="eastAsia" w:ascii="宋体" w:hAnsi="宋体"/>
          <w:spacing w:val="0"/>
          <w:w w:val="100"/>
          <w:kern w:val="0"/>
          <w:position w:val="0"/>
          <w:szCs w:val="21"/>
        </w:rPr>
        <w:t>“</w:t>
      </w:r>
      <w:r>
        <w:rPr>
          <w:rFonts w:ascii="宋体" w:hAnsi="宋体"/>
          <w:spacing w:val="0"/>
          <w:w w:val="100"/>
          <w:kern w:val="0"/>
          <w:position w:val="0"/>
          <w:szCs w:val="21"/>
          <w:u w:val="single"/>
        </w:rPr>
        <w:t xml:space="preserve">  </w:t>
      </w:r>
      <w:r>
        <w:rPr>
          <w:rFonts w:hint="eastAsia" w:ascii="宋体" w:hAnsi="宋体"/>
          <w:spacing w:val="0"/>
          <w:w w:val="100"/>
          <w:kern w:val="0"/>
          <w:position w:val="0"/>
          <w:szCs w:val="21"/>
          <w:u w:val="single"/>
          <w:lang w:val="en-US" w:eastAsia="zh-CN"/>
        </w:rPr>
        <w:t xml:space="preserve">    </w:t>
      </w:r>
      <w:r>
        <w:rPr>
          <w:rFonts w:ascii="宋体" w:hAnsi="宋体"/>
          <w:spacing w:val="0"/>
          <w:w w:val="100"/>
          <w:kern w:val="0"/>
          <w:position w:val="0"/>
          <w:szCs w:val="21"/>
          <w:u w:val="single"/>
        </w:rPr>
        <w:t xml:space="preserve"> </w:t>
      </w:r>
      <w:r>
        <w:rPr>
          <w:rFonts w:hint="eastAsia" w:ascii="宋体" w:hAnsi="宋体"/>
          <w:spacing w:val="0"/>
          <w:w w:val="100"/>
          <w:kern w:val="0"/>
          <w:position w:val="0"/>
          <w:szCs w:val="21"/>
          <w:u w:val="single"/>
        </w:rPr>
        <w:t xml:space="preserve"> </w:t>
      </w:r>
      <w:r>
        <w:rPr>
          <w:rFonts w:ascii="宋体" w:hAnsi="宋体"/>
          <w:spacing w:val="0"/>
          <w:w w:val="100"/>
          <w:kern w:val="0"/>
          <w:position w:val="0"/>
          <w:szCs w:val="21"/>
          <w:u w:val="single"/>
        </w:rPr>
        <w:t xml:space="preserve">  </w:t>
      </w:r>
      <w:r>
        <w:rPr>
          <w:rFonts w:hint="eastAsia" w:ascii="宋体" w:hAnsi="宋体"/>
          <w:spacing w:val="0"/>
          <w:w w:val="100"/>
          <w:kern w:val="0"/>
          <w:position w:val="0"/>
          <w:szCs w:val="21"/>
        </w:rPr>
        <w:t>，</w:t>
      </w:r>
      <w:r>
        <w:rPr>
          <w:rFonts w:ascii="宋体" w:hAnsi="宋体"/>
          <w:spacing w:val="0"/>
          <w:w w:val="100"/>
          <w:kern w:val="0"/>
          <w:position w:val="0"/>
          <w:szCs w:val="21"/>
          <w:u w:val="single"/>
        </w:rPr>
        <w:t xml:space="preserve">  </w:t>
      </w:r>
      <w:r>
        <w:rPr>
          <w:rFonts w:hint="eastAsia" w:ascii="宋体" w:hAnsi="宋体"/>
          <w:spacing w:val="0"/>
          <w:w w:val="100"/>
          <w:kern w:val="0"/>
          <w:position w:val="0"/>
          <w:szCs w:val="21"/>
          <w:u w:val="single"/>
        </w:rPr>
        <w:t xml:space="preserve"> </w:t>
      </w:r>
      <w:r>
        <w:rPr>
          <w:rFonts w:ascii="宋体" w:hAnsi="宋体"/>
          <w:spacing w:val="0"/>
          <w:w w:val="100"/>
          <w:kern w:val="0"/>
          <w:position w:val="0"/>
          <w:szCs w:val="21"/>
          <w:u w:val="single"/>
        </w:rPr>
        <w:t xml:space="preserve">  </w:t>
      </w:r>
      <w:r>
        <w:rPr>
          <w:rFonts w:hint="eastAsia" w:ascii="宋体" w:hAnsi="宋体"/>
          <w:spacing w:val="0"/>
          <w:w w:val="100"/>
          <w:kern w:val="0"/>
          <w:position w:val="0"/>
          <w:szCs w:val="21"/>
          <w:u w:val="single"/>
          <w:lang w:val="en-US" w:eastAsia="zh-CN"/>
        </w:rPr>
        <w:t xml:space="preserve">   </w:t>
      </w:r>
      <w:r>
        <w:rPr>
          <w:rFonts w:hint="eastAsia" w:ascii="宋体" w:hAnsi="宋体"/>
          <w:spacing w:val="0"/>
          <w:w w:val="100"/>
          <w:kern w:val="0"/>
          <w:position w:val="0"/>
          <w:szCs w:val="21"/>
          <w:u w:val="single"/>
        </w:rPr>
        <w:t xml:space="preserve">  </w:t>
      </w:r>
      <w:r>
        <w:rPr>
          <w:rFonts w:ascii="宋体" w:hAnsi="宋体"/>
          <w:spacing w:val="0"/>
          <w:w w:val="100"/>
          <w:kern w:val="0"/>
          <w:position w:val="0"/>
          <w:szCs w:val="21"/>
          <w:u w:val="single"/>
        </w:rPr>
        <w:t xml:space="preserve"> </w:t>
      </w:r>
      <w:r>
        <w:rPr>
          <w:rFonts w:hint="eastAsia" w:ascii="宋体" w:hAnsi="宋体"/>
          <w:spacing w:val="0"/>
          <w:w w:val="100"/>
          <w:kern w:val="0"/>
          <w:position w:val="0"/>
          <w:szCs w:val="21"/>
        </w:rPr>
        <w:t>”就通过想象他日重聚时的情景，表达了深切的思念之情；杜甫《望岳》中的“</w:t>
      </w:r>
      <w:r>
        <w:rPr>
          <w:rFonts w:ascii="宋体" w:hAnsi="宋体"/>
          <w:spacing w:val="0"/>
          <w:w w:val="100"/>
          <w:kern w:val="0"/>
          <w:position w:val="0"/>
          <w:szCs w:val="21"/>
          <w:u w:val="single"/>
        </w:rPr>
        <w:t xml:space="preserve">   </w:t>
      </w:r>
      <w:r>
        <w:rPr>
          <w:rFonts w:hint="eastAsia" w:ascii="宋体" w:hAnsi="宋体"/>
          <w:spacing w:val="0"/>
          <w:w w:val="100"/>
          <w:kern w:val="0"/>
          <w:position w:val="0"/>
          <w:szCs w:val="21"/>
          <w:u w:val="single"/>
        </w:rPr>
        <w:t xml:space="preserve"> </w:t>
      </w:r>
      <w:r>
        <w:rPr>
          <w:rFonts w:ascii="宋体" w:hAnsi="宋体"/>
          <w:spacing w:val="0"/>
          <w:w w:val="100"/>
          <w:kern w:val="0"/>
          <w:position w:val="0"/>
          <w:szCs w:val="21"/>
          <w:u w:val="single"/>
        </w:rPr>
        <w:t xml:space="preserve"> </w:t>
      </w:r>
      <w:r>
        <w:rPr>
          <w:rFonts w:hint="eastAsia" w:ascii="宋体" w:hAnsi="宋体"/>
          <w:spacing w:val="0"/>
          <w:w w:val="100"/>
          <w:kern w:val="0"/>
          <w:position w:val="0"/>
          <w:szCs w:val="21"/>
          <w:u w:val="single"/>
        </w:rPr>
        <w:t xml:space="preserve">     </w:t>
      </w:r>
      <w:r>
        <w:rPr>
          <w:rFonts w:ascii="宋体" w:hAnsi="宋体"/>
          <w:spacing w:val="0"/>
          <w:w w:val="100"/>
          <w:kern w:val="0"/>
          <w:position w:val="0"/>
          <w:szCs w:val="21"/>
          <w:u w:val="single"/>
        </w:rPr>
        <w:t xml:space="preserve">    </w:t>
      </w:r>
      <w:r>
        <w:rPr>
          <w:rFonts w:hint="eastAsia" w:ascii="宋体" w:hAnsi="宋体"/>
          <w:spacing w:val="0"/>
          <w:w w:val="100"/>
          <w:kern w:val="0"/>
          <w:position w:val="0"/>
          <w:szCs w:val="21"/>
        </w:rPr>
        <w:t>，</w:t>
      </w:r>
      <w:r>
        <w:rPr>
          <w:rFonts w:ascii="宋体" w:hAnsi="宋体"/>
          <w:spacing w:val="0"/>
          <w:w w:val="100"/>
          <w:kern w:val="0"/>
          <w:position w:val="0"/>
          <w:szCs w:val="21"/>
          <w:u w:val="single"/>
        </w:rPr>
        <w:t xml:space="preserve">  </w:t>
      </w:r>
      <w:r>
        <w:rPr>
          <w:rFonts w:hint="eastAsia" w:ascii="宋体" w:hAnsi="宋体"/>
          <w:spacing w:val="0"/>
          <w:w w:val="100"/>
          <w:kern w:val="0"/>
          <w:position w:val="0"/>
          <w:szCs w:val="21"/>
          <w:u w:val="single"/>
        </w:rPr>
        <w:t xml:space="preserve"> </w:t>
      </w:r>
      <w:r>
        <w:rPr>
          <w:rFonts w:ascii="宋体" w:hAnsi="宋体"/>
          <w:spacing w:val="0"/>
          <w:w w:val="100"/>
          <w:kern w:val="0"/>
          <w:position w:val="0"/>
          <w:szCs w:val="21"/>
          <w:u w:val="single"/>
        </w:rPr>
        <w:t xml:space="preserve">  </w:t>
      </w:r>
      <w:r>
        <w:rPr>
          <w:rFonts w:hint="eastAsia" w:ascii="宋体" w:hAnsi="宋体"/>
          <w:spacing w:val="0"/>
          <w:w w:val="100"/>
          <w:kern w:val="0"/>
          <w:position w:val="0"/>
          <w:szCs w:val="21"/>
          <w:u w:val="single"/>
        </w:rPr>
        <w:t xml:space="preserve">     </w:t>
      </w:r>
      <w:r>
        <w:rPr>
          <w:rFonts w:ascii="宋体" w:hAnsi="宋体"/>
          <w:spacing w:val="0"/>
          <w:w w:val="100"/>
          <w:kern w:val="0"/>
          <w:position w:val="0"/>
          <w:szCs w:val="21"/>
          <w:u w:val="single"/>
        </w:rPr>
        <w:t xml:space="preserve">    </w:t>
      </w:r>
      <w:r>
        <w:rPr>
          <w:rFonts w:hint="eastAsia" w:ascii="宋体" w:hAnsi="宋体"/>
          <w:spacing w:val="0"/>
          <w:w w:val="100"/>
          <w:kern w:val="0"/>
          <w:position w:val="0"/>
          <w:szCs w:val="21"/>
        </w:rPr>
        <w:t>”更是想象登上顶峰，表达俯视一切的雄心壮志。</w:t>
      </w:r>
    </w:p>
    <w:p>
      <w:pPr>
        <w:numPr>
          <w:ilvl w:val="0"/>
          <w:numId w:val="0"/>
        </w:numPr>
        <w:wordWrap/>
        <w:spacing w:beforeAutospacing="0" w:afterAutospacing="0" w:line="240" w:lineRule="auto"/>
        <w:jc w:val="left"/>
        <w:textAlignment w:val="center"/>
        <w:rPr>
          <w:rFonts w:hint="eastAsia" w:ascii="Times New Roman" w:hAnsi="Times New Roman"/>
          <w:spacing w:val="0"/>
          <w:w w:val="100"/>
          <w:kern w:val="0"/>
          <w:position w:val="0"/>
          <w:szCs w:val="21"/>
        </w:rPr>
      </w:pPr>
      <w:r>
        <w:rPr>
          <w:rFonts w:hint="eastAsia" w:ascii="Times New Roman" w:hAnsi="Times New Roman"/>
          <w:spacing w:val="0"/>
          <w:w w:val="100"/>
          <w:kern w:val="0"/>
          <w:position w:val="0"/>
          <w:szCs w:val="21"/>
          <w:lang w:val="en-US" w:eastAsia="zh-CN"/>
        </w:rPr>
        <w:t>6.</w:t>
      </w:r>
      <w:r>
        <w:rPr>
          <w:rFonts w:hint="eastAsia" w:ascii="Times New Roman" w:hAnsi="Times New Roman"/>
          <w:spacing w:val="0"/>
          <w:w w:val="100"/>
          <w:kern w:val="0"/>
          <w:position w:val="0"/>
          <w:szCs w:val="21"/>
        </w:rPr>
        <w:t>名著阅读。（6分）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textAlignment w:val="center"/>
        <w:outlineLvl w:val="9"/>
        <w:rPr>
          <w:rFonts w:ascii="楷体" w:hAnsi="楷体" w:eastAsia="楷体" w:cs="楷体"/>
          <w:spacing w:val="0"/>
          <w:w w:val="100"/>
          <w:kern w:val="0"/>
          <w:position w:val="0"/>
        </w:rPr>
      </w:pPr>
      <w:r>
        <w:rPr>
          <w:rFonts w:hint="eastAsia" w:ascii="楷体_GB2312" w:hAnsi="楷体_GB2312" w:eastAsia="楷体_GB2312" w:cs="楷体_GB2312"/>
          <w:spacing w:val="0"/>
          <w:w w:val="100"/>
          <w:kern w:val="0"/>
          <w:position w:val="0"/>
        </w:rPr>
        <w:t>这时候，老者的干草似的灰发，脸上的泥，炭条似的手，和那个破帽头与棉袄，都</w:t>
      </w:r>
      <w:r>
        <w:rPr>
          <w:rFonts w:hint="eastAsia" w:ascii="楷体_GB2312" w:hAnsi="楷体_GB2312" w:eastAsia="楷体_GB2312" w:cs="楷体_GB2312"/>
          <w:spacing w:val="0"/>
          <w:w w:val="100"/>
          <w:kern w:val="0"/>
          <w:position w:val="0"/>
          <w:lang w:eastAsia="zh-CN"/>
        </w:rPr>
        <w:t>像</w:t>
      </w:r>
      <w:r>
        <w:rPr>
          <w:rFonts w:hint="eastAsia" w:ascii="楷体_GB2312" w:hAnsi="楷体_GB2312" w:eastAsia="楷体_GB2312" w:cs="楷体_GB2312"/>
          <w:spacing w:val="0"/>
          <w:w w:val="100"/>
          <w:kern w:val="0"/>
          <w:position w:val="0"/>
        </w:rPr>
        <w:t>发着点纯洁的光，如同破庙里的神像似的，虽然破碎，依然尊严。大家看着他，仿佛唯恐他走了。祥子始终没言语，呆呆</w:t>
      </w:r>
      <w:r>
        <w:rPr>
          <w:rFonts w:hint="eastAsia" w:ascii="楷体_GB2312" w:hAnsi="楷体_GB2312" w:eastAsia="楷体_GB2312" w:cs="楷体_GB2312"/>
          <w:spacing w:val="0"/>
          <w:w w:val="100"/>
          <w:kern w:val="0"/>
          <w:position w:val="0"/>
          <w:lang w:eastAsia="zh-CN"/>
        </w:rPr>
        <w:t>地</w:t>
      </w:r>
      <w:r>
        <w:rPr>
          <w:rFonts w:hint="eastAsia" w:ascii="楷体_GB2312" w:hAnsi="楷体_GB2312" w:eastAsia="楷体_GB2312" w:cs="楷体_GB2312"/>
          <w:spacing w:val="0"/>
          <w:w w:val="100"/>
          <w:kern w:val="0"/>
          <w:position w:val="0"/>
        </w:rPr>
        <w:t>立在那里。听到老车夫说肚子里空，他猛</w:t>
      </w:r>
      <w:r>
        <w:rPr>
          <w:rFonts w:hint="eastAsia" w:ascii="楷体_GB2312" w:hAnsi="楷体_GB2312" w:eastAsia="楷体_GB2312" w:cs="楷体_GB2312"/>
          <w:spacing w:val="0"/>
          <w:w w:val="100"/>
          <w:kern w:val="0"/>
          <w:position w:val="0"/>
          <w:lang w:eastAsia="zh-CN"/>
        </w:rPr>
        <w:t>地</w:t>
      </w:r>
      <w:r>
        <w:rPr>
          <w:rFonts w:hint="eastAsia" w:ascii="楷体_GB2312" w:hAnsi="楷体_GB2312" w:eastAsia="楷体_GB2312" w:cs="楷体_GB2312"/>
          <w:spacing w:val="0"/>
          <w:w w:val="100"/>
          <w:kern w:val="0"/>
          <w:position w:val="0"/>
        </w:rPr>
        <w:t xml:space="preserve">跑出去，飞也似又跑回来，手里用块白菜叶儿托着十个羊肉馅的包子。一直送到老者的眼前，说了声：“吃吧！”然后，坐在原位，低下头去，仿佛非常疲倦。   </w:t>
      </w:r>
    </w:p>
    <w:p>
      <w:pPr>
        <w:keepNext w:val="0"/>
        <w:keepLines w:val="0"/>
        <w:pageBreakBefore w:val="0"/>
        <w:numPr>
          <w:ilvl w:val="0"/>
          <w:numId w:val="1"/>
        </w:numPr>
        <w:kinsoku/>
        <w:wordWrap/>
        <w:overflowPunct/>
        <w:topLinePunct w:val="0"/>
        <w:autoSpaceDE/>
        <w:autoSpaceDN/>
        <w:bidi w:val="0"/>
        <w:spacing w:beforeAutospacing="0" w:afterAutospacing="0" w:line="240" w:lineRule="auto"/>
        <w:textAlignment w:val="center"/>
        <w:outlineLvl w:val="9"/>
        <w:rPr>
          <w:rFonts w:hint="eastAsia" w:ascii="宋体" w:hAnsi="宋体" w:eastAsia="宋体" w:cs="宋体"/>
          <w:spacing w:val="0"/>
          <w:w w:val="100"/>
          <w:kern w:val="0"/>
          <w:position w:val="0"/>
          <w:szCs w:val="21"/>
        </w:rPr>
      </w:pPr>
      <w:r>
        <w:rPr>
          <w:rFonts w:hint="eastAsia" w:ascii="宋体" w:hAnsi="宋体" w:eastAsia="宋体" w:cs="宋体"/>
          <w:spacing w:val="0"/>
          <w:w w:val="100"/>
          <w:kern w:val="0"/>
          <w:position w:val="0"/>
          <w:szCs w:val="21"/>
          <w:lang w:eastAsia="zh-CN"/>
        </w:rPr>
        <w:t>语段中的</w:t>
      </w:r>
      <w:r>
        <w:rPr>
          <w:rFonts w:hint="eastAsia" w:ascii="宋体" w:hAnsi="宋体" w:cs="宋体"/>
          <w:spacing w:val="0"/>
          <w:w w:val="100"/>
          <w:kern w:val="0"/>
          <w:position w:val="0"/>
          <w:szCs w:val="21"/>
          <w:lang w:eastAsia="zh-CN"/>
        </w:rPr>
        <w:t>“</w:t>
      </w:r>
      <w:r>
        <w:rPr>
          <w:rFonts w:hint="eastAsia" w:ascii="宋体" w:hAnsi="宋体" w:eastAsia="宋体" w:cs="宋体"/>
          <w:spacing w:val="0"/>
          <w:w w:val="100"/>
          <w:kern w:val="0"/>
          <w:position w:val="0"/>
          <w:szCs w:val="21"/>
          <w:lang w:eastAsia="zh-CN"/>
        </w:rPr>
        <w:t>老者</w:t>
      </w:r>
      <w:r>
        <w:rPr>
          <w:rFonts w:hint="eastAsia" w:ascii="宋体" w:hAnsi="宋体" w:cs="宋体"/>
          <w:spacing w:val="0"/>
          <w:w w:val="100"/>
          <w:kern w:val="0"/>
          <w:position w:val="0"/>
          <w:szCs w:val="21"/>
          <w:lang w:eastAsia="zh-CN"/>
        </w:rPr>
        <w:t>”</w:t>
      </w:r>
      <w:r>
        <w:rPr>
          <w:rFonts w:hint="eastAsia" w:ascii="宋体" w:hAnsi="宋体" w:eastAsia="宋体" w:cs="宋体"/>
          <w:spacing w:val="0"/>
          <w:w w:val="100"/>
          <w:kern w:val="0"/>
          <w:position w:val="0"/>
          <w:szCs w:val="21"/>
          <w:lang w:eastAsia="zh-CN"/>
        </w:rPr>
        <w:t>是</w:t>
      </w:r>
      <w:r>
        <w:rPr>
          <w:rFonts w:hint="eastAsia" w:ascii="宋体" w:hAnsi="宋体" w:eastAsia="宋体" w:cs="宋体"/>
          <w:spacing w:val="0"/>
          <w:w w:val="100"/>
          <w:kern w:val="0"/>
          <w:position w:val="0"/>
          <w:szCs w:val="21"/>
          <w:u w:val="none"/>
          <w:lang w:eastAsia="zh-CN"/>
        </w:rPr>
        <w:t>谁？祥子“低下头去，仿佛非常疲倦”的原因有哪些？</w:t>
      </w:r>
      <w:r>
        <w:rPr>
          <w:rFonts w:hint="eastAsia" w:ascii="宋体" w:hAnsi="宋体" w:eastAsia="宋体" w:cs="宋体"/>
          <w:spacing w:val="0"/>
          <w:w w:val="100"/>
          <w:kern w:val="0"/>
          <w:position w:val="0"/>
          <w:szCs w:val="21"/>
        </w:rPr>
        <w:t>（3分）</w:t>
      </w:r>
    </w:p>
    <w:p>
      <w:pPr>
        <w:widowControl/>
        <w:shd w:val="clear" w:color="auto" w:fill="FFFFFF"/>
        <w:wordWrap/>
        <w:spacing w:beforeAutospacing="0" w:afterAutospacing="0" w:line="240" w:lineRule="auto"/>
        <w:jc w:val="left"/>
        <w:textAlignment w:val="center"/>
        <w:rPr>
          <w:rFonts w:hint="default" w:ascii="宋体" w:hAnsi="宋体"/>
          <w:snapToGrid/>
          <w:spacing w:val="0"/>
          <w:w w:val="100"/>
          <w:kern w:val="0"/>
          <w:position w:val="0"/>
          <w:szCs w:val="20"/>
          <w:lang w:val="en-US"/>
        </w:rPr>
      </w:pPr>
      <w:r>
        <w:rPr>
          <w:rFonts w:hint="eastAsia" w:ascii="宋体" w:hAnsi="宋体" w:eastAsia="宋体" w:cs="宋体"/>
          <w:spacing w:val="0"/>
          <w:w w:val="100"/>
          <w:kern w:val="0"/>
          <w:position w:val="0"/>
          <w:szCs w:val="21"/>
          <w:u w:val="single"/>
          <w:lang w:val="en-US" w:eastAsia="zh-CN"/>
        </w:rPr>
        <w:t xml:space="preserve">                                                                                   </w:t>
      </w:r>
      <w:r>
        <w:rPr>
          <w:rFonts w:hint="eastAsia" w:ascii="宋体" w:hAnsi="宋体" w:cs="宋体"/>
          <w:spacing w:val="0"/>
          <w:w w:val="100"/>
          <w:kern w:val="0"/>
          <w:position w:val="0"/>
          <w:szCs w:val="21"/>
          <w:u w:val="single"/>
          <w:lang w:val="en-US" w:eastAsia="zh-CN"/>
        </w:rPr>
        <w:t xml:space="preserve">      </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jc w:val="left"/>
        <w:textAlignment w:val="center"/>
        <w:rPr>
          <w:rFonts w:ascii="Arial" w:hAnsi="Arial" w:cs="Arial"/>
          <w:spacing w:val="0"/>
          <w:w w:val="100"/>
          <w:kern w:val="0"/>
          <w:position w:val="0"/>
        </w:rPr>
      </w:pPr>
      <w:r>
        <w:rPr>
          <w:rFonts w:hint="eastAsia" w:ascii="宋体" w:hAnsi="宋体"/>
          <w:snapToGrid/>
          <w:spacing w:val="0"/>
          <w:w w:val="100"/>
          <w:kern w:val="0"/>
          <w:position w:val="0"/>
          <w:szCs w:val="20"/>
        </w:rPr>
        <w:t>（2）</w:t>
      </w:r>
      <w:r>
        <w:rPr>
          <w:rFonts w:ascii="Arial" w:hAnsi="Arial" w:cs="Arial"/>
          <w:spacing w:val="0"/>
          <w:w w:val="100"/>
          <w:kern w:val="0"/>
          <w:position w:val="0"/>
        </w:rPr>
        <w:t>下列关于文学名著内容及常识的表述，</w:t>
      </w:r>
      <w:r>
        <w:rPr>
          <w:rFonts w:hint="eastAsia" w:ascii="宋体" w:hAnsi="宋体" w:eastAsia="宋体" w:cs="宋体"/>
          <w:color w:val="000000"/>
          <w:spacing w:val="0"/>
          <w:w w:val="100"/>
          <w:kern w:val="0"/>
          <w:position w:val="0"/>
          <w:szCs w:val="21"/>
          <w:em w:val="dot"/>
          <w:lang w:val="en-US" w:eastAsia="zh-CN"/>
        </w:rPr>
        <w:t>不</w:t>
      </w:r>
      <w:r>
        <w:rPr>
          <w:rFonts w:hint="eastAsia" w:ascii="宋体" w:hAnsi="宋体" w:eastAsia="宋体" w:cs="宋体"/>
          <w:color w:val="000000"/>
          <w:spacing w:val="0"/>
          <w:w w:val="100"/>
          <w:kern w:val="0"/>
          <w:position w:val="0"/>
          <w:szCs w:val="21"/>
          <w:em w:val="dot"/>
        </w:rPr>
        <w:t>正确</w:t>
      </w:r>
      <w:r>
        <w:rPr>
          <w:rFonts w:ascii="Arial" w:hAnsi="Arial" w:cs="Arial"/>
          <w:spacing w:val="0"/>
          <w:w w:val="100"/>
          <w:kern w:val="0"/>
          <w:position w:val="0"/>
        </w:rPr>
        <w:t>的</w:t>
      </w:r>
      <w:r>
        <w:rPr>
          <w:rFonts w:hint="eastAsia" w:ascii="Arial" w:hAnsi="Arial" w:cs="Arial"/>
          <w:spacing w:val="0"/>
          <w:w w:val="100"/>
          <w:kern w:val="0"/>
          <w:position w:val="0"/>
          <w:lang w:val="en-US" w:eastAsia="zh-CN"/>
        </w:rPr>
        <w:t>两</w:t>
      </w:r>
      <w:r>
        <w:rPr>
          <w:rFonts w:ascii="Arial" w:hAnsi="Arial" w:cs="Arial"/>
          <w:spacing w:val="0"/>
          <w:w w:val="100"/>
          <w:kern w:val="0"/>
          <w:position w:val="0"/>
        </w:rPr>
        <w:t>项是</w:t>
      </w:r>
      <w:r>
        <w:rPr>
          <w:rFonts w:hint="eastAsia" w:ascii="Arial" w:hAnsi="Arial" w:cs="Arial"/>
          <w:spacing w:val="0"/>
          <w:w w:val="100"/>
          <w:kern w:val="0"/>
          <w:position w:val="0"/>
          <w:lang w:eastAsia="zh-CN"/>
        </w:rPr>
        <w:t>（</w:t>
      </w:r>
      <w:r>
        <w:rPr>
          <w:rFonts w:hint="eastAsia" w:ascii="Arial" w:hAnsi="Arial" w:cs="Arial"/>
          <w:spacing w:val="0"/>
          <w:w w:val="100"/>
          <w:kern w:val="0"/>
          <w:position w:val="0"/>
          <w:lang w:val="en-US" w:eastAsia="zh-CN"/>
        </w:rPr>
        <w:t xml:space="preserve">    ）（      ）</w:t>
      </w:r>
      <w:r>
        <w:rPr>
          <w:rFonts w:ascii="宋体" w:hAnsi="宋体"/>
          <w:snapToGrid/>
          <w:spacing w:val="0"/>
          <w:w w:val="100"/>
          <w:kern w:val="0"/>
          <w:position w:val="0"/>
          <w:szCs w:val="20"/>
        </w:rPr>
        <w:t xml:space="preserve">（3分） </w:t>
      </w:r>
    </w:p>
    <w:p>
      <w:pPr>
        <w:keepNext w:val="0"/>
        <w:keepLines w:val="0"/>
        <w:pageBreakBefore w:val="0"/>
        <w:widowControl/>
        <w:shd w:val="clear" w:color="auto" w:fill="FFFFFF"/>
        <w:kinsoku/>
        <w:wordWrap/>
        <w:overflowPunct/>
        <w:topLinePunct w:val="0"/>
        <w:autoSpaceDN/>
        <w:bidi w:val="0"/>
        <w:adjustRightInd/>
        <w:snapToGrid/>
        <w:spacing w:beforeAutospacing="0" w:afterAutospacing="0" w:line="240" w:lineRule="auto"/>
        <w:jc w:val="left"/>
        <w:textAlignment w:val="center"/>
        <w:rPr>
          <w:rFonts w:ascii="Arial" w:hAnsi="Arial" w:cs="Arial"/>
          <w:spacing w:val="0"/>
          <w:w w:val="100"/>
          <w:kern w:val="0"/>
          <w:position w:val="0"/>
        </w:rPr>
      </w:pPr>
      <w:r>
        <w:rPr>
          <w:rFonts w:hint="eastAsia" w:ascii="Arial" w:hAnsi="Arial" w:cs="Arial"/>
          <w:spacing w:val="0"/>
          <w:w w:val="100"/>
          <w:kern w:val="0"/>
          <w:position w:val="0"/>
        </w:rPr>
        <w:t xml:space="preserve"> </w:t>
      </w:r>
      <w:r>
        <w:rPr>
          <w:rFonts w:hint="eastAsia" w:ascii="宋体" w:hAnsi="宋体"/>
          <w:snapToGrid/>
          <w:spacing w:val="0"/>
          <w:w w:val="100"/>
          <w:kern w:val="0"/>
          <w:position w:val="0"/>
          <w:szCs w:val="20"/>
        </w:rPr>
        <w:t xml:space="preserve"> </w:t>
      </w:r>
      <w:r>
        <w:rPr>
          <w:rFonts w:ascii="宋体" w:hAnsi="宋体"/>
          <w:snapToGrid/>
          <w:spacing w:val="0"/>
          <w:w w:val="100"/>
          <w:kern w:val="0"/>
          <w:position w:val="0"/>
          <w:szCs w:val="20"/>
        </w:rPr>
        <w:t>A．</w:t>
      </w:r>
      <w:r>
        <w:rPr>
          <w:rFonts w:hint="eastAsia" w:ascii="宋体" w:hAnsi="宋体"/>
          <w:spacing w:val="0"/>
          <w:w w:val="100"/>
          <w:kern w:val="0"/>
          <w:position w:val="0"/>
        </w:rPr>
        <w:t>《钢铁是怎样炼成的》一书中全身瘫痪、双目失明的</w:t>
      </w:r>
      <w:r>
        <w:rPr>
          <w:rFonts w:hint="eastAsia" w:ascii="宋体" w:hAnsi="宋体"/>
          <w:spacing w:val="0"/>
          <w:w w:val="100"/>
          <w:kern w:val="0"/>
          <w:position w:val="0"/>
          <w:lang w:val="en-US" w:eastAsia="zh-CN"/>
        </w:rPr>
        <w:t>奥斯特洛夫斯基</w:t>
      </w:r>
      <w:r>
        <w:rPr>
          <w:rFonts w:hint="eastAsia" w:ascii="宋体" w:hAnsi="宋体"/>
          <w:spacing w:val="0"/>
          <w:w w:val="100"/>
          <w:kern w:val="0"/>
          <w:position w:val="0"/>
        </w:rPr>
        <w:t>，以钢铁般的意志进行写作，实践着他生命的誓言。</w:t>
      </w:r>
    </w:p>
    <w:p>
      <w:pPr>
        <w:keepNext w:val="0"/>
        <w:keepLines w:val="0"/>
        <w:pageBreakBefore w:val="0"/>
        <w:widowControl w:val="0"/>
        <w:kinsoku/>
        <w:wordWrap/>
        <w:overflowPunct/>
        <w:topLinePunct w:val="0"/>
        <w:autoSpaceDE w:val="0"/>
        <w:autoSpaceDN/>
        <w:bidi w:val="0"/>
        <w:adjustRightInd/>
        <w:snapToGrid/>
        <w:spacing w:beforeAutospacing="0" w:afterAutospacing="0" w:line="240" w:lineRule="auto"/>
        <w:ind w:left="0"/>
        <w:textAlignment w:val="center"/>
        <w:outlineLvl w:val="9"/>
        <w:rPr>
          <w:rFonts w:ascii="宋体" w:hAnsi="宋体"/>
          <w:spacing w:val="0"/>
          <w:w w:val="100"/>
          <w:kern w:val="0"/>
          <w:position w:val="0"/>
        </w:rPr>
      </w:pPr>
      <w:r>
        <w:rPr>
          <w:rFonts w:hint="eastAsia" w:ascii="Arial" w:hAnsi="Arial" w:cs="Arial"/>
          <w:spacing w:val="0"/>
          <w:w w:val="100"/>
          <w:kern w:val="0"/>
          <w:position w:val="0"/>
        </w:rPr>
        <w:t xml:space="preserve"> </w:t>
      </w:r>
      <w:r>
        <w:rPr>
          <w:rFonts w:hint="eastAsia" w:ascii="宋体" w:hAnsi="宋体"/>
          <w:snapToGrid/>
          <w:spacing w:val="0"/>
          <w:w w:val="100"/>
          <w:kern w:val="0"/>
          <w:position w:val="0"/>
          <w:szCs w:val="20"/>
        </w:rPr>
        <w:t xml:space="preserve"> </w:t>
      </w:r>
      <w:r>
        <w:rPr>
          <w:rFonts w:hint="eastAsia" w:ascii="宋体" w:hAnsi="宋体"/>
          <w:spacing w:val="0"/>
          <w:w w:val="100"/>
          <w:kern w:val="0"/>
          <w:position w:val="0"/>
          <w:lang w:val="en-US" w:eastAsia="zh-CN"/>
        </w:rPr>
        <w:t>B</w:t>
      </w:r>
      <w:r>
        <w:rPr>
          <w:rFonts w:hint="eastAsia" w:ascii="宋体" w:hAnsi="宋体"/>
          <w:spacing w:val="0"/>
          <w:w w:val="100"/>
          <w:kern w:val="0"/>
          <w:position w:val="0"/>
        </w:rPr>
        <w:t>.《阿长与&lt;山海经&gt;》中，长妈妈给“我”买到了绘图的《山海经》，使“我”对她发生了“新的敬意”，长妈妈管《山海经》叫“三哼经”。</w:t>
      </w:r>
    </w:p>
    <w:p>
      <w:pPr>
        <w:keepNext w:val="0"/>
        <w:keepLines w:val="0"/>
        <w:pageBreakBefore w:val="0"/>
        <w:kinsoku/>
        <w:wordWrap/>
        <w:overflowPunct/>
        <w:topLinePunct w:val="0"/>
        <w:autoSpaceDE/>
        <w:autoSpaceDN/>
        <w:bidi w:val="0"/>
        <w:adjustRightInd/>
        <w:snapToGrid/>
        <w:spacing w:beforeAutospacing="0" w:afterAutospacing="0" w:line="240" w:lineRule="auto"/>
        <w:jc w:val="left"/>
        <w:textAlignment w:val="center"/>
        <w:outlineLvl w:val="9"/>
        <w:rPr>
          <w:rFonts w:hint="eastAsia" w:ascii="宋体" w:eastAsia="宋体" w:cs="宋体"/>
          <w:spacing w:val="0"/>
          <w:w w:val="100"/>
          <w:kern w:val="0"/>
          <w:position w:val="0"/>
          <w:szCs w:val="21"/>
          <w:shd w:val="clear" w:color="auto" w:fill="FFFFFF"/>
          <w:lang w:eastAsia="zh-CN"/>
        </w:rPr>
      </w:pPr>
      <w:r>
        <w:rPr>
          <w:rFonts w:hint="eastAsia" w:ascii="Arial" w:hAnsi="Arial" w:cs="Arial"/>
          <w:spacing w:val="0"/>
          <w:w w:val="100"/>
          <w:kern w:val="0"/>
          <w:position w:val="0"/>
        </w:rPr>
        <w:t xml:space="preserve">  </w:t>
      </w:r>
      <w:r>
        <w:rPr>
          <w:rFonts w:ascii="宋体" w:hAnsi="宋体"/>
          <w:snapToGrid/>
          <w:spacing w:val="0"/>
          <w:w w:val="100"/>
          <w:kern w:val="0"/>
          <w:position w:val="0"/>
          <w:szCs w:val="20"/>
        </w:rPr>
        <w:t>C．</w:t>
      </w:r>
      <w:r>
        <w:rPr>
          <w:rFonts w:hint="eastAsia" w:ascii="宋体" w:hAnsi="宋体" w:cs="宋体"/>
          <w:spacing w:val="0"/>
          <w:w w:val="100"/>
          <w:kern w:val="0"/>
          <w:position w:val="0"/>
          <w:szCs w:val="21"/>
          <w:shd w:val="clear" w:color="auto" w:fill="FFFFFF"/>
        </w:rPr>
        <w:t>《海底两万里》</w:t>
      </w:r>
      <w:r>
        <w:rPr>
          <w:rFonts w:hint="eastAsia" w:ascii="宋体" w:hAnsi="宋体" w:cs="宋体"/>
          <w:spacing w:val="0"/>
          <w:w w:val="100"/>
          <w:kern w:val="0"/>
          <w:position w:val="0"/>
          <w:szCs w:val="21"/>
          <w:shd w:val="clear" w:color="auto" w:fill="FFFFFF"/>
          <w:lang w:eastAsia="zh-CN"/>
        </w:rPr>
        <w:t>中</w:t>
      </w:r>
      <w:r>
        <w:rPr>
          <w:rFonts w:hint="eastAsia" w:ascii="宋体" w:hAnsi="宋体" w:cs="宋体"/>
          <w:spacing w:val="0"/>
          <w:w w:val="100"/>
          <w:kern w:val="0"/>
          <w:position w:val="0"/>
          <w:szCs w:val="21"/>
          <w:shd w:val="clear" w:color="auto" w:fill="FFFFFF"/>
        </w:rPr>
        <w:t>尼摩船长与阿龙纳斯在海底环球旅行的路线</w:t>
      </w:r>
      <w:r>
        <w:rPr>
          <w:rFonts w:hint="eastAsia" w:ascii="宋体" w:hAnsi="宋体" w:cs="宋体"/>
          <w:spacing w:val="0"/>
          <w:w w:val="100"/>
          <w:kern w:val="0"/>
          <w:position w:val="0"/>
          <w:szCs w:val="21"/>
          <w:shd w:val="clear" w:color="auto" w:fill="FFFFFF"/>
          <w:lang w:eastAsia="zh-CN"/>
        </w:rPr>
        <w:t>是：先</w:t>
      </w:r>
      <w:r>
        <w:rPr>
          <w:rFonts w:hint="eastAsia" w:ascii="宋体" w:hAnsi="宋体" w:cs="宋体"/>
          <w:spacing w:val="0"/>
          <w:w w:val="100"/>
          <w:kern w:val="0"/>
          <w:position w:val="0"/>
          <w:szCs w:val="21"/>
          <w:shd w:val="clear" w:color="auto" w:fill="FFFFFF"/>
        </w:rPr>
        <w:t>从太平洋出发，</w:t>
      </w:r>
      <w:r>
        <w:rPr>
          <w:rFonts w:hint="eastAsia" w:ascii="宋体" w:hAnsi="宋体" w:cs="宋体"/>
          <w:spacing w:val="0"/>
          <w:w w:val="100"/>
          <w:kern w:val="0"/>
          <w:position w:val="0"/>
          <w:szCs w:val="21"/>
          <w:shd w:val="clear" w:color="auto" w:fill="FFFFFF"/>
          <w:lang w:eastAsia="zh-CN"/>
        </w:rPr>
        <w:t>再</w:t>
      </w:r>
      <w:r>
        <w:rPr>
          <w:rFonts w:hint="eastAsia" w:ascii="宋体" w:hAnsi="宋体" w:cs="宋体"/>
          <w:spacing w:val="0"/>
          <w:w w:val="100"/>
          <w:kern w:val="0"/>
          <w:position w:val="0"/>
          <w:szCs w:val="21"/>
          <w:shd w:val="clear" w:color="auto" w:fill="FFFFFF"/>
        </w:rPr>
        <w:t>经过珊瑚岛、印度洋、红海、地中海</w:t>
      </w:r>
      <w:r>
        <w:rPr>
          <w:rFonts w:hint="eastAsia" w:ascii="宋体" w:hAnsi="宋体" w:cs="宋体"/>
          <w:spacing w:val="0"/>
          <w:w w:val="100"/>
          <w:kern w:val="0"/>
          <w:position w:val="0"/>
          <w:szCs w:val="21"/>
          <w:shd w:val="clear" w:color="auto" w:fill="FFFFFF"/>
          <w:lang w:eastAsia="zh-CN"/>
        </w:rPr>
        <w:t>，然后</w:t>
      </w:r>
      <w:r>
        <w:rPr>
          <w:rFonts w:hint="eastAsia" w:ascii="宋体" w:hAnsi="宋体" w:cs="宋体"/>
          <w:spacing w:val="0"/>
          <w:w w:val="100"/>
          <w:kern w:val="0"/>
          <w:position w:val="0"/>
          <w:szCs w:val="21"/>
          <w:shd w:val="clear" w:color="auto" w:fill="FFFFFF"/>
        </w:rPr>
        <w:t>进入</w:t>
      </w:r>
      <w:r>
        <w:rPr>
          <w:rFonts w:hint="eastAsia" w:ascii="宋体" w:hAnsi="宋体" w:cs="宋体"/>
          <w:spacing w:val="0"/>
          <w:w w:val="100"/>
          <w:kern w:val="0"/>
          <w:position w:val="0"/>
          <w:szCs w:val="21"/>
          <w:shd w:val="clear" w:color="auto" w:fill="FFFFFF"/>
          <w:lang w:val="en-US" w:eastAsia="zh-CN"/>
        </w:rPr>
        <w:t>大西洋</w:t>
      </w:r>
      <w:r>
        <w:rPr>
          <w:rFonts w:hint="eastAsia" w:ascii="宋体" w:hAnsi="宋体" w:cs="宋体"/>
          <w:spacing w:val="0"/>
          <w:w w:val="100"/>
          <w:kern w:val="0"/>
          <w:position w:val="0"/>
          <w:szCs w:val="21"/>
          <w:shd w:val="clear" w:color="auto" w:fill="FFFFFF"/>
          <w:lang w:eastAsia="zh-CN"/>
        </w:rPr>
        <w:t>、</w:t>
      </w:r>
      <w:r>
        <w:rPr>
          <w:rFonts w:hint="eastAsia" w:ascii="宋体" w:hAnsi="宋体" w:cs="宋体"/>
          <w:spacing w:val="0"/>
          <w:w w:val="100"/>
          <w:kern w:val="0"/>
          <w:position w:val="0"/>
          <w:szCs w:val="21"/>
          <w:shd w:val="clear" w:color="auto" w:fill="FFFFFF"/>
          <w:lang w:val="en-US" w:eastAsia="zh-CN"/>
        </w:rPr>
        <w:t>南极</w:t>
      </w:r>
      <w:r>
        <w:rPr>
          <w:rFonts w:hint="eastAsia" w:ascii="宋体" w:hAnsi="宋体" w:cs="宋体"/>
          <w:spacing w:val="0"/>
          <w:w w:val="100"/>
          <w:kern w:val="0"/>
          <w:position w:val="0"/>
          <w:szCs w:val="21"/>
          <w:shd w:val="clear" w:color="auto" w:fill="FFFFFF"/>
          <w:lang w:eastAsia="zh-CN"/>
        </w:rPr>
        <w:t>。</w:t>
      </w:r>
    </w:p>
    <w:p>
      <w:pPr>
        <w:keepNext w:val="0"/>
        <w:keepLines w:val="0"/>
        <w:pageBreakBefore w:val="0"/>
        <w:widowControl/>
        <w:shd w:val="clear" w:color="auto" w:fill="FFFFFF"/>
        <w:kinsoku/>
        <w:wordWrap/>
        <w:overflowPunct/>
        <w:topLinePunct w:val="0"/>
        <w:autoSpaceDN/>
        <w:bidi w:val="0"/>
        <w:adjustRightInd/>
        <w:snapToGrid/>
        <w:spacing w:beforeAutospacing="0" w:afterAutospacing="0" w:line="240" w:lineRule="auto"/>
        <w:ind w:firstLine="210" w:firstLineChars="100"/>
        <w:jc w:val="left"/>
        <w:textAlignment w:val="center"/>
        <w:rPr>
          <w:rFonts w:hint="eastAsia" w:ascii="宋体" w:hAnsi="宋体" w:cs="宋体"/>
          <w:spacing w:val="0"/>
          <w:w w:val="100"/>
          <w:kern w:val="0"/>
          <w:position w:val="0"/>
        </w:rPr>
      </w:pPr>
      <w:r>
        <w:rPr>
          <w:rFonts w:ascii="宋体" w:hAnsi="宋体"/>
          <w:snapToGrid/>
          <w:spacing w:val="0"/>
          <w:w w:val="100"/>
          <w:kern w:val="0"/>
          <w:position w:val="0"/>
          <w:szCs w:val="20"/>
        </w:rPr>
        <w:t>D</w:t>
      </w:r>
      <w:r>
        <w:rPr>
          <w:rFonts w:hint="eastAsia" w:ascii="宋体" w:hAnsi="宋体"/>
          <w:snapToGrid/>
          <w:spacing w:val="0"/>
          <w:w w:val="100"/>
          <w:kern w:val="0"/>
          <w:position w:val="0"/>
          <w:szCs w:val="20"/>
          <w:lang w:eastAsia="zh-CN"/>
        </w:rPr>
        <w:t>.</w:t>
      </w:r>
      <w:r>
        <w:rPr>
          <w:rFonts w:hint="eastAsia" w:ascii="宋体" w:hAnsi="宋体"/>
          <w:spacing w:val="0"/>
          <w:w w:val="100"/>
          <w:kern w:val="0"/>
          <w:position w:val="0"/>
        </w:rPr>
        <w:t>在《西游记》中，</w:t>
      </w:r>
      <w:r>
        <w:rPr>
          <w:rFonts w:hint="eastAsia" w:ascii="宋体" w:hAnsi="宋体" w:cs="宋体"/>
          <w:spacing w:val="0"/>
          <w:w w:val="100"/>
          <w:kern w:val="0"/>
          <w:position w:val="0"/>
        </w:rPr>
        <w:t>孙悟空先后获得的名号依次为：美猴王——孙悟空——弼马温——齐天大圣——孙行者——斗战胜佛，其中“齐天大圣”是自封的。</w:t>
      </w:r>
    </w:p>
    <w:p>
      <w:pPr>
        <w:pStyle w:val="25"/>
        <w:keepNext w:val="0"/>
        <w:keepLines w:val="0"/>
        <w:pageBreakBefore w:val="0"/>
        <w:kinsoku/>
        <w:wordWrap/>
        <w:overflowPunct/>
        <w:topLinePunct w:val="0"/>
        <w:autoSpaceDN/>
        <w:bidi w:val="0"/>
        <w:adjustRightInd/>
        <w:snapToGrid/>
        <w:spacing w:beforeAutospacing="0" w:afterAutospacing="0" w:line="240" w:lineRule="auto"/>
        <w:ind w:firstLine="210" w:firstLineChars="100"/>
        <w:textAlignment w:val="center"/>
        <w:rPr>
          <w:rFonts w:hint="default" w:ascii="宋体" w:hAnsi="宋体" w:eastAsia="宋体" w:cs="宋体"/>
          <w:spacing w:val="0"/>
          <w:w w:val="100"/>
          <w:kern w:val="0"/>
          <w:position w:val="0"/>
          <w:lang w:val="en-US" w:eastAsia="zh-CN"/>
        </w:rPr>
      </w:pPr>
      <w:r>
        <w:rPr>
          <w:rFonts w:hint="eastAsia" w:ascii="宋体" w:hAnsi="宋体" w:cs="宋体"/>
          <w:spacing w:val="0"/>
          <w:w w:val="100"/>
          <w:kern w:val="0"/>
          <w:position w:val="0"/>
          <w:lang w:val="en-US" w:eastAsia="zh-CN"/>
        </w:rPr>
        <w:t>E.</w:t>
      </w:r>
      <w:r>
        <w:rPr>
          <w:rFonts w:hint="eastAsia" w:ascii="宋体" w:hAnsi="宋体" w:eastAsia="宋体" w:cs="宋体"/>
          <w:color w:val="000000"/>
          <w:spacing w:val="0"/>
          <w:w w:val="100"/>
          <w:kern w:val="0"/>
          <w:position w:val="0"/>
          <w:sz w:val="21"/>
          <w:szCs w:val="21"/>
        </w:rPr>
        <w:t>《昆虫记》十大册，语言幽默风趣，他的《蝉》和《猫》，让我们印象深刻。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cs="宋体"/>
          <w:spacing w:val="0"/>
          <w:w w:val="100"/>
          <w:kern w:val="0"/>
          <w:position w:val="0"/>
          <w:szCs w:val="21"/>
        </w:rPr>
      </w:pPr>
      <w:r>
        <w:rPr>
          <w:rFonts w:hint="eastAsia" w:ascii="宋体" w:hAnsi="宋体" w:cs="宋体"/>
          <w:spacing w:val="0"/>
          <w:w w:val="100"/>
          <w:kern w:val="0"/>
          <w:position w:val="0"/>
          <w:szCs w:val="21"/>
        </w:rPr>
        <w:t>7</w:t>
      </w:r>
      <w:r>
        <w:rPr>
          <w:rFonts w:ascii="宋体" w:hAnsi="宋体" w:cs="宋体"/>
          <w:spacing w:val="0"/>
          <w:w w:val="100"/>
          <w:kern w:val="0"/>
          <w:position w:val="0"/>
          <w:szCs w:val="21"/>
        </w:rPr>
        <w:t>.</w:t>
      </w:r>
      <w:r>
        <w:rPr>
          <w:rFonts w:hint="eastAsia" w:ascii="宋体" w:hAnsi="宋体" w:cs="宋体"/>
          <w:spacing w:val="0"/>
          <w:w w:val="100"/>
          <w:kern w:val="0"/>
          <w:position w:val="0"/>
          <w:szCs w:val="21"/>
        </w:rPr>
        <w:t>综合性学习活动。（</w:t>
      </w:r>
      <w:r>
        <w:rPr>
          <w:rFonts w:ascii="宋体" w:hAnsi="宋体" w:cs="宋体"/>
          <w:spacing w:val="0"/>
          <w:w w:val="100"/>
          <w:kern w:val="0"/>
          <w:position w:val="0"/>
          <w:szCs w:val="21"/>
        </w:rPr>
        <w:t>8</w:t>
      </w:r>
      <w:r>
        <w:rPr>
          <w:rFonts w:hint="eastAsia" w:ascii="宋体" w:hAnsi="宋体" w:cs="宋体"/>
          <w:spacing w:val="0"/>
          <w:w w:val="100"/>
          <w:kern w:val="0"/>
          <w:position w:val="0"/>
          <w:szCs w:val="21"/>
        </w:rPr>
        <w:t>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color w:val="000000"/>
          <w:spacing w:val="0"/>
          <w:w w:val="100"/>
          <w:kern w:val="0"/>
          <w:position w:val="0"/>
        </w:rPr>
      </w:pPr>
      <w:r>
        <w:rPr>
          <w:rFonts w:hint="eastAsia" w:ascii="宋体" w:hAnsi="宋体"/>
          <w:spacing w:val="0"/>
          <w:w w:val="100"/>
          <w:kern w:val="0"/>
          <w:position w:val="0"/>
          <w:szCs w:val="21"/>
        </w:rPr>
        <w:t xml:space="preserve"> </w:t>
      </w:r>
      <w:r>
        <w:rPr>
          <w:rFonts w:hint="eastAsia" w:ascii="宋体" w:hAnsi="宋体"/>
          <w:spacing w:val="0"/>
          <w:w w:val="100"/>
          <w:kern w:val="0"/>
          <w:position w:val="0"/>
          <w:szCs w:val="21"/>
          <w:lang w:val="en-US" w:eastAsia="zh-CN"/>
        </w:rPr>
        <w:t xml:space="preserve">   </w:t>
      </w:r>
      <w:r>
        <w:rPr>
          <w:rFonts w:hint="eastAsia" w:ascii="宋体" w:hAnsi="宋体" w:eastAsia="宋体" w:cs="宋体"/>
          <w:color w:val="000000"/>
          <w:spacing w:val="0"/>
          <w:w w:val="100"/>
          <w:kern w:val="0"/>
          <w:position w:val="0"/>
        </w:rPr>
        <w:t>习总书记说：“人民有信仰，国家有力量，民族就有希望。”而今时代变迁有人说这是一个英雄辈出的时代，还有人说这是一个没有英雄只有偶像的年代。为此</w:t>
      </w:r>
      <w:r>
        <w:rPr>
          <w:rFonts w:hint="eastAsia" w:ascii="宋体" w:hAnsi="宋体" w:eastAsia="宋体" w:cs="宋体"/>
          <w:color w:val="000000"/>
          <w:spacing w:val="0"/>
          <w:w w:val="100"/>
          <w:kern w:val="0"/>
          <w:position w:val="0"/>
          <w:lang w:eastAsia="zh-CN"/>
        </w:rPr>
        <w:t>我</w:t>
      </w:r>
      <w:r>
        <w:rPr>
          <w:rFonts w:hint="eastAsia" w:ascii="宋体" w:hAnsi="宋体" w:eastAsia="宋体" w:cs="宋体"/>
          <w:color w:val="000000"/>
          <w:spacing w:val="0"/>
          <w:w w:val="100"/>
          <w:kern w:val="0"/>
          <w:position w:val="0"/>
        </w:rPr>
        <w:t>校九年级开展以“树榜样·学英雄”为主题的综合性学习活动，请你完成下列活动。</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hint="eastAsia" w:ascii="宋体" w:hAnsi="宋体" w:eastAsia="宋体" w:cs="宋体"/>
          <w:color w:val="000000"/>
          <w:spacing w:val="0"/>
          <w:w w:val="100"/>
          <w:kern w:val="0"/>
          <w:position w:val="0"/>
          <w:lang w:eastAsia="zh-CN"/>
        </w:rPr>
      </w:pPr>
      <w:r>
        <w:rPr>
          <w:rFonts w:hint="eastAsia" w:ascii="宋体" w:hAnsi="宋体" w:cs="宋体"/>
          <w:color w:val="000000"/>
          <w:spacing w:val="0"/>
          <w:w w:val="100"/>
          <w:kern w:val="0"/>
          <w:position w:val="0"/>
        </w:rPr>
        <w:t>（1）</w:t>
      </w:r>
      <w:r>
        <w:rPr>
          <w:rFonts w:hint="eastAsia" w:ascii="宋体" w:hAnsi="宋体" w:eastAsia="宋体" w:cs="宋体"/>
          <w:color w:val="000000"/>
          <w:spacing w:val="0"/>
          <w:w w:val="100"/>
          <w:kern w:val="0"/>
          <w:position w:val="0"/>
        </w:rPr>
        <w:t>【拟写对联】</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rPr>
          <w:rFonts w:hint="eastAsia" w:ascii="楷体" w:hAnsi="楷体" w:eastAsia="楷体" w:cs="楷体"/>
          <w:color w:val="000000"/>
          <w:spacing w:val="0"/>
          <w:w w:val="100"/>
          <w:kern w:val="0"/>
          <w:position w:val="0"/>
        </w:rPr>
      </w:pPr>
      <w:r>
        <w:rPr>
          <w:rFonts w:hint="eastAsia" w:ascii="楷体" w:hAnsi="楷体" w:eastAsia="楷体" w:cs="楷体"/>
          <w:color w:val="000000"/>
          <w:spacing w:val="0"/>
          <w:w w:val="100"/>
          <w:kern w:val="0"/>
          <w:position w:val="0"/>
        </w:rPr>
        <w:t>沧海横流方显英雄本色，2020年春的新冠状肺炎携手抗疫中，医护人员的无私奉献，社区工作者、志愿者、快递员等普通市民的顽强坚守，武汉百姓的守望相助，无不宣示了英雄本色；</w:t>
      </w:r>
      <w:r>
        <w:rPr>
          <w:rFonts w:hint="eastAsia" w:ascii="楷体" w:hAnsi="楷体" w:eastAsia="楷体" w:cs="楷体"/>
          <w:color w:val="000000"/>
          <w:spacing w:val="0"/>
          <w:w w:val="100"/>
          <w:kern w:val="0"/>
          <w:position w:val="0"/>
          <w:u w:val="single"/>
        </w:rPr>
        <w:t>作为中学生的我们，更应该学好科学知识树立凌云之志，用知识“缝制铠甲”，在不远的将来“披甲上阵”，树立保护我们的祖国，我们的人民的壮志</w:t>
      </w:r>
      <w:r>
        <w:rPr>
          <w:rFonts w:hint="eastAsia" w:ascii="楷体" w:hAnsi="楷体" w:eastAsia="楷体" w:cs="楷体"/>
          <w:color w:val="000000"/>
          <w:spacing w:val="0"/>
          <w:w w:val="100"/>
          <w:kern w:val="0"/>
          <w:position w:val="0"/>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hint="eastAsia" w:ascii="宋体" w:hAnsi="宋体" w:eastAsia="宋体" w:cs="宋体"/>
          <w:color w:val="000000"/>
          <w:spacing w:val="0"/>
          <w:w w:val="100"/>
          <w:kern w:val="0"/>
          <w:position w:val="0"/>
          <w:lang w:eastAsia="zh-CN"/>
        </w:rPr>
      </w:pPr>
      <w:r>
        <w:rPr>
          <w:rFonts w:hint="eastAsia" w:ascii="宋体" w:hAnsi="宋体" w:eastAsia="宋体" w:cs="宋体"/>
          <w:color w:val="000000"/>
          <w:spacing w:val="0"/>
          <w:w w:val="100"/>
          <w:kern w:val="0"/>
          <w:position w:val="0"/>
        </w:rPr>
        <w:t>这是开场白中的一段，请</w:t>
      </w:r>
      <w:r>
        <w:rPr>
          <w:rFonts w:hint="eastAsia" w:ascii="宋体" w:hAnsi="宋体"/>
          <w:spacing w:val="0"/>
          <w:w w:val="100"/>
          <w:kern w:val="0"/>
          <w:position w:val="0"/>
          <w:szCs w:val="21"/>
          <w:em w:val="dot"/>
        </w:rPr>
        <w:t>根据画线句</w:t>
      </w:r>
      <w:r>
        <w:rPr>
          <w:rFonts w:hint="eastAsia" w:ascii="宋体" w:hAnsi="宋体" w:eastAsia="宋体" w:cs="宋体"/>
          <w:color w:val="000000"/>
          <w:spacing w:val="0"/>
          <w:w w:val="100"/>
          <w:kern w:val="0"/>
          <w:position w:val="0"/>
        </w:rPr>
        <w:t>补写下联。</w:t>
      </w:r>
      <w:r>
        <w:rPr>
          <w:rFonts w:hint="eastAsia" w:ascii="宋体" w:hAnsi="宋体" w:cs="宋体"/>
          <w:color w:val="000000"/>
          <w:spacing w:val="0"/>
          <w:w w:val="100"/>
          <w:kern w:val="0"/>
          <w:position w:val="0"/>
          <w:lang w:eastAsia="zh-CN"/>
        </w:rPr>
        <w:t>（</w:t>
      </w:r>
      <w:r>
        <w:rPr>
          <w:rFonts w:hint="eastAsia" w:ascii="宋体" w:hAnsi="宋体" w:cs="宋体"/>
          <w:color w:val="000000"/>
          <w:spacing w:val="0"/>
          <w:w w:val="100"/>
          <w:kern w:val="0"/>
          <w:position w:val="0"/>
          <w:lang w:val="en-US" w:eastAsia="zh-CN"/>
        </w:rPr>
        <w:t>2分</w:t>
      </w:r>
      <w:r>
        <w:rPr>
          <w:rFonts w:hint="eastAsia" w:ascii="宋体" w:hAnsi="宋体" w:cs="宋体"/>
          <w:color w:val="000000"/>
          <w:spacing w:val="0"/>
          <w:w w:val="100"/>
          <w:kern w:val="0"/>
          <w:position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color w:val="000000"/>
          <w:spacing w:val="0"/>
          <w:w w:val="100"/>
          <w:kern w:val="0"/>
          <w:position w:val="0"/>
        </w:rPr>
      </w:pPr>
      <w:r>
        <w:rPr>
          <w:rFonts w:hint="eastAsia" w:ascii="宋体" w:hAnsi="宋体" w:eastAsia="宋体" w:cs="宋体"/>
          <w:color w:val="000000"/>
          <w:spacing w:val="0"/>
          <w:w w:val="100"/>
          <w:kern w:val="0"/>
          <w:position w:val="0"/>
        </w:rPr>
        <w:t xml:space="preserve">上联：携手抗疫展英雄本色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color w:val="000000"/>
          <w:spacing w:val="0"/>
          <w:w w:val="100"/>
          <w:kern w:val="0"/>
          <w:position w:val="0"/>
          <w:u w:val="single"/>
        </w:rPr>
      </w:pPr>
      <w:r>
        <w:rPr>
          <w:rFonts w:hint="eastAsia" w:ascii="宋体" w:hAnsi="宋体" w:eastAsia="宋体" w:cs="宋体"/>
          <w:color w:val="000000"/>
          <w:spacing w:val="0"/>
          <w:w w:val="100"/>
          <w:kern w:val="0"/>
          <w:position w:val="0"/>
        </w:rPr>
        <w:t>下联：</w:t>
      </w:r>
      <w:r>
        <w:rPr>
          <w:rFonts w:hint="eastAsia" w:ascii="宋体" w:hAnsi="宋体" w:eastAsia="宋体" w:cs="宋体"/>
          <w:color w:val="000000"/>
          <w:spacing w:val="0"/>
          <w:w w:val="100"/>
          <w:kern w:val="0"/>
          <w:position w:val="0"/>
          <w:u w:val="single"/>
        </w:rPr>
        <w:t xml:space="preserve">        </w:t>
      </w:r>
      <w:r>
        <w:rPr>
          <w:rFonts w:hint="eastAsia" w:ascii="宋体" w:hAnsi="宋体" w:cs="宋体"/>
          <w:color w:val="000000"/>
          <w:spacing w:val="0"/>
          <w:w w:val="100"/>
          <w:kern w:val="0"/>
          <w:position w:val="0"/>
          <w:u w:val="singl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leftChars="0"/>
        <w:jc w:val="left"/>
        <w:textAlignment w:val="center"/>
        <w:rPr>
          <w:rFonts w:ascii="宋体" w:hAnsi="宋体" w:eastAsia="宋体" w:cs="宋体"/>
          <w:color w:val="000000"/>
          <w:spacing w:val="0"/>
          <w:w w:val="100"/>
          <w:kern w:val="0"/>
          <w:position w:val="0"/>
        </w:rPr>
      </w:pPr>
      <w:r>
        <w:rPr>
          <w:rFonts w:hint="eastAsia" w:ascii="宋体" w:hAnsi="宋体" w:cs="宋体"/>
          <w:color w:val="000000"/>
          <w:spacing w:val="0"/>
          <w:w w:val="100"/>
          <w:kern w:val="0"/>
          <w:position w:val="0"/>
          <w:lang w:val="en-US" w:eastAsia="zh-CN"/>
        </w:rPr>
        <w:t>(2)</w:t>
      </w:r>
      <w:r>
        <w:rPr>
          <w:rFonts w:hint="eastAsia" w:ascii="宋体" w:hAnsi="宋体" w:cs="宋体"/>
          <w:color w:val="000000"/>
          <w:spacing w:val="0"/>
          <w:w w:val="100"/>
          <w:kern w:val="0"/>
          <w:position w:val="0"/>
        </w:rPr>
        <w:t>【新闻报道】</w:t>
      </w:r>
      <w:r>
        <w:rPr>
          <w:rFonts w:hint="eastAsia" w:ascii="宋体" w:hAnsi="宋体" w:eastAsia="宋体" w:cs="宋体"/>
          <w:color w:val="000000"/>
          <w:spacing w:val="0"/>
          <w:w w:val="100"/>
          <w:kern w:val="0"/>
          <w:position w:val="0"/>
        </w:rPr>
        <w:t>如果你是简报小记者，请根据以下新闻报道为班刊简报写一句话新闻。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jc w:val="left"/>
        <w:textAlignment w:val="center"/>
        <w:rPr>
          <w:rFonts w:hint="eastAsia" w:ascii="宋体" w:hAnsi="宋体" w:eastAsia="宋体" w:cs="宋体"/>
          <w:color w:val="000000"/>
          <w:spacing w:val="0"/>
          <w:w w:val="100"/>
          <w:kern w:val="0"/>
          <w:position w:val="0"/>
          <w:lang w:eastAsia="zh-CN"/>
        </w:rPr>
      </w:pPr>
      <w:r>
        <w:rPr>
          <w:rFonts w:hint="eastAsia" w:ascii="楷体" w:hAnsi="楷体" w:eastAsia="楷体" w:cs="楷体"/>
          <w:color w:val="000000"/>
          <w:spacing w:val="0"/>
          <w:w w:val="100"/>
          <w:kern w:val="0"/>
          <w:position w:val="0"/>
          <w:lang w:eastAsia="zh-CN"/>
        </w:rPr>
        <w:t>我市</w:t>
      </w:r>
      <w:r>
        <w:rPr>
          <w:rFonts w:hint="eastAsia" w:ascii="楷体" w:hAnsi="楷体" w:eastAsia="楷体" w:cs="楷体"/>
          <w:color w:val="000000"/>
          <w:spacing w:val="0"/>
          <w:w w:val="100"/>
          <w:kern w:val="0"/>
          <w:position w:val="0"/>
        </w:rPr>
        <w:t>新城街道，有这么一群志愿者：一年365天，不论寒来暑往，有一件事他们从未停息过，那就是为社区内的孤寡、空巢、失能老人每天准备“爱心午餐”。这样一个“爱心送餐志愿服务”项目，已经走过了十年之久，成为当地家喻户晓的一块响当当的公益金字招牌。</w:t>
      </w:r>
      <w:r>
        <w:rPr>
          <w:rFonts w:hint="eastAsia" w:ascii="宋体" w:hAnsi="宋体" w:cs="宋体"/>
          <w:color w:val="000000"/>
          <w:spacing w:val="0"/>
          <w:w w:val="100"/>
          <w:kern w:val="0"/>
          <w:position w:val="0"/>
          <w:lang w:eastAsia="zh-CN"/>
        </w:rPr>
        <w:t>（</w:t>
      </w:r>
      <w:r>
        <w:rPr>
          <w:rFonts w:hint="eastAsia" w:ascii="宋体" w:hAnsi="宋体" w:cs="宋体"/>
          <w:color w:val="000000"/>
          <w:spacing w:val="0"/>
          <w:w w:val="100"/>
          <w:kern w:val="0"/>
          <w:position w:val="0"/>
          <w:lang w:val="en-US" w:eastAsia="zh-CN"/>
        </w:rPr>
        <w:t>3分</w:t>
      </w:r>
      <w:r>
        <w:rPr>
          <w:rFonts w:hint="eastAsia" w:ascii="宋体" w:hAnsi="宋体" w:cs="宋体"/>
          <w:color w:val="000000"/>
          <w:spacing w:val="0"/>
          <w:w w:val="100"/>
          <w:kern w:val="0"/>
          <w:position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color w:val="000000"/>
          <w:spacing w:val="0"/>
          <w:w w:val="100"/>
          <w:kern w:val="0"/>
          <w:position w:val="0"/>
          <w:u w:val="single"/>
        </w:rPr>
      </w:pPr>
      <w:r>
        <w:rPr>
          <w:rFonts w:hint="eastAsia" w:ascii="宋体" w:hAnsi="宋体" w:cs="宋体"/>
          <w:color w:val="000000"/>
          <w:spacing w:val="0"/>
          <w:w w:val="100"/>
          <w:kern w:val="0"/>
          <w:position w:val="0"/>
          <w:u w:val="single"/>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hint="eastAsia" w:ascii="宋体" w:hAnsi="宋体" w:eastAsia="宋体" w:cs="宋体"/>
          <w:color w:val="000000"/>
          <w:spacing w:val="0"/>
          <w:w w:val="100"/>
          <w:kern w:val="0"/>
          <w:position w:val="0"/>
          <w:lang w:eastAsia="zh-CN"/>
        </w:rPr>
      </w:pPr>
      <w:r>
        <w:rPr>
          <w:rFonts w:hint="eastAsia" w:ascii="宋体" w:hAnsi="宋体" w:cs="宋体"/>
          <w:color w:val="000000"/>
          <w:spacing w:val="0"/>
          <w:w w:val="100"/>
          <w:kern w:val="0"/>
          <w:position w:val="0"/>
        </w:rPr>
        <w:t>（</w:t>
      </w:r>
      <w:r>
        <w:rPr>
          <w:rFonts w:hint="eastAsia" w:ascii="宋体" w:hAnsi="宋体" w:cs="宋体"/>
          <w:color w:val="000000"/>
          <w:spacing w:val="0"/>
          <w:w w:val="100"/>
          <w:kern w:val="0"/>
          <w:position w:val="0"/>
          <w:lang w:val="en-US" w:eastAsia="zh-CN"/>
        </w:rPr>
        <w:t>3</w:t>
      </w:r>
      <w:r>
        <w:rPr>
          <w:rFonts w:hint="eastAsia" w:ascii="宋体" w:hAnsi="宋体" w:cs="宋体"/>
          <w:color w:val="000000"/>
          <w:spacing w:val="0"/>
          <w:w w:val="100"/>
          <w:kern w:val="0"/>
          <w:position w:val="0"/>
        </w:rPr>
        <w:t>）</w:t>
      </w:r>
      <w:r>
        <w:rPr>
          <w:rFonts w:hint="eastAsia" w:ascii="宋体" w:hAnsi="宋体" w:eastAsia="宋体" w:cs="宋体"/>
          <w:color w:val="000000"/>
          <w:spacing w:val="0"/>
          <w:w w:val="100"/>
          <w:kern w:val="0"/>
          <w:position w:val="0"/>
        </w:rPr>
        <w:t>【积极劝说】朋友</w:t>
      </w:r>
      <w:r>
        <w:rPr>
          <w:rFonts w:hint="eastAsia" w:ascii="宋体" w:hAnsi="宋体" w:cs="宋体"/>
          <w:color w:val="000000"/>
          <w:spacing w:val="0"/>
          <w:w w:val="100"/>
          <w:kern w:val="0"/>
          <w:position w:val="0"/>
          <w:lang w:eastAsia="zh-CN"/>
        </w:rPr>
        <w:t>小明</w:t>
      </w:r>
      <w:r>
        <w:rPr>
          <w:rFonts w:hint="eastAsia" w:ascii="宋体" w:hAnsi="宋体" w:eastAsia="宋体" w:cs="宋体"/>
          <w:color w:val="000000"/>
          <w:spacing w:val="0"/>
          <w:w w:val="100"/>
          <w:kern w:val="0"/>
          <w:position w:val="0"/>
        </w:rPr>
        <w:t>最近沉迷游戏，得知要开“树榜样·学英雄”线上班会，跟你吐槽说是浪费时间，根本没有必要，大家对着麦克风讲话根本没有什么效果。对此，你应该怎么劝说？</w:t>
      </w:r>
      <w:r>
        <w:rPr>
          <w:rFonts w:hint="eastAsia" w:ascii="宋体" w:hAnsi="宋体" w:cs="宋体"/>
          <w:color w:val="000000"/>
          <w:spacing w:val="0"/>
          <w:w w:val="100"/>
          <w:kern w:val="0"/>
          <w:position w:val="0"/>
          <w:lang w:eastAsia="zh-CN"/>
        </w:rPr>
        <w:t>（</w:t>
      </w:r>
      <w:r>
        <w:rPr>
          <w:rFonts w:hint="eastAsia" w:ascii="宋体" w:hAnsi="宋体" w:cs="宋体"/>
          <w:color w:val="000000"/>
          <w:spacing w:val="0"/>
          <w:w w:val="100"/>
          <w:kern w:val="0"/>
          <w:position w:val="0"/>
          <w:lang w:val="en-US" w:eastAsia="zh-CN"/>
        </w:rPr>
        <w:t>3分</w:t>
      </w:r>
      <w:r>
        <w:rPr>
          <w:rFonts w:hint="eastAsia" w:ascii="宋体" w:hAnsi="宋体" w:cs="宋体"/>
          <w:color w:val="000000"/>
          <w:spacing w:val="0"/>
          <w:w w:val="100"/>
          <w:kern w:val="0"/>
          <w:position w:val="0"/>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left"/>
        <w:textAlignment w:val="center"/>
        <w:rPr>
          <w:rFonts w:ascii="宋体" w:hAnsi="宋体" w:eastAsia="宋体" w:cs="宋体"/>
          <w:color w:val="000000"/>
          <w:spacing w:val="0"/>
          <w:w w:val="100"/>
          <w:kern w:val="0"/>
          <w:position w:val="0"/>
          <w:u w:val="single"/>
        </w:rPr>
      </w:pPr>
      <w:r>
        <w:rPr>
          <w:rFonts w:hint="eastAsia" w:ascii="宋体" w:hAnsi="宋体" w:cs="宋体"/>
          <w:color w:val="000000"/>
          <w:spacing w:val="0"/>
          <w:w w:val="100"/>
          <w:kern w:val="0"/>
          <w:position w:val="0"/>
          <w:u w:val="single"/>
        </w:rPr>
        <w:t xml:space="preserve">                                                                               </w:t>
      </w:r>
    </w:p>
    <w:p>
      <w:pPr>
        <w:keepNext w:val="0"/>
        <w:keepLines w:val="0"/>
        <w:pageBreakBefore w:val="0"/>
        <w:kinsoku/>
        <w:wordWrap/>
        <w:overflowPunct/>
        <w:topLinePunct w:val="0"/>
        <w:autoSpaceDE/>
        <w:autoSpaceDN/>
        <w:bidi w:val="0"/>
        <w:spacing w:beforeAutospacing="0" w:afterAutospacing="0" w:line="240" w:lineRule="auto"/>
        <w:jc w:val="left"/>
        <w:textAlignment w:val="center"/>
        <w:rPr>
          <w:rFonts w:hint="eastAsia" w:asciiTheme="minorEastAsia" w:hAnsiTheme="minorEastAsia" w:eastAsiaTheme="minorEastAsia" w:cstheme="minorEastAsia"/>
          <w:spacing w:val="0"/>
          <w:w w:val="100"/>
          <w:kern w:val="0"/>
          <w:position w:val="0"/>
          <w:szCs w:val="21"/>
        </w:rPr>
      </w:pPr>
      <w:r>
        <w:rPr>
          <w:rFonts w:hint="eastAsia" w:asciiTheme="minorEastAsia" w:hAnsiTheme="minorEastAsia" w:eastAsiaTheme="minorEastAsia" w:cstheme="minorEastAsia"/>
          <w:spacing w:val="0"/>
          <w:w w:val="100"/>
          <w:kern w:val="0"/>
          <w:position w:val="0"/>
          <w:szCs w:val="21"/>
        </w:rPr>
        <w:t>二、阅读理解</w:t>
      </w:r>
      <w:r>
        <w:rPr>
          <w:rFonts w:hint="eastAsia" w:asciiTheme="minorEastAsia" w:hAnsiTheme="minorEastAsia" w:eastAsiaTheme="minorEastAsia" w:cstheme="minorEastAsia"/>
          <w:spacing w:val="0"/>
          <w:w w:val="100"/>
          <w:kern w:val="0"/>
          <w:position w:val="0"/>
          <w:szCs w:val="21"/>
          <w:lang w:eastAsia="zh-CN"/>
        </w:rPr>
        <w:t>。</w:t>
      </w:r>
      <w:r>
        <w:rPr>
          <w:rFonts w:hint="eastAsia" w:asciiTheme="minorEastAsia" w:hAnsiTheme="minorEastAsia" w:eastAsiaTheme="minorEastAsia" w:cstheme="minorEastAsia"/>
          <w:spacing w:val="0"/>
          <w:w w:val="100"/>
          <w:kern w:val="0"/>
          <w:position w:val="0"/>
          <w:szCs w:val="21"/>
        </w:rPr>
        <w:t>(</w:t>
      </w:r>
      <w:r>
        <w:rPr>
          <w:rFonts w:hint="eastAsia" w:asciiTheme="minorEastAsia" w:hAnsiTheme="minorEastAsia" w:eastAsiaTheme="minorEastAsia" w:cstheme="minorEastAsia"/>
          <w:spacing w:val="0"/>
          <w:w w:val="100"/>
          <w:kern w:val="0"/>
          <w:position w:val="0"/>
          <w:szCs w:val="21"/>
          <w:lang w:val="en-US" w:eastAsia="zh-CN"/>
        </w:rPr>
        <w:t>58</w:t>
      </w:r>
      <w:r>
        <w:rPr>
          <w:rFonts w:hint="eastAsia" w:asciiTheme="minorEastAsia" w:hAnsiTheme="minorEastAsia" w:eastAsiaTheme="minorEastAsia" w:cstheme="minorEastAsia"/>
          <w:spacing w:val="0"/>
          <w:w w:val="100"/>
          <w:kern w:val="0"/>
          <w:position w:val="0"/>
          <w:szCs w:val="21"/>
        </w:rPr>
        <w:t>分)</w:t>
      </w:r>
    </w:p>
    <w:p>
      <w:pPr>
        <w:keepNext w:val="0"/>
        <w:keepLines w:val="0"/>
        <w:pageBreakBefore w:val="0"/>
        <w:widowControl/>
        <w:suppressLineNumbers w:val="0"/>
        <w:shd w:val="clear" w:color="auto" w:fill="FFFFFF"/>
        <w:kinsoku/>
        <w:wordWrap/>
        <w:overflowPunct/>
        <w:topLinePunct w:val="0"/>
        <w:autoSpaceDE/>
        <w:autoSpaceDN/>
        <w:bidi w:val="0"/>
        <w:spacing w:beforeAutospacing="0" w:afterAutospacing="0" w:line="240" w:lineRule="auto"/>
        <w:ind w:left="0" w:firstLine="0"/>
        <w:jc w:val="both"/>
        <w:textAlignment w:val="center"/>
        <w:rPr>
          <w:rFonts w:ascii="Times New Roman" w:hAnsi="Times New Roman"/>
          <w:color w:val="000000" w:themeColor="text1"/>
          <w:spacing w:val="0"/>
          <w:w w:val="100"/>
          <w:kern w:val="0"/>
          <w:position w:val="0"/>
          <w:szCs w:val="21"/>
          <w14:textFill>
            <w14:solidFill>
              <w14:schemeClr w14:val="tx1"/>
            </w14:solidFill>
          </w14:textFill>
        </w:rPr>
      </w:pPr>
      <w:r>
        <w:rPr>
          <w:rFonts w:ascii="Times New Roman" w:hAnsi="Times New Roman"/>
          <w:color w:val="000000" w:themeColor="text1"/>
          <w:spacing w:val="0"/>
          <w:w w:val="100"/>
          <w:kern w:val="0"/>
          <w:position w:val="0"/>
          <w:szCs w:val="21"/>
          <w14:textFill>
            <w14:solidFill>
              <w14:schemeClr w14:val="tx1"/>
            </w14:solidFill>
          </w14:textFill>
        </w:rPr>
        <w:t>(</w:t>
      </w:r>
      <w:r>
        <w:rPr>
          <w:rFonts w:ascii="Times New Roman" w:hAnsi="宋体"/>
          <w:color w:val="000000" w:themeColor="text1"/>
          <w:spacing w:val="0"/>
          <w:w w:val="100"/>
          <w:kern w:val="0"/>
          <w:position w:val="0"/>
          <w:szCs w:val="21"/>
          <w14:textFill>
            <w14:solidFill>
              <w14:schemeClr w14:val="tx1"/>
            </w14:solidFill>
          </w14:textFill>
        </w:rPr>
        <w:t>一</w:t>
      </w:r>
      <w:r>
        <w:rPr>
          <w:rFonts w:ascii="Times New Roman" w:hAnsi="Times New Roman"/>
          <w:color w:val="000000" w:themeColor="text1"/>
          <w:spacing w:val="0"/>
          <w:w w:val="100"/>
          <w:kern w:val="0"/>
          <w:position w:val="0"/>
          <w:szCs w:val="21"/>
          <w14:textFill>
            <w14:solidFill>
              <w14:schemeClr w14:val="tx1"/>
            </w14:solidFill>
          </w14:textFill>
        </w:rPr>
        <w:t xml:space="preserve">) </w:t>
      </w:r>
      <w:r>
        <w:rPr>
          <w:rFonts w:ascii="Times New Roman" w:hAnsi="宋体"/>
          <w:color w:val="000000" w:themeColor="text1"/>
          <w:spacing w:val="0"/>
          <w:w w:val="100"/>
          <w:kern w:val="0"/>
          <w:position w:val="0"/>
          <w:szCs w:val="21"/>
          <w14:textFill>
            <w14:solidFill>
              <w14:schemeClr w14:val="tx1"/>
            </w14:solidFill>
          </w14:textFill>
        </w:rPr>
        <w:t>阅读</w:t>
      </w:r>
      <w:r>
        <w:rPr>
          <w:rFonts w:hint="eastAsia" w:ascii="宋体" w:hAnsi="宋体" w:eastAsia="宋体" w:cs="宋体"/>
          <w:i w:val="0"/>
          <w:caps w:val="0"/>
          <w:color w:val="000000" w:themeColor="text1"/>
          <w:spacing w:val="0"/>
          <w:w w:val="100"/>
          <w:kern w:val="0"/>
          <w:position w:val="0"/>
          <w:sz w:val="21"/>
          <w:szCs w:val="21"/>
          <w:shd w:val="clear" w:color="auto" w:fill="FFFFFF"/>
          <w:lang w:val="en-US" w:eastAsia="zh-CN" w:bidi="ar"/>
          <w14:textFill>
            <w14:solidFill>
              <w14:schemeClr w14:val="tx1"/>
            </w14:solidFill>
          </w14:textFill>
        </w:rPr>
        <w:t>赵嘏</w:t>
      </w:r>
      <w:r>
        <w:rPr>
          <w:rFonts w:ascii="Times New Roman" w:hAnsi="宋体"/>
          <w:color w:val="000000" w:themeColor="text1"/>
          <w:spacing w:val="0"/>
          <w:w w:val="100"/>
          <w:kern w:val="0"/>
          <w:position w:val="0"/>
          <w:szCs w:val="21"/>
          <w14:textFill>
            <w14:solidFill>
              <w14:schemeClr w14:val="tx1"/>
            </w14:solidFill>
          </w14:textFill>
        </w:rPr>
        <w:t>的《</w:t>
      </w:r>
      <w:r>
        <w:rPr>
          <w:rFonts w:hint="eastAsia" w:ascii="宋体" w:hAnsi="宋体" w:eastAsia="宋体" w:cs="宋体"/>
          <w:i w:val="0"/>
          <w:caps w:val="0"/>
          <w:color w:val="000000" w:themeColor="text1"/>
          <w:spacing w:val="0"/>
          <w:w w:val="100"/>
          <w:kern w:val="0"/>
          <w:position w:val="0"/>
          <w:sz w:val="21"/>
          <w:szCs w:val="21"/>
          <w:shd w:val="clear" w:color="auto" w:fill="FFFFFF"/>
          <w:lang w:val="en-US" w:eastAsia="zh-CN" w:bidi="ar"/>
          <w14:textFill>
            <w14:solidFill>
              <w14:schemeClr w14:val="tx1"/>
            </w14:solidFill>
          </w14:textFill>
        </w:rPr>
        <w:t>赠别</w:t>
      </w:r>
      <w:r>
        <w:rPr>
          <w:rFonts w:ascii="Times New Roman" w:hAnsi="宋体"/>
          <w:color w:val="000000" w:themeColor="text1"/>
          <w:spacing w:val="0"/>
          <w:w w:val="100"/>
          <w:kern w:val="0"/>
          <w:position w:val="0"/>
          <w:szCs w:val="21"/>
          <w14:textFill>
            <w14:solidFill>
              <w14:schemeClr w14:val="tx1"/>
            </w14:solidFill>
          </w14:textFill>
        </w:rPr>
        <w:t>》，完成第</w:t>
      </w:r>
      <w:r>
        <w:rPr>
          <w:rFonts w:hint="eastAsia" w:ascii="Times New Roman" w:hAnsi="Times New Roman"/>
          <w:color w:val="000000" w:themeColor="text1"/>
          <w:spacing w:val="0"/>
          <w:w w:val="100"/>
          <w:kern w:val="0"/>
          <w:position w:val="0"/>
          <w:szCs w:val="21"/>
          <w:lang w:val="en-US" w:eastAsia="zh-CN"/>
          <w14:textFill>
            <w14:solidFill>
              <w14:schemeClr w14:val="tx1"/>
            </w14:solidFill>
          </w14:textFill>
        </w:rPr>
        <w:t>8</w:t>
      </w:r>
      <w:r>
        <w:rPr>
          <w:rFonts w:ascii="Times New Roman" w:hAnsi="宋体"/>
          <w:color w:val="000000" w:themeColor="text1"/>
          <w:spacing w:val="0"/>
          <w:w w:val="100"/>
          <w:kern w:val="0"/>
          <w:position w:val="0"/>
          <w:szCs w:val="21"/>
          <w14:textFill>
            <w14:solidFill>
              <w14:schemeClr w14:val="tx1"/>
            </w14:solidFill>
          </w14:textFill>
        </w:rPr>
        <w:t>题。(</w:t>
      </w:r>
      <w:r>
        <w:rPr>
          <w:rFonts w:ascii="Times New Roman" w:hAnsi="Times New Roman"/>
          <w:color w:val="000000" w:themeColor="text1"/>
          <w:spacing w:val="0"/>
          <w:w w:val="100"/>
          <w:kern w:val="0"/>
          <w:position w:val="0"/>
          <w:szCs w:val="21"/>
          <w14:textFill>
            <w14:solidFill>
              <w14:schemeClr w14:val="tx1"/>
            </w14:solidFill>
          </w14:textFill>
        </w:rPr>
        <w:t>6</w:t>
      </w:r>
      <w:r>
        <w:rPr>
          <w:rFonts w:ascii="Times New Roman" w:hAnsi="宋体"/>
          <w:color w:val="000000" w:themeColor="text1"/>
          <w:spacing w:val="0"/>
          <w:w w:val="100"/>
          <w:kern w:val="0"/>
          <w:position w:val="0"/>
          <w:szCs w:val="21"/>
          <w14:textFill>
            <w14:solidFill>
              <w14:schemeClr w14:val="tx1"/>
            </w14:solidFill>
          </w14:textFill>
        </w:rPr>
        <w:t>分)</w:t>
      </w:r>
    </w:p>
    <w:p>
      <w:pPr>
        <w:keepNext w:val="0"/>
        <w:keepLines w:val="0"/>
        <w:pageBreakBefore w:val="0"/>
        <w:widowControl/>
        <w:suppressLineNumbers w:val="0"/>
        <w:shd w:val="clear" w:color="auto" w:fill="FFFFFF"/>
        <w:kinsoku/>
        <w:wordWrap/>
        <w:overflowPunct/>
        <w:topLinePunct w:val="0"/>
        <w:autoSpaceDE/>
        <w:autoSpaceDN/>
        <w:bidi w:val="0"/>
        <w:spacing w:beforeAutospacing="0" w:afterAutospacing="0" w:line="240" w:lineRule="auto"/>
        <w:ind w:firstLine="2310" w:firstLineChars="1100"/>
        <w:jc w:val="both"/>
        <w:textAlignment w:val="center"/>
        <w:rPr>
          <w:rFonts w:hint="eastAsia" w:ascii="楷体" w:hAnsi="楷体" w:eastAsia="楷体" w:cs="楷体"/>
          <w:i w:val="0"/>
          <w:caps w:val="0"/>
          <w:color w:val="1E1E1E"/>
          <w:spacing w:val="0"/>
          <w:w w:val="100"/>
          <w:kern w:val="0"/>
          <w:position w:val="0"/>
          <w:sz w:val="21"/>
          <w:szCs w:val="21"/>
        </w:rPr>
      </w:pPr>
      <w:r>
        <w:rPr>
          <w:rFonts w:hint="eastAsia" w:ascii="楷体" w:hAnsi="楷体" w:eastAsia="楷体" w:cs="楷体"/>
          <w:i w:val="0"/>
          <w:caps w:val="0"/>
          <w:color w:val="1E1E1E"/>
          <w:spacing w:val="0"/>
          <w:w w:val="100"/>
          <w:kern w:val="0"/>
          <w:position w:val="0"/>
          <w:sz w:val="21"/>
          <w:szCs w:val="21"/>
          <w:shd w:val="clear" w:color="auto" w:fill="FFFFFF"/>
          <w:lang w:val="en-US" w:eastAsia="zh-CN" w:bidi="ar"/>
        </w:rPr>
        <w:t>水边秋草暮萋萋，欲驻残阳恨马蹄。</w:t>
      </w:r>
    </w:p>
    <w:p>
      <w:pPr>
        <w:keepNext w:val="0"/>
        <w:keepLines w:val="0"/>
        <w:pageBreakBefore w:val="0"/>
        <w:widowControl/>
        <w:suppressLineNumbers w:val="0"/>
        <w:shd w:val="clear" w:color="auto" w:fill="FFFFFF"/>
        <w:kinsoku/>
        <w:wordWrap/>
        <w:overflowPunct/>
        <w:topLinePunct w:val="0"/>
        <w:autoSpaceDE/>
        <w:autoSpaceDN/>
        <w:bidi w:val="0"/>
        <w:spacing w:beforeAutospacing="0" w:afterAutospacing="0" w:line="240" w:lineRule="auto"/>
        <w:ind w:left="-1" w:leftChars="-57" w:hanging="119" w:hangingChars="57"/>
        <w:jc w:val="center"/>
        <w:textAlignment w:val="center"/>
        <w:rPr>
          <w:rFonts w:hint="eastAsia" w:ascii="楷体" w:hAnsi="楷体" w:eastAsia="楷体" w:cs="楷体"/>
          <w:i w:val="0"/>
          <w:caps w:val="0"/>
          <w:color w:val="1E1E1E"/>
          <w:spacing w:val="0"/>
          <w:w w:val="100"/>
          <w:kern w:val="0"/>
          <w:position w:val="0"/>
          <w:sz w:val="21"/>
          <w:szCs w:val="21"/>
        </w:rPr>
      </w:pPr>
      <w:r>
        <w:rPr>
          <w:rFonts w:hint="eastAsia" w:ascii="楷体" w:hAnsi="楷体" w:eastAsia="楷体" w:cs="楷体"/>
          <w:i w:val="0"/>
          <w:caps w:val="0"/>
          <w:color w:val="1E1E1E"/>
          <w:spacing w:val="0"/>
          <w:w w:val="100"/>
          <w:kern w:val="0"/>
          <w:position w:val="0"/>
          <w:sz w:val="21"/>
          <w:szCs w:val="21"/>
          <w:shd w:val="clear" w:color="auto" w:fill="FFFFFF"/>
          <w:lang w:val="en-US" w:eastAsia="zh-CN" w:bidi="ar"/>
        </w:rPr>
        <w:t>曾是管弦同醉伴，一声歌尽各东西。</w:t>
      </w:r>
    </w:p>
    <w:p>
      <w:pPr>
        <w:keepNext w:val="0"/>
        <w:keepLines w:val="0"/>
        <w:pageBreakBefore w:val="0"/>
        <w:widowControl/>
        <w:suppressLineNumbers w:val="0"/>
        <w:shd w:val="clear" w:color="auto" w:fill="FFFFFF"/>
        <w:kinsoku/>
        <w:wordWrap/>
        <w:overflowPunct/>
        <w:topLinePunct w:val="0"/>
        <w:autoSpaceDE/>
        <w:autoSpaceDN/>
        <w:bidi w:val="0"/>
        <w:spacing w:beforeAutospacing="0" w:afterAutospacing="0" w:line="240" w:lineRule="auto"/>
        <w:ind w:left="0" w:firstLine="0"/>
        <w:jc w:val="left"/>
        <w:textAlignment w:val="center"/>
        <w:rPr>
          <w:rFonts w:hint="eastAsia" w:ascii="宋体" w:hAnsi="宋体" w:eastAsia="宋体" w:cs="宋体"/>
          <w:i w:val="0"/>
          <w:caps w:val="0"/>
          <w:color w:val="1E1E1E"/>
          <w:spacing w:val="0"/>
          <w:w w:val="100"/>
          <w:kern w:val="0"/>
          <w:position w:val="0"/>
          <w:sz w:val="21"/>
          <w:szCs w:val="21"/>
        </w:rPr>
      </w:pPr>
      <w:r>
        <w:rPr>
          <w:rFonts w:hint="eastAsia" w:ascii="宋体" w:hAnsi="宋体" w:cs="宋体"/>
          <w:i w:val="0"/>
          <w:caps w:val="0"/>
          <w:color w:val="1E1E1E"/>
          <w:spacing w:val="0"/>
          <w:w w:val="100"/>
          <w:kern w:val="0"/>
          <w:position w:val="0"/>
          <w:sz w:val="21"/>
          <w:szCs w:val="21"/>
          <w:shd w:val="clear" w:color="auto" w:fill="FFFFFF"/>
          <w:lang w:val="en-US" w:eastAsia="zh-CN" w:bidi="ar"/>
        </w:rPr>
        <w:t>8.</w:t>
      </w:r>
      <w:r>
        <w:rPr>
          <w:rFonts w:hint="eastAsia" w:ascii="宋体" w:hAnsi="宋体" w:eastAsia="宋体" w:cs="宋体"/>
          <w:i w:val="0"/>
          <w:caps w:val="0"/>
          <w:color w:val="1E1E1E"/>
          <w:spacing w:val="0"/>
          <w:w w:val="100"/>
          <w:kern w:val="0"/>
          <w:position w:val="0"/>
          <w:sz w:val="21"/>
          <w:szCs w:val="21"/>
          <w:shd w:val="clear" w:color="auto" w:fill="FFFFFF"/>
          <w:lang w:val="en-US" w:eastAsia="zh-CN" w:bidi="ar"/>
        </w:rPr>
        <w:t>（1）请赏析首句中的“萋萋”。（3分）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ascii="宋体" w:hAnsi="宋体" w:eastAsia="宋体" w:cs="宋体"/>
          <w:color w:val="000000"/>
          <w:spacing w:val="0"/>
          <w:w w:val="100"/>
          <w:kern w:val="0"/>
          <w:position w:val="0"/>
        </w:rPr>
      </w:pPr>
      <w:r>
        <w:rPr>
          <w:rFonts w:hint="eastAsia" w:ascii="宋体" w:hAnsi="宋体" w:eastAsia="宋体" w:cs="宋体"/>
          <w:b w:val="0"/>
          <w:i w:val="0"/>
          <w:caps w:val="0"/>
          <w:color w:val="3E3E3E"/>
          <w:spacing w:val="0"/>
          <w:w w:val="100"/>
          <w:kern w:val="0"/>
          <w:position w:val="0"/>
          <w:sz w:val="21"/>
          <w:szCs w:val="21"/>
          <w:u w:val="none"/>
          <w:shd w:val="clear" w:color="auto" w:fill="FFFFFF"/>
        </w:rPr>
        <w:t>_____________________________________________________________________________</w:t>
      </w:r>
    </w:p>
    <w:p>
      <w:pPr>
        <w:keepNext w:val="0"/>
        <w:keepLines w:val="0"/>
        <w:pageBreakBefore w:val="0"/>
        <w:widowControl/>
        <w:suppressLineNumbers w:val="0"/>
        <w:shd w:val="clear" w:color="auto" w:fill="FFFFFF"/>
        <w:kinsoku/>
        <w:wordWrap/>
        <w:overflowPunct/>
        <w:topLinePunct w:val="0"/>
        <w:autoSpaceDE/>
        <w:autoSpaceDN/>
        <w:bidi w:val="0"/>
        <w:spacing w:beforeAutospacing="0" w:afterAutospacing="0" w:line="240" w:lineRule="auto"/>
        <w:ind w:left="0" w:firstLine="0"/>
        <w:jc w:val="left"/>
        <w:textAlignment w:val="center"/>
        <w:rPr>
          <w:rFonts w:hint="eastAsia" w:ascii="宋体" w:hAnsi="宋体" w:eastAsia="宋体" w:cs="宋体"/>
          <w:i w:val="0"/>
          <w:caps w:val="0"/>
          <w:color w:val="1E1E1E"/>
          <w:spacing w:val="0"/>
          <w:w w:val="100"/>
          <w:kern w:val="0"/>
          <w:position w:val="0"/>
          <w:sz w:val="21"/>
          <w:szCs w:val="21"/>
        </w:rPr>
      </w:pPr>
      <w:r>
        <w:rPr>
          <w:rFonts w:hint="eastAsia" w:ascii="宋体" w:hAnsi="宋体" w:eastAsia="宋体" w:cs="宋体"/>
          <w:i w:val="0"/>
          <w:caps w:val="0"/>
          <w:color w:val="1E1E1E"/>
          <w:spacing w:val="0"/>
          <w:w w:val="100"/>
          <w:kern w:val="0"/>
          <w:position w:val="0"/>
          <w:sz w:val="21"/>
          <w:szCs w:val="21"/>
          <w:shd w:val="clear" w:color="auto" w:fill="FFFFFF"/>
          <w:lang w:val="en-US" w:eastAsia="zh-CN" w:bidi="ar"/>
        </w:rPr>
        <w:t>（2）诗人在诗中抒发了哪些情感？（3分）</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ascii="宋体" w:hAnsi="宋体" w:eastAsia="宋体" w:cs="宋体"/>
          <w:color w:val="000000"/>
          <w:spacing w:val="0"/>
          <w:w w:val="100"/>
          <w:kern w:val="0"/>
          <w:position w:val="0"/>
        </w:rPr>
      </w:pPr>
      <w:r>
        <w:rPr>
          <w:rFonts w:hint="eastAsia" w:ascii="宋体" w:hAnsi="宋体" w:eastAsia="宋体" w:cs="宋体"/>
          <w:b w:val="0"/>
          <w:i w:val="0"/>
          <w:caps w:val="0"/>
          <w:color w:val="3E3E3E"/>
          <w:spacing w:val="0"/>
          <w:w w:val="100"/>
          <w:kern w:val="0"/>
          <w:position w:val="0"/>
          <w:sz w:val="21"/>
          <w:szCs w:val="21"/>
          <w:u w:val="none"/>
          <w:shd w:val="clear" w:color="auto" w:fill="FFFFFF"/>
        </w:rPr>
        <w:t>_____________________________________________________________________________</w:t>
      </w:r>
    </w:p>
    <w:p>
      <w:pPr>
        <w:keepNext w:val="0"/>
        <w:keepLines w:val="0"/>
        <w:pageBreakBefore w:val="0"/>
        <w:widowControl/>
        <w:suppressLineNumbers w:val="0"/>
        <w:shd w:val="clear" w:color="auto" w:fill="FFFFFF"/>
        <w:kinsoku/>
        <w:wordWrap/>
        <w:overflowPunct/>
        <w:topLinePunct w:val="0"/>
        <w:autoSpaceDE/>
        <w:autoSpaceDN/>
        <w:bidi w:val="0"/>
        <w:spacing w:beforeAutospacing="0" w:afterAutospacing="0" w:line="240" w:lineRule="auto"/>
        <w:ind w:left="0" w:firstLine="0"/>
        <w:jc w:val="left"/>
        <w:textAlignment w:val="center"/>
        <w:rPr>
          <w:rFonts w:hint="eastAsia" w:asciiTheme="minorEastAsia" w:hAnsiTheme="minorEastAsia" w:eastAsiaTheme="minorEastAsia" w:cstheme="minorEastAsia"/>
          <w:spacing w:val="0"/>
          <w:w w:val="100"/>
          <w:kern w:val="0"/>
          <w:position w:val="0"/>
          <w:szCs w:val="21"/>
        </w:rPr>
      </w:pPr>
      <w:r>
        <w:rPr>
          <w:rFonts w:ascii="Times New Roman" w:hAnsi="Times New Roman"/>
          <w:spacing w:val="0"/>
          <w:w w:val="100"/>
          <w:kern w:val="0"/>
          <w:position w:val="0"/>
          <w:szCs w:val="21"/>
        </w:rPr>
        <w:t>(</w:t>
      </w:r>
      <w:r>
        <w:rPr>
          <w:rFonts w:hint="eastAsia" w:asciiTheme="minorEastAsia" w:hAnsiTheme="minorEastAsia" w:eastAsiaTheme="minorEastAsia" w:cstheme="minorEastAsia"/>
          <w:spacing w:val="0"/>
          <w:w w:val="100"/>
          <w:kern w:val="0"/>
          <w:position w:val="0"/>
          <w:szCs w:val="21"/>
        </w:rPr>
        <w:t>二) 阅读</w:t>
      </w: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朱国桢的</w:t>
      </w:r>
      <w:r>
        <w:rPr>
          <w:rFonts w:hint="eastAsia" w:asciiTheme="minorEastAsia" w:hAnsiTheme="minorEastAsia" w:eastAsiaTheme="minorEastAsia" w:cstheme="minorEastAsia"/>
          <w:spacing w:val="0"/>
          <w:w w:val="100"/>
          <w:kern w:val="0"/>
          <w:position w:val="0"/>
          <w:szCs w:val="21"/>
        </w:rPr>
        <w:t>《</w:t>
      </w: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藩国名臣</w:t>
      </w:r>
      <w:r>
        <w:rPr>
          <w:rFonts w:hint="eastAsia" w:asciiTheme="minorEastAsia" w:hAnsiTheme="minorEastAsia" w:eastAsiaTheme="minorEastAsia" w:cstheme="minorEastAsia"/>
          <w:spacing w:val="0"/>
          <w:w w:val="100"/>
          <w:kern w:val="0"/>
          <w:position w:val="0"/>
          <w:szCs w:val="21"/>
        </w:rPr>
        <w:t>》，完成</w:t>
      </w:r>
      <w:r>
        <w:rPr>
          <w:rFonts w:hint="eastAsia" w:asciiTheme="minorEastAsia" w:hAnsiTheme="minorEastAsia" w:eastAsiaTheme="minorEastAsia" w:cstheme="minorEastAsia"/>
          <w:spacing w:val="0"/>
          <w:w w:val="100"/>
          <w:kern w:val="0"/>
          <w:position w:val="0"/>
          <w:szCs w:val="21"/>
          <w:lang w:val="en-US" w:eastAsia="zh-CN"/>
        </w:rPr>
        <w:t>9</w:t>
      </w:r>
      <w:r>
        <w:rPr>
          <w:rFonts w:hint="eastAsia" w:asciiTheme="minorEastAsia" w:hAnsiTheme="minorEastAsia" w:eastAsiaTheme="minorEastAsia" w:cstheme="minorEastAsia"/>
          <w:spacing w:val="0"/>
          <w:w w:val="100"/>
          <w:kern w:val="0"/>
          <w:position w:val="0"/>
          <w:szCs w:val="21"/>
        </w:rPr>
        <w:t>～1</w:t>
      </w:r>
      <w:r>
        <w:rPr>
          <w:rFonts w:hint="eastAsia" w:asciiTheme="minorEastAsia" w:hAnsiTheme="minorEastAsia" w:eastAsiaTheme="minorEastAsia" w:cstheme="minorEastAsia"/>
          <w:spacing w:val="0"/>
          <w:w w:val="100"/>
          <w:kern w:val="0"/>
          <w:position w:val="0"/>
          <w:szCs w:val="21"/>
          <w:lang w:val="en-US" w:eastAsia="zh-CN"/>
        </w:rPr>
        <w:t>2</w:t>
      </w:r>
      <w:r>
        <w:rPr>
          <w:rFonts w:hint="eastAsia" w:asciiTheme="minorEastAsia" w:hAnsiTheme="minorEastAsia" w:eastAsiaTheme="minorEastAsia" w:cstheme="minorEastAsia"/>
          <w:spacing w:val="0"/>
          <w:w w:val="100"/>
          <w:kern w:val="0"/>
          <w:position w:val="0"/>
          <w:szCs w:val="21"/>
        </w:rPr>
        <w:t>题。(14分)</w:t>
      </w:r>
    </w:p>
    <w:p>
      <w:pPr>
        <w:keepNext w:val="0"/>
        <w:keepLines w:val="0"/>
        <w:pageBreakBefore w:val="0"/>
        <w:widowControl/>
        <w:suppressLineNumbers w:val="0"/>
        <w:shd w:val="clear" w:color="auto" w:fill="FFFFFF"/>
        <w:kinsoku/>
        <w:wordWrap/>
        <w:overflowPunct/>
        <w:topLinePunct w:val="0"/>
        <w:autoSpaceDE/>
        <w:autoSpaceDN/>
        <w:bidi w:val="0"/>
        <w:spacing w:beforeAutospacing="0" w:afterAutospacing="0" w:line="240" w:lineRule="auto"/>
        <w:ind w:left="0" w:firstLine="420" w:firstLineChars="200"/>
        <w:jc w:val="left"/>
        <w:textAlignment w:val="center"/>
        <w:rPr>
          <w:rFonts w:hint="eastAsia" w:ascii="楷体" w:hAnsi="楷体" w:eastAsia="楷体" w:cs="楷体"/>
          <w:i w:val="0"/>
          <w:caps w:val="0"/>
          <w:color w:val="1E1E1E"/>
          <w:spacing w:val="0"/>
          <w:w w:val="100"/>
          <w:kern w:val="0"/>
          <w:position w:val="0"/>
          <w:sz w:val="21"/>
          <w:szCs w:val="21"/>
          <w:shd w:val="clear" w:color="auto" w:fill="FFFFFF"/>
          <w:lang w:val="en-US" w:eastAsia="zh-CN" w:bidi="ar"/>
        </w:rPr>
      </w:pPr>
      <w:r>
        <w:rPr>
          <w:rFonts w:hint="eastAsia" w:ascii="楷体" w:hAnsi="楷体" w:eastAsia="楷体" w:cs="楷体"/>
          <w:i w:val="0"/>
          <w:caps w:val="0"/>
          <w:color w:val="1E1E1E"/>
          <w:spacing w:val="0"/>
          <w:w w:val="100"/>
          <w:kern w:val="0"/>
          <w:position w:val="0"/>
          <w:sz w:val="21"/>
          <w:szCs w:val="21"/>
          <w:shd w:val="clear" w:color="auto" w:fill="FFFFFF"/>
          <w:lang w:val="en-US" w:eastAsia="zh-CN" w:bidi="ar"/>
        </w:rPr>
        <w:t>赵准，藁城人，长身美髯，性刚毅方严，终日无惰容，不轻言笑。年二十余，始读书。时有敏少年，日记数千言，赵先生耻居其下，日所诵书必与之埒。日不足，竟夜读忘寝。举顺天乡试，为学官。王令诸郡王皆受经，为讲说甚详恳，门弟子常数十。矩矱严，诸生步立皆有则。尤重背诵，以身先之，无倦，诸生侍侧凛凛。时太守有十子，五子骄纵甚，虽守无如之何。一日，闻赵先生严，自领其子来，且遗一朴，广二寸，厚半寸，书其面曰：“专治五子，毋及余生。”诸子一望见，即凛然，皆折节受学守规。</w:t>
      </w:r>
    </w:p>
    <w:p>
      <w:pPr>
        <w:pStyle w:val="2"/>
        <w:wordWrap/>
        <w:spacing w:beforeAutospacing="0" w:afterAutospacing="0" w:line="240" w:lineRule="auto"/>
        <w:textAlignment w:val="center"/>
        <w:rPr>
          <w:rFonts w:hint="eastAsia" w:asciiTheme="minorEastAsia" w:hAnsiTheme="minorEastAsia" w:eastAsiaTheme="minorEastAsia" w:cstheme="minorEastAsia"/>
          <w:spacing w:val="0"/>
          <w:w w:val="100"/>
          <w:kern w:val="0"/>
          <w:position w:val="0"/>
        </w:rPr>
      </w:pP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注：</w:t>
      </w:r>
      <w:r>
        <w:rPr>
          <w:rFonts w:hint="eastAsia" w:asciiTheme="minorEastAsia" w:hAnsiTheme="minorEastAsia" w:eastAsiaTheme="minorEastAsia" w:cstheme="minorEastAsia"/>
          <w:spacing w:val="0"/>
          <w:w w:val="100"/>
          <w:kern w:val="0"/>
          <w:position w:val="0"/>
          <w:szCs w:val="21"/>
        </w:rPr>
        <w:t>①</w:t>
      </w: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埒：等同。</w:t>
      </w:r>
      <w:r>
        <w:rPr>
          <w:rFonts w:hint="eastAsia" w:asciiTheme="minorEastAsia" w:hAnsiTheme="minorEastAsia" w:eastAsiaTheme="minorEastAsia" w:cstheme="minorEastAsia"/>
          <w:spacing w:val="0"/>
          <w:w w:val="100"/>
          <w:kern w:val="0"/>
          <w:position w:val="0"/>
          <w:szCs w:val="21"/>
        </w:rPr>
        <w:t>②</w:t>
      </w: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凛凛：恐惧的样子</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Times New Roman" w:hAnsi="Times New Roman" w:eastAsia="宋体"/>
          <w:spacing w:val="0"/>
          <w:w w:val="100"/>
          <w:kern w:val="0"/>
          <w:position w:val="0"/>
          <w:szCs w:val="21"/>
          <w:lang w:eastAsia="zh-CN"/>
        </w:rPr>
      </w:pPr>
      <w:r>
        <w:rPr>
          <w:rFonts w:hint="eastAsia" w:ascii="Times New Roman" w:hAnsi="Times New Roman"/>
          <w:spacing w:val="0"/>
          <w:w w:val="100"/>
          <w:kern w:val="0"/>
          <w:position w:val="0"/>
          <w:szCs w:val="21"/>
          <w:lang w:val="en-US" w:eastAsia="zh-CN"/>
        </w:rPr>
        <w:t>9.</w:t>
      </w:r>
      <w:r>
        <w:rPr>
          <w:rFonts w:hint="eastAsia" w:ascii="Times New Roman" w:hAnsi="Times New Roman"/>
          <w:spacing w:val="0"/>
          <w:w w:val="100"/>
          <w:kern w:val="0"/>
          <w:position w:val="0"/>
          <w:szCs w:val="21"/>
          <w:lang w:eastAsia="zh-CN"/>
        </w:rPr>
        <w:t>根据要求，完成下列两小题。（</w:t>
      </w:r>
      <w:r>
        <w:rPr>
          <w:rFonts w:hint="eastAsia" w:ascii="Times New Roman" w:hAnsi="Times New Roman"/>
          <w:spacing w:val="0"/>
          <w:w w:val="100"/>
          <w:kern w:val="0"/>
          <w:position w:val="0"/>
          <w:szCs w:val="21"/>
          <w:lang w:val="en-US" w:eastAsia="zh-CN"/>
        </w:rPr>
        <w:t>6分</w:t>
      </w:r>
      <w:r>
        <w:rPr>
          <w:rFonts w:hint="eastAsia" w:ascii="Times New Roman" w:hAnsi="Times New Roman"/>
          <w:spacing w:val="0"/>
          <w:w w:val="100"/>
          <w:kern w:val="0"/>
          <w:position w:val="0"/>
          <w:szCs w:val="21"/>
          <w:lang w:eastAsia="zh-CN"/>
        </w:rPr>
        <w:t>）</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Theme="minorEastAsia" w:hAnsiTheme="minorEastAsia" w:eastAsiaTheme="minorEastAsia" w:cstheme="minorEastAsia"/>
          <w:spacing w:val="0"/>
          <w:w w:val="100"/>
          <w:kern w:val="0"/>
          <w:position w:val="0"/>
          <w:szCs w:val="21"/>
        </w:rPr>
      </w:pPr>
      <w:r>
        <w:rPr>
          <w:rFonts w:hint="eastAsia" w:ascii="Times New Roman" w:hAnsi="宋体"/>
          <w:spacing w:val="0"/>
          <w:w w:val="100"/>
          <w:kern w:val="0"/>
          <w:position w:val="0"/>
          <w:szCs w:val="21"/>
          <w:lang w:eastAsia="zh-CN"/>
        </w:rPr>
        <w:t>（</w:t>
      </w:r>
      <w:r>
        <w:rPr>
          <w:rFonts w:hint="eastAsia" w:asciiTheme="minorEastAsia" w:hAnsiTheme="minorEastAsia" w:eastAsiaTheme="minorEastAsia" w:cstheme="minorEastAsia"/>
          <w:spacing w:val="0"/>
          <w:w w:val="100"/>
          <w:kern w:val="0"/>
          <w:position w:val="0"/>
          <w:szCs w:val="21"/>
          <w:lang w:val="en-US" w:eastAsia="zh-CN"/>
        </w:rPr>
        <w:t>1</w:t>
      </w:r>
      <w:r>
        <w:rPr>
          <w:rFonts w:hint="eastAsia" w:asciiTheme="minorEastAsia" w:hAnsiTheme="minorEastAsia" w:eastAsiaTheme="minorEastAsia" w:cstheme="minorEastAsia"/>
          <w:spacing w:val="0"/>
          <w:w w:val="100"/>
          <w:kern w:val="0"/>
          <w:position w:val="0"/>
          <w:szCs w:val="21"/>
          <w:lang w:eastAsia="zh-CN"/>
        </w:rPr>
        <w:t>）</w:t>
      </w:r>
      <w:r>
        <w:rPr>
          <w:rFonts w:hint="eastAsia" w:asciiTheme="minorEastAsia" w:hAnsiTheme="minorEastAsia" w:eastAsiaTheme="minorEastAsia" w:cstheme="minorEastAsia"/>
          <w:spacing w:val="0"/>
          <w:w w:val="100"/>
          <w:kern w:val="0"/>
          <w:position w:val="0"/>
          <w:szCs w:val="21"/>
        </w:rPr>
        <w:t>解释下列句中加点词的意思。(4分)</w:t>
      </w:r>
    </w:p>
    <w:p>
      <w:pPr>
        <w:keepNext w:val="0"/>
        <w:keepLines w:val="0"/>
        <w:pageBreakBefore w:val="0"/>
        <w:widowControl/>
        <w:suppressLineNumbers w:val="0"/>
        <w:shd w:val="clear" w:color="auto" w:fill="FFFFFF"/>
        <w:kinsoku/>
        <w:wordWrap/>
        <w:overflowPunct/>
        <w:topLinePunct w:val="0"/>
        <w:autoSpaceDE/>
        <w:autoSpaceDN/>
        <w:bidi w:val="0"/>
        <w:spacing w:beforeAutospacing="0" w:afterAutospacing="0" w:line="240" w:lineRule="auto"/>
        <w:ind w:left="0" w:firstLine="210" w:firstLineChars="100"/>
        <w:jc w:val="left"/>
        <w:textAlignment w:val="center"/>
        <w:rPr>
          <w:rFonts w:hint="eastAsia" w:asciiTheme="minorEastAsia" w:hAnsiTheme="minorEastAsia" w:eastAsiaTheme="minorEastAsia" w:cstheme="minorEastAsia"/>
          <w:i w:val="0"/>
          <w:caps w:val="0"/>
          <w:color w:val="1E1E1E"/>
          <w:spacing w:val="0"/>
          <w:w w:val="100"/>
          <w:kern w:val="0"/>
          <w:position w:val="0"/>
          <w:sz w:val="21"/>
          <w:szCs w:val="21"/>
        </w:rPr>
      </w:pPr>
      <w:r>
        <w:rPr>
          <w:rFonts w:hint="eastAsia" w:asciiTheme="minorEastAsia" w:hAnsiTheme="minorEastAsia" w:eastAsiaTheme="minorEastAsia" w:cstheme="minorEastAsia"/>
          <w:spacing w:val="0"/>
          <w:w w:val="100"/>
          <w:kern w:val="0"/>
          <w:position w:val="0"/>
          <w:szCs w:val="21"/>
        </w:rPr>
        <w:t>①</w:t>
      </w:r>
      <w:r>
        <w:rPr>
          <w:rFonts w:hint="eastAsia" w:asciiTheme="minorEastAsia" w:hAnsiTheme="minorEastAsia" w:eastAsiaTheme="minorEastAsia" w:cstheme="minorEastAsia"/>
          <w:color w:val="000000"/>
          <w:spacing w:val="0"/>
          <w:w w:val="100"/>
          <w:kern w:val="0"/>
          <w:position w:val="0"/>
          <w:szCs w:val="21"/>
          <w:em w:val="dot"/>
          <w:lang w:val="en-US" w:eastAsia="zh-CN"/>
        </w:rPr>
        <w:t>日</w:t>
      </w: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记数千言</w:t>
      </w:r>
      <w:r>
        <w:rPr>
          <w:rFonts w:hint="eastAsia" w:asciiTheme="minorEastAsia" w:hAnsiTheme="minorEastAsia" w:eastAsiaTheme="minorEastAsia" w:cstheme="minorEastAsia"/>
          <w:spacing w:val="0"/>
          <w:w w:val="100"/>
          <w:kern w:val="0"/>
          <w:position w:val="0"/>
          <w:szCs w:val="21"/>
        </w:rPr>
        <w:t xml:space="preserve"> (         )               ②</w:t>
      </w: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赵先生</w:t>
      </w:r>
      <w:r>
        <w:rPr>
          <w:rFonts w:hint="eastAsia" w:asciiTheme="minorEastAsia" w:hAnsiTheme="minorEastAsia" w:eastAsiaTheme="minorEastAsia" w:cstheme="minorEastAsia"/>
          <w:color w:val="000000"/>
          <w:spacing w:val="0"/>
          <w:w w:val="100"/>
          <w:kern w:val="0"/>
          <w:position w:val="0"/>
          <w:szCs w:val="21"/>
          <w:em w:val="dot"/>
          <w:lang w:val="en-US" w:eastAsia="zh-CN"/>
        </w:rPr>
        <w:t>耻</w:t>
      </w: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居其下</w:t>
      </w:r>
      <w:r>
        <w:rPr>
          <w:rFonts w:hint="eastAsia" w:asciiTheme="minorEastAsia" w:hAnsiTheme="minorEastAsia" w:eastAsiaTheme="minorEastAsia" w:cstheme="minorEastAsia"/>
          <w:spacing w:val="0"/>
          <w:w w:val="100"/>
          <w:kern w:val="0"/>
          <w:position w:val="0"/>
          <w:szCs w:val="21"/>
        </w:rPr>
        <w:t xml:space="preserve">(         )    </w:t>
      </w:r>
    </w:p>
    <w:p>
      <w:pPr>
        <w:keepNext w:val="0"/>
        <w:keepLines w:val="0"/>
        <w:pageBreakBefore w:val="0"/>
        <w:widowControl/>
        <w:suppressLineNumbers w:val="0"/>
        <w:shd w:val="clear" w:color="auto" w:fill="FFFFFF"/>
        <w:kinsoku/>
        <w:wordWrap/>
        <w:overflowPunct/>
        <w:topLinePunct w:val="0"/>
        <w:autoSpaceDE/>
        <w:autoSpaceDN/>
        <w:bidi w:val="0"/>
        <w:spacing w:beforeAutospacing="0" w:afterAutospacing="0" w:line="240" w:lineRule="auto"/>
        <w:ind w:left="0" w:firstLine="210" w:firstLineChars="100"/>
        <w:jc w:val="left"/>
        <w:textAlignment w:val="center"/>
        <w:rPr>
          <w:rFonts w:hint="eastAsia" w:ascii="宋体" w:hAnsi="宋体" w:eastAsia="宋体" w:cs="宋体"/>
          <w:i w:val="0"/>
          <w:caps w:val="0"/>
          <w:color w:val="1E1E1E"/>
          <w:spacing w:val="0"/>
          <w:w w:val="100"/>
          <w:kern w:val="0"/>
          <w:position w:val="0"/>
          <w:sz w:val="21"/>
          <w:szCs w:val="21"/>
        </w:rPr>
      </w:pPr>
      <w:r>
        <w:rPr>
          <w:rFonts w:hint="eastAsia" w:asciiTheme="minorEastAsia" w:hAnsiTheme="minorEastAsia" w:eastAsiaTheme="minorEastAsia" w:cstheme="minorEastAsia"/>
          <w:spacing w:val="0"/>
          <w:w w:val="100"/>
          <w:kern w:val="0"/>
          <w:position w:val="0"/>
          <w:szCs w:val="21"/>
        </w:rPr>
        <w:t>③</w:t>
      </w: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诸生</w:t>
      </w:r>
      <w:r>
        <w:rPr>
          <w:rFonts w:hint="eastAsia" w:asciiTheme="minorEastAsia" w:hAnsiTheme="minorEastAsia" w:eastAsiaTheme="minorEastAsia" w:cstheme="minorEastAsia"/>
          <w:color w:val="000000"/>
          <w:spacing w:val="0"/>
          <w:w w:val="100"/>
          <w:kern w:val="0"/>
          <w:position w:val="0"/>
          <w:szCs w:val="21"/>
          <w:em w:val="dot"/>
          <w:lang w:val="en-US" w:eastAsia="zh-CN"/>
        </w:rPr>
        <w:t>侍</w:t>
      </w: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侧凛凛</w:t>
      </w:r>
      <w:r>
        <w:rPr>
          <w:rFonts w:hint="eastAsia" w:asciiTheme="minorEastAsia" w:hAnsiTheme="minorEastAsia" w:eastAsiaTheme="minorEastAsia" w:cstheme="minorEastAsia"/>
          <w:spacing w:val="0"/>
          <w:w w:val="100"/>
          <w:kern w:val="0"/>
          <w:position w:val="0"/>
          <w:szCs w:val="21"/>
        </w:rPr>
        <w:t xml:space="preserve">(         )    </w:t>
      </w: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    </w:t>
      </w:r>
      <w:r>
        <w:rPr>
          <w:rFonts w:hint="eastAsia" w:asciiTheme="minorEastAsia" w:hAnsiTheme="minorEastAsia" w:eastAsiaTheme="minorEastAsia" w:cstheme="minorEastAsia"/>
          <w:spacing w:val="0"/>
          <w:w w:val="100"/>
          <w:kern w:val="0"/>
          <w:position w:val="0"/>
          <w:szCs w:val="21"/>
          <w:lang w:val="en-US" w:eastAsia="zh-CN"/>
        </w:rPr>
        <w:t xml:space="preserve">  </w:t>
      </w:r>
      <w:r>
        <w:rPr>
          <w:rFonts w:hint="eastAsia" w:asciiTheme="minorEastAsia" w:hAnsiTheme="minorEastAsia" w:eastAsiaTheme="minorEastAsia" w:cstheme="minorEastAsia"/>
          <w:spacing w:val="0"/>
          <w:w w:val="100"/>
          <w:kern w:val="0"/>
          <w:position w:val="0"/>
          <w:szCs w:val="21"/>
        </w:rPr>
        <w:t>④</w:t>
      </w: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王令</w:t>
      </w:r>
      <w:r>
        <w:rPr>
          <w:rFonts w:hint="eastAsia" w:asciiTheme="minorEastAsia" w:hAnsiTheme="minorEastAsia" w:eastAsiaTheme="minorEastAsia" w:cstheme="minorEastAsia"/>
          <w:color w:val="000000"/>
          <w:spacing w:val="0"/>
          <w:w w:val="100"/>
          <w:kern w:val="0"/>
          <w:position w:val="0"/>
          <w:szCs w:val="21"/>
          <w:em w:val="dot"/>
          <w:lang w:val="en-US" w:eastAsia="zh-CN"/>
        </w:rPr>
        <w:t>诸</w:t>
      </w: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郡王皆受经</w:t>
      </w:r>
      <w:r>
        <w:rPr>
          <w:rFonts w:hint="eastAsia" w:asciiTheme="minorEastAsia" w:hAnsiTheme="minorEastAsia" w:eastAsiaTheme="minorEastAsia" w:cstheme="minorEastAsia"/>
          <w:spacing w:val="0"/>
          <w:w w:val="100"/>
          <w:kern w:val="0"/>
          <w:position w:val="0"/>
          <w:szCs w:val="21"/>
        </w:rPr>
        <w:t xml:space="preserve">(         )  </w:t>
      </w:r>
      <w:r>
        <w:rPr>
          <w:rFonts w:asciiTheme="minorEastAsia" w:hAnsiTheme="minorEastAsia" w:eastAsiaTheme="minorEastAsia"/>
          <w:spacing w:val="0"/>
          <w:w w:val="100"/>
          <w:kern w:val="0"/>
          <w:position w:val="0"/>
          <w:szCs w:val="21"/>
        </w:rPr>
        <w:t xml:space="preserve">  </w:t>
      </w:r>
    </w:p>
    <w:p>
      <w:pPr>
        <w:keepNext w:val="0"/>
        <w:keepLines w:val="0"/>
        <w:pageBreakBefore w:val="0"/>
        <w:kinsoku/>
        <w:wordWrap/>
        <w:overflowPunct/>
        <w:topLinePunct w:val="0"/>
        <w:autoSpaceDE/>
        <w:autoSpaceDN/>
        <w:bidi w:val="0"/>
        <w:spacing w:beforeAutospacing="0" w:afterAutospacing="0" w:line="240" w:lineRule="auto"/>
        <w:textAlignment w:val="center"/>
        <w:rPr>
          <w:rFonts w:ascii="Times New Roman" w:hAnsi="Times New Roman"/>
          <w:spacing w:val="0"/>
          <w:w w:val="100"/>
          <w:kern w:val="0"/>
          <w:position w:val="0"/>
          <w:szCs w:val="21"/>
        </w:rPr>
      </w:pPr>
      <w:r>
        <w:rPr>
          <w:rFonts w:hint="eastAsia" w:ascii="Times New Roman" w:hAnsi="Times New Roman"/>
          <w:spacing w:val="0"/>
          <w:w w:val="100"/>
          <w:kern w:val="0"/>
          <w:position w:val="0"/>
          <w:szCs w:val="21"/>
          <w:lang w:eastAsia="zh-CN"/>
        </w:rPr>
        <w:t>（</w:t>
      </w:r>
      <w:r>
        <w:rPr>
          <w:rFonts w:hint="eastAsia" w:ascii="Times New Roman" w:hAnsi="Times New Roman"/>
          <w:spacing w:val="0"/>
          <w:w w:val="100"/>
          <w:kern w:val="0"/>
          <w:position w:val="0"/>
          <w:szCs w:val="21"/>
          <w:lang w:val="en-US" w:eastAsia="zh-CN"/>
        </w:rPr>
        <w:t>2</w:t>
      </w:r>
      <w:r>
        <w:rPr>
          <w:rFonts w:hint="eastAsia" w:ascii="Times New Roman" w:hAnsi="Times New Roman"/>
          <w:spacing w:val="0"/>
          <w:w w:val="100"/>
          <w:kern w:val="0"/>
          <w:position w:val="0"/>
          <w:szCs w:val="21"/>
          <w:lang w:eastAsia="zh-CN"/>
        </w:rPr>
        <w:t>）</w:t>
      </w:r>
      <w:r>
        <w:rPr>
          <w:rFonts w:ascii="Times New Roman" w:hAnsi="宋体"/>
          <w:spacing w:val="0"/>
          <w:w w:val="100"/>
          <w:kern w:val="0"/>
          <w:position w:val="0"/>
          <w:szCs w:val="21"/>
        </w:rPr>
        <w:t>下列句中与例句中的</w:t>
      </w:r>
      <w:r>
        <w:rPr>
          <w:rFonts w:ascii="Times New Roman" w:hAnsi="Times New Roman"/>
          <w:spacing w:val="0"/>
          <w:w w:val="100"/>
          <w:kern w:val="0"/>
          <w:position w:val="0"/>
          <w:szCs w:val="21"/>
        </w:rPr>
        <w:t>“</w:t>
      </w:r>
      <w:r>
        <w:rPr>
          <w:rFonts w:hint="eastAsia" w:ascii="Times New Roman" w:hAnsi="宋体"/>
          <w:spacing w:val="0"/>
          <w:w w:val="100"/>
          <w:kern w:val="0"/>
          <w:position w:val="0"/>
          <w:szCs w:val="21"/>
          <w:lang w:eastAsia="zh-CN"/>
        </w:rPr>
        <w:t>之</w:t>
      </w:r>
      <w:r>
        <w:rPr>
          <w:rFonts w:ascii="Times New Roman" w:hAnsi="Times New Roman"/>
          <w:spacing w:val="0"/>
          <w:w w:val="100"/>
          <w:kern w:val="0"/>
          <w:position w:val="0"/>
          <w:szCs w:val="21"/>
        </w:rPr>
        <w:t>”</w:t>
      </w:r>
      <w:r>
        <w:rPr>
          <w:rFonts w:ascii="Times New Roman" w:hAnsi="宋体"/>
          <w:spacing w:val="0"/>
          <w:w w:val="100"/>
          <w:kern w:val="0"/>
          <w:position w:val="0"/>
          <w:szCs w:val="21"/>
        </w:rPr>
        <w:t>意思和用法</w:t>
      </w:r>
      <w:r>
        <w:rPr>
          <w:rFonts w:hint="eastAsia" w:asciiTheme="minorEastAsia" w:hAnsiTheme="minorEastAsia" w:eastAsiaTheme="minorEastAsia" w:cstheme="minorEastAsia"/>
          <w:spacing w:val="0"/>
          <w:w w:val="100"/>
          <w:kern w:val="0"/>
          <w:position w:val="0"/>
          <w:szCs w:val="21"/>
          <w:em w:val="dot"/>
          <w:lang w:eastAsia="zh-CN"/>
        </w:rPr>
        <w:t>相同</w:t>
      </w:r>
      <w:r>
        <w:rPr>
          <w:rFonts w:ascii="Times New Roman" w:hAnsi="宋体"/>
          <w:spacing w:val="0"/>
          <w:w w:val="100"/>
          <w:kern w:val="0"/>
          <w:position w:val="0"/>
          <w:szCs w:val="21"/>
        </w:rPr>
        <w:t>的一项是</w:t>
      </w:r>
      <w:r>
        <w:rPr>
          <w:rFonts w:ascii="Times New Roman" w:hAnsi="Times New Roman"/>
          <w:spacing w:val="0"/>
          <w:w w:val="100"/>
          <w:kern w:val="0"/>
          <w:position w:val="0"/>
          <w:szCs w:val="21"/>
        </w:rPr>
        <w:t>(2</w:t>
      </w:r>
      <w:r>
        <w:rPr>
          <w:rFonts w:ascii="Times New Roman" w:hAnsi="宋体"/>
          <w:spacing w:val="0"/>
          <w:w w:val="100"/>
          <w:kern w:val="0"/>
          <w:position w:val="0"/>
          <w:szCs w:val="21"/>
        </w:rPr>
        <w:t>分</w:t>
      </w:r>
      <w:r>
        <w:rPr>
          <w:rFonts w:ascii="Times New Roman" w:hAnsi="Times New Roman"/>
          <w:spacing w:val="0"/>
          <w:w w:val="100"/>
          <w:kern w:val="0"/>
          <w:position w:val="0"/>
          <w:szCs w:val="21"/>
        </w:rPr>
        <w:t xml:space="preserve">)  </w:t>
      </w:r>
      <w:r>
        <w:rPr>
          <w:rFonts w:ascii="Times New Roman" w:hAnsi="宋体"/>
          <w:spacing w:val="0"/>
          <w:w w:val="100"/>
          <w:kern w:val="0"/>
          <w:position w:val="0"/>
          <w:szCs w:val="21"/>
        </w:rPr>
        <w:t>(</w:t>
      </w:r>
      <w:r>
        <w:rPr>
          <w:rFonts w:ascii="Times New Roman" w:hAnsi="Times New Roman"/>
          <w:spacing w:val="0"/>
          <w:w w:val="100"/>
          <w:kern w:val="0"/>
          <w:position w:val="0"/>
          <w:szCs w:val="21"/>
        </w:rPr>
        <w:t xml:space="preserve">         </w:t>
      </w:r>
      <w:r>
        <w:rPr>
          <w:rFonts w:ascii="Times New Roman" w:hAnsi="宋体"/>
          <w:spacing w:val="0"/>
          <w:w w:val="100"/>
          <w:kern w:val="0"/>
          <w:position w:val="0"/>
          <w:szCs w:val="21"/>
        </w:rPr>
        <w:t>)</w:t>
      </w:r>
    </w:p>
    <w:p>
      <w:pPr>
        <w:keepNext w:val="0"/>
        <w:keepLines w:val="0"/>
        <w:pageBreakBefore w:val="0"/>
        <w:widowControl/>
        <w:suppressLineNumbers w:val="0"/>
        <w:shd w:val="clear" w:color="auto" w:fill="FFFFFF"/>
        <w:kinsoku/>
        <w:wordWrap/>
        <w:overflowPunct/>
        <w:topLinePunct w:val="0"/>
        <w:autoSpaceDE/>
        <w:autoSpaceDN/>
        <w:bidi w:val="0"/>
        <w:spacing w:beforeAutospacing="0" w:afterAutospacing="0" w:line="240" w:lineRule="auto"/>
        <w:ind w:firstLine="210" w:firstLineChars="100"/>
        <w:jc w:val="left"/>
        <w:textAlignment w:val="center"/>
        <w:rPr>
          <w:rFonts w:hint="eastAsia" w:ascii="宋体" w:hAnsi="宋体" w:eastAsia="宋体" w:cs="宋体"/>
          <w:i w:val="0"/>
          <w:caps w:val="0"/>
          <w:color w:val="1E1E1E"/>
          <w:spacing w:val="0"/>
          <w:w w:val="100"/>
          <w:kern w:val="0"/>
          <w:position w:val="0"/>
          <w:sz w:val="21"/>
          <w:szCs w:val="21"/>
          <w:shd w:val="clear" w:color="auto" w:fill="FFFFFF"/>
          <w:lang w:val="en-US" w:eastAsia="zh-CN" w:bidi="ar"/>
        </w:rPr>
      </w:pPr>
      <w:r>
        <w:rPr>
          <w:rFonts w:ascii="Times New Roman" w:hAnsi="宋体"/>
          <w:spacing w:val="0"/>
          <w:w w:val="100"/>
          <w:kern w:val="0"/>
          <w:position w:val="0"/>
          <w:szCs w:val="21"/>
        </w:rPr>
        <w:t>例句：</w:t>
      </w:r>
      <w:r>
        <w:rPr>
          <w:rFonts w:hint="eastAsia" w:ascii="楷体" w:hAnsi="楷体" w:eastAsia="楷体" w:cs="楷体"/>
          <w:i w:val="0"/>
          <w:caps w:val="0"/>
          <w:color w:val="1E1E1E"/>
          <w:spacing w:val="0"/>
          <w:w w:val="100"/>
          <w:kern w:val="0"/>
          <w:position w:val="0"/>
          <w:sz w:val="21"/>
          <w:szCs w:val="21"/>
          <w:shd w:val="clear" w:color="auto" w:fill="FFFFFF"/>
          <w:lang w:val="en-US" w:eastAsia="zh-CN" w:bidi="ar"/>
        </w:rPr>
        <w:t>日所诵书必与</w:t>
      </w:r>
      <w:r>
        <w:rPr>
          <w:rFonts w:hint="eastAsia" w:ascii="楷体" w:hAnsi="楷体" w:eastAsia="楷体" w:cs="楷体"/>
          <w:i w:val="0"/>
          <w:caps w:val="0"/>
          <w:color w:val="1E1E1E"/>
          <w:spacing w:val="0"/>
          <w:w w:val="100"/>
          <w:kern w:val="0"/>
          <w:position w:val="0"/>
          <w:sz w:val="21"/>
          <w:szCs w:val="21"/>
          <w:u w:val="none"/>
          <w:shd w:val="clear" w:color="auto" w:fill="FFFFFF"/>
          <w:lang w:val="en-US" w:eastAsia="zh-CN" w:bidi="ar"/>
        </w:rPr>
        <w:t>之</w:t>
      </w:r>
      <w:r>
        <w:rPr>
          <w:rFonts w:hint="eastAsia" w:ascii="楷体" w:hAnsi="楷体" w:eastAsia="楷体" w:cs="楷体"/>
          <w:i w:val="0"/>
          <w:caps w:val="0"/>
          <w:color w:val="1E1E1E"/>
          <w:spacing w:val="0"/>
          <w:w w:val="100"/>
          <w:kern w:val="0"/>
          <w:position w:val="0"/>
          <w:sz w:val="21"/>
          <w:szCs w:val="21"/>
          <w:shd w:val="clear" w:color="auto" w:fill="FFFFFF"/>
          <w:lang w:val="en-US" w:eastAsia="zh-CN" w:bidi="ar"/>
        </w:rPr>
        <w:t>埒  </w:t>
      </w:r>
    </w:p>
    <w:p>
      <w:pPr>
        <w:keepNext w:val="0"/>
        <w:keepLines w:val="0"/>
        <w:pageBreakBefore w:val="0"/>
        <w:kinsoku/>
        <w:wordWrap/>
        <w:overflowPunct/>
        <w:topLinePunct w:val="0"/>
        <w:autoSpaceDE/>
        <w:autoSpaceDN/>
        <w:bidi w:val="0"/>
        <w:spacing w:beforeAutospacing="0" w:afterAutospacing="0" w:line="240" w:lineRule="auto"/>
        <w:ind w:firstLine="210" w:firstLineChars="100"/>
        <w:textAlignment w:val="center"/>
        <w:rPr>
          <w:rFonts w:hint="eastAsia" w:asciiTheme="minorEastAsia" w:hAnsiTheme="minorEastAsia" w:eastAsiaTheme="minorEastAsia" w:cstheme="minorEastAsia"/>
          <w:spacing w:val="0"/>
          <w:w w:val="100"/>
          <w:kern w:val="0"/>
          <w:position w:val="0"/>
          <w:szCs w:val="21"/>
        </w:rPr>
      </w:pPr>
      <w:r>
        <w:rPr>
          <w:rFonts w:hint="eastAsia" w:asciiTheme="minorEastAsia" w:hAnsiTheme="minorEastAsia" w:eastAsiaTheme="minorEastAsia" w:cstheme="minorEastAsia"/>
          <w:spacing w:val="0"/>
          <w:w w:val="100"/>
          <w:kern w:val="0"/>
          <w:position w:val="0"/>
          <w:szCs w:val="21"/>
        </w:rPr>
        <w:t>A.</w:t>
      </w:r>
      <w:r>
        <w:rPr>
          <w:rFonts w:hint="eastAsia" w:asciiTheme="minorEastAsia" w:hAnsiTheme="minorEastAsia" w:eastAsiaTheme="minorEastAsia" w:cstheme="minorEastAsia"/>
          <w:spacing w:val="0"/>
          <w:w w:val="100"/>
          <w:kern w:val="0"/>
          <w:position w:val="0"/>
          <w:szCs w:val="21"/>
          <w:lang w:eastAsia="zh-CN"/>
        </w:rPr>
        <w:t>久之，目似瞑</w:t>
      </w:r>
      <w:r>
        <w:rPr>
          <w:rFonts w:hint="eastAsia" w:asciiTheme="minorEastAsia" w:hAnsiTheme="minorEastAsia" w:eastAsiaTheme="minorEastAsia" w:cstheme="minorEastAsia"/>
          <w:spacing w:val="0"/>
          <w:w w:val="100"/>
          <w:kern w:val="0"/>
          <w:position w:val="0"/>
          <w:szCs w:val="21"/>
        </w:rPr>
        <w:t>(《</w:t>
      </w:r>
      <w:r>
        <w:rPr>
          <w:rFonts w:hint="eastAsia" w:asciiTheme="minorEastAsia" w:hAnsiTheme="minorEastAsia" w:eastAsiaTheme="minorEastAsia" w:cstheme="minorEastAsia"/>
          <w:spacing w:val="0"/>
          <w:w w:val="100"/>
          <w:kern w:val="0"/>
          <w:position w:val="0"/>
          <w:szCs w:val="21"/>
          <w:lang w:eastAsia="zh-CN"/>
        </w:rPr>
        <w:t>狼</w:t>
      </w:r>
      <w:r>
        <w:rPr>
          <w:rFonts w:hint="eastAsia" w:asciiTheme="minorEastAsia" w:hAnsiTheme="minorEastAsia" w:eastAsiaTheme="minorEastAsia" w:cstheme="minorEastAsia"/>
          <w:spacing w:val="0"/>
          <w:w w:val="100"/>
          <w:kern w:val="0"/>
          <w:position w:val="0"/>
          <w:szCs w:val="21"/>
        </w:rPr>
        <w:t xml:space="preserve">》)            </w:t>
      </w:r>
      <w:r>
        <w:rPr>
          <w:rFonts w:hint="eastAsia" w:asciiTheme="minorEastAsia" w:hAnsiTheme="minorEastAsia" w:eastAsiaTheme="minorEastAsia" w:cstheme="minorEastAsia"/>
          <w:spacing w:val="0"/>
          <w:w w:val="100"/>
          <w:kern w:val="0"/>
          <w:position w:val="0"/>
          <w:szCs w:val="21"/>
          <w:lang w:val="en-US" w:eastAsia="zh-CN"/>
        </w:rPr>
        <w:t xml:space="preserve">     </w:t>
      </w:r>
      <w:r>
        <w:rPr>
          <w:rFonts w:hint="eastAsia" w:asciiTheme="minorEastAsia" w:hAnsiTheme="minorEastAsia" w:eastAsiaTheme="minorEastAsia" w:cstheme="minorEastAsia"/>
          <w:spacing w:val="0"/>
          <w:w w:val="100"/>
          <w:kern w:val="0"/>
          <w:position w:val="0"/>
          <w:szCs w:val="21"/>
        </w:rPr>
        <w:t>B.</w:t>
      </w:r>
      <w:r>
        <w:rPr>
          <w:rFonts w:hint="eastAsia" w:asciiTheme="minorEastAsia" w:hAnsiTheme="minorEastAsia" w:eastAsiaTheme="minorEastAsia" w:cstheme="minorEastAsia"/>
          <w:spacing w:val="0"/>
          <w:w w:val="100"/>
          <w:kern w:val="0"/>
          <w:position w:val="0"/>
          <w:szCs w:val="21"/>
          <w:lang w:eastAsia="zh-CN"/>
        </w:rPr>
        <w:t>虽我之死</w:t>
      </w:r>
      <w:r>
        <w:rPr>
          <w:rFonts w:hint="eastAsia" w:asciiTheme="minorEastAsia" w:hAnsiTheme="minorEastAsia" w:eastAsiaTheme="minorEastAsia" w:cstheme="minorEastAsia"/>
          <w:spacing w:val="0"/>
          <w:w w:val="100"/>
          <w:kern w:val="0"/>
          <w:position w:val="0"/>
          <w:szCs w:val="21"/>
        </w:rPr>
        <w:t>(《</w:t>
      </w:r>
      <w:r>
        <w:rPr>
          <w:rFonts w:hint="eastAsia" w:asciiTheme="minorEastAsia" w:hAnsiTheme="minorEastAsia" w:eastAsiaTheme="minorEastAsia" w:cstheme="minorEastAsia"/>
          <w:spacing w:val="0"/>
          <w:w w:val="100"/>
          <w:kern w:val="0"/>
          <w:position w:val="0"/>
          <w:szCs w:val="21"/>
          <w:lang w:eastAsia="zh-CN"/>
        </w:rPr>
        <w:t>愚公移山</w:t>
      </w:r>
      <w:r>
        <w:rPr>
          <w:rFonts w:hint="eastAsia" w:asciiTheme="minorEastAsia" w:hAnsiTheme="minorEastAsia" w:eastAsiaTheme="minorEastAsia" w:cstheme="minorEastAsia"/>
          <w:spacing w:val="0"/>
          <w:w w:val="100"/>
          <w:kern w:val="0"/>
          <w:position w:val="0"/>
          <w:szCs w:val="21"/>
        </w:rPr>
        <w:t>》)</w:t>
      </w:r>
    </w:p>
    <w:p>
      <w:pPr>
        <w:keepNext w:val="0"/>
        <w:keepLines w:val="0"/>
        <w:pageBreakBefore w:val="0"/>
        <w:kinsoku/>
        <w:wordWrap/>
        <w:overflowPunct/>
        <w:topLinePunct w:val="0"/>
        <w:autoSpaceDE/>
        <w:autoSpaceDN/>
        <w:bidi w:val="0"/>
        <w:spacing w:beforeAutospacing="0" w:afterAutospacing="0" w:line="240" w:lineRule="auto"/>
        <w:ind w:firstLine="210" w:firstLineChars="100"/>
        <w:textAlignment w:val="center"/>
        <w:rPr>
          <w:rFonts w:hint="eastAsia" w:asciiTheme="minorEastAsia" w:hAnsiTheme="minorEastAsia" w:eastAsiaTheme="minorEastAsia" w:cstheme="minorEastAsia"/>
          <w:spacing w:val="0"/>
          <w:w w:val="100"/>
          <w:kern w:val="0"/>
          <w:position w:val="0"/>
          <w:szCs w:val="21"/>
        </w:rPr>
      </w:pPr>
      <w:r>
        <w:rPr>
          <w:rFonts w:hint="eastAsia" w:asciiTheme="minorEastAsia" w:hAnsiTheme="minorEastAsia" w:eastAsiaTheme="minorEastAsia" w:cstheme="minorEastAsia"/>
          <w:spacing w:val="0"/>
          <w:w w:val="100"/>
          <w:kern w:val="0"/>
          <w:position w:val="0"/>
          <w:szCs w:val="21"/>
        </w:rPr>
        <w:t>C.</w:t>
      </w:r>
      <w:r>
        <w:rPr>
          <w:rFonts w:hint="eastAsia" w:asciiTheme="minorEastAsia" w:hAnsiTheme="minorEastAsia" w:eastAsiaTheme="minorEastAsia" w:cstheme="minorEastAsia"/>
          <w:spacing w:val="0"/>
          <w:w w:val="100"/>
          <w:kern w:val="0"/>
          <w:position w:val="0"/>
          <w:szCs w:val="21"/>
          <w:lang w:eastAsia="zh-CN"/>
        </w:rPr>
        <w:t>已而之细柳军</w:t>
      </w:r>
      <w:r>
        <w:rPr>
          <w:rFonts w:hint="eastAsia" w:asciiTheme="minorEastAsia" w:hAnsiTheme="minorEastAsia" w:eastAsiaTheme="minorEastAsia" w:cstheme="minorEastAsia"/>
          <w:spacing w:val="0"/>
          <w:w w:val="100"/>
          <w:kern w:val="0"/>
          <w:position w:val="0"/>
          <w:szCs w:val="21"/>
        </w:rPr>
        <w:t>(《</w:t>
      </w:r>
      <w:r>
        <w:rPr>
          <w:rFonts w:hint="eastAsia" w:asciiTheme="minorEastAsia" w:hAnsiTheme="minorEastAsia" w:eastAsiaTheme="minorEastAsia" w:cstheme="minorEastAsia"/>
          <w:spacing w:val="0"/>
          <w:w w:val="100"/>
          <w:kern w:val="0"/>
          <w:position w:val="0"/>
          <w:szCs w:val="21"/>
          <w:lang w:eastAsia="zh-CN"/>
        </w:rPr>
        <w:t>周亚夫军细柳</w:t>
      </w:r>
      <w:r>
        <w:rPr>
          <w:rFonts w:hint="eastAsia" w:asciiTheme="minorEastAsia" w:hAnsiTheme="minorEastAsia" w:eastAsiaTheme="minorEastAsia" w:cstheme="minorEastAsia"/>
          <w:spacing w:val="0"/>
          <w:w w:val="100"/>
          <w:kern w:val="0"/>
          <w:position w:val="0"/>
          <w:szCs w:val="21"/>
        </w:rPr>
        <w:t>》)       D.</w:t>
      </w:r>
      <w:r>
        <w:rPr>
          <w:rFonts w:hint="eastAsia" w:asciiTheme="minorEastAsia" w:hAnsiTheme="minorEastAsia" w:eastAsiaTheme="minorEastAsia" w:cstheme="minorEastAsia"/>
          <w:spacing w:val="0"/>
          <w:w w:val="100"/>
          <w:kern w:val="0"/>
          <w:position w:val="0"/>
          <w:szCs w:val="21"/>
          <w:lang w:eastAsia="zh-CN"/>
        </w:rPr>
        <w:t>康肃笑而遣之</w:t>
      </w:r>
      <w:r>
        <w:rPr>
          <w:rFonts w:hint="eastAsia" w:asciiTheme="minorEastAsia" w:hAnsiTheme="minorEastAsia" w:eastAsiaTheme="minorEastAsia" w:cstheme="minorEastAsia"/>
          <w:spacing w:val="0"/>
          <w:w w:val="100"/>
          <w:kern w:val="0"/>
          <w:position w:val="0"/>
          <w:szCs w:val="21"/>
        </w:rPr>
        <w:t>(《</w:t>
      </w:r>
      <w:r>
        <w:rPr>
          <w:rFonts w:hint="eastAsia" w:asciiTheme="minorEastAsia" w:hAnsiTheme="minorEastAsia" w:eastAsiaTheme="minorEastAsia" w:cstheme="minorEastAsia"/>
          <w:spacing w:val="0"/>
          <w:w w:val="100"/>
          <w:kern w:val="0"/>
          <w:position w:val="0"/>
          <w:szCs w:val="21"/>
          <w:lang w:eastAsia="zh-CN"/>
        </w:rPr>
        <w:t>卖油翁</w:t>
      </w:r>
      <w:r>
        <w:rPr>
          <w:rFonts w:hint="eastAsia" w:asciiTheme="minorEastAsia" w:hAnsiTheme="minorEastAsia" w:eastAsiaTheme="minorEastAsia" w:cstheme="minorEastAsia"/>
          <w:spacing w:val="0"/>
          <w:w w:val="100"/>
          <w:kern w:val="0"/>
          <w:position w:val="0"/>
          <w:szCs w:val="21"/>
        </w:rPr>
        <w:t>》)</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Theme="minorEastAsia" w:hAnsiTheme="minorEastAsia" w:eastAsiaTheme="minorEastAsia" w:cstheme="minorEastAsia"/>
          <w:spacing w:val="0"/>
          <w:w w:val="100"/>
          <w:kern w:val="0"/>
          <w:position w:val="0"/>
          <w:szCs w:val="21"/>
        </w:rPr>
      </w:pPr>
      <w:r>
        <w:rPr>
          <w:rFonts w:hint="eastAsia" w:asciiTheme="minorEastAsia" w:hAnsiTheme="minorEastAsia" w:eastAsiaTheme="minorEastAsia" w:cstheme="minorEastAsia"/>
          <w:spacing w:val="0"/>
          <w:w w:val="100"/>
          <w:kern w:val="0"/>
          <w:position w:val="0"/>
          <w:szCs w:val="21"/>
        </w:rPr>
        <w:t>10</w:t>
      </w:r>
      <w:r>
        <w:rPr>
          <w:rFonts w:hint="eastAsia" w:asciiTheme="minorEastAsia" w:hAnsiTheme="minorEastAsia" w:eastAsiaTheme="minorEastAsia" w:cstheme="minorEastAsia"/>
          <w:spacing w:val="0"/>
          <w:w w:val="100"/>
          <w:kern w:val="0"/>
          <w:position w:val="0"/>
          <w:szCs w:val="21"/>
          <w:lang w:eastAsia="zh-CN"/>
        </w:rPr>
        <w:t>.</w:t>
      </w:r>
      <w:r>
        <w:rPr>
          <w:rFonts w:hint="eastAsia" w:asciiTheme="minorEastAsia" w:hAnsiTheme="minorEastAsia" w:eastAsiaTheme="minorEastAsia" w:cstheme="minorEastAsia"/>
          <w:spacing w:val="0"/>
          <w:w w:val="100"/>
          <w:kern w:val="0"/>
          <w:position w:val="0"/>
          <w:szCs w:val="21"/>
        </w:rPr>
        <w:t>用“／”</w:t>
      </w:r>
      <w:r>
        <w:rPr>
          <w:rFonts w:hint="eastAsia" w:asciiTheme="minorEastAsia" w:hAnsiTheme="minorEastAsia" w:eastAsiaTheme="minorEastAsia" w:cstheme="minorEastAsia"/>
          <w:spacing w:val="0"/>
          <w:w w:val="100"/>
          <w:kern w:val="0"/>
          <w:position w:val="0"/>
          <w:szCs w:val="21"/>
          <w:lang w:eastAsia="zh-CN"/>
        </w:rPr>
        <w:t>标出下面句子的</w:t>
      </w:r>
      <w:r>
        <w:rPr>
          <w:rFonts w:hint="eastAsia" w:asciiTheme="minorEastAsia" w:hAnsiTheme="minorEastAsia" w:eastAsiaTheme="minorEastAsia" w:cstheme="minorEastAsia"/>
          <w:spacing w:val="0"/>
          <w:w w:val="100"/>
          <w:kern w:val="0"/>
          <w:position w:val="0"/>
          <w:szCs w:val="21"/>
          <w:em w:val="dot"/>
          <w:lang w:eastAsia="zh-CN"/>
        </w:rPr>
        <w:t>两处</w:t>
      </w:r>
      <w:r>
        <w:rPr>
          <w:rFonts w:hint="eastAsia" w:asciiTheme="minorEastAsia" w:hAnsiTheme="minorEastAsia" w:eastAsiaTheme="minorEastAsia" w:cstheme="minorEastAsia"/>
          <w:spacing w:val="0"/>
          <w:w w:val="100"/>
          <w:kern w:val="0"/>
          <w:position w:val="0"/>
          <w:szCs w:val="21"/>
          <w:lang w:eastAsia="zh-CN"/>
        </w:rPr>
        <w:t>朗读停顿。</w:t>
      </w:r>
      <w:r>
        <w:rPr>
          <w:rFonts w:hint="eastAsia" w:asciiTheme="minorEastAsia" w:hAnsiTheme="minorEastAsia" w:eastAsiaTheme="minorEastAsia" w:cstheme="minorEastAsia"/>
          <w:spacing w:val="0"/>
          <w:w w:val="100"/>
          <w:kern w:val="0"/>
          <w:position w:val="0"/>
          <w:szCs w:val="21"/>
        </w:rPr>
        <w:t>(2分) </w:t>
      </w:r>
    </w:p>
    <w:p>
      <w:pPr>
        <w:keepNext w:val="0"/>
        <w:keepLines w:val="0"/>
        <w:pageBreakBefore w:val="0"/>
        <w:kinsoku/>
        <w:wordWrap/>
        <w:overflowPunct/>
        <w:topLinePunct w:val="0"/>
        <w:autoSpaceDE/>
        <w:autoSpaceDN/>
        <w:bidi w:val="0"/>
        <w:spacing w:beforeAutospacing="0" w:afterAutospacing="0" w:line="240" w:lineRule="auto"/>
        <w:ind w:firstLine="315" w:firstLineChars="150"/>
        <w:textAlignment w:val="center"/>
        <w:rPr>
          <w:rFonts w:hint="eastAsia" w:asciiTheme="minorEastAsia" w:hAnsiTheme="minorEastAsia" w:eastAsiaTheme="minorEastAsia" w:cstheme="minorEastAsia"/>
          <w:color w:val="000000"/>
          <w:spacing w:val="0"/>
          <w:w w:val="100"/>
          <w:kern w:val="0"/>
          <w:position w:val="0"/>
          <w:szCs w:val="21"/>
        </w:rPr>
      </w:pP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时 太 守 有 十 子</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Theme="minorEastAsia" w:hAnsiTheme="minorEastAsia" w:eastAsiaTheme="minorEastAsia" w:cstheme="minorEastAsia"/>
          <w:spacing w:val="0"/>
          <w:w w:val="100"/>
          <w:kern w:val="0"/>
          <w:position w:val="0"/>
          <w:szCs w:val="21"/>
        </w:rPr>
      </w:pPr>
      <w:r>
        <w:rPr>
          <w:rFonts w:hint="eastAsia" w:asciiTheme="minorEastAsia" w:hAnsiTheme="minorEastAsia" w:eastAsiaTheme="minorEastAsia" w:cstheme="minorEastAsia"/>
          <w:spacing w:val="0"/>
          <w:w w:val="100"/>
          <w:kern w:val="0"/>
          <w:position w:val="0"/>
          <w:szCs w:val="21"/>
        </w:rPr>
        <w:t>11.翻译下列句子</w:t>
      </w:r>
      <w:r>
        <w:rPr>
          <w:rFonts w:hint="eastAsia" w:asciiTheme="minorEastAsia" w:hAnsiTheme="minorEastAsia" w:eastAsiaTheme="minorEastAsia" w:cstheme="minorEastAsia"/>
          <w:spacing w:val="0"/>
          <w:w w:val="100"/>
          <w:kern w:val="0"/>
          <w:position w:val="0"/>
          <w:szCs w:val="21"/>
          <w:lang w:eastAsia="zh-CN"/>
        </w:rPr>
        <w:t>。</w:t>
      </w:r>
      <w:r>
        <w:rPr>
          <w:rFonts w:hint="eastAsia" w:asciiTheme="minorEastAsia" w:hAnsiTheme="minorEastAsia" w:eastAsiaTheme="minorEastAsia" w:cstheme="minorEastAsia"/>
          <w:spacing w:val="0"/>
          <w:w w:val="100"/>
          <w:kern w:val="0"/>
          <w:position w:val="0"/>
          <w:szCs w:val="21"/>
        </w:rPr>
        <w:t>(4分)</w:t>
      </w:r>
    </w:p>
    <w:p>
      <w:pPr>
        <w:keepNext w:val="0"/>
        <w:keepLines w:val="0"/>
        <w:pageBreakBefore w:val="0"/>
        <w:widowControl/>
        <w:suppressLineNumbers w:val="0"/>
        <w:shd w:val="clear" w:color="auto" w:fill="FFFFFF"/>
        <w:kinsoku/>
        <w:wordWrap/>
        <w:overflowPunct/>
        <w:topLinePunct w:val="0"/>
        <w:autoSpaceDE/>
        <w:autoSpaceDN/>
        <w:bidi w:val="0"/>
        <w:spacing w:beforeAutospacing="0" w:afterAutospacing="0" w:line="240" w:lineRule="auto"/>
        <w:ind w:left="0" w:firstLine="0"/>
        <w:jc w:val="left"/>
        <w:textAlignment w:val="center"/>
        <w:rPr>
          <w:rFonts w:hint="eastAsia" w:asciiTheme="minorEastAsia" w:hAnsiTheme="minorEastAsia" w:eastAsiaTheme="minorEastAsia" w:cstheme="minorEastAsia"/>
          <w:i w:val="0"/>
          <w:caps w:val="0"/>
          <w:color w:val="1E1E1E"/>
          <w:spacing w:val="0"/>
          <w:w w:val="100"/>
          <w:kern w:val="0"/>
          <w:position w:val="0"/>
          <w:sz w:val="21"/>
          <w:szCs w:val="21"/>
        </w:rPr>
      </w:pPr>
      <w:r>
        <w:rPr>
          <w:rFonts w:hint="eastAsia" w:asciiTheme="minorEastAsia" w:hAnsiTheme="minorEastAsia" w:eastAsiaTheme="minorEastAsia" w:cstheme="minorEastAsia"/>
          <w:spacing w:val="0"/>
          <w:w w:val="100"/>
          <w:kern w:val="0"/>
          <w:position w:val="0"/>
          <w:sz w:val="21"/>
          <w:szCs w:val="21"/>
        </w:rPr>
        <w:t xml:space="preserve">(1) </w:t>
      </w:r>
      <w:r>
        <w:rPr>
          <w:rFonts w:hint="eastAsia" w:asciiTheme="minorEastAsia" w:hAnsiTheme="minorEastAsia" w:eastAsiaTheme="minorEastAsia" w:cstheme="minorEastAsia"/>
          <w:i w:val="0"/>
          <w:caps w:val="0"/>
          <w:color w:val="1E1E1E"/>
          <w:spacing w:val="0"/>
          <w:w w:val="100"/>
          <w:kern w:val="0"/>
          <w:position w:val="0"/>
          <w:sz w:val="21"/>
          <w:szCs w:val="21"/>
          <w:shd w:val="clear" w:color="auto" w:fill="FFFFFF"/>
          <w:lang w:val="en-US" w:eastAsia="zh-CN" w:bidi="ar"/>
        </w:rPr>
        <w:t>五子骄纵甚，虽守无如之何。</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hint="eastAsia" w:asciiTheme="minorEastAsia" w:hAnsiTheme="minorEastAsia" w:eastAsiaTheme="minorEastAsia" w:cstheme="minorEastAsia"/>
          <w:color w:val="000000"/>
          <w:spacing w:val="0"/>
          <w:w w:val="100"/>
          <w:kern w:val="0"/>
          <w:position w:val="0"/>
          <w:sz w:val="21"/>
          <w:szCs w:val="21"/>
        </w:rPr>
      </w:pPr>
      <w:r>
        <w:rPr>
          <w:rFonts w:hint="eastAsia" w:asciiTheme="minorEastAsia" w:hAnsiTheme="minorEastAsia" w:eastAsiaTheme="minorEastAsia" w:cstheme="minorEastAsia"/>
          <w:b w:val="0"/>
          <w:i w:val="0"/>
          <w:caps w:val="0"/>
          <w:color w:val="3E3E3E"/>
          <w:spacing w:val="0"/>
          <w:w w:val="100"/>
          <w:kern w:val="0"/>
          <w:position w:val="0"/>
          <w:sz w:val="21"/>
          <w:szCs w:val="21"/>
          <w:u w:val="none"/>
          <w:shd w:val="clear" w:color="auto" w:fill="FFFFFF"/>
        </w:rPr>
        <w:t>_____________________________________________________________________________</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Theme="minorEastAsia" w:hAnsiTheme="minorEastAsia" w:eastAsiaTheme="minorEastAsia" w:cstheme="minorEastAsia"/>
          <w:spacing w:val="0"/>
          <w:w w:val="100"/>
          <w:kern w:val="0"/>
          <w:position w:val="0"/>
          <w:sz w:val="21"/>
          <w:szCs w:val="21"/>
          <w:lang w:val="en-US" w:eastAsia="zh-CN"/>
        </w:rPr>
      </w:pPr>
      <w:r>
        <w:rPr>
          <w:rFonts w:hint="eastAsia" w:asciiTheme="minorEastAsia" w:hAnsiTheme="minorEastAsia" w:eastAsiaTheme="minorEastAsia" w:cstheme="minorEastAsia"/>
          <w:spacing w:val="0"/>
          <w:w w:val="100"/>
          <w:kern w:val="0"/>
          <w:position w:val="0"/>
          <w:sz w:val="21"/>
          <w:szCs w:val="21"/>
        </w:rPr>
        <w:t>(2)</w:t>
      </w:r>
      <w:r>
        <w:rPr>
          <w:rFonts w:hint="eastAsia" w:asciiTheme="minorEastAsia" w:hAnsiTheme="minorEastAsia" w:eastAsiaTheme="minorEastAsia" w:cstheme="minorEastAsia"/>
          <w:color w:val="000000"/>
          <w:spacing w:val="0"/>
          <w:w w:val="100"/>
          <w:kern w:val="0"/>
          <w:position w:val="0"/>
          <w:sz w:val="21"/>
          <w:szCs w:val="21"/>
        </w:rPr>
        <w:t xml:space="preserve"> </w:t>
      </w:r>
      <w:r>
        <w:rPr>
          <w:rFonts w:hint="eastAsia" w:asciiTheme="minorEastAsia" w:hAnsiTheme="minorEastAsia" w:eastAsiaTheme="minorEastAsia" w:cstheme="minorEastAsia"/>
          <w:color w:val="000000"/>
          <w:spacing w:val="0"/>
          <w:w w:val="100"/>
          <w:kern w:val="0"/>
          <w:position w:val="0"/>
          <w:sz w:val="21"/>
          <w:szCs w:val="21"/>
          <w:lang w:eastAsia="zh-CN"/>
        </w:rPr>
        <w:t>非淡泊无以明志，非宁静无以致远。（《诫子书》）</w:t>
      </w:r>
      <w:r>
        <w:rPr>
          <w:rFonts w:hint="eastAsia" w:asciiTheme="minorEastAsia" w:hAnsiTheme="minorEastAsia" w:eastAsiaTheme="minorEastAsia" w:cstheme="minorEastAsia"/>
          <w:color w:val="000000"/>
          <w:spacing w:val="0"/>
          <w:w w:val="100"/>
          <w:kern w:val="0"/>
          <w:position w:val="0"/>
          <w:sz w:val="21"/>
          <w:szCs w:val="21"/>
          <w:lang w:val="en-US" w:eastAsia="zh-CN"/>
        </w:rPr>
        <w:t xml:space="preserve"> </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hint="eastAsia" w:asciiTheme="minorEastAsia" w:hAnsiTheme="minorEastAsia" w:eastAsiaTheme="minorEastAsia" w:cstheme="minorEastAsia"/>
          <w:color w:val="000000"/>
          <w:spacing w:val="0"/>
          <w:w w:val="100"/>
          <w:kern w:val="0"/>
          <w:position w:val="0"/>
          <w:sz w:val="21"/>
          <w:szCs w:val="21"/>
        </w:rPr>
      </w:pPr>
      <w:r>
        <w:rPr>
          <w:rFonts w:hint="eastAsia" w:asciiTheme="minorEastAsia" w:hAnsiTheme="minorEastAsia" w:eastAsiaTheme="minorEastAsia" w:cstheme="minorEastAsia"/>
          <w:b w:val="0"/>
          <w:i w:val="0"/>
          <w:caps w:val="0"/>
          <w:color w:val="3E3E3E"/>
          <w:spacing w:val="0"/>
          <w:w w:val="100"/>
          <w:kern w:val="0"/>
          <w:position w:val="0"/>
          <w:sz w:val="21"/>
          <w:szCs w:val="21"/>
          <w:u w:val="none"/>
          <w:shd w:val="clear" w:color="auto" w:fill="FFFFFF"/>
        </w:rPr>
        <w:t>_____________________________________________________________________________</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Theme="minorEastAsia" w:hAnsiTheme="minorEastAsia" w:eastAsiaTheme="minorEastAsia" w:cstheme="minorEastAsia"/>
          <w:color w:val="000000"/>
          <w:spacing w:val="0"/>
          <w:w w:val="100"/>
          <w:kern w:val="0"/>
          <w:position w:val="0"/>
          <w:sz w:val="21"/>
          <w:szCs w:val="21"/>
          <w:lang w:eastAsia="zh-CN"/>
        </w:rPr>
      </w:pPr>
      <w:r>
        <w:rPr>
          <w:rFonts w:hint="eastAsia" w:asciiTheme="minorEastAsia" w:hAnsiTheme="minorEastAsia" w:eastAsiaTheme="minorEastAsia" w:cstheme="minorEastAsia"/>
          <w:color w:val="000000"/>
          <w:spacing w:val="0"/>
          <w:w w:val="100"/>
          <w:kern w:val="0"/>
          <w:position w:val="0"/>
          <w:sz w:val="21"/>
          <w:szCs w:val="21"/>
          <w:lang w:eastAsia="zh-CN"/>
        </w:rPr>
        <w:t>12.</w:t>
      </w:r>
      <w:r>
        <w:rPr>
          <w:rFonts w:hint="eastAsia" w:asciiTheme="minorEastAsia" w:hAnsiTheme="minorEastAsia" w:eastAsiaTheme="minorEastAsia" w:cstheme="minorEastAsia"/>
          <w:color w:val="000000"/>
          <w:spacing w:val="0"/>
          <w:w w:val="100"/>
          <w:kern w:val="0"/>
          <w:position w:val="0"/>
          <w:sz w:val="21"/>
          <w:szCs w:val="21"/>
          <w:lang w:val="en-US" w:eastAsia="zh-CN"/>
        </w:rPr>
        <w:t>作为学官，赵准有哪些特点？请至少概括出两点。</w:t>
      </w:r>
      <w:r>
        <w:rPr>
          <w:rFonts w:hint="eastAsia" w:asciiTheme="minorEastAsia" w:hAnsiTheme="minorEastAsia" w:eastAsiaTheme="minorEastAsia" w:cstheme="minorEastAsia"/>
          <w:color w:val="000000"/>
          <w:spacing w:val="0"/>
          <w:w w:val="100"/>
          <w:kern w:val="0"/>
          <w:position w:val="0"/>
          <w:sz w:val="21"/>
          <w:szCs w:val="21"/>
          <w:lang w:eastAsia="zh-CN"/>
        </w:rPr>
        <w:t xml:space="preserve"> (2分)</w:t>
      </w:r>
    </w:p>
    <w:p>
      <w:pPr>
        <w:keepNext w:val="0"/>
        <w:keepLines w:val="0"/>
        <w:pageBreakBefore w:val="0"/>
        <w:kinsoku/>
        <w:wordWrap/>
        <w:overflowPunct/>
        <w:topLinePunct w:val="0"/>
        <w:autoSpaceDE/>
        <w:autoSpaceDN/>
        <w:bidi w:val="0"/>
        <w:spacing w:beforeAutospacing="0" w:afterAutospacing="0" w:line="240" w:lineRule="auto"/>
        <w:textAlignment w:val="center"/>
        <w:rPr>
          <w:rFonts w:ascii="宋体" w:hAnsi="宋体" w:eastAsia="宋体" w:cs="宋体"/>
          <w:b w:val="0"/>
          <w:bCs w:val="0"/>
          <w:color w:val="000000"/>
          <w:spacing w:val="0"/>
          <w:w w:val="100"/>
          <w:kern w:val="0"/>
          <w:position w:val="0"/>
        </w:rPr>
      </w:pPr>
      <w:r>
        <w:rPr>
          <w:rFonts w:hint="eastAsia" w:asciiTheme="minorEastAsia" w:hAnsiTheme="minorEastAsia" w:eastAsiaTheme="minorEastAsia" w:cstheme="minorEastAsia"/>
          <w:color w:val="000000"/>
          <w:spacing w:val="0"/>
          <w:w w:val="100"/>
          <w:kern w:val="0"/>
          <w:position w:val="0"/>
          <w:sz w:val="21"/>
          <w:szCs w:val="21"/>
          <w:lang w:eastAsia="zh-CN"/>
        </w:rPr>
        <w:t>____________________________________________________________________________</w:t>
      </w:r>
      <w:r>
        <w:rPr>
          <w:rStyle w:val="10"/>
          <w:rFonts w:hint="eastAsia" w:ascii="宋体" w:hAnsi="宋体" w:eastAsia="宋体" w:cs="宋体"/>
          <w:b w:val="0"/>
          <w:bCs w:val="0"/>
          <w:i w:val="0"/>
          <w:caps w:val="0"/>
          <w:color w:val="000000"/>
          <w:spacing w:val="0"/>
          <w:w w:val="100"/>
          <w:kern w:val="0"/>
          <w:position w:val="0"/>
          <w:sz w:val="21"/>
          <w:szCs w:val="21"/>
          <w:shd w:val="clear" w:color="auto" w:fill="FFFFFF"/>
        </w:rPr>
        <w:t>（</w:t>
      </w:r>
      <w:r>
        <w:rPr>
          <w:rStyle w:val="10"/>
          <w:rFonts w:hint="eastAsia" w:ascii="宋体" w:hAnsi="宋体" w:cs="宋体"/>
          <w:b w:val="0"/>
          <w:bCs w:val="0"/>
          <w:i w:val="0"/>
          <w:caps w:val="0"/>
          <w:color w:val="000000"/>
          <w:spacing w:val="0"/>
          <w:w w:val="100"/>
          <w:kern w:val="0"/>
          <w:position w:val="0"/>
          <w:sz w:val="21"/>
          <w:szCs w:val="21"/>
          <w:shd w:val="clear" w:color="auto" w:fill="FFFFFF"/>
          <w:lang w:eastAsia="zh-CN"/>
        </w:rPr>
        <w:t>三</w:t>
      </w:r>
      <w:r>
        <w:rPr>
          <w:rStyle w:val="10"/>
          <w:rFonts w:hint="eastAsia" w:ascii="宋体" w:hAnsi="宋体" w:eastAsia="宋体" w:cs="宋体"/>
          <w:b w:val="0"/>
          <w:bCs w:val="0"/>
          <w:i w:val="0"/>
          <w:caps w:val="0"/>
          <w:color w:val="000000"/>
          <w:spacing w:val="0"/>
          <w:w w:val="100"/>
          <w:kern w:val="0"/>
          <w:position w:val="0"/>
          <w:sz w:val="21"/>
          <w:szCs w:val="21"/>
          <w:shd w:val="clear" w:color="auto" w:fill="FFFFFF"/>
        </w:rPr>
        <w:t>）阅读下面的</w:t>
      </w:r>
      <w:r>
        <w:rPr>
          <w:rStyle w:val="10"/>
          <w:rFonts w:hint="eastAsia" w:ascii="宋体" w:hAnsi="宋体" w:cs="宋体"/>
          <w:b w:val="0"/>
          <w:bCs w:val="0"/>
          <w:i w:val="0"/>
          <w:caps w:val="0"/>
          <w:color w:val="000000"/>
          <w:spacing w:val="0"/>
          <w:w w:val="100"/>
          <w:kern w:val="0"/>
          <w:position w:val="0"/>
          <w:sz w:val="21"/>
          <w:szCs w:val="21"/>
          <w:shd w:val="clear" w:color="auto" w:fill="FFFFFF"/>
          <w:lang w:val="en-US" w:eastAsia="zh-CN"/>
        </w:rPr>
        <w:t>说明</w:t>
      </w:r>
      <w:r>
        <w:rPr>
          <w:rStyle w:val="10"/>
          <w:rFonts w:hint="eastAsia" w:ascii="宋体" w:hAnsi="宋体" w:eastAsia="宋体" w:cs="宋体"/>
          <w:b w:val="0"/>
          <w:bCs w:val="0"/>
          <w:i w:val="0"/>
          <w:caps w:val="0"/>
          <w:color w:val="000000"/>
          <w:spacing w:val="0"/>
          <w:w w:val="100"/>
          <w:kern w:val="0"/>
          <w:position w:val="0"/>
          <w:sz w:val="21"/>
          <w:szCs w:val="21"/>
          <w:shd w:val="clear" w:color="auto" w:fill="FFFFFF"/>
        </w:rPr>
        <w:t>文，完成1</w:t>
      </w:r>
      <w:r>
        <w:rPr>
          <w:rStyle w:val="10"/>
          <w:rFonts w:hint="eastAsia" w:ascii="宋体" w:hAnsi="宋体" w:cs="宋体"/>
          <w:b w:val="0"/>
          <w:bCs w:val="0"/>
          <w:i w:val="0"/>
          <w:caps w:val="0"/>
          <w:color w:val="000000"/>
          <w:spacing w:val="0"/>
          <w:w w:val="100"/>
          <w:kern w:val="0"/>
          <w:position w:val="0"/>
          <w:sz w:val="21"/>
          <w:szCs w:val="21"/>
          <w:shd w:val="clear" w:color="auto" w:fill="FFFFFF"/>
          <w:lang w:val="en-US" w:eastAsia="zh-CN"/>
        </w:rPr>
        <w:t>3</w:t>
      </w:r>
      <w:r>
        <w:rPr>
          <w:rStyle w:val="10"/>
          <w:rFonts w:hint="eastAsia" w:ascii="宋体" w:hAnsi="宋体" w:eastAsia="宋体" w:cs="宋体"/>
          <w:b w:val="0"/>
          <w:bCs w:val="0"/>
          <w:i w:val="0"/>
          <w:caps w:val="0"/>
          <w:color w:val="000000"/>
          <w:spacing w:val="0"/>
          <w:w w:val="100"/>
          <w:kern w:val="0"/>
          <w:position w:val="0"/>
          <w:sz w:val="21"/>
          <w:szCs w:val="21"/>
          <w:shd w:val="clear" w:color="auto" w:fill="FFFFFF"/>
        </w:rPr>
        <w:t>—1</w:t>
      </w:r>
      <w:r>
        <w:rPr>
          <w:rStyle w:val="10"/>
          <w:rFonts w:hint="eastAsia" w:ascii="宋体" w:hAnsi="宋体" w:cs="宋体"/>
          <w:b w:val="0"/>
          <w:bCs w:val="0"/>
          <w:i w:val="0"/>
          <w:caps w:val="0"/>
          <w:color w:val="000000"/>
          <w:spacing w:val="0"/>
          <w:w w:val="100"/>
          <w:kern w:val="0"/>
          <w:position w:val="0"/>
          <w:sz w:val="21"/>
          <w:szCs w:val="21"/>
          <w:shd w:val="clear" w:color="auto" w:fill="FFFFFF"/>
          <w:lang w:val="en-US" w:eastAsia="zh-CN"/>
        </w:rPr>
        <w:t>5</w:t>
      </w:r>
      <w:r>
        <w:rPr>
          <w:rStyle w:val="10"/>
          <w:rFonts w:hint="eastAsia" w:ascii="宋体" w:hAnsi="宋体" w:eastAsia="宋体" w:cs="宋体"/>
          <w:b w:val="0"/>
          <w:bCs w:val="0"/>
          <w:i w:val="0"/>
          <w:caps w:val="0"/>
          <w:color w:val="000000"/>
          <w:spacing w:val="0"/>
          <w:w w:val="100"/>
          <w:kern w:val="0"/>
          <w:position w:val="0"/>
          <w:sz w:val="21"/>
          <w:szCs w:val="21"/>
          <w:shd w:val="clear" w:color="auto" w:fill="FFFFFF"/>
        </w:rPr>
        <w:t>题。（</w:t>
      </w:r>
      <w:r>
        <w:rPr>
          <w:rStyle w:val="10"/>
          <w:rFonts w:hint="eastAsia" w:ascii="宋体" w:hAnsi="宋体" w:cs="宋体"/>
          <w:b w:val="0"/>
          <w:bCs w:val="0"/>
          <w:i w:val="0"/>
          <w:caps w:val="0"/>
          <w:color w:val="000000"/>
          <w:spacing w:val="0"/>
          <w:w w:val="100"/>
          <w:kern w:val="0"/>
          <w:position w:val="0"/>
          <w:sz w:val="21"/>
          <w:szCs w:val="21"/>
          <w:shd w:val="clear" w:color="auto" w:fill="FFFFFF"/>
          <w:lang w:val="en-US" w:eastAsia="zh-CN"/>
        </w:rPr>
        <w:t>8</w:t>
      </w:r>
      <w:r>
        <w:rPr>
          <w:rStyle w:val="10"/>
          <w:rFonts w:hint="eastAsia" w:ascii="宋体" w:hAnsi="宋体" w:eastAsia="宋体" w:cs="宋体"/>
          <w:b w:val="0"/>
          <w:bCs w:val="0"/>
          <w:i w:val="0"/>
          <w:caps w:val="0"/>
          <w:color w:val="000000"/>
          <w:spacing w:val="0"/>
          <w:w w:val="100"/>
          <w:kern w:val="0"/>
          <w:position w:val="0"/>
          <w:sz w:val="21"/>
          <w:szCs w:val="21"/>
          <w:shd w:val="clear" w:color="auto" w:fill="FFFFFF"/>
        </w:rPr>
        <w:t>分）</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jc w:val="center"/>
        <w:textAlignment w:val="center"/>
        <w:rPr>
          <w:rFonts w:ascii="宋体" w:hAnsi="宋体"/>
          <w:spacing w:val="0"/>
          <w:w w:val="100"/>
          <w:kern w:val="0"/>
          <w:position w:val="0"/>
        </w:rPr>
      </w:pPr>
      <w:r>
        <w:rPr>
          <w:rFonts w:ascii="宋体" w:hAnsi="宋体"/>
          <w:spacing w:val="0"/>
          <w:w w:val="100"/>
          <w:kern w:val="0"/>
          <w:position w:val="0"/>
        </w:rPr>
        <w:t>古蜀栈道</w:t>
      </w:r>
      <w:r>
        <w:rPr>
          <w:rFonts w:hint="eastAsia" w:ascii="宋体" w:hAnsi="宋体"/>
          <w:spacing w:val="0"/>
          <w:w w:val="100"/>
          <w:kern w:val="0"/>
          <w:position w:val="0"/>
          <w:lang w:eastAsia="zh-CN"/>
        </w:rPr>
        <w:t>（</w:t>
      </w:r>
      <w:r>
        <w:rPr>
          <w:rFonts w:ascii="宋体" w:hAnsi="宋体"/>
          <w:spacing w:val="0"/>
          <w:w w:val="100"/>
          <w:kern w:val="0"/>
          <w:position w:val="0"/>
        </w:rPr>
        <w:t>刘小方</w:t>
      </w:r>
      <w:r>
        <w:rPr>
          <w:rFonts w:hint="eastAsia" w:ascii="宋体" w:hAnsi="宋体"/>
          <w:spacing w:val="0"/>
          <w:w w:val="100"/>
          <w:kern w:val="0"/>
          <w:position w:val="0"/>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firstLine="420"/>
        <w:jc w:val="left"/>
        <w:textAlignment w:val="center"/>
        <w:rPr>
          <w:rFonts w:hint="eastAsia" w:ascii="楷体" w:hAnsi="楷体" w:eastAsia="楷体" w:cs="楷体"/>
          <w:spacing w:val="0"/>
          <w:w w:val="100"/>
          <w:kern w:val="0"/>
          <w:position w:val="0"/>
        </w:rPr>
      </w:pPr>
      <w:r>
        <w:rPr>
          <w:rFonts w:hint="eastAsia" w:ascii="楷体" w:hAnsi="楷体" w:eastAsia="楷体" w:cs="楷体"/>
          <w:spacing w:val="0"/>
          <w:w w:val="100"/>
          <w:kern w:val="0"/>
          <w:position w:val="0"/>
        </w:rPr>
        <w:t>①打开古旧地图，我们就会发现，关中通往汉中的陈仓道、褒斜道、傥骆道、子午道以及由汉中通往四川的金牛道、米仓道和荔枝道，如同一张精致斜织在秦岭山脉和大巴山脉中的大网，连接着八百里秦川与四川盆地这两个古代的天府之国。</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firstLine="420"/>
        <w:jc w:val="left"/>
        <w:textAlignment w:val="center"/>
        <w:rPr>
          <w:rFonts w:hint="eastAsia" w:ascii="楷体" w:hAnsi="楷体" w:eastAsia="楷体" w:cs="楷体"/>
          <w:spacing w:val="0"/>
          <w:w w:val="100"/>
          <w:kern w:val="0"/>
          <w:position w:val="0"/>
        </w:rPr>
      </w:pPr>
      <w:r>
        <w:rPr>
          <w:rFonts w:hint="eastAsia" w:ascii="楷体" w:hAnsi="楷体" w:eastAsia="楷体" w:cs="楷体"/>
          <w:spacing w:val="0"/>
          <w:w w:val="100"/>
          <w:kern w:val="0"/>
          <w:position w:val="0"/>
        </w:rPr>
        <w:t>②秦中自古帝王之都。长期作为国家政治经济文化中心的关中地区，面临着人口剧增与生产生活资料短缺的矛盾，而四川盆地物产丰富，两地的沟通势在必然。</w:t>
      </w:r>
      <w:r>
        <w:rPr>
          <w:rFonts w:hint="eastAsia" w:ascii="楷体" w:hAnsi="楷体" w:eastAsia="楷体" w:cs="楷体"/>
          <w:spacing w:val="0"/>
          <w:w w:val="100"/>
          <w:kern w:val="0"/>
          <w:position w:val="0"/>
          <w:u w:val="single"/>
        </w:rPr>
        <w:t>《史记</w:t>
      </w:r>
      <w:r>
        <w:rPr>
          <w:rFonts w:hint="eastAsia" w:ascii="微软雅黑" w:hAnsi="微软雅黑" w:eastAsia="微软雅黑" w:cs="微软雅黑"/>
          <w:spacing w:val="0"/>
          <w:w w:val="100"/>
          <w:kern w:val="0"/>
          <w:position w:val="0"/>
          <w:u w:val="single"/>
        </w:rPr>
        <w:t>·</w:t>
      </w:r>
      <w:r>
        <w:rPr>
          <w:rFonts w:hint="eastAsia" w:ascii="楷体" w:hAnsi="楷体" w:eastAsia="楷体" w:cs="楷体"/>
          <w:spacing w:val="0"/>
          <w:w w:val="100"/>
          <w:kern w:val="0"/>
          <w:position w:val="0"/>
          <w:u w:val="single"/>
        </w:rPr>
        <w:t>货殖列传》记载：“（秦）昭治咸阳，因以汉都，长安诸陵，四方辐凑并至而会，地小人众，故其民益玩巧而事末也。南则巴蜀。巴蜀亦沃野，地饶卮、姜、丹沙、石、铜、铁、竹、木之器。……然四塞。”</w:t>
      </w:r>
      <w:r>
        <w:rPr>
          <w:rFonts w:hint="eastAsia" w:ascii="楷体" w:hAnsi="楷体" w:eastAsia="楷体" w:cs="楷体"/>
          <w:spacing w:val="0"/>
          <w:w w:val="100"/>
          <w:kern w:val="0"/>
          <w:position w:val="0"/>
        </w:rPr>
        <w:t>对于古蜀先民而言，闭塞成为其发展的最大障碍，关中地区是经济文化最发达的地区，来自北边的吸引力巨大。而北面呈东西向的米仓山和大巴山脉成为南北相通的第一道天然屏障，汉中以北的秦岭成为第二道屏障。因此，必须穿越米仓山、大巴山，再穿越秦岭，巴蜀先民才有可能与关中地区沟通联系。所以，打通北边的交通线是蜀道的关键。</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firstLine="420"/>
        <w:jc w:val="left"/>
        <w:textAlignment w:val="center"/>
        <w:rPr>
          <w:rFonts w:hint="eastAsia" w:ascii="楷体" w:hAnsi="楷体" w:eastAsia="楷体" w:cs="楷体"/>
          <w:spacing w:val="0"/>
          <w:w w:val="100"/>
          <w:kern w:val="0"/>
          <w:position w:val="0"/>
        </w:rPr>
      </w:pPr>
      <w:r>
        <w:rPr>
          <w:rFonts w:hint="eastAsia" w:ascii="楷体" w:hAnsi="楷体" w:eastAsia="楷体" w:cs="楷体"/>
          <w:spacing w:val="0"/>
          <w:w w:val="100"/>
          <w:kern w:val="0"/>
          <w:position w:val="0"/>
        </w:rPr>
        <w:t>③战国时，秦国为打通陕西到四川的道路，于公元前</w:t>
      </w:r>
      <w:r>
        <w:rPr>
          <w:rFonts w:eastAsia="楷体"/>
          <w:spacing w:val="0"/>
          <w:w w:val="100"/>
          <w:kern w:val="0"/>
          <w:position w:val="0"/>
        </w:rPr>
        <w:t>267年开始修筑褒斜栈道。这条起自秦岭北麓眉县西南15千米的斜水谷，到达秦岭南麓褒城县北5千米的褒水河谷，全长</w:t>
      </w:r>
      <w:r>
        <w:rPr>
          <w:rFonts w:eastAsia="楷体"/>
          <w:spacing w:val="0"/>
          <w:w w:val="100"/>
          <w:kern w:val="0"/>
          <w:position w:val="0"/>
          <w:em w:val="dot"/>
        </w:rPr>
        <w:t>大约</w:t>
      </w:r>
      <w:r>
        <w:rPr>
          <w:rFonts w:eastAsia="楷体"/>
          <w:spacing w:val="0"/>
          <w:w w:val="100"/>
          <w:kern w:val="0"/>
          <w:position w:val="0"/>
        </w:rPr>
        <w:t>200千米</w:t>
      </w:r>
      <w:r>
        <w:rPr>
          <w:rFonts w:hint="eastAsia" w:ascii="楷体" w:hAnsi="楷体" w:eastAsia="楷体" w:cs="楷体"/>
          <w:spacing w:val="0"/>
          <w:w w:val="100"/>
          <w:kern w:val="0"/>
          <w:position w:val="0"/>
        </w:rPr>
        <w:t>的栈道，是在峭崖陡壁上开山破石，钻孔架木并在其上铺板而成。当时火药还没有发明，在上为绝壁、下为激流的自然条件下，先民们先是采用“火焚水激”的方法开山破石，然后再岩壁上凿成</w:t>
      </w:r>
      <w:r>
        <w:rPr>
          <w:rFonts w:eastAsia="楷体"/>
          <w:spacing w:val="0"/>
          <w:w w:val="100"/>
          <w:kern w:val="0"/>
          <w:position w:val="0"/>
        </w:rPr>
        <w:t>30厘米见方、50厘米深</w:t>
      </w:r>
      <w:r>
        <w:rPr>
          <w:rFonts w:hint="eastAsia" w:ascii="楷体" w:hAnsi="楷体" w:eastAsia="楷体" w:cs="楷体"/>
          <w:spacing w:val="0"/>
          <w:w w:val="100"/>
          <w:kern w:val="0"/>
          <w:position w:val="0"/>
        </w:rPr>
        <w:t>的孔洞，分上、中、下三排，均插上木桩，接着在上排木桩上搭遮雨棚，中排木桩上铺板成路，下排木桩上支木为架，最终于公</w:t>
      </w:r>
      <w:r>
        <w:rPr>
          <w:rFonts w:eastAsia="楷体"/>
          <w:spacing w:val="0"/>
          <w:w w:val="100"/>
          <w:kern w:val="0"/>
          <w:position w:val="0"/>
        </w:rPr>
        <w:t>元前259年</w:t>
      </w:r>
      <w:r>
        <w:rPr>
          <w:rFonts w:hint="eastAsia" w:ascii="楷体" w:hAnsi="楷体" w:eastAsia="楷体" w:cs="楷体"/>
          <w:spacing w:val="0"/>
          <w:w w:val="100"/>
          <w:kern w:val="0"/>
          <w:position w:val="0"/>
        </w:rPr>
        <w:t>完成，历时八年之久。修筑者因地制宜，创造了标准式、石积式、千梁无柱式、依坡搭架式、凹槽式和多层立柱平梁式等多种栈道形制。这些都反映了古人在修建古蜀栈道过程中付出的智慧和汗水。</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firstLine="420"/>
        <w:jc w:val="left"/>
        <w:textAlignment w:val="center"/>
        <w:rPr>
          <w:rFonts w:hint="eastAsia" w:ascii="楷体" w:hAnsi="楷体" w:eastAsia="楷体" w:cs="楷体"/>
          <w:spacing w:val="0"/>
          <w:w w:val="100"/>
          <w:kern w:val="0"/>
          <w:position w:val="0"/>
        </w:rPr>
      </w:pPr>
      <w:r>
        <w:rPr>
          <w:rFonts w:hint="eastAsia" w:ascii="楷体" w:hAnsi="楷体" w:eastAsia="楷体" w:cs="楷体"/>
          <w:spacing w:val="0"/>
          <w:w w:val="100"/>
          <w:kern w:val="0"/>
          <w:position w:val="0"/>
        </w:rPr>
        <w:t>④蜀道的通行，使得大批钱粮赋税源源不断由四川运往长安，使先后在长安建都的周秦汉唐获得殷实富足的统治管理基础。“国家富有巴蜀，是天府之藏。自陇右及河西诸州，军国所资，邮驿所给，商旅莫不取给于蜀。”同时，关中地区先进的生产方式、社会文明、管理体制也不断进入四川，并进而由四川延伸到更西部的贵州、云南、青海、西藏等地，为古中国西部的发展提供了巨大的智力支持。古往今来，在蜀道上来来往往的人，留下了数不清的故事，沉淀为难以统计的文化遗产，凝结成灿若星河的文化景观。这些故事、遗产和景观，无时不在温暖着我们的精神家园，无时不在滋养着我们的文化。</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jc w:val="left"/>
        <w:textAlignment w:val="center"/>
        <w:rPr>
          <w:spacing w:val="0"/>
          <w:w w:val="100"/>
          <w:kern w:val="0"/>
          <w:position w:val="0"/>
        </w:rPr>
      </w:pPr>
      <w:r>
        <w:rPr>
          <w:rFonts w:hint="eastAsia"/>
          <w:spacing w:val="0"/>
          <w:w w:val="100"/>
          <w:kern w:val="0"/>
          <w:position w:val="0"/>
          <w:lang w:val="en-US" w:eastAsia="zh-CN"/>
        </w:rPr>
        <w:t>13.</w:t>
      </w:r>
      <w:r>
        <w:rPr>
          <w:spacing w:val="0"/>
          <w:w w:val="100"/>
          <w:kern w:val="0"/>
          <w:position w:val="0"/>
        </w:rPr>
        <w:t>本文运用______顺序，依次从古蜀栈道的概况、</w:t>
      </w:r>
      <w:r>
        <w:rPr>
          <w:rFonts w:hint="eastAsia"/>
          <w:spacing w:val="0"/>
          <w:w w:val="100"/>
          <w:kern w:val="0"/>
          <w:position w:val="0"/>
        </w:rPr>
        <w:t>修建原因</w:t>
      </w:r>
      <w:r>
        <w:rPr>
          <w:spacing w:val="0"/>
          <w:w w:val="100"/>
          <w:kern w:val="0"/>
          <w:position w:val="0"/>
        </w:rPr>
        <w:t>、修建方式和_____四个方面加以说明。</w:t>
      </w:r>
      <w:r>
        <w:rPr>
          <w:rFonts w:hint="eastAsia" w:ascii="宋体" w:hAnsi="宋体" w:cs="宋体"/>
          <w:color w:val="000000"/>
          <w:spacing w:val="0"/>
          <w:w w:val="100"/>
          <w:kern w:val="0"/>
          <w:position w:val="0"/>
          <w:lang w:eastAsia="zh-CN"/>
        </w:rPr>
        <w:t>（</w:t>
      </w:r>
      <w:r>
        <w:rPr>
          <w:rFonts w:hint="eastAsia" w:ascii="宋体" w:hAnsi="宋体" w:cs="宋体"/>
          <w:color w:val="000000"/>
          <w:spacing w:val="0"/>
          <w:w w:val="100"/>
          <w:kern w:val="0"/>
          <w:position w:val="0"/>
          <w:lang w:val="en-US" w:eastAsia="zh-CN"/>
        </w:rPr>
        <w:t>2分</w:t>
      </w:r>
      <w:r>
        <w:rPr>
          <w:rFonts w:hint="eastAsia" w:ascii="宋体" w:hAnsi="宋体" w:cs="宋体"/>
          <w:color w:val="000000"/>
          <w:spacing w:val="0"/>
          <w:w w:val="100"/>
          <w:kern w:val="0"/>
          <w:position w:val="0"/>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jc w:val="left"/>
        <w:textAlignment w:val="center"/>
        <w:rPr>
          <w:spacing w:val="0"/>
          <w:w w:val="100"/>
          <w:kern w:val="0"/>
          <w:position w:val="0"/>
        </w:rPr>
      </w:pPr>
      <w:r>
        <w:rPr>
          <w:rFonts w:hint="eastAsia"/>
          <w:spacing w:val="0"/>
          <w:w w:val="100"/>
          <w:kern w:val="0"/>
          <w:position w:val="0"/>
          <w:lang w:val="en-US" w:eastAsia="zh-CN"/>
        </w:rPr>
        <w:t>14.</w:t>
      </w:r>
      <w:r>
        <w:rPr>
          <w:spacing w:val="0"/>
          <w:w w:val="100"/>
          <w:kern w:val="0"/>
          <w:position w:val="0"/>
        </w:rPr>
        <w:t>第</w:t>
      </w:r>
      <w:r>
        <w:rPr>
          <w:rFonts w:hint="eastAsia" w:ascii="宋体" w:hAnsi="宋体" w:cs="宋体"/>
          <w:spacing w:val="0"/>
          <w:w w:val="100"/>
          <w:kern w:val="0"/>
          <w:position w:val="0"/>
        </w:rPr>
        <w:t>②</w:t>
      </w:r>
      <w:r>
        <w:rPr>
          <w:spacing w:val="0"/>
          <w:w w:val="100"/>
          <w:kern w:val="0"/>
          <w:position w:val="0"/>
        </w:rPr>
        <w:t>段画线句子运用了什么说明方法？有何作用？</w:t>
      </w:r>
      <w:r>
        <w:rPr>
          <w:rFonts w:hint="eastAsia" w:ascii="宋体" w:hAnsi="宋体" w:cs="宋体"/>
          <w:color w:val="000000"/>
          <w:spacing w:val="0"/>
          <w:w w:val="100"/>
          <w:kern w:val="0"/>
          <w:position w:val="0"/>
          <w:lang w:eastAsia="zh-CN"/>
        </w:rPr>
        <w:t>（</w:t>
      </w:r>
      <w:r>
        <w:rPr>
          <w:rFonts w:hint="eastAsia" w:ascii="宋体" w:hAnsi="宋体" w:cs="宋体"/>
          <w:color w:val="000000"/>
          <w:spacing w:val="0"/>
          <w:w w:val="100"/>
          <w:kern w:val="0"/>
          <w:position w:val="0"/>
          <w:lang w:val="en-US" w:eastAsia="zh-CN"/>
        </w:rPr>
        <w:t>3分</w:t>
      </w:r>
      <w:r>
        <w:rPr>
          <w:rFonts w:hint="eastAsia" w:ascii="宋体" w:hAnsi="宋体" w:cs="宋体"/>
          <w:color w:val="000000"/>
          <w:spacing w:val="0"/>
          <w:w w:val="100"/>
          <w:kern w:val="0"/>
          <w:position w:val="0"/>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hint="eastAsia" w:ascii="宋体" w:hAnsi="宋体" w:cs="宋体"/>
          <w:spacing w:val="0"/>
          <w:w w:val="100"/>
          <w:kern w:val="0"/>
          <w:position w:val="0"/>
        </w:rPr>
      </w:pPr>
      <w:r>
        <w:rPr>
          <w:rFonts w:hint="eastAsia" w:ascii="宋体" w:hAnsi="宋体" w:eastAsia="宋体" w:cs="宋体"/>
          <w:b w:val="0"/>
          <w:i w:val="0"/>
          <w:caps w:val="0"/>
          <w:color w:val="3E3E3E"/>
          <w:spacing w:val="0"/>
          <w:w w:val="100"/>
          <w:kern w:val="0"/>
          <w:position w:val="0"/>
          <w:sz w:val="21"/>
          <w:szCs w:val="21"/>
          <w:u w:val="none"/>
          <w:shd w:val="clear" w:color="auto" w:fill="FFFFFF"/>
        </w:rPr>
        <w:t>_____________________________________________________________________________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284" w:hanging="283" w:hangingChars="135"/>
        <w:jc w:val="left"/>
        <w:textAlignment w:val="center"/>
        <w:rPr>
          <w:rFonts w:hint="eastAsia" w:ascii="宋体" w:hAnsi="宋体" w:cs="宋体"/>
          <w:spacing w:val="0"/>
          <w:w w:val="100"/>
          <w:kern w:val="0"/>
          <w:position w:val="0"/>
        </w:rPr>
      </w:pPr>
      <w:r>
        <w:rPr>
          <w:rFonts w:hint="eastAsia"/>
          <w:spacing w:val="0"/>
          <w:w w:val="100"/>
          <w:kern w:val="0"/>
          <w:position w:val="0"/>
          <w:lang w:val="en-US" w:eastAsia="zh-CN"/>
        </w:rPr>
        <w:t>15.</w:t>
      </w:r>
      <w:r>
        <w:rPr>
          <w:spacing w:val="0"/>
          <w:w w:val="100"/>
          <w:kern w:val="0"/>
          <w:position w:val="0"/>
        </w:rPr>
        <w:t>第</w:t>
      </w:r>
      <w:r>
        <w:rPr>
          <w:rFonts w:hint="eastAsia" w:ascii="宋体" w:hAnsi="宋体" w:cs="宋体"/>
          <w:spacing w:val="0"/>
          <w:w w:val="100"/>
          <w:kern w:val="0"/>
          <w:position w:val="0"/>
        </w:rPr>
        <w:t>③段“</w:t>
      </w:r>
      <w:r>
        <w:rPr>
          <w:spacing w:val="0"/>
          <w:w w:val="100"/>
          <w:kern w:val="0"/>
          <w:position w:val="0"/>
        </w:rPr>
        <w:t>全长大约200千米的栈道</w:t>
      </w:r>
      <w:r>
        <w:rPr>
          <w:rFonts w:hint="eastAsia" w:ascii="宋体" w:hAnsi="宋体" w:cs="宋体"/>
          <w:spacing w:val="0"/>
          <w:w w:val="100"/>
          <w:kern w:val="0"/>
          <w:position w:val="0"/>
        </w:rPr>
        <w:t>”中“大约”能否删掉？为什么？</w:t>
      </w:r>
      <w:r>
        <w:rPr>
          <w:rFonts w:hint="eastAsia" w:ascii="宋体" w:hAnsi="宋体" w:cs="宋体"/>
          <w:color w:val="000000"/>
          <w:spacing w:val="0"/>
          <w:w w:val="100"/>
          <w:kern w:val="0"/>
          <w:position w:val="0"/>
          <w:lang w:eastAsia="zh-CN"/>
        </w:rPr>
        <w:t>（</w:t>
      </w:r>
      <w:r>
        <w:rPr>
          <w:rFonts w:hint="eastAsia" w:ascii="宋体" w:hAnsi="宋体" w:cs="宋体"/>
          <w:color w:val="000000"/>
          <w:spacing w:val="0"/>
          <w:w w:val="100"/>
          <w:kern w:val="0"/>
          <w:position w:val="0"/>
          <w:lang w:val="en-US" w:eastAsia="zh-CN"/>
        </w:rPr>
        <w:t>3分</w:t>
      </w:r>
      <w:r>
        <w:rPr>
          <w:rFonts w:hint="eastAsia" w:ascii="宋体" w:hAnsi="宋体" w:cs="宋体"/>
          <w:color w:val="000000"/>
          <w:spacing w:val="0"/>
          <w:w w:val="100"/>
          <w:kern w:val="0"/>
          <w:position w:val="0"/>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hint="eastAsia" w:ascii="宋体" w:hAnsi="宋体" w:eastAsia="宋体" w:cs="宋体"/>
          <w:b w:val="0"/>
          <w:bCs w:val="0"/>
          <w:i w:val="0"/>
          <w:caps w:val="0"/>
          <w:color w:val="333333"/>
          <w:spacing w:val="0"/>
          <w:w w:val="100"/>
          <w:kern w:val="0"/>
          <w:position w:val="0"/>
          <w:sz w:val="21"/>
          <w:szCs w:val="21"/>
        </w:rPr>
      </w:pPr>
      <w:r>
        <w:rPr>
          <w:rFonts w:hint="eastAsia" w:ascii="宋体" w:hAnsi="宋体" w:eastAsia="宋体" w:cs="宋体"/>
          <w:b w:val="0"/>
          <w:i w:val="0"/>
          <w:caps w:val="0"/>
          <w:color w:val="3E3E3E"/>
          <w:spacing w:val="0"/>
          <w:w w:val="100"/>
          <w:kern w:val="0"/>
          <w:position w:val="0"/>
          <w:sz w:val="21"/>
          <w:szCs w:val="21"/>
          <w:u w:val="none"/>
          <w:shd w:val="clear" w:color="auto" w:fill="FFFFFF"/>
        </w:rPr>
        <w:t>____________________________________________________________________________</w:t>
      </w:r>
      <w:r>
        <w:rPr>
          <w:rStyle w:val="10"/>
          <w:rFonts w:hint="eastAsia" w:ascii="宋体" w:hAnsi="宋体" w:eastAsia="宋体" w:cs="宋体"/>
          <w:b w:val="0"/>
          <w:bCs w:val="0"/>
          <w:i w:val="0"/>
          <w:caps w:val="0"/>
          <w:color w:val="000000"/>
          <w:spacing w:val="0"/>
          <w:w w:val="100"/>
          <w:kern w:val="0"/>
          <w:position w:val="0"/>
          <w:sz w:val="21"/>
          <w:szCs w:val="21"/>
          <w:shd w:val="clear" w:color="auto" w:fill="FFFFFF"/>
        </w:rPr>
        <w:t>（四）阅读下面的议论文，完成1</w:t>
      </w:r>
      <w:r>
        <w:rPr>
          <w:rStyle w:val="10"/>
          <w:rFonts w:hint="eastAsia" w:cs="宋体"/>
          <w:b w:val="0"/>
          <w:bCs w:val="0"/>
          <w:i w:val="0"/>
          <w:caps w:val="0"/>
          <w:color w:val="000000"/>
          <w:spacing w:val="0"/>
          <w:w w:val="100"/>
          <w:kern w:val="0"/>
          <w:position w:val="0"/>
          <w:sz w:val="21"/>
          <w:szCs w:val="21"/>
          <w:shd w:val="clear" w:color="auto" w:fill="FFFFFF"/>
          <w:lang w:val="en-US" w:eastAsia="zh-CN"/>
        </w:rPr>
        <w:t>6</w:t>
      </w:r>
      <w:r>
        <w:rPr>
          <w:rStyle w:val="10"/>
          <w:rFonts w:hint="eastAsia" w:ascii="宋体" w:hAnsi="宋体" w:eastAsia="宋体" w:cs="宋体"/>
          <w:b w:val="0"/>
          <w:bCs w:val="0"/>
          <w:i w:val="0"/>
          <w:caps w:val="0"/>
          <w:color w:val="000000"/>
          <w:spacing w:val="0"/>
          <w:w w:val="100"/>
          <w:kern w:val="0"/>
          <w:position w:val="0"/>
          <w:sz w:val="21"/>
          <w:szCs w:val="21"/>
          <w:shd w:val="clear" w:color="auto" w:fill="FFFFFF"/>
        </w:rPr>
        <w:t>—1</w:t>
      </w:r>
      <w:r>
        <w:rPr>
          <w:rStyle w:val="10"/>
          <w:rFonts w:hint="eastAsia" w:cs="宋体"/>
          <w:b w:val="0"/>
          <w:bCs w:val="0"/>
          <w:i w:val="0"/>
          <w:caps w:val="0"/>
          <w:color w:val="000000"/>
          <w:spacing w:val="0"/>
          <w:w w:val="100"/>
          <w:kern w:val="0"/>
          <w:position w:val="0"/>
          <w:sz w:val="21"/>
          <w:szCs w:val="21"/>
          <w:shd w:val="clear" w:color="auto" w:fill="FFFFFF"/>
          <w:lang w:val="en-US" w:eastAsia="zh-CN"/>
        </w:rPr>
        <w:t>8</w:t>
      </w:r>
      <w:r>
        <w:rPr>
          <w:rStyle w:val="10"/>
          <w:rFonts w:hint="eastAsia" w:ascii="宋体" w:hAnsi="宋体" w:eastAsia="宋体" w:cs="宋体"/>
          <w:b w:val="0"/>
          <w:bCs w:val="0"/>
          <w:i w:val="0"/>
          <w:caps w:val="0"/>
          <w:color w:val="000000"/>
          <w:spacing w:val="0"/>
          <w:w w:val="100"/>
          <w:kern w:val="0"/>
          <w:position w:val="0"/>
          <w:sz w:val="21"/>
          <w:szCs w:val="21"/>
          <w:shd w:val="clear" w:color="auto" w:fill="FFFFFF"/>
        </w:rPr>
        <w:t>题。（10分）</w:t>
      </w:r>
    </w:p>
    <w:p>
      <w:pPr>
        <w:keepNext w:val="0"/>
        <w:keepLines w:val="0"/>
        <w:pageBreakBefore w:val="0"/>
        <w:kinsoku/>
        <w:wordWrap/>
        <w:overflowPunct/>
        <w:topLinePunct w:val="0"/>
        <w:autoSpaceDE/>
        <w:autoSpaceDN/>
        <w:bidi w:val="0"/>
        <w:adjustRightInd w:val="0"/>
        <w:snapToGrid w:val="0"/>
        <w:spacing w:beforeAutospacing="0" w:afterAutospacing="0" w:line="240" w:lineRule="auto"/>
        <w:jc w:val="center"/>
        <w:textAlignment w:val="center"/>
        <w:rPr>
          <w:rFonts w:ascii="楷体" w:hAnsi="楷体" w:eastAsia="楷体" w:cs="楷体"/>
          <w:color w:val="000000"/>
          <w:spacing w:val="0"/>
          <w:w w:val="100"/>
          <w:kern w:val="0"/>
          <w:position w:val="0"/>
        </w:rPr>
      </w:pPr>
      <w:r>
        <w:rPr>
          <w:rFonts w:ascii="楷体" w:hAnsi="楷体" w:eastAsia="楷体" w:cs="楷体"/>
          <w:color w:val="000000"/>
          <w:spacing w:val="0"/>
          <w:w w:val="100"/>
          <w:kern w:val="0"/>
          <w:position w:val="0"/>
        </w:rPr>
        <w:t>责任是防控疫情的堤坝</w:t>
      </w:r>
      <w:r>
        <w:rPr>
          <w:rFonts w:hint="eastAsia" w:ascii="楷体" w:hAnsi="楷体" w:eastAsia="楷体" w:cs="楷体"/>
          <w:color w:val="000000"/>
          <w:spacing w:val="0"/>
          <w:w w:val="100"/>
          <w:kern w:val="0"/>
          <w:position w:val="0"/>
          <w:lang w:eastAsia="zh-CN"/>
        </w:rPr>
        <w:t>（</w:t>
      </w:r>
      <w:r>
        <w:rPr>
          <w:rFonts w:ascii="楷体" w:hAnsi="楷体" w:eastAsia="楷体" w:cs="楷体"/>
          <w:color w:val="000000"/>
          <w:spacing w:val="0"/>
          <w:w w:val="100"/>
          <w:kern w:val="0"/>
          <w:position w:val="0"/>
        </w:rPr>
        <w:t>尚俊颖</w:t>
      </w:r>
      <w:r>
        <w:rPr>
          <w:rFonts w:hint="eastAsia" w:ascii="楷体" w:hAnsi="楷体" w:eastAsia="楷体" w:cs="楷体"/>
          <w:color w:val="000000"/>
          <w:spacing w:val="0"/>
          <w:w w:val="100"/>
          <w:kern w:val="0"/>
          <w:position w:val="0"/>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0" w:leftChars="0" w:firstLine="460" w:firstLineChars="0"/>
        <w:jc w:val="left"/>
        <w:textAlignment w:val="center"/>
        <w:rPr>
          <w:rFonts w:ascii="楷体" w:hAnsi="楷体" w:eastAsia="楷体" w:cs="楷体"/>
          <w:color w:val="000000"/>
          <w:spacing w:val="0"/>
          <w:w w:val="100"/>
          <w:kern w:val="0"/>
          <w:position w:val="0"/>
        </w:rPr>
      </w:pPr>
      <w:r>
        <w:rPr>
          <w:rFonts w:ascii="楷体" w:hAnsi="楷体" w:eastAsia="楷体" w:cs="楷体"/>
          <w:color w:val="000000"/>
          <w:spacing w:val="0"/>
          <w:w w:val="100"/>
          <w:kern w:val="0"/>
          <w:position w:val="0"/>
        </w:rPr>
        <w:t>①84岁高龄的钟南山院士挂帅专家组组长,身患渐冻症的武汉金银潭医院院长张定宇咬牙坚守岗位,各地援鄂医疗队不顾风险、“最美逆行</w:t>
      </w:r>
      <w:r>
        <w:rPr>
          <w:rFonts w:hint="default" w:ascii="楷体" w:hAnsi="楷体" w:eastAsia="楷体" w:cs="楷体"/>
          <w:color w:val="000000"/>
          <w:spacing w:val="0"/>
          <w:w w:val="100"/>
          <w:kern w:val="0"/>
          <w:position w:val="0"/>
          <w:lang w:val="en-US" w:eastAsia="zh-CN"/>
        </w:rPr>
        <w:t>”</w:t>
      </w:r>
      <w:r>
        <w:rPr>
          <w:rFonts w:hint="eastAsia" w:ascii="宋体" w:hAnsi="宋体" w:eastAsia="宋体" w:cs="宋体"/>
          <w:color w:val="000000"/>
          <w:spacing w:val="0"/>
          <w:w w:val="100"/>
          <w:kern w:val="0"/>
          <w:position w:val="0"/>
          <w:lang w:val="en-US" w:eastAsia="zh-CN"/>
        </w:rPr>
        <w:t>……</w:t>
      </w:r>
      <w:r>
        <w:rPr>
          <w:rFonts w:ascii="楷体" w:hAnsi="楷体" w:eastAsia="楷体" w:cs="楷体"/>
          <w:color w:val="000000"/>
          <w:spacing w:val="0"/>
          <w:w w:val="100"/>
          <w:kern w:val="0"/>
          <w:position w:val="0"/>
        </w:rPr>
        <w:t>新型冠状病毒感染的肺炎疫情突如其来,无数英雄勇赴险境,筑起一道守护生命安全的稳固长城。品格可昭日月,精神感人至深。</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0"/>
        <w:jc w:val="left"/>
        <w:textAlignment w:val="center"/>
        <w:rPr>
          <w:rFonts w:ascii="楷体" w:hAnsi="楷体" w:eastAsia="楷体" w:cs="楷体"/>
          <w:color w:val="000000"/>
          <w:spacing w:val="0"/>
          <w:w w:val="100"/>
          <w:kern w:val="0"/>
          <w:position w:val="0"/>
        </w:rPr>
      </w:pPr>
      <w:r>
        <w:rPr>
          <w:rFonts w:ascii="楷体" w:hAnsi="楷体" w:eastAsia="楷体" w:cs="楷体"/>
          <w:color w:val="000000"/>
          <w:spacing w:val="0"/>
          <w:w w:val="100"/>
          <w:kern w:val="0"/>
          <w:position w:val="0"/>
        </w:rPr>
        <w:t>②英雄者,国之干。英雄之所以为英雄,就在于他们挺身而出,肩鸿任钜,勇担重任。从保家卫国到见义勇为,从救死扶伤到舍己为人,中国这片土地上从来不缺乏英雄。为什么总有英雄不惧危险、勇毅前行?为什么总有猛士直面考验、迎难而上?支撑英雄壮举的,是为民担当、为国奉献的家国情怀,是心中那份割不断、扯不开的责任牵挂。英雄主义,包括以责任为己命、视责任比天高。打赢疫情防控阻击战,我们高扬英雄主义,同时也呼唤人尽其责、各司其职,号召全社会共同从源头上化解风险、抗击疫情。</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0"/>
        <w:jc w:val="left"/>
        <w:textAlignment w:val="center"/>
        <w:rPr>
          <w:rFonts w:ascii="楷体" w:hAnsi="楷体" w:eastAsia="楷体" w:cs="楷体"/>
          <w:color w:val="000000"/>
          <w:spacing w:val="0"/>
          <w:w w:val="100"/>
          <w:kern w:val="0"/>
          <w:position w:val="0"/>
        </w:rPr>
      </w:pPr>
      <w:r>
        <w:rPr>
          <w:rFonts w:ascii="楷体" w:hAnsi="楷体" w:eastAsia="楷体" w:cs="楷体"/>
          <w:color w:val="000000"/>
          <w:spacing w:val="0"/>
          <w:w w:val="100"/>
          <w:kern w:val="0"/>
          <w:position w:val="0"/>
        </w:rPr>
        <w:t>③英雄自告奋勇、主动请缨,是因为他们知道自己身上的担子,明白自己被寄予的使命。英雄慷慨激昂、正气沛然,是因为他们摆脱了“小我”的束缚,找到了“大我”的寄托。英雄在前,激励我们每个人筑牢责任的堤坝,让无情的病毒寸步难行。面对英雄的奉献和牺牲,我们没有理由不扛起属于自己的责任。出己力、尽己责,多添力、少添乱,英雄们就能少流一些泪和汗,英雄的家人就少一份担忧。这本身也是对英雄最好的保护、最暖的致敬。</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0"/>
        <w:jc w:val="left"/>
        <w:textAlignment w:val="center"/>
        <w:rPr>
          <w:rFonts w:ascii="楷体" w:hAnsi="楷体" w:eastAsia="楷体" w:cs="楷体"/>
          <w:color w:val="000000"/>
          <w:spacing w:val="0"/>
          <w:w w:val="100"/>
          <w:kern w:val="0"/>
          <w:position w:val="0"/>
        </w:rPr>
      </w:pPr>
      <w:r>
        <w:rPr>
          <w:rFonts w:ascii="楷体" w:hAnsi="楷体" w:eastAsia="楷体" w:cs="楷体"/>
          <w:color w:val="000000"/>
          <w:spacing w:val="0"/>
          <w:w w:val="100"/>
          <w:kern w:val="0"/>
          <w:position w:val="0"/>
        </w:rPr>
        <w:t>④千难万险,尽心尽责就不惧风险;大计小计,人人有责是最佳之计。抗击疫情是一场没有人能置之度外的战斗,每个人都休戚与共、息息相关。对普通人而言,做好自我防护就是责任;对党员干部而言,带头向前、全面防控疫情就是责任;对生产企业而言,加班加点保障物资供应就是责任;对患者和疑似病例而言,配合防治、努力康复就是责任。像英雄般心怀大爱、履职尽责,我们就能守护好亲人健康、同事幸福、朋友欢乐,守护好社会祥和、国泰民安。</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0"/>
        <w:jc w:val="left"/>
        <w:textAlignment w:val="center"/>
        <w:rPr>
          <w:rFonts w:ascii="楷体" w:hAnsi="楷体" w:eastAsia="楷体" w:cs="楷体"/>
          <w:color w:val="000000"/>
          <w:spacing w:val="0"/>
          <w:w w:val="100"/>
          <w:kern w:val="0"/>
          <w:position w:val="0"/>
        </w:rPr>
      </w:pPr>
      <w:r>
        <w:rPr>
          <w:rFonts w:ascii="楷体" w:hAnsi="楷体" w:eastAsia="楷体" w:cs="楷体"/>
          <w:color w:val="000000"/>
          <w:spacing w:val="0"/>
          <w:w w:val="100"/>
          <w:kern w:val="0"/>
          <w:position w:val="0"/>
        </w:rPr>
        <w:t>⑤责任也意味明确定责、强化问责。疫情就是命令,防控就是责任。如果说责任是战胜疫情的向导,那么岗位就是战胜疫情的战场,职业精神就是战胜疫情的精神保障。疫情面前,回避没有出路;战胜疫情,责任不能缺席。</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20"/>
        <w:jc w:val="left"/>
        <w:textAlignment w:val="center"/>
        <w:rPr>
          <w:rFonts w:ascii="楷体" w:hAnsi="楷体" w:eastAsia="楷体" w:cs="楷体"/>
          <w:color w:val="000000"/>
          <w:spacing w:val="0"/>
          <w:w w:val="100"/>
          <w:kern w:val="0"/>
          <w:position w:val="0"/>
        </w:rPr>
      </w:pPr>
      <w:r>
        <w:rPr>
          <w:rFonts w:ascii="楷体" w:hAnsi="楷体" w:eastAsia="楷体" w:cs="楷体"/>
          <w:color w:val="000000"/>
          <w:spacing w:val="0"/>
          <w:w w:val="100"/>
          <w:kern w:val="0"/>
          <w:position w:val="0"/>
        </w:rPr>
        <w:t>⑥责任是防控疫情的堤坝,也是托举幸福生活的坚实地基。人人行动起来,提升责任意识,立足岗位砥砺爱国精神、敬业精神、奉献精神,我们的社会就能更加和谐,我们的国家就能更加强大。</w:t>
      </w:r>
      <w:r>
        <w:rPr>
          <w:rFonts w:hint="eastAsia" w:ascii="楷体" w:hAnsi="楷体" w:eastAsia="楷体" w:cs="楷体"/>
          <w:color w:val="000000"/>
          <w:spacing w:val="0"/>
          <w:w w:val="100"/>
          <w:kern w:val="0"/>
          <w:position w:val="0"/>
          <w:lang w:val="en-US" w:eastAsia="zh-CN"/>
        </w:rPr>
        <w:t xml:space="preserve">                    </w:t>
      </w:r>
      <w:r>
        <w:rPr>
          <w:rFonts w:ascii="楷体" w:hAnsi="楷体" w:eastAsia="楷体" w:cs="楷体"/>
          <w:color w:val="000000"/>
          <w:spacing w:val="0"/>
          <w:w w:val="100"/>
          <w:kern w:val="0"/>
          <w:position w:val="0"/>
        </w:rPr>
        <w:t>(选自《人民日报》,2020年02月05日04版)</w:t>
      </w:r>
    </w:p>
    <w:p>
      <w:pPr>
        <w:keepNext w:val="0"/>
        <w:keepLines w:val="0"/>
        <w:pageBreakBefore w:val="0"/>
        <w:kinsoku/>
        <w:wordWrap/>
        <w:overflowPunct/>
        <w:topLinePunct w:val="0"/>
        <w:autoSpaceDE/>
        <w:autoSpaceDN/>
        <w:bidi w:val="0"/>
        <w:adjustRightInd w:val="0"/>
        <w:snapToGrid w:val="0"/>
        <w:spacing w:beforeAutospacing="0" w:afterAutospacing="0" w:line="240" w:lineRule="auto"/>
        <w:jc w:val="left"/>
        <w:textAlignment w:val="center"/>
        <w:rPr>
          <w:rFonts w:hint="eastAsia" w:ascii="宋体" w:hAnsi="宋体" w:eastAsia="宋体" w:cs="宋体"/>
          <w:color w:val="000000"/>
          <w:spacing w:val="0"/>
          <w:w w:val="100"/>
          <w:kern w:val="0"/>
          <w:position w:val="0"/>
          <w:lang w:eastAsia="zh-CN"/>
        </w:rPr>
      </w:pPr>
      <w:r>
        <w:rPr>
          <w:rFonts w:ascii="宋体" w:hAnsi="宋体" w:eastAsia="宋体" w:cs="宋体"/>
          <w:color w:val="000000"/>
          <w:spacing w:val="0"/>
          <w:w w:val="100"/>
          <w:kern w:val="0"/>
          <w:position w:val="0"/>
        </w:rPr>
        <w:t>1</w:t>
      </w:r>
      <w:r>
        <w:rPr>
          <w:rFonts w:hint="eastAsia" w:ascii="宋体" w:hAnsi="宋体" w:cs="宋体"/>
          <w:color w:val="000000"/>
          <w:spacing w:val="0"/>
          <w:w w:val="100"/>
          <w:kern w:val="0"/>
          <w:position w:val="0"/>
          <w:lang w:val="en-US" w:eastAsia="zh-CN"/>
        </w:rPr>
        <w:t>6</w:t>
      </w:r>
      <w:r>
        <w:rPr>
          <w:rFonts w:ascii="宋体" w:hAnsi="宋体" w:eastAsia="宋体" w:cs="宋体"/>
          <w:color w:val="000000"/>
          <w:spacing w:val="0"/>
          <w:w w:val="100"/>
          <w:kern w:val="0"/>
          <w:position w:val="0"/>
        </w:rPr>
        <w:t>.本文的中心论点是什么?请简要回答。</w:t>
      </w:r>
      <w:r>
        <w:rPr>
          <w:rFonts w:hint="eastAsia" w:ascii="宋体" w:hAnsi="宋体" w:cs="宋体"/>
          <w:color w:val="000000"/>
          <w:spacing w:val="0"/>
          <w:w w:val="100"/>
          <w:kern w:val="0"/>
          <w:position w:val="0"/>
          <w:lang w:eastAsia="zh-CN"/>
        </w:rPr>
        <w:t>（</w:t>
      </w:r>
      <w:r>
        <w:rPr>
          <w:rFonts w:hint="eastAsia" w:ascii="宋体" w:hAnsi="宋体" w:cs="宋体"/>
          <w:color w:val="000000"/>
          <w:spacing w:val="0"/>
          <w:w w:val="100"/>
          <w:kern w:val="0"/>
          <w:position w:val="0"/>
          <w:lang w:val="en-US" w:eastAsia="zh-CN"/>
        </w:rPr>
        <w:t>2分</w:t>
      </w:r>
      <w:r>
        <w:rPr>
          <w:rFonts w:hint="eastAsia" w:ascii="宋体" w:hAnsi="宋体" w:cs="宋体"/>
          <w:color w:val="000000"/>
          <w:spacing w:val="0"/>
          <w:w w:val="100"/>
          <w:kern w:val="0"/>
          <w:position w:val="0"/>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hint="default" w:ascii="宋体" w:hAnsi="宋体" w:eastAsia="宋体" w:cs="宋体"/>
          <w:b w:val="0"/>
          <w:i w:val="0"/>
          <w:caps w:val="0"/>
          <w:color w:val="3E3E3E"/>
          <w:spacing w:val="0"/>
          <w:w w:val="100"/>
          <w:kern w:val="0"/>
          <w:position w:val="0"/>
          <w:sz w:val="21"/>
          <w:szCs w:val="21"/>
          <w:u w:val="none"/>
          <w:lang w:val="en-US" w:eastAsia="zh-CN"/>
        </w:rPr>
      </w:pPr>
      <w:r>
        <w:rPr>
          <w:rFonts w:hint="eastAsia" w:ascii="宋体" w:hAnsi="宋体" w:eastAsia="宋体" w:cs="宋体"/>
          <w:b w:val="0"/>
          <w:i w:val="0"/>
          <w:caps w:val="0"/>
          <w:color w:val="3E3E3E"/>
          <w:spacing w:val="0"/>
          <w:w w:val="100"/>
          <w:kern w:val="0"/>
          <w:position w:val="0"/>
          <w:sz w:val="21"/>
          <w:szCs w:val="21"/>
          <w:u w:val="none"/>
          <w:shd w:val="clear" w:color="auto" w:fill="FFFFFF"/>
        </w:rPr>
        <w:t>____________________________________________________________________________</w:t>
      </w:r>
      <w:r>
        <w:rPr>
          <w:rFonts w:hint="eastAsia" w:cs="宋体"/>
          <w:b w:val="0"/>
          <w:i w:val="0"/>
          <w:caps w:val="0"/>
          <w:color w:val="3E3E3E"/>
          <w:spacing w:val="0"/>
          <w:w w:val="100"/>
          <w:kern w:val="0"/>
          <w:position w:val="0"/>
          <w:sz w:val="21"/>
          <w:szCs w:val="21"/>
          <w:u w:val="none"/>
          <w:shd w:val="clear" w:color="auto" w:fill="FFFFFF"/>
          <w:lang w:val="en-US" w:eastAsia="zh-CN"/>
        </w:rPr>
        <w:t xml:space="preserve">  </w:t>
      </w:r>
    </w:p>
    <w:p>
      <w:pPr>
        <w:keepNext w:val="0"/>
        <w:keepLines w:val="0"/>
        <w:pageBreakBefore w:val="0"/>
        <w:kinsoku/>
        <w:wordWrap/>
        <w:overflowPunct/>
        <w:topLinePunct w:val="0"/>
        <w:autoSpaceDE/>
        <w:autoSpaceDN/>
        <w:bidi w:val="0"/>
        <w:adjustRightInd w:val="0"/>
        <w:snapToGrid w:val="0"/>
        <w:spacing w:beforeAutospacing="0" w:afterAutospacing="0" w:line="240" w:lineRule="auto"/>
        <w:jc w:val="left"/>
        <w:textAlignment w:val="center"/>
        <w:rPr>
          <w:rFonts w:ascii="宋体" w:hAnsi="宋体" w:eastAsia="宋体" w:cs="宋体"/>
          <w:color w:val="000000"/>
          <w:spacing w:val="0"/>
          <w:w w:val="100"/>
          <w:kern w:val="0"/>
          <w:position w:val="0"/>
        </w:rPr>
      </w:pPr>
      <w:r>
        <w:rPr>
          <w:rFonts w:ascii="宋体" w:hAnsi="宋体" w:eastAsia="宋体" w:cs="宋体"/>
          <w:color w:val="000000"/>
          <w:spacing w:val="0"/>
          <w:w w:val="100"/>
          <w:kern w:val="0"/>
          <w:position w:val="0"/>
        </w:rPr>
        <w:t>1</w:t>
      </w:r>
      <w:r>
        <w:rPr>
          <w:rFonts w:hint="eastAsia" w:ascii="宋体" w:hAnsi="宋体" w:cs="宋体"/>
          <w:color w:val="000000"/>
          <w:spacing w:val="0"/>
          <w:w w:val="100"/>
          <w:kern w:val="0"/>
          <w:position w:val="0"/>
          <w:lang w:val="en-US" w:eastAsia="zh-CN"/>
        </w:rPr>
        <w:t>7</w:t>
      </w:r>
      <w:r>
        <w:rPr>
          <w:rFonts w:ascii="宋体" w:hAnsi="宋体" w:eastAsia="宋体" w:cs="宋体"/>
          <w:color w:val="000000"/>
          <w:spacing w:val="0"/>
          <w:w w:val="100"/>
          <w:kern w:val="0"/>
          <w:position w:val="0"/>
        </w:rPr>
        <w:t>.文章开头列举“84岁高龄</w:t>
      </w:r>
      <w:r>
        <w:rPr>
          <w:rFonts w:ascii="宋体" w:hAnsi="宋体" w:eastAsia="宋体" w:cs="宋体"/>
          <w:color w:val="000000"/>
          <w:spacing w:val="0"/>
          <w:w w:val="100"/>
          <w:kern w:val="0"/>
          <w:position w:val="0"/>
        </w:rPr>
        <w:drawing>
          <wp:inline distT="0" distB="0" distL="114300" distR="114300">
            <wp:extent cx="133350" cy="177800"/>
            <wp:effectExtent l="0" t="0" r="0" b="1333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pic:cNvPicPr>
                  </pic:nvPicPr>
                  <pic:blipFill>
                    <a:blip r:embed="rId5"/>
                    <a:stretch>
                      <a:fillRect/>
                    </a:stretch>
                  </pic:blipFill>
                  <pic:spPr>
                    <a:xfrm>
                      <a:off x="0" y="0"/>
                      <a:ext cx="133350" cy="177800"/>
                    </a:xfrm>
                    <a:prstGeom prst="rect">
                      <a:avLst/>
                    </a:prstGeom>
                    <a:noFill/>
                    <a:ln>
                      <a:noFill/>
                    </a:ln>
                  </pic:spPr>
                </pic:pic>
              </a:graphicData>
            </a:graphic>
          </wp:inline>
        </w:drawing>
      </w:r>
      <w:r>
        <w:rPr>
          <w:rFonts w:ascii="宋体" w:hAnsi="宋体" w:eastAsia="宋体" w:cs="宋体"/>
          <w:color w:val="000000"/>
          <w:spacing w:val="0"/>
          <w:w w:val="100"/>
          <w:kern w:val="0"/>
          <w:position w:val="0"/>
        </w:rPr>
        <w:t>钟南山院士”和“身患渐冻症的武汉金银潭医院院长张定宇”等英雄的感人事迹有什么作用?请简要分析。</w:t>
      </w:r>
      <w:r>
        <w:rPr>
          <w:rFonts w:hint="eastAsia" w:ascii="宋体" w:hAnsi="宋体" w:cs="宋体"/>
          <w:color w:val="000000"/>
          <w:spacing w:val="0"/>
          <w:w w:val="100"/>
          <w:kern w:val="0"/>
          <w:position w:val="0"/>
          <w:lang w:eastAsia="zh-CN"/>
        </w:rPr>
        <w:t>（</w:t>
      </w:r>
      <w:r>
        <w:rPr>
          <w:rFonts w:hint="eastAsia" w:ascii="宋体" w:hAnsi="宋体" w:cs="宋体"/>
          <w:color w:val="000000"/>
          <w:spacing w:val="0"/>
          <w:w w:val="100"/>
          <w:kern w:val="0"/>
          <w:position w:val="0"/>
          <w:lang w:val="en-US" w:eastAsia="zh-CN"/>
        </w:rPr>
        <w:t>4分</w:t>
      </w:r>
      <w:r>
        <w:rPr>
          <w:rFonts w:hint="eastAsia" w:ascii="宋体" w:hAnsi="宋体" w:cs="宋体"/>
          <w:color w:val="000000"/>
          <w:spacing w:val="0"/>
          <w:w w:val="100"/>
          <w:kern w:val="0"/>
          <w:position w:val="0"/>
          <w:lang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240" w:lineRule="auto"/>
        <w:ind w:left="0" w:right="0" w:firstLine="0"/>
        <w:jc w:val="both"/>
        <w:textAlignment w:val="center"/>
        <w:rPr>
          <w:rFonts w:hint="eastAsia" w:ascii="宋体" w:hAnsi="宋体" w:eastAsia="宋体" w:cs="宋体"/>
          <w:b w:val="0"/>
          <w:i w:val="0"/>
          <w:caps w:val="0"/>
          <w:color w:val="3E3E3E"/>
          <w:spacing w:val="0"/>
          <w:w w:val="100"/>
          <w:kern w:val="0"/>
          <w:position w:val="0"/>
          <w:sz w:val="21"/>
          <w:szCs w:val="21"/>
          <w:u w:val="none"/>
        </w:rPr>
      </w:pPr>
      <w:r>
        <w:rPr>
          <w:rFonts w:hint="eastAsia" w:ascii="宋体" w:hAnsi="宋体" w:eastAsia="宋体" w:cs="宋体"/>
          <w:b w:val="0"/>
          <w:i w:val="0"/>
          <w:caps w:val="0"/>
          <w:color w:val="3E3E3E"/>
          <w:spacing w:val="0"/>
          <w:w w:val="100"/>
          <w:kern w:val="0"/>
          <w:position w:val="0"/>
          <w:sz w:val="21"/>
          <w:szCs w:val="21"/>
          <w:u w:val="none"/>
          <w:shd w:val="clear" w:color="auto" w:fill="FFFFFF"/>
        </w:rPr>
        <w:t>____________________________________________________________________________</w:t>
      </w:r>
    </w:p>
    <w:p>
      <w:pPr>
        <w:keepNext w:val="0"/>
        <w:keepLines w:val="0"/>
        <w:pageBreakBefore w:val="0"/>
        <w:kinsoku/>
        <w:wordWrap/>
        <w:overflowPunct/>
        <w:topLinePunct w:val="0"/>
        <w:autoSpaceDE/>
        <w:autoSpaceDN/>
        <w:bidi w:val="0"/>
        <w:adjustRightInd w:val="0"/>
        <w:snapToGrid w:val="0"/>
        <w:spacing w:beforeAutospacing="0" w:afterAutospacing="0" w:line="240" w:lineRule="auto"/>
        <w:jc w:val="left"/>
        <w:textAlignment w:val="center"/>
        <w:rPr>
          <w:rFonts w:ascii="宋体" w:hAnsi="宋体" w:eastAsia="宋体" w:cs="宋体"/>
          <w:color w:val="000000"/>
          <w:spacing w:val="0"/>
          <w:w w:val="100"/>
          <w:kern w:val="0"/>
          <w:position w:val="0"/>
        </w:rPr>
      </w:pPr>
      <w:r>
        <w:rPr>
          <w:rFonts w:ascii="宋体" w:hAnsi="宋体" w:eastAsia="宋体" w:cs="宋体"/>
          <w:color w:val="000000"/>
          <w:spacing w:val="0"/>
          <w:w w:val="100"/>
          <w:kern w:val="0"/>
          <w:position w:val="0"/>
        </w:rPr>
        <w:t>1</w:t>
      </w:r>
      <w:r>
        <w:rPr>
          <w:rFonts w:hint="eastAsia" w:ascii="宋体" w:hAnsi="宋体" w:cs="宋体"/>
          <w:color w:val="000000"/>
          <w:spacing w:val="0"/>
          <w:w w:val="100"/>
          <w:kern w:val="0"/>
          <w:position w:val="0"/>
          <w:lang w:val="en-US" w:eastAsia="zh-CN"/>
        </w:rPr>
        <w:t>8</w:t>
      </w:r>
      <w:r>
        <w:rPr>
          <w:rFonts w:ascii="宋体" w:hAnsi="宋体" w:eastAsia="宋体" w:cs="宋体"/>
          <w:color w:val="000000"/>
          <w:spacing w:val="0"/>
          <w:w w:val="100"/>
          <w:kern w:val="0"/>
          <w:position w:val="0"/>
        </w:rPr>
        <w:t>.文章第②③段都在围绕“英雄”“责任”展开论述,这两段的顺序能否调换?请说明理由。</w:t>
      </w:r>
      <w:r>
        <w:rPr>
          <w:rFonts w:hint="eastAsia" w:ascii="宋体" w:hAnsi="宋体" w:cs="宋体"/>
          <w:color w:val="000000"/>
          <w:spacing w:val="0"/>
          <w:w w:val="100"/>
          <w:kern w:val="0"/>
          <w:position w:val="0"/>
          <w:lang w:eastAsia="zh-CN"/>
        </w:rPr>
        <w:t>（</w:t>
      </w:r>
      <w:r>
        <w:rPr>
          <w:rFonts w:hint="eastAsia" w:ascii="宋体" w:hAnsi="宋体" w:cs="宋体"/>
          <w:color w:val="000000"/>
          <w:spacing w:val="0"/>
          <w:w w:val="100"/>
          <w:kern w:val="0"/>
          <w:position w:val="0"/>
          <w:lang w:val="en-US" w:eastAsia="zh-CN"/>
        </w:rPr>
        <w:t>4分</w:t>
      </w:r>
      <w:r>
        <w:rPr>
          <w:rFonts w:hint="eastAsia" w:ascii="宋体" w:hAnsi="宋体" w:cs="宋体"/>
          <w:color w:val="000000"/>
          <w:spacing w:val="0"/>
          <w:w w:val="100"/>
          <w:kern w:val="0"/>
          <w:position w:val="0"/>
          <w:lang w:eastAsia="zh-CN"/>
        </w:rPr>
        <w:t>）</w:t>
      </w:r>
    </w:p>
    <w:p>
      <w:pPr>
        <w:wordWrap/>
        <w:adjustRightInd w:val="0"/>
        <w:snapToGrid w:val="0"/>
        <w:spacing w:beforeAutospacing="0" w:afterAutospacing="0" w:line="240" w:lineRule="auto"/>
        <w:textAlignment w:val="center"/>
        <w:rPr>
          <w:rFonts w:hint="eastAsia" w:ascii="宋体" w:hAnsi="宋体" w:eastAsia="宋体" w:cs="宋体"/>
          <w:b w:val="0"/>
          <w:i w:val="0"/>
          <w:caps w:val="0"/>
          <w:color w:val="3E3E3E"/>
          <w:spacing w:val="0"/>
          <w:w w:val="100"/>
          <w:kern w:val="0"/>
          <w:position w:val="0"/>
          <w:sz w:val="21"/>
          <w:szCs w:val="21"/>
          <w:u w:val="none"/>
          <w:shd w:val="clear" w:color="auto" w:fill="FFFFFF"/>
        </w:rPr>
      </w:pPr>
      <w:r>
        <w:rPr>
          <w:rFonts w:hint="eastAsia" w:ascii="宋体" w:hAnsi="宋体" w:eastAsia="宋体" w:cs="宋体"/>
          <w:b w:val="0"/>
          <w:i w:val="0"/>
          <w:caps w:val="0"/>
          <w:color w:val="3E3E3E"/>
          <w:spacing w:val="0"/>
          <w:w w:val="100"/>
          <w:kern w:val="0"/>
          <w:position w:val="0"/>
          <w:sz w:val="21"/>
          <w:szCs w:val="21"/>
          <w:u w:val="none"/>
          <w:shd w:val="clear" w:color="auto" w:fill="FFFFFF"/>
        </w:rPr>
        <w:t>____________________________________________________________________________</w:t>
      </w:r>
    </w:p>
    <w:p>
      <w:pPr>
        <w:numPr>
          <w:ilvl w:val="0"/>
          <w:numId w:val="0"/>
        </w:numPr>
        <w:wordWrap/>
        <w:adjustRightInd w:val="0"/>
        <w:snapToGrid w:val="0"/>
        <w:spacing w:beforeAutospacing="0" w:afterAutospacing="0" w:line="240" w:lineRule="auto"/>
        <w:textAlignment w:val="center"/>
        <w:rPr>
          <w:rFonts w:hint="eastAsia" w:ascii="宋体" w:hAnsi="宋体" w:cs="宋体"/>
          <w:color w:val="333333"/>
          <w:spacing w:val="0"/>
          <w:w w:val="100"/>
          <w:kern w:val="0"/>
          <w:position w:val="0"/>
          <w:szCs w:val="21"/>
          <w:shd w:val="clear" w:color="auto" w:fill="FFFFFF"/>
          <w:lang w:bidi="ar"/>
        </w:rPr>
      </w:pPr>
      <w:r>
        <w:rPr>
          <w:rFonts w:hint="eastAsia" w:ascii="宋体" w:hAnsi="宋体" w:cs="宋体"/>
          <w:spacing w:val="0"/>
          <w:w w:val="100"/>
          <w:kern w:val="0"/>
          <w:position w:val="0"/>
          <w:lang w:eastAsia="zh-CN"/>
        </w:rPr>
        <w:t>（五）</w:t>
      </w:r>
      <w:r>
        <w:rPr>
          <w:rFonts w:hint="eastAsia" w:ascii="宋体" w:hAnsi="宋体" w:cs="宋体"/>
          <w:spacing w:val="0"/>
          <w:w w:val="100"/>
          <w:kern w:val="0"/>
          <w:position w:val="0"/>
        </w:rPr>
        <w:t>阅读徐全庆的《神医归来》,完成1</w:t>
      </w:r>
      <w:r>
        <w:rPr>
          <w:rFonts w:hint="eastAsia" w:ascii="宋体" w:hAnsi="宋体" w:cs="宋体"/>
          <w:spacing w:val="0"/>
          <w:w w:val="100"/>
          <w:kern w:val="0"/>
          <w:position w:val="0"/>
          <w:lang w:val="en-US" w:eastAsia="zh-CN"/>
        </w:rPr>
        <w:t>9</w:t>
      </w:r>
      <w:r>
        <w:rPr>
          <w:rFonts w:hint="eastAsia" w:ascii="宋体" w:hAnsi="宋体" w:cs="宋体"/>
          <w:spacing w:val="0"/>
          <w:w w:val="100"/>
          <w:kern w:val="0"/>
          <w:position w:val="0"/>
        </w:rPr>
        <w:t>-2</w:t>
      </w:r>
      <w:r>
        <w:rPr>
          <w:rFonts w:hint="eastAsia" w:ascii="宋体" w:hAnsi="宋体" w:cs="宋体"/>
          <w:spacing w:val="0"/>
          <w:w w:val="100"/>
          <w:kern w:val="0"/>
          <w:position w:val="0"/>
          <w:lang w:val="en-US" w:eastAsia="zh-CN"/>
        </w:rPr>
        <w:t>2</w:t>
      </w:r>
      <w:r>
        <w:rPr>
          <w:rFonts w:hint="eastAsia" w:ascii="宋体" w:hAnsi="宋体" w:cs="宋体"/>
          <w:spacing w:val="0"/>
          <w:w w:val="100"/>
          <w:kern w:val="0"/>
          <w:position w:val="0"/>
        </w:rPr>
        <w:t>题。(20分)</w:t>
      </w:r>
      <w:r>
        <w:rPr>
          <w:rFonts w:hint="eastAsia" w:ascii="宋体" w:hAnsi="宋体" w:cs="宋体"/>
          <w:color w:val="333333"/>
          <w:spacing w:val="0"/>
          <w:w w:val="100"/>
          <w:kern w:val="0"/>
          <w:position w:val="0"/>
          <w:szCs w:val="21"/>
          <w:shd w:val="clear" w:color="auto" w:fill="FFFFFF"/>
          <w:lang w:bidi="ar"/>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楷体" w:eastAsia="楷体" w:cs="Arial"/>
          <w:spacing w:val="0"/>
          <w:w w:val="100"/>
          <w:kern w:val="0"/>
          <w:position w:val="0"/>
          <w:szCs w:val="21"/>
          <w:lang w:bidi="ar"/>
        </w:rPr>
        <w:t>①肖玉楼看见了一个人，一个五年前被他医死的人。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楷体" w:eastAsia="楷体" w:cs="Arial"/>
          <w:spacing w:val="0"/>
          <w:w w:val="100"/>
          <w:kern w:val="0"/>
          <w:position w:val="0"/>
          <w:szCs w:val="21"/>
          <w:lang w:bidi="ar"/>
        </w:rPr>
        <w:t>②那人下意识地想躲开，但看到肖玉楼正直直地盯着他，就僵在了那里。那人说，我还活着，你好像并不惊讶。</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楷体" w:eastAsia="楷体" w:cs="Arial"/>
          <w:spacing w:val="0"/>
          <w:w w:val="100"/>
          <w:kern w:val="0"/>
          <w:position w:val="0"/>
          <w:szCs w:val="21"/>
          <w:lang w:bidi="ar"/>
        </w:rPr>
        <w:t>③肖玉楼淡淡一笑。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楷体" w:eastAsia="楷体" w:cs="Arial"/>
          <w:spacing w:val="0"/>
          <w:w w:val="100"/>
          <w:kern w:val="0"/>
          <w:position w:val="0"/>
          <w:szCs w:val="21"/>
          <w:lang w:bidi="ar"/>
        </w:rPr>
        <w:t>④肖玉楼是远近闻名的神医。“玉楼出手，药到病除。”连几岁的孩子都知道这句流传甚广的话。事实上也的确如此，无论多重的病，只要肖玉楼还给你开方子，那就是说病还有救。若肖玉楼摇了头，病人就死了心，回家等死吧。在当地，肖玉楼就是一尊神。但这尊神却差点儿毁在眼前这个人手上。</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楷体" w:eastAsia="楷体" w:cs="Arial"/>
          <w:spacing w:val="0"/>
          <w:w w:val="100"/>
          <w:kern w:val="0"/>
          <w:position w:val="0"/>
          <w:szCs w:val="21"/>
          <w:lang w:bidi="ar"/>
        </w:rPr>
        <w:t>⑤那天，肖玉楼的诊所来了一个女人，破旧的衣服，满身的灰尘，一脸的焦急。女人进屋就跪在地上说，肖神医，求求你去救救俺当家的吧。原来，女人的丈夫得了病，起初并不重，请了几个医生，却越看病越重，如今已奄奄一息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楷体" w:eastAsia="楷体" w:cs="Arial"/>
          <w:spacing w:val="0"/>
          <w:w w:val="100"/>
          <w:kern w:val="0"/>
          <w:position w:val="0"/>
          <w:szCs w:val="21"/>
          <w:lang w:bidi="ar"/>
        </w:rPr>
        <w:t>⑥肖玉楼平时以坐诊为主，也出诊，一般都在方圆十里以内。女人住在几十里外，这么远的距离肖玉楼极少出诊。但见那女人一脸恳求，肖玉楼稍一犹豫，还是随着那女人去了。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textAlignment w:val="center"/>
        <w:rPr>
          <w:rFonts w:hint="eastAsia" w:ascii="楷体" w:hAnsi="楷体" w:eastAsia="楷体" w:cs="Arial"/>
          <w:spacing w:val="0"/>
          <w:w w:val="100"/>
          <w:kern w:val="0"/>
          <w:position w:val="0"/>
        </w:rPr>
      </w:pPr>
      <w:r>
        <w:rPr>
          <w:rFonts w:hint="eastAsia" w:ascii="楷体" w:hAnsi="楷体" w:eastAsia="楷体" w:cs="Arial"/>
          <w:spacing w:val="0"/>
          <w:w w:val="100"/>
          <w:kern w:val="0"/>
          <w:position w:val="0"/>
          <w:szCs w:val="21"/>
          <w:lang w:bidi="ar"/>
        </w:rPr>
        <w:t>⑦病人在床上，身上盖着厚厚的被子，眼睛已睁不开了。肖玉楼看了看病人，开始给病人把脉。中医讲究望闻问切，但肖玉楼常常只用一个望字，病情复杂时才把脉。肖玉楼把脉极快，往往病人刚感到他的手搭在自己手腕上，把脉就已结束了。神医就是神医。这天，肖玉楼的手在病人手腕上一搭，眉头皱了一下，但随即恢复正常。然后，他开了个方子，递给女人说，去抓药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textAlignment w:val="center"/>
        <w:rPr>
          <w:rFonts w:hint="eastAsia" w:ascii="楷体" w:hAnsi="楷体" w:eastAsia="楷体" w:cs="Arial"/>
          <w:spacing w:val="0"/>
          <w:w w:val="100"/>
          <w:kern w:val="0"/>
          <w:position w:val="0"/>
        </w:rPr>
      </w:pPr>
      <w:r>
        <w:rPr>
          <w:rFonts w:hint="eastAsia" w:ascii="楷体" w:hAnsi="楷体" w:eastAsia="楷体" w:cs="Arial"/>
          <w:spacing w:val="0"/>
          <w:w w:val="100"/>
          <w:kern w:val="0"/>
          <w:position w:val="0"/>
          <w:szCs w:val="21"/>
          <w:lang w:bidi="ar"/>
        </w:rPr>
        <w:t>⑧女人的眉头展开了，出门时又回头问了一句，都是些什么药，得多少钱呀?肖玉楼明白女人没钱了。以前肖玉楼也常遇到这种情况，就不收病人的钱，病人什么时候有钱了再给。他从不催要。有的病人能拖上几年才能付清费用，有的实在困难，肖玉楼就给免了。肖玉楼说出那几味药的名称，好在都不太贵。你先赊着吧。肖玉楼说，要是赊不着，就去我那儿抓吧。</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楷体" w:eastAsia="楷体" w:cs="Arial"/>
          <w:spacing w:val="0"/>
          <w:w w:val="100"/>
          <w:kern w:val="0"/>
          <w:position w:val="0"/>
          <w:szCs w:val="21"/>
          <w:lang w:bidi="ar"/>
        </w:rPr>
        <w:t>⑨女人虽不识字，但对药还是略有了解，疑惑地说，之前的大夫都说俺当家的得的是寒症，你怎么开的是治热症的方子?肖玉楼说，他手足冰凉，腹痛腹胀，看似寒盛症候，但脉搏气势流畅，里热壅盛，这是似寒实热。女人迟疑道，难道他们都错了?肖玉楼仰头看向屋顶，说，你放心抓药去吧。三天后若还不好，我倒贴你十块大洋。</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楷体" w:eastAsia="楷体" w:cs="Arial"/>
          <w:spacing w:val="0"/>
          <w:w w:val="100"/>
          <w:kern w:val="0"/>
          <w:position w:val="0"/>
          <w:szCs w:val="21"/>
          <w:lang w:bidi="ar"/>
        </w:rPr>
        <w:t>⑩几日后，女人再次登门说，我当家的死了。她声音很轻，像枯叶随风而落。肖玉楼好似寒冬腊月耳边突然响起炸雷，整个人立刻呆住了。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MS Gothic" w:eastAsia="MS Gothic" w:cs="MS Gothic"/>
          <w:spacing w:val="0"/>
          <w:w w:val="100"/>
          <w:kern w:val="0"/>
          <w:position w:val="0"/>
          <w:szCs w:val="21"/>
          <w:lang w:bidi="ar"/>
        </w:rPr>
        <w:t>⑪</w:t>
      </w:r>
      <w:r>
        <w:rPr>
          <w:rFonts w:hint="eastAsia" w:ascii="楷体" w:hAnsi="楷体" w:eastAsia="楷体" w:cs="Arial"/>
          <w:spacing w:val="0"/>
          <w:w w:val="100"/>
          <w:kern w:val="0"/>
          <w:position w:val="0"/>
          <w:szCs w:val="21"/>
          <w:lang w:bidi="ar"/>
        </w:rPr>
        <w:t>肖玉楼再次来到女人家中，看到女人的丈夫果然死了。</w:t>
      </w:r>
      <w:r>
        <w:rPr>
          <w:rFonts w:hint="eastAsia" w:ascii="楷体" w:hAnsi="楷体" w:eastAsia="楷体" w:cs="Arial"/>
          <w:spacing w:val="0"/>
          <w:w w:val="100"/>
          <w:kern w:val="0"/>
          <w:position w:val="0"/>
          <w:szCs w:val="21"/>
          <w:u w:val="single"/>
          <w:lang w:bidi="ar"/>
        </w:rPr>
        <w:t>我治死人了?我治死人了</w:t>
      </w:r>
      <w:r>
        <w:rPr>
          <w:rFonts w:hint="eastAsia" w:ascii="楷体" w:hAnsi="楷体" w:eastAsia="楷体" w:cs="Arial"/>
          <w:spacing w:val="0"/>
          <w:w w:val="100"/>
          <w:kern w:val="0"/>
          <w:position w:val="0"/>
          <w:szCs w:val="21"/>
          <w:lang w:bidi="ar"/>
        </w:rPr>
        <w:t>!肖玉楼面色死灰，目光空洞。</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MS Gothic" w:eastAsia="MS Gothic" w:cs="MS Gothic"/>
          <w:spacing w:val="0"/>
          <w:w w:val="100"/>
          <w:kern w:val="0"/>
          <w:position w:val="0"/>
          <w:szCs w:val="21"/>
          <w:lang w:bidi="ar"/>
        </w:rPr>
        <w:t>⑫</w:t>
      </w:r>
      <w:r>
        <w:rPr>
          <w:rFonts w:hint="eastAsia" w:ascii="楷体" w:hAnsi="楷体" w:eastAsia="楷体" w:cs="Arial"/>
          <w:spacing w:val="0"/>
          <w:w w:val="100"/>
          <w:kern w:val="0"/>
          <w:position w:val="0"/>
          <w:szCs w:val="21"/>
          <w:lang w:bidi="ar"/>
        </w:rPr>
        <w:t>肖玉楼把一百块大洋交到女人手上时，女人躲闪着肖玉楼的目光，把头埋得很低。</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MS Gothic" w:eastAsia="MS Gothic" w:cs="MS Gothic"/>
          <w:spacing w:val="0"/>
          <w:w w:val="100"/>
          <w:kern w:val="0"/>
          <w:position w:val="0"/>
          <w:szCs w:val="21"/>
          <w:lang w:bidi="ar"/>
        </w:rPr>
        <w:t>⑬</w:t>
      </w:r>
      <w:r>
        <w:rPr>
          <w:rFonts w:hint="eastAsia" w:ascii="楷体" w:hAnsi="楷体" w:eastAsia="楷体" w:cs="Arial"/>
          <w:spacing w:val="0"/>
          <w:w w:val="100"/>
          <w:kern w:val="0"/>
          <w:position w:val="0"/>
          <w:szCs w:val="21"/>
          <w:lang w:bidi="ar"/>
        </w:rPr>
        <w:t>回到家中，肖玉楼立刻摘掉了肖氏诊所的牌子，从此不知所踪。</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MS Gothic" w:eastAsia="MS Gothic" w:cs="MS Gothic"/>
          <w:spacing w:val="0"/>
          <w:w w:val="100"/>
          <w:kern w:val="0"/>
          <w:position w:val="0"/>
          <w:szCs w:val="21"/>
          <w:lang w:bidi="ar"/>
        </w:rPr>
        <w:t>⑭</w:t>
      </w:r>
      <w:r>
        <w:rPr>
          <w:rFonts w:hint="eastAsia" w:ascii="楷体" w:hAnsi="楷体" w:eastAsia="楷体" w:cs="Arial"/>
          <w:spacing w:val="0"/>
          <w:w w:val="100"/>
          <w:kern w:val="0"/>
          <w:position w:val="0"/>
          <w:szCs w:val="21"/>
          <w:lang w:bidi="ar"/>
        </w:rPr>
        <w:t>一年后，肖玉楼才回到家乡，重又挂起肖氏诊所的牌子。肖玉楼完全没有了神医的派头。望闻问切，每一样他都很认真，方子开好，他会再看一遍才交给病人。遇到危重病人，他还会亲自煎药。但他很少坐诊，常常背着药箱四处游历。他其实是在找一个人。</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MS Gothic" w:eastAsia="MS Gothic" w:cs="MS Gothic"/>
          <w:spacing w:val="0"/>
          <w:w w:val="100"/>
          <w:kern w:val="0"/>
          <w:position w:val="0"/>
          <w:szCs w:val="21"/>
          <w:lang w:bidi="ar"/>
        </w:rPr>
        <w:t>⑮</w:t>
      </w:r>
      <w:r>
        <w:rPr>
          <w:rFonts w:hint="eastAsia" w:ascii="楷体" w:hAnsi="楷体" w:eastAsia="楷体" w:cs="Arial"/>
          <w:spacing w:val="0"/>
          <w:w w:val="100"/>
          <w:kern w:val="0"/>
          <w:position w:val="0"/>
          <w:szCs w:val="21"/>
          <w:lang w:bidi="ar"/>
        </w:rPr>
        <w:t>现在，他终于找到了这个人。肖玉楼盯着那人，见他衣衫褴楼蓬头垢面，分明变成了乞丐。你不是有一百块大洋吗?肖玉楼问。</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MS Gothic" w:eastAsia="MS Gothic" w:cs="MS Gothic"/>
          <w:spacing w:val="0"/>
          <w:w w:val="100"/>
          <w:kern w:val="0"/>
          <w:position w:val="0"/>
          <w:szCs w:val="21"/>
          <w:lang w:bidi="ar"/>
        </w:rPr>
        <w:t>⑯</w:t>
      </w:r>
      <w:r>
        <w:rPr>
          <w:rFonts w:hint="eastAsia" w:ascii="楷体" w:hAnsi="楷体" w:eastAsia="楷体" w:cs="Arial"/>
          <w:spacing w:val="0"/>
          <w:w w:val="100"/>
          <w:kern w:val="0"/>
          <w:position w:val="0"/>
          <w:szCs w:val="21"/>
          <w:lang w:bidi="ar"/>
        </w:rPr>
        <w:t>那人说，早被我败光了。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MS Gothic" w:eastAsia="MS Gothic" w:cs="MS Gothic"/>
          <w:spacing w:val="0"/>
          <w:w w:val="100"/>
          <w:kern w:val="0"/>
          <w:position w:val="0"/>
          <w:szCs w:val="21"/>
          <w:lang w:bidi="ar"/>
        </w:rPr>
        <w:t>⑰</w:t>
      </w:r>
      <w:r>
        <w:rPr>
          <w:rFonts w:hint="eastAsia" w:ascii="楷体" w:hAnsi="楷体" w:eastAsia="楷体" w:cs="Arial"/>
          <w:spacing w:val="0"/>
          <w:w w:val="100"/>
          <w:kern w:val="0"/>
          <w:position w:val="0"/>
          <w:szCs w:val="21"/>
          <w:lang w:bidi="ar"/>
        </w:rPr>
        <w:t>肖玉楼说，我一直想不明白，你到底用了什么高明手段，能在我面前诈死成功?</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szCs w:val="21"/>
          <w:lang w:bidi="ar"/>
        </w:rPr>
      </w:pPr>
      <w:r>
        <w:rPr>
          <w:rFonts w:hint="eastAsia" w:ascii="楷体" w:hAnsi="MS Mincho" w:eastAsia="MS Mincho" w:cs="MS Mincho"/>
          <w:spacing w:val="0"/>
          <w:w w:val="100"/>
          <w:kern w:val="0"/>
          <w:position w:val="0"/>
          <w:szCs w:val="21"/>
          <w:lang w:bidi="ar"/>
        </w:rPr>
        <w:t>⑱</w:t>
      </w:r>
      <w:r>
        <w:rPr>
          <w:rFonts w:hint="eastAsia" w:ascii="楷体" w:hAnsi="楷体" w:eastAsia="楷体" w:cs="Arial"/>
          <w:spacing w:val="0"/>
          <w:w w:val="100"/>
          <w:kern w:val="0"/>
          <w:position w:val="0"/>
          <w:szCs w:val="21"/>
          <w:lang w:bidi="ar"/>
        </w:rPr>
        <w:t>死的是我双胞胎哥哥。那人说。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楷体"/>
          <w:spacing w:val="0"/>
          <w:w w:val="100"/>
          <w:kern w:val="0"/>
          <w:position w:val="0"/>
        </w:rPr>
      </w:pPr>
      <w:r>
        <w:rPr>
          <w:rFonts w:hint="eastAsia" w:ascii="楷体" w:hAnsi="楷体" w:eastAsia="楷体" w:cs="Arial"/>
          <w:spacing w:val="0"/>
          <w:w w:val="100"/>
          <w:kern w:val="0"/>
          <w:position w:val="0"/>
          <w:szCs w:val="21"/>
          <w:lang w:val="en-US" w:eastAsia="zh-CN" w:bidi="ar"/>
        </w:rPr>
        <w:t>⒆</w:t>
      </w:r>
      <w:r>
        <w:rPr>
          <w:rFonts w:hint="eastAsia" w:ascii="楷体" w:hAnsi="楷体" w:eastAsia="楷体" w:cs="Arial"/>
          <w:spacing w:val="0"/>
          <w:w w:val="100"/>
          <w:kern w:val="0"/>
          <w:position w:val="0"/>
          <w:szCs w:val="21"/>
          <w:lang w:bidi="ar"/>
        </w:rPr>
        <w:t>竟然是这样啊。肖玉楼说着，一脸疑云终于散去。</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MS Gothic" w:eastAsia="MS Gothic" w:cs="MS Gothic"/>
          <w:spacing w:val="0"/>
          <w:w w:val="100"/>
          <w:kern w:val="0"/>
          <w:position w:val="0"/>
          <w:szCs w:val="21"/>
          <w:lang w:bidi="ar"/>
        </w:rPr>
        <w:t>⑳</w:t>
      </w:r>
      <w:r>
        <w:rPr>
          <w:rFonts w:hint="eastAsia" w:ascii="楷体" w:hAnsi="楷体" w:eastAsia="楷体" w:cs="Arial"/>
          <w:spacing w:val="0"/>
          <w:w w:val="100"/>
          <w:kern w:val="0"/>
          <w:position w:val="0"/>
          <w:szCs w:val="21"/>
          <w:lang w:bidi="ar"/>
        </w:rPr>
        <w:t>那人低下头说，都怪我一时鬼迷心窍，最后落到妻离子散的地步，也没脸再待在村里…</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MS Mincho" w:eastAsia="MS Mincho" w:cs="MS Mincho"/>
          <w:spacing w:val="0"/>
          <w:w w:val="100"/>
          <w:kern w:val="0"/>
          <w:position w:val="0"/>
          <w:szCs w:val="21"/>
          <w:lang w:bidi="ar"/>
        </w:rPr>
        <w:t>㉑</w:t>
      </w:r>
      <w:r>
        <w:rPr>
          <w:rFonts w:hint="eastAsia" w:ascii="楷体" w:hAnsi="楷体" w:eastAsia="楷体" w:cs="Arial"/>
          <w:spacing w:val="0"/>
          <w:w w:val="100"/>
          <w:kern w:val="0"/>
          <w:position w:val="0"/>
          <w:szCs w:val="21"/>
          <w:lang w:bidi="ar"/>
        </w:rPr>
        <w:t>肖玉楼挥挥手说，不说这些了，你身上是不是哪里不舒服?那人点点头。</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rPr>
      </w:pPr>
      <w:r>
        <w:rPr>
          <w:rFonts w:hint="eastAsia" w:ascii="楷体" w:hAnsi="MS Mincho" w:eastAsia="MS Mincho" w:cs="MS Mincho"/>
          <w:spacing w:val="0"/>
          <w:w w:val="100"/>
          <w:kern w:val="0"/>
          <w:position w:val="0"/>
          <w:szCs w:val="21"/>
          <w:lang w:bidi="ar"/>
        </w:rPr>
        <w:t>㉒</w:t>
      </w:r>
      <w:r>
        <w:rPr>
          <w:rFonts w:hint="eastAsia" w:ascii="楷体" w:hAnsi="楷体" w:eastAsia="楷体" w:cs="Arial"/>
          <w:spacing w:val="0"/>
          <w:w w:val="100"/>
          <w:kern w:val="0"/>
          <w:position w:val="0"/>
          <w:szCs w:val="21"/>
          <w:lang w:bidi="ar"/>
        </w:rPr>
        <w:t>肖玉楼说，怪我当年医术不精，把脉不细。其实我当时就已发现，你的脉象与一般滑脉有细微差别，却想当然地认为是你连续服错药所致。误以为治死了你，我就摘掉诊所牌子，遍访名医苦读医书。一年后我才知道自己错了。你的身上应有两种热症，我只治了一个。但我确信并没有医死你。你身上应该还有一种我没见过的病，我找你，就是为了治好它。</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szCs w:val="21"/>
          <w:lang w:bidi="ar"/>
        </w:rPr>
      </w:pPr>
      <w:r>
        <w:rPr>
          <w:rFonts w:hint="eastAsia" w:ascii="楷体" w:hAnsi="MS Mincho" w:eastAsia="MS Mincho" w:cs="MS Mincho"/>
          <w:spacing w:val="0"/>
          <w:w w:val="100"/>
          <w:kern w:val="0"/>
          <w:position w:val="0"/>
          <w:szCs w:val="21"/>
          <w:lang w:bidi="ar"/>
        </w:rPr>
        <w:t>㉓</w:t>
      </w:r>
      <w:r>
        <w:rPr>
          <w:rFonts w:hint="eastAsia" w:ascii="楷体" w:hAnsi="楷体" w:eastAsia="楷体" w:cs="Arial"/>
          <w:spacing w:val="0"/>
          <w:w w:val="100"/>
          <w:kern w:val="0"/>
          <w:position w:val="0"/>
          <w:szCs w:val="21"/>
          <w:lang w:bidi="ar"/>
        </w:rPr>
        <w:t>那人扑通一声跪倒在地。</w:t>
      </w:r>
      <w:r>
        <w:rPr>
          <w:rFonts w:hint="eastAsia" w:ascii="楷体" w:hAnsi="楷体" w:eastAsia="楷体" w:cs="Arial"/>
          <w:spacing w:val="0"/>
          <w:w w:val="100"/>
          <w:kern w:val="0"/>
          <w:position w:val="0"/>
          <w:szCs w:val="21"/>
          <w:lang w:val="en-US" w:eastAsia="zh-CN" w:bidi="ar"/>
        </w:rPr>
        <w:t xml:space="preserve">               </w:t>
      </w:r>
      <w:r>
        <w:rPr>
          <w:rFonts w:hint="eastAsia" w:ascii="楷体" w:hAnsi="楷体" w:eastAsia="楷体" w:cs="Arial"/>
          <w:spacing w:val="0"/>
          <w:w w:val="100"/>
          <w:kern w:val="0"/>
          <w:position w:val="0"/>
          <w:szCs w:val="21"/>
          <w:lang w:bidi="ar"/>
        </w:rPr>
        <w:t>(选自《故事会》2019年第11期)</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lang w:val="en-US" w:eastAsia="zh-CN"/>
        </w:rPr>
        <w:t>19.</w:t>
      </w:r>
      <w:r>
        <w:rPr>
          <w:rFonts w:hint="eastAsia" w:ascii="宋体" w:hAnsi="宋体" w:cs="宋体"/>
          <w:spacing w:val="0"/>
          <w:w w:val="100"/>
          <w:kern w:val="0"/>
          <w:position w:val="0"/>
          <w:szCs w:val="21"/>
        </w:rPr>
        <w:t>根据“神医”救人的情节，完成填空。（4分）</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rPr>
        <w:t>女人为夫跪地求医——</w:t>
      </w:r>
      <w:r>
        <w:rPr>
          <w:rFonts w:hint="eastAsia" w:ascii="宋体" w:hAnsi="宋体" w:cs="宋体"/>
          <w:spacing w:val="0"/>
          <w:w w:val="100"/>
          <w:kern w:val="0"/>
          <w:position w:val="0"/>
          <w:szCs w:val="21"/>
          <w:u w:val="single"/>
        </w:rPr>
        <w:t xml:space="preserve">                 </w:t>
      </w:r>
      <w:r>
        <w:rPr>
          <w:rFonts w:hint="eastAsia" w:ascii="宋体" w:hAnsi="宋体" w:cs="宋体"/>
          <w:spacing w:val="0"/>
          <w:w w:val="100"/>
          <w:kern w:val="0"/>
          <w:position w:val="0"/>
          <w:szCs w:val="21"/>
        </w:rPr>
        <w:t xml:space="preserve"> ——女人告知丈夫死讯——</w:t>
      </w:r>
      <w:r>
        <w:rPr>
          <w:rFonts w:hint="eastAsia" w:ascii="宋体" w:hAnsi="宋体" w:cs="宋体"/>
          <w:spacing w:val="0"/>
          <w:w w:val="100"/>
          <w:kern w:val="0"/>
          <w:position w:val="0"/>
          <w:szCs w:val="21"/>
          <w:u w:val="single"/>
        </w:rPr>
        <w:t xml:space="preserve">               </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lang w:val="en-US" w:eastAsia="zh-CN"/>
        </w:rPr>
        <w:t>20.</w:t>
      </w:r>
      <w:r>
        <w:rPr>
          <w:rFonts w:hint="eastAsia" w:ascii="宋体" w:hAnsi="宋体" w:cs="宋体"/>
          <w:spacing w:val="0"/>
          <w:w w:val="100"/>
          <w:kern w:val="0"/>
          <w:position w:val="0"/>
          <w:szCs w:val="21"/>
        </w:rPr>
        <w:t>按要求回答下列两小题。（6分）</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lang w:eastAsia="zh-CN"/>
        </w:rPr>
        <w:t>（</w:t>
      </w:r>
      <w:r>
        <w:rPr>
          <w:rFonts w:hint="eastAsia" w:ascii="宋体" w:hAnsi="宋体" w:cs="宋体"/>
          <w:spacing w:val="0"/>
          <w:w w:val="100"/>
          <w:kern w:val="0"/>
          <w:position w:val="0"/>
          <w:szCs w:val="21"/>
          <w:lang w:val="en-US" w:eastAsia="zh-CN"/>
        </w:rPr>
        <w:t>1</w:t>
      </w:r>
      <w:r>
        <w:rPr>
          <w:rFonts w:hint="eastAsia" w:ascii="宋体" w:hAnsi="宋体" w:cs="宋体"/>
          <w:spacing w:val="0"/>
          <w:w w:val="100"/>
          <w:kern w:val="0"/>
          <w:position w:val="0"/>
          <w:szCs w:val="21"/>
          <w:lang w:eastAsia="zh-CN"/>
        </w:rPr>
        <w:t>）联系上下文，</w:t>
      </w:r>
      <w:r>
        <w:rPr>
          <w:rFonts w:hint="eastAsia" w:ascii="宋体" w:hAnsi="宋体" w:cs="宋体"/>
          <w:spacing w:val="0"/>
          <w:w w:val="100"/>
          <w:kern w:val="0"/>
          <w:position w:val="0"/>
          <w:szCs w:val="21"/>
        </w:rPr>
        <w:t>分析第③段中“淡淡一笑”的内涵。（3分）</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rPr>
        <w:t>____________________________________________________________________________</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lang w:eastAsia="zh-CN"/>
        </w:rPr>
        <w:t>（</w:t>
      </w:r>
      <w:r>
        <w:rPr>
          <w:rFonts w:hint="eastAsia" w:ascii="宋体" w:hAnsi="宋体" w:cs="宋体"/>
          <w:spacing w:val="0"/>
          <w:w w:val="100"/>
          <w:kern w:val="0"/>
          <w:position w:val="0"/>
          <w:szCs w:val="21"/>
          <w:lang w:val="en-US" w:eastAsia="zh-CN"/>
        </w:rPr>
        <w:t>2</w:t>
      </w:r>
      <w:r>
        <w:rPr>
          <w:rFonts w:hint="eastAsia" w:ascii="宋体" w:hAnsi="宋体" w:cs="宋体"/>
          <w:spacing w:val="0"/>
          <w:w w:val="100"/>
          <w:kern w:val="0"/>
          <w:position w:val="0"/>
          <w:szCs w:val="21"/>
          <w:lang w:eastAsia="zh-CN"/>
        </w:rPr>
        <w:t>）</w:t>
      </w:r>
      <w:r>
        <w:rPr>
          <w:rFonts w:hint="eastAsia" w:ascii="宋体" w:hAnsi="宋体" w:cs="宋体"/>
          <w:spacing w:val="0"/>
          <w:w w:val="100"/>
          <w:kern w:val="0"/>
          <w:position w:val="0"/>
          <w:szCs w:val="21"/>
        </w:rPr>
        <w:t>说说第⑪段划线句中“？”“！”分别起什么作用。（3分）</w:t>
      </w:r>
    </w:p>
    <w:p>
      <w:pPr>
        <w:keepNext w:val="0"/>
        <w:keepLines w:val="0"/>
        <w:pageBreakBefore w:val="0"/>
        <w:kinsoku/>
        <w:wordWrap/>
        <w:overflowPunct/>
        <w:topLinePunct w:val="0"/>
        <w:autoSpaceDE/>
        <w:autoSpaceDN/>
        <w:bidi w:val="0"/>
        <w:spacing w:beforeAutospacing="0" w:afterAutospacing="0" w:line="240" w:lineRule="auto"/>
        <w:ind w:firstLine="630" w:firstLineChars="300"/>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rPr>
        <w:t>我治死人了?我治死人了!</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rPr>
        <w:t>____________________________________________________________________________</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lang w:val="en-US" w:eastAsia="zh-CN"/>
        </w:rPr>
        <w:t>21.</w:t>
      </w:r>
      <w:r>
        <w:rPr>
          <w:rFonts w:hint="eastAsia" w:ascii="宋体" w:hAnsi="宋体" w:cs="宋体"/>
          <w:spacing w:val="0"/>
          <w:w w:val="100"/>
          <w:kern w:val="0"/>
          <w:position w:val="0"/>
          <w:szCs w:val="21"/>
        </w:rPr>
        <w:t>文章结尾第㉓段画龙点睛，请加以品析。（4分）</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rPr>
        <w:t>____________________________________________________________________________</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lang w:val="en-US" w:eastAsia="zh-CN"/>
        </w:rPr>
        <w:t>22.</w:t>
      </w:r>
      <w:r>
        <w:rPr>
          <w:rFonts w:hint="eastAsia" w:ascii="宋体" w:hAnsi="宋体" w:cs="宋体"/>
          <w:spacing w:val="0"/>
          <w:w w:val="100"/>
          <w:kern w:val="0"/>
          <w:position w:val="0"/>
          <w:szCs w:val="21"/>
        </w:rPr>
        <w:t>生活中</w:t>
      </w:r>
      <w:r>
        <w:rPr>
          <w:rFonts w:hint="eastAsia" w:ascii="宋体" w:hAnsi="宋体" w:cs="宋体"/>
          <w:spacing w:val="0"/>
          <w:w w:val="100"/>
          <w:kern w:val="0"/>
          <w:position w:val="0"/>
          <w:szCs w:val="21"/>
          <w:lang w:eastAsia="zh-CN"/>
        </w:rPr>
        <w:t>，我们总会遇到一些让我们的行为或思想产生变化的事，试分析</w:t>
      </w:r>
      <w:r>
        <w:rPr>
          <w:rFonts w:hint="eastAsia" w:ascii="宋体" w:hAnsi="宋体" w:cs="宋体"/>
          <w:spacing w:val="0"/>
          <w:w w:val="100"/>
          <w:kern w:val="0"/>
          <w:position w:val="0"/>
          <w:szCs w:val="21"/>
        </w:rPr>
        <w:t>文中“肖玉楼”、链接材料中“我”这两个人物</w:t>
      </w:r>
      <w:r>
        <w:rPr>
          <w:rFonts w:hint="eastAsia" w:ascii="宋体" w:hAnsi="宋体" w:cs="宋体"/>
          <w:spacing w:val="0"/>
          <w:w w:val="100"/>
          <w:kern w:val="0"/>
          <w:position w:val="0"/>
          <w:szCs w:val="21"/>
          <w:lang w:eastAsia="zh-CN"/>
        </w:rPr>
        <w:t>在行为或思想上的变化内容</w:t>
      </w:r>
      <w:r>
        <w:rPr>
          <w:rFonts w:hint="eastAsia" w:ascii="宋体" w:hAnsi="宋体" w:cs="宋体"/>
          <w:spacing w:val="0"/>
          <w:w w:val="100"/>
          <w:kern w:val="0"/>
          <w:position w:val="0"/>
          <w:szCs w:val="21"/>
        </w:rPr>
        <w:t>，</w:t>
      </w:r>
      <w:r>
        <w:rPr>
          <w:rFonts w:hint="eastAsia" w:ascii="宋体" w:hAnsi="宋体" w:cs="宋体"/>
          <w:spacing w:val="0"/>
          <w:w w:val="100"/>
          <w:kern w:val="0"/>
          <w:position w:val="0"/>
          <w:szCs w:val="21"/>
          <w:lang w:eastAsia="zh-CN"/>
        </w:rPr>
        <w:t>并说说对我们有何启示</w:t>
      </w:r>
      <w:r>
        <w:rPr>
          <w:rFonts w:hint="eastAsia" w:ascii="宋体" w:hAnsi="宋体" w:cs="宋体"/>
          <w:spacing w:val="0"/>
          <w:w w:val="100"/>
          <w:kern w:val="0"/>
          <w:position w:val="0"/>
          <w:szCs w:val="21"/>
        </w:rPr>
        <w:t>。（6分）</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eastAsia" w:ascii="楷体" w:hAnsi="楷体" w:eastAsia="楷体" w:cs="Arial"/>
          <w:spacing w:val="0"/>
          <w:w w:val="100"/>
          <w:kern w:val="0"/>
          <w:position w:val="0"/>
          <w:szCs w:val="21"/>
          <w:lang w:bidi="ar"/>
        </w:rPr>
      </w:pPr>
      <w:r>
        <w:rPr>
          <w:rFonts w:hint="eastAsia" w:ascii="宋体" w:hAnsi="宋体" w:cs="宋体"/>
          <w:spacing w:val="0"/>
          <w:w w:val="100"/>
          <w:kern w:val="0"/>
          <w:position w:val="0"/>
          <w:szCs w:val="21"/>
        </w:rPr>
        <w:t>【链接材料】</w:t>
      </w:r>
      <w:r>
        <w:rPr>
          <w:rFonts w:hint="eastAsia" w:ascii="楷体" w:hAnsi="楷体" w:eastAsia="楷体" w:cs="Arial"/>
          <w:spacing w:val="0"/>
          <w:w w:val="100"/>
          <w:kern w:val="0"/>
          <w:position w:val="0"/>
          <w:szCs w:val="21"/>
          <w:lang w:bidi="ar"/>
        </w:rPr>
        <w:t>我犹豫不决，直到其他孩子都爬到了上面，这才开始满头大汗、浑身发抖地往上爬。</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szCs w:val="21"/>
          <w:lang w:bidi="ar"/>
        </w:rPr>
      </w:pPr>
      <w:r>
        <w:rPr>
          <w:rFonts w:hint="eastAsia" w:ascii="楷体" w:hAnsi="楷体" w:eastAsia="楷体" w:cs="Arial"/>
          <w:spacing w:val="0"/>
          <w:w w:val="100"/>
          <w:kern w:val="0"/>
          <w:position w:val="0"/>
          <w:szCs w:val="21"/>
          <w:lang w:bidi="ar"/>
        </w:rPr>
        <w:t>我听见有人在哭泣、呻吟；我想知道那是谁，最后才意识到那就是我。</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firstLine="420" w:firstLineChars="200"/>
        <w:textAlignment w:val="center"/>
        <w:rPr>
          <w:rFonts w:hint="eastAsia" w:ascii="楷体" w:hAnsi="楷体" w:eastAsia="楷体" w:cs="Arial"/>
          <w:spacing w:val="0"/>
          <w:w w:val="100"/>
          <w:kern w:val="0"/>
          <w:position w:val="0"/>
          <w:szCs w:val="21"/>
          <w:lang w:bidi="ar"/>
        </w:rPr>
      </w:pPr>
      <w:r>
        <w:rPr>
          <w:rFonts w:hint="eastAsia" w:ascii="楷体" w:hAnsi="楷体" w:eastAsia="楷体" w:cs="Arial"/>
          <w:spacing w:val="0"/>
          <w:w w:val="100"/>
          <w:kern w:val="0"/>
          <w:position w:val="0"/>
          <w:szCs w:val="21"/>
          <w:lang w:bidi="ar"/>
        </w:rPr>
        <w:t>就这样，一次一步，一次换一个地方落脚，按照他说的往下爬……</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ind w:left="5040" w:leftChars="200" w:hanging="4620" w:hangingChars="2200"/>
        <w:textAlignment w:val="center"/>
        <w:rPr>
          <w:rFonts w:hint="eastAsia" w:asciiTheme="minorEastAsia" w:hAnsiTheme="minorEastAsia" w:eastAsiaTheme="minorEastAsia" w:cstheme="minorEastAsia"/>
          <w:spacing w:val="0"/>
          <w:w w:val="100"/>
          <w:kern w:val="0"/>
          <w:position w:val="0"/>
          <w:szCs w:val="21"/>
          <w:lang w:eastAsia="zh-CN" w:bidi="ar"/>
        </w:rPr>
      </w:pPr>
      <w:r>
        <w:rPr>
          <w:rFonts w:hint="eastAsia" w:ascii="楷体" w:hAnsi="楷体" w:eastAsia="楷体" w:cs="Arial"/>
          <w:spacing w:val="0"/>
          <w:w w:val="100"/>
          <w:kern w:val="0"/>
          <w:position w:val="0"/>
          <w:szCs w:val="21"/>
          <w:lang w:bidi="ar"/>
        </w:rPr>
        <w:t>突然，我向下迈出最后一步，然后……，我有了一种巨大的成就感和类似骄傲的感觉。</w:t>
      </w:r>
      <w:r>
        <w:rPr>
          <w:rFonts w:hint="eastAsia" w:asciiTheme="minorEastAsia" w:hAnsiTheme="minorEastAsia" w:eastAsiaTheme="minorEastAsia" w:cstheme="minorEastAsia"/>
          <w:spacing w:val="0"/>
          <w:w w:val="100"/>
          <w:kern w:val="0"/>
          <w:position w:val="0"/>
          <w:szCs w:val="21"/>
          <w:lang w:eastAsia="zh-CN" w:bidi="ar"/>
        </w:rPr>
        <w:t>（选自《走一步，再走一步》）</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240" w:lineRule="auto"/>
        <w:textAlignment w:val="center"/>
        <w:rPr>
          <w:rFonts w:hint="eastAsia" w:ascii="宋体" w:hAnsi="宋体" w:cs="宋体"/>
          <w:spacing w:val="0"/>
          <w:w w:val="100"/>
          <w:kern w:val="0"/>
          <w:position w:val="0"/>
          <w:szCs w:val="21"/>
          <w:u w:val="single"/>
        </w:rPr>
      </w:pPr>
      <w:r>
        <w:rPr>
          <w:rFonts w:hint="eastAsia" w:ascii="宋体" w:hAnsi="宋体" w:cs="宋体"/>
          <w:spacing w:val="0"/>
          <w:w w:val="100"/>
          <w:kern w:val="0"/>
          <w:position w:val="0"/>
          <w:szCs w:val="21"/>
        </w:rPr>
        <w:t>【</w:t>
      </w:r>
      <w:r>
        <w:rPr>
          <w:rFonts w:hint="eastAsia" w:ascii="宋体" w:hAnsi="宋体" w:cs="宋体"/>
          <w:spacing w:val="0"/>
          <w:w w:val="100"/>
          <w:kern w:val="0"/>
          <w:position w:val="0"/>
          <w:szCs w:val="21"/>
          <w:lang w:eastAsia="zh-CN"/>
        </w:rPr>
        <w:t>本文</w:t>
      </w:r>
      <w:r>
        <w:rPr>
          <w:rFonts w:hint="eastAsia" w:ascii="宋体" w:hAnsi="宋体" w:cs="宋体"/>
          <w:spacing w:val="0"/>
          <w:w w:val="100"/>
          <w:kern w:val="0"/>
          <w:position w:val="0"/>
          <w:szCs w:val="21"/>
        </w:rPr>
        <w:t>】</w:t>
      </w:r>
      <w:r>
        <w:rPr>
          <w:rFonts w:hint="eastAsia" w:ascii="宋体" w:hAnsi="宋体" w:cs="宋体"/>
          <w:spacing w:val="0"/>
          <w:w w:val="100"/>
          <w:kern w:val="0"/>
          <w:position w:val="0"/>
          <w:szCs w:val="21"/>
          <w:lang w:eastAsia="zh-CN"/>
        </w:rPr>
        <w:t>变化</w:t>
      </w:r>
      <w:r>
        <w:rPr>
          <w:rFonts w:hint="eastAsia" w:ascii="宋体" w:hAnsi="宋体" w:cs="宋体"/>
          <w:spacing w:val="0"/>
          <w:w w:val="100"/>
          <w:kern w:val="0"/>
          <w:position w:val="0"/>
          <w:szCs w:val="21"/>
        </w:rPr>
        <w:t>内容</w:t>
      </w:r>
      <w:r>
        <w:rPr>
          <w:rFonts w:hint="eastAsia" w:ascii="宋体" w:hAnsi="宋体" w:cs="宋体"/>
          <w:spacing w:val="0"/>
          <w:w w:val="100"/>
          <w:kern w:val="0"/>
          <w:position w:val="0"/>
          <w:szCs w:val="21"/>
          <w:lang w:eastAsia="zh-CN"/>
        </w:rPr>
        <w:t>：</w:t>
      </w:r>
      <w:r>
        <w:rPr>
          <w:rFonts w:hint="eastAsia" w:ascii="宋体" w:hAnsi="宋体" w:cs="宋体"/>
          <w:spacing w:val="0"/>
          <w:w w:val="100"/>
          <w:kern w:val="0"/>
          <w:position w:val="0"/>
          <w:szCs w:val="21"/>
          <w:u w:val="single"/>
        </w:rPr>
        <w:t xml:space="preserve">                                                             </w:t>
      </w:r>
      <w:r>
        <w:rPr>
          <w:rFonts w:hint="eastAsia" w:ascii="宋体" w:hAnsi="宋体" w:cs="宋体"/>
          <w:spacing w:val="0"/>
          <w:w w:val="100"/>
          <w:kern w:val="0"/>
          <w:position w:val="0"/>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default" w:ascii="宋体" w:hAnsi="宋体" w:eastAsia="宋体" w:cs="宋体"/>
          <w:spacing w:val="0"/>
          <w:w w:val="100"/>
          <w:kern w:val="0"/>
          <w:position w:val="0"/>
          <w:szCs w:val="21"/>
          <w:u w:val="single"/>
          <w:lang w:val="en-US" w:eastAsia="zh-CN"/>
        </w:rPr>
      </w:pPr>
      <w:r>
        <w:rPr>
          <w:rFonts w:hint="eastAsia" w:ascii="宋体" w:hAnsi="宋体" w:cs="宋体"/>
          <w:spacing w:val="0"/>
          <w:w w:val="100"/>
          <w:kern w:val="0"/>
          <w:position w:val="0"/>
          <w:szCs w:val="21"/>
          <w:u w:val="none"/>
          <w:lang w:eastAsia="zh-CN"/>
        </w:rPr>
        <w:t>启示：</w:t>
      </w:r>
      <w:r>
        <w:rPr>
          <w:rFonts w:hint="eastAsia" w:ascii="宋体" w:hAnsi="宋体" w:cs="宋体"/>
          <w:spacing w:val="0"/>
          <w:w w:val="100"/>
          <w:kern w:val="0"/>
          <w:position w:val="0"/>
          <w:szCs w:val="21"/>
          <w:u w:val="none"/>
        </w:rPr>
        <w:t xml:space="preserve"> </w:t>
      </w:r>
      <w:r>
        <w:rPr>
          <w:rFonts w:hint="eastAsia" w:ascii="宋体" w:hAnsi="宋体" w:cs="宋体"/>
          <w:spacing w:val="0"/>
          <w:w w:val="100"/>
          <w:kern w:val="0"/>
          <w:position w:val="0"/>
          <w:szCs w:val="21"/>
          <w:u w:val="single"/>
        </w:rPr>
        <w:t xml:space="preserve">                         </w:t>
      </w:r>
      <w:r>
        <w:rPr>
          <w:rFonts w:hint="eastAsia" w:ascii="宋体" w:hAnsi="宋体" w:cs="宋体"/>
          <w:spacing w:val="0"/>
          <w:w w:val="100"/>
          <w:kern w:val="0"/>
          <w:position w:val="0"/>
          <w:szCs w:val="21"/>
          <w:u w:val="single"/>
          <w:lang w:val="en-US" w:eastAsia="zh-CN"/>
        </w:rPr>
        <w:t xml:space="preserve"> </w:t>
      </w:r>
      <w:r>
        <w:rPr>
          <w:rFonts w:hint="eastAsia" w:ascii="宋体" w:hAnsi="宋体" w:cs="宋体"/>
          <w:spacing w:val="0"/>
          <w:w w:val="100"/>
          <w:kern w:val="0"/>
          <w:position w:val="0"/>
          <w:szCs w:val="21"/>
          <w:u w:val="single"/>
        </w:rPr>
        <w:t xml:space="preserve">                                                </w:t>
      </w:r>
      <w:r>
        <w:rPr>
          <w:rFonts w:hint="eastAsia" w:ascii="宋体" w:hAnsi="宋体" w:cs="宋体"/>
          <w:spacing w:val="0"/>
          <w:w w:val="100"/>
          <w:kern w:val="0"/>
          <w:position w:val="0"/>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default" w:ascii="宋体" w:hAnsi="宋体" w:eastAsia="宋体" w:cs="宋体"/>
          <w:spacing w:val="0"/>
          <w:w w:val="100"/>
          <w:kern w:val="0"/>
          <w:position w:val="0"/>
          <w:szCs w:val="21"/>
          <w:u w:val="single"/>
          <w:lang w:val="en-US" w:eastAsia="zh-CN"/>
        </w:rPr>
      </w:pPr>
      <w:r>
        <w:rPr>
          <w:rFonts w:hint="eastAsia" w:ascii="宋体" w:hAnsi="宋体" w:cs="宋体"/>
          <w:spacing w:val="0"/>
          <w:w w:val="100"/>
          <w:kern w:val="0"/>
          <w:position w:val="0"/>
          <w:szCs w:val="21"/>
        </w:rPr>
        <w:t>（2</w:t>
      </w:r>
      <w:r>
        <w:rPr>
          <w:rFonts w:hint="eastAsia" w:ascii="宋体" w:hAnsi="宋体" w:cs="宋体"/>
          <w:spacing w:val="0"/>
          <w:w w:val="100"/>
          <w:kern w:val="0"/>
          <w:position w:val="0"/>
          <w:szCs w:val="21"/>
          <w:lang w:eastAsia="zh-CN"/>
        </w:rPr>
        <w:t>）</w:t>
      </w:r>
      <w:r>
        <w:rPr>
          <w:rFonts w:hint="eastAsia" w:ascii="宋体" w:hAnsi="宋体" w:cs="宋体"/>
          <w:spacing w:val="0"/>
          <w:w w:val="100"/>
          <w:kern w:val="0"/>
          <w:position w:val="0"/>
          <w:szCs w:val="21"/>
        </w:rPr>
        <w:t>【</w:t>
      </w:r>
      <w:r>
        <w:rPr>
          <w:rFonts w:hint="eastAsia" w:ascii="宋体" w:hAnsi="宋体" w:cs="宋体"/>
          <w:spacing w:val="0"/>
          <w:w w:val="100"/>
          <w:kern w:val="0"/>
          <w:position w:val="0"/>
          <w:szCs w:val="21"/>
          <w:lang w:eastAsia="zh-CN"/>
        </w:rPr>
        <w:t>链接</w:t>
      </w:r>
      <w:r>
        <w:rPr>
          <w:rFonts w:hint="eastAsia" w:ascii="宋体" w:hAnsi="宋体" w:cs="宋体"/>
          <w:spacing w:val="0"/>
          <w:w w:val="100"/>
          <w:kern w:val="0"/>
          <w:position w:val="0"/>
          <w:szCs w:val="21"/>
        </w:rPr>
        <w:t>】</w:t>
      </w:r>
      <w:r>
        <w:rPr>
          <w:rFonts w:hint="eastAsia" w:ascii="宋体" w:hAnsi="宋体" w:cs="宋体"/>
          <w:spacing w:val="0"/>
          <w:w w:val="100"/>
          <w:kern w:val="0"/>
          <w:position w:val="0"/>
          <w:szCs w:val="21"/>
          <w:lang w:eastAsia="zh-CN"/>
        </w:rPr>
        <w:t>变化</w:t>
      </w:r>
      <w:r>
        <w:rPr>
          <w:rFonts w:hint="eastAsia" w:ascii="宋体" w:hAnsi="宋体" w:cs="宋体"/>
          <w:spacing w:val="0"/>
          <w:w w:val="100"/>
          <w:kern w:val="0"/>
          <w:position w:val="0"/>
          <w:szCs w:val="21"/>
        </w:rPr>
        <w:t>内容</w:t>
      </w:r>
      <w:r>
        <w:rPr>
          <w:rFonts w:hint="eastAsia" w:ascii="宋体" w:hAnsi="宋体" w:cs="宋体"/>
          <w:spacing w:val="0"/>
          <w:w w:val="100"/>
          <w:kern w:val="0"/>
          <w:position w:val="0"/>
          <w:szCs w:val="21"/>
          <w:lang w:eastAsia="zh-CN"/>
        </w:rPr>
        <w:t>：</w:t>
      </w:r>
      <w:r>
        <w:rPr>
          <w:rFonts w:hint="eastAsia" w:ascii="宋体" w:hAnsi="宋体" w:cs="宋体"/>
          <w:spacing w:val="0"/>
          <w:w w:val="100"/>
          <w:kern w:val="0"/>
          <w:position w:val="0"/>
          <w:szCs w:val="21"/>
          <w:u w:val="single"/>
        </w:rPr>
        <w:t xml:space="preserve">                                                             </w:t>
      </w:r>
      <w:r>
        <w:rPr>
          <w:rFonts w:hint="eastAsia" w:ascii="宋体" w:hAnsi="宋体" w:cs="宋体"/>
          <w:spacing w:val="0"/>
          <w:w w:val="100"/>
          <w:kern w:val="0"/>
          <w:position w:val="0"/>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textAlignment w:val="center"/>
        <w:rPr>
          <w:rFonts w:hint="default" w:ascii="宋体" w:hAnsi="宋体" w:eastAsia="宋体" w:cs="宋体"/>
          <w:spacing w:val="0"/>
          <w:w w:val="100"/>
          <w:kern w:val="0"/>
          <w:position w:val="0"/>
          <w:szCs w:val="21"/>
          <w:u w:val="single"/>
          <w:lang w:val="en-US" w:eastAsia="zh-CN"/>
        </w:rPr>
      </w:pPr>
      <w:r>
        <w:rPr>
          <w:rFonts w:hint="eastAsia" w:ascii="宋体" w:hAnsi="宋体" w:cs="宋体"/>
          <w:spacing w:val="0"/>
          <w:w w:val="100"/>
          <w:kern w:val="0"/>
          <w:position w:val="0"/>
          <w:szCs w:val="21"/>
          <w:u w:val="none"/>
          <w:lang w:eastAsia="zh-CN"/>
        </w:rPr>
        <w:t>启示：</w:t>
      </w:r>
      <w:r>
        <w:rPr>
          <w:rFonts w:hint="eastAsia" w:ascii="宋体" w:hAnsi="宋体" w:cs="宋体"/>
          <w:spacing w:val="0"/>
          <w:w w:val="100"/>
          <w:kern w:val="0"/>
          <w:position w:val="0"/>
          <w:szCs w:val="21"/>
          <w:u w:val="none"/>
        </w:rPr>
        <w:t xml:space="preserve"> </w:t>
      </w:r>
      <w:r>
        <w:rPr>
          <w:rFonts w:hint="eastAsia" w:ascii="宋体" w:hAnsi="宋体" w:cs="宋体"/>
          <w:spacing w:val="0"/>
          <w:w w:val="100"/>
          <w:kern w:val="0"/>
          <w:position w:val="0"/>
          <w:szCs w:val="21"/>
          <w:u w:val="single"/>
        </w:rPr>
        <w:t xml:space="preserve">                                                                   </w:t>
      </w:r>
      <w:r>
        <w:rPr>
          <w:rFonts w:hint="eastAsia" w:ascii="宋体" w:hAnsi="宋体" w:cs="宋体"/>
          <w:spacing w:val="0"/>
          <w:w w:val="100"/>
          <w:kern w:val="0"/>
          <w:position w:val="0"/>
          <w:szCs w:val="21"/>
          <w:u w:val="single"/>
          <w:lang w:val="en-US" w:eastAsia="zh-CN"/>
        </w:rPr>
        <w:t xml:space="preserve">   </w:t>
      </w:r>
      <w:r>
        <w:rPr>
          <w:rFonts w:hint="eastAsia" w:ascii="宋体" w:hAnsi="宋体" w:cs="宋体"/>
          <w:spacing w:val="0"/>
          <w:w w:val="100"/>
          <w:kern w:val="0"/>
          <w:position w:val="0"/>
          <w:szCs w:val="21"/>
          <w:u w:val="single"/>
        </w:rPr>
        <w:t xml:space="preserve">     </w:t>
      </w:r>
      <w:r>
        <w:rPr>
          <w:rFonts w:hint="eastAsia" w:ascii="宋体" w:hAnsi="宋体" w:cs="宋体"/>
          <w:spacing w:val="0"/>
          <w:w w:val="100"/>
          <w:kern w:val="0"/>
          <w:position w:val="0"/>
          <w:szCs w:val="21"/>
          <w:u w:val="single"/>
          <w:lang w:val="en-US" w:eastAsia="zh-CN"/>
        </w:rPr>
        <w:t xml:space="preserve">                </w:t>
      </w:r>
    </w:p>
    <w:p>
      <w:pPr>
        <w:keepNext w:val="0"/>
        <w:keepLines w:val="0"/>
        <w:pageBreakBefore w:val="0"/>
        <w:numPr>
          <w:ilvl w:val="0"/>
          <w:numId w:val="3"/>
        </w:numPr>
        <w:kinsoku/>
        <w:wordWrap/>
        <w:overflowPunct/>
        <w:topLinePunct w:val="0"/>
        <w:autoSpaceDE/>
        <w:autoSpaceDN/>
        <w:bidi w:val="0"/>
        <w:spacing w:beforeAutospacing="0" w:afterAutospacing="0" w:line="240" w:lineRule="auto"/>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rPr>
        <w:t>作文。（60分）</w:t>
      </w:r>
    </w:p>
    <w:p>
      <w:pPr>
        <w:keepNext w:val="0"/>
        <w:keepLines w:val="0"/>
        <w:pageBreakBefore w:val="0"/>
        <w:kinsoku/>
        <w:wordWrap/>
        <w:overflowPunct/>
        <w:topLinePunct w:val="0"/>
        <w:autoSpaceDE/>
        <w:autoSpaceDN/>
        <w:bidi w:val="0"/>
        <w:spacing w:beforeAutospacing="0" w:afterAutospacing="0" w:line="240" w:lineRule="auto"/>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rPr>
        <w:t>2</w:t>
      </w:r>
      <w:r>
        <w:rPr>
          <w:rFonts w:hint="eastAsia" w:ascii="宋体" w:hAnsi="宋体" w:cs="宋体"/>
          <w:spacing w:val="0"/>
          <w:w w:val="100"/>
          <w:kern w:val="0"/>
          <w:position w:val="0"/>
          <w:szCs w:val="21"/>
          <w:lang w:val="en-US" w:eastAsia="zh-CN"/>
        </w:rPr>
        <w:t>3</w:t>
      </w:r>
      <w:r>
        <w:rPr>
          <w:rFonts w:hint="eastAsia" w:ascii="宋体" w:hAnsi="宋体" w:cs="宋体"/>
          <w:spacing w:val="0"/>
          <w:w w:val="100"/>
          <w:kern w:val="0"/>
          <w:position w:val="0"/>
          <w:szCs w:val="21"/>
        </w:rPr>
        <w:t>.请以</w:t>
      </w:r>
      <w:r>
        <w:rPr>
          <w:rFonts w:hint="eastAsia" w:ascii="宋体" w:hAnsi="宋体" w:cs="宋体"/>
          <w:spacing w:val="0"/>
          <w:w w:val="100"/>
          <w:kern w:val="0"/>
          <w:position w:val="0"/>
          <w:szCs w:val="21"/>
          <w:lang w:eastAsia="zh-CN"/>
        </w:rPr>
        <w:t>“莫辜负”</w:t>
      </w:r>
      <w:r>
        <w:rPr>
          <w:rFonts w:hint="eastAsia" w:ascii="宋体" w:hAnsi="宋体" w:cs="宋体"/>
          <w:spacing w:val="0"/>
          <w:w w:val="100"/>
          <w:kern w:val="0"/>
          <w:position w:val="0"/>
          <w:szCs w:val="21"/>
        </w:rPr>
        <w:t>为题，写一篇文章。</w:t>
      </w:r>
    </w:p>
    <w:p>
      <w:pPr>
        <w:keepNext w:val="0"/>
        <w:keepLines w:val="0"/>
        <w:pageBreakBefore w:val="0"/>
        <w:kinsoku/>
        <w:wordWrap/>
        <w:overflowPunct/>
        <w:topLinePunct w:val="0"/>
        <w:autoSpaceDE/>
        <w:autoSpaceDN/>
        <w:bidi w:val="0"/>
        <w:spacing w:beforeAutospacing="0" w:afterAutospacing="0" w:line="240" w:lineRule="auto"/>
        <w:ind w:firstLine="420" w:firstLineChars="200"/>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rPr>
        <w:t>要求:（1）文体自选(诗歌除外)。</w:t>
      </w:r>
    </w:p>
    <w:p>
      <w:pPr>
        <w:keepNext w:val="0"/>
        <w:keepLines w:val="0"/>
        <w:pageBreakBefore w:val="0"/>
        <w:kinsoku/>
        <w:wordWrap/>
        <w:overflowPunct/>
        <w:topLinePunct w:val="0"/>
        <w:autoSpaceDE/>
        <w:autoSpaceDN/>
        <w:bidi w:val="0"/>
        <w:spacing w:beforeAutospacing="0" w:afterAutospacing="0" w:line="240" w:lineRule="auto"/>
        <w:ind w:firstLine="420" w:firstLineChars="200"/>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rPr>
        <w:t>（2）不少于600字，不出现真实校名、人名。</w:t>
      </w:r>
    </w:p>
    <w:p>
      <w:pPr>
        <w:keepNext w:val="0"/>
        <w:keepLines w:val="0"/>
        <w:pageBreakBefore w:val="0"/>
        <w:kinsoku/>
        <w:wordWrap/>
        <w:overflowPunct/>
        <w:topLinePunct w:val="0"/>
        <w:autoSpaceDE/>
        <w:autoSpaceDN/>
        <w:bidi w:val="0"/>
        <w:spacing w:beforeAutospacing="0" w:afterAutospacing="0" w:line="240" w:lineRule="auto"/>
        <w:ind w:firstLine="420" w:firstLineChars="200"/>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rPr>
        <w:t>（3）书写工整规范。(4分)</w:t>
      </w:r>
    </w:p>
    <w:p>
      <w:pPr>
        <w:wordWrap/>
        <w:spacing w:beforeAutospacing="0" w:afterAutospacing="0" w:line="240" w:lineRule="auto"/>
        <w:textAlignment w:val="center"/>
        <w:rPr>
          <w:rFonts w:hint="eastAsia" w:ascii="宋体" w:hAnsi="宋体" w:cs="宋体"/>
          <w:spacing w:val="0"/>
          <w:w w:val="100"/>
          <w:kern w:val="0"/>
          <w:position w:val="0"/>
          <w:szCs w:val="21"/>
        </w:rPr>
      </w:pPr>
      <w:r>
        <w:rPr>
          <w:rFonts w:hint="eastAsia" w:ascii="宋体" w:hAnsi="宋体" w:cs="宋体"/>
          <w:spacing w:val="0"/>
          <w:w w:val="100"/>
          <w:kern w:val="0"/>
          <w:position w:val="0"/>
          <w:szCs w:val="21"/>
        </w:rPr>
        <w:br w:type="page"/>
      </w:r>
    </w:p>
    <w:p>
      <w:pPr>
        <w:wordWrap/>
        <w:autoSpaceDE w:val="0"/>
        <w:adjustRightInd w:val="0"/>
        <w:snapToGrid w:val="0"/>
        <w:spacing w:beforeAutospacing="0" w:afterAutospacing="0" w:line="240" w:lineRule="auto"/>
        <w:textAlignment w:val="center"/>
        <w:rPr>
          <w:rFonts w:hint="eastAsia" w:ascii="宋体" w:hAnsi="宋体" w:eastAsia="宋体" w:cs="宋体"/>
          <w:i w:val="0"/>
          <w:caps w:val="0"/>
          <w:color w:val="1E1E1E"/>
          <w:spacing w:val="0"/>
          <w:w w:val="100"/>
          <w:kern w:val="0"/>
          <w:position w:val="0"/>
          <w:sz w:val="21"/>
          <w:szCs w:val="21"/>
          <w:shd w:val="clear" w:color="auto" w:fill="FFFFFF"/>
          <w:lang w:val="en-US" w:eastAsia="zh-CN" w:bidi="ar"/>
        </w:rPr>
      </w:pPr>
    </w:p>
    <w:p>
      <w:pPr>
        <w:numPr>
          <w:ilvl w:val="0"/>
          <w:numId w:val="0"/>
        </w:numPr>
        <w:wordWrap/>
        <w:spacing w:beforeAutospacing="0" w:afterAutospacing="0" w:line="240" w:lineRule="auto"/>
        <w:ind w:firstLine="2700" w:firstLineChars="900"/>
        <w:textAlignment w:val="center"/>
        <w:rPr>
          <w:rFonts w:hint="eastAsia" w:ascii="宋体" w:hAnsi="宋体" w:eastAsia="宋体" w:cs="宋体"/>
          <w:spacing w:val="0"/>
          <w:w w:val="100"/>
          <w:kern w:val="0"/>
          <w:position w:val="0"/>
          <w:sz w:val="30"/>
          <w:szCs w:val="30"/>
          <w:lang w:val="en-US" w:eastAsia="zh-CN"/>
        </w:rPr>
      </w:pPr>
      <w:r>
        <w:rPr>
          <w:rFonts w:hint="eastAsia" w:ascii="宋体" w:hAnsi="宋体" w:eastAsia="宋体" w:cs="宋体"/>
          <w:spacing w:val="0"/>
          <w:w w:val="100"/>
          <w:kern w:val="0"/>
          <w:position w:val="0"/>
          <w:sz w:val="30"/>
          <w:szCs w:val="30"/>
          <w:lang w:val="en-US" w:eastAsia="zh-CN"/>
        </w:rPr>
        <w:t>九年级语文试卷答案</w:t>
      </w:r>
    </w:p>
    <w:p>
      <w:pPr>
        <w:keepNext w:val="0"/>
        <w:keepLines w:val="0"/>
        <w:pageBreakBefore w:val="0"/>
        <w:widowControl w:val="0"/>
        <w:numPr>
          <w:ilvl w:val="0"/>
          <w:numId w:val="0"/>
        </w:numPr>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lang w:val="en-US" w:eastAsia="zh-CN"/>
        </w:rPr>
      </w:pPr>
      <w:r>
        <w:rPr>
          <w:rFonts w:hint="eastAsia" w:ascii="宋体" w:hAnsi="宋体" w:eastAsia="宋体" w:cs="宋体"/>
          <w:spacing w:val="0"/>
          <w:w w:val="100"/>
          <w:kern w:val="0"/>
          <w:position w:val="0"/>
          <w:sz w:val="21"/>
          <w:szCs w:val="21"/>
          <w:lang w:val="en-US" w:eastAsia="zh-CN"/>
        </w:rPr>
        <w:t xml:space="preserve">1.袭 锵 呼 吁     2.C         3.B             4.D </w:t>
      </w:r>
    </w:p>
    <w:p>
      <w:pPr>
        <w:numPr>
          <w:ilvl w:val="0"/>
          <w:numId w:val="0"/>
        </w:numPr>
        <w:wordWrap/>
        <w:spacing w:beforeAutospacing="0" w:afterAutospacing="0" w:line="240" w:lineRule="auto"/>
        <w:textAlignment w:val="center"/>
        <w:rPr>
          <w:rFonts w:hint="eastAsia" w:ascii="宋体" w:hAnsi="宋体" w:eastAsia="宋体" w:cs="宋体"/>
          <w:spacing w:val="0"/>
          <w:w w:val="100"/>
          <w:kern w:val="0"/>
          <w:position w:val="0"/>
          <w:sz w:val="21"/>
          <w:szCs w:val="21"/>
          <w:lang w:val="en-US" w:eastAsia="zh-CN"/>
        </w:rPr>
      </w:pPr>
      <w:r>
        <w:rPr>
          <w:rFonts w:hint="eastAsia" w:ascii="宋体" w:hAnsi="宋体" w:eastAsia="宋体" w:cs="宋体"/>
          <w:spacing w:val="0"/>
          <w:w w:val="100"/>
          <w:kern w:val="0"/>
          <w:position w:val="0"/>
          <w:sz w:val="21"/>
          <w:szCs w:val="21"/>
          <w:lang w:val="en-US" w:eastAsia="zh-CN"/>
        </w:rPr>
        <w:t xml:space="preserve">5.①人不知而不愠  ②教然后知困  ③吹面不寒杨柳风  ④好像是点着无数的街灯  </w:t>
      </w:r>
    </w:p>
    <w:p>
      <w:pPr>
        <w:numPr>
          <w:ilvl w:val="0"/>
          <w:numId w:val="0"/>
        </w:numPr>
        <w:wordWrap/>
        <w:spacing w:beforeAutospacing="0" w:afterAutospacing="0" w:line="240" w:lineRule="auto"/>
        <w:textAlignment w:val="center"/>
        <w:rPr>
          <w:rFonts w:hint="default"/>
          <w:spacing w:val="0"/>
          <w:w w:val="100"/>
          <w:kern w:val="0"/>
          <w:position w:val="0"/>
          <w:lang w:val="en-US" w:eastAsia="zh-CN"/>
        </w:rPr>
      </w:pPr>
      <w:r>
        <w:rPr>
          <w:rFonts w:hint="eastAsia" w:ascii="宋体" w:hAnsi="宋体" w:eastAsia="宋体" w:cs="宋体"/>
          <w:spacing w:val="0"/>
          <w:w w:val="100"/>
          <w:kern w:val="0"/>
          <w:position w:val="0"/>
          <w:sz w:val="21"/>
          <w:szCs w:val="21"/>
          <w:lang w:val="en-US" w:eastAsia="zh-CN"/>
        </w:rPr>
        <w:t xml:space="preserve"> </w:t>
      </w:r>
      <w:r>
        <w:rPr>
          <w:rFonts w:hint="eastAsia"/>
          <w:spacing w:val="0"/>
          <w:w w:val="100"/>
          <w:kern w:val="0"/>
          <w:position w:val="0"/>
          <w:lang w:val="en-US" w:eastAsia="zh-CN"/>
        </w:rPr>
        <w:t xml:space="preserve"> ⑤何当共剪西窗烛，却话巴山夜雨时。会当凌绝顶，一览众山小。</w:t>
      </w:r>
    </w:p>
    <w:p>
      <w:pPr>
        <w:keepNext w:val="0"/>
        <w:keepLines w:val="0"/>
        <w:pageBreakBefore w:val="0"/>
        <w:widowControl w:val="0"/>
        <w:numPr>
          <w:ilvl w:val="0"/>
          <w:numId w:val="0"/>
        </w:numPr>
        <w:kinsoku/>
        <w:wordWrap/>
        <w:overflowPunct/>
        <w:topLinePunct w:val="0"/>
        <w:autoSpaceDE/>
        <w:autoSpaceDN/>
        <w:bidi w:val="0"/>
        <w:adjustRightInd/>
        <w:spacing w:beforeAutospacing="0" w:afterAutospacing="0" w:line="240" w:lineRule="auto"/>
        <w:jc w:val="left"/>
        <w:textAlignment w:val="center"/>
        <w:rPr>
          <w:rFonts w:hint="eastAsia" w:ascii="宋体" w:hAnsi="宋体" w:eastAsia="宋体" w:cs="宋体"/>
          <w:spacing w:val="0"/>
          <w:w w:val="100"/>
          <w:kern w:val="0"/>
          <w:position w:val="0"/>
          <w:sz w:val="21"/>
          <w:szCs w:val="21"/>
          <w:lang w:val="en-US" w:eastAsia="zh-CN"/>
        </w:rPr>
      </w:pPr>
      <w:r>
        <w:rPr>
          <w:rFonts w:hint="eastAsia" w:ascii="宋体" w:hAnsi="宋体" w:eastAsia="宋体" w:cs="宋体"/>
          <w:spacing w:val="0"/>
          <w:w w:val="100"/>
          <w:kern w:val="0"/>
          <w:position w:val="0"/>
          <w:sz w:val="21"/>
          <w:szCs w:val="21"/>
          <w:lang w:val="en-US" w:eastAsia="zh-CN"/>
        </w:rPr>
        <w:t>6（1）老马 （1分）   为老马的遭遇感到悲哀；对自己的未来感到迷茫（2分）</w:t>
      </w:r>
    </w:p>
    <w:p>
      <w:pPr>
        <w:keepNext w:val="0"/>
        <w:keepLines w:val="0"/>
        <w:pageBreakBefore w:val="0"/>
        <w:widowControl w:val="0"/>
        <w:numPr>
          <w:ilvl w:val="0"/>
          <w:numId w:val="0"/>
        </w:numPr>
        <w:kinsoku/>
        <w:wordWrap/>
        <w:overflowPunct/>
        <w:topLinePunct w:val="0"/>
        <w:autoSpaceDE/>
        <w:autoSpaceDN/>
        <w:bidi w:val="0"/>
        <w:adjustRightInd/>
        <w:spacing w:beforeAutospacing="0" w:afterAutospacing="0" w:line="240" w:lineRule="auto"/>
        <w:jc w:val="left"/>
        <w:textAlignment w:val="center"/>
        <w:rPr>
          <w:rFonts w:hint="eastAsia" w:ascii="宋体" w:hAnsi="宋体" w:eastAsia="宋体" w:cs="宋体"/>
          <w:spacing w:val="0"/>
          <w:w w:val="100"/>
          <w:kern w:val="0"/>
          <w:position w:val="0"/>
          <w:lang w:val="en-US" w:eastAsia="zh-CN"/>
        </w:rPr>
      </w:pPr>
      <w:r>
        <w:rPr>
          <w:rFonts w:hint="eastAsia" w:ascii="宋体" w:hAnsi="宋体" w:eastAsia="宋体" w:cs="宋体"/>
          <w:spacing w:val="0"/>
          <w:w w:val="100"/>
          <w:kern w:val="0"/>
          <w:position w:val="0"/>
          <w:lang w:val="en-US" w:eastAsia="zh-CN"/>
        </w:rPr>
        <w:t>（2）A，E</w:t>
      </w: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color w:val="000000"/>
          <w:spacing w:val="0"/>
          <w:w w:val="100"/>
          <w:kern w:val="0"/>
          <w:position w:val="0"/>
        </w:rPr>
      </w:pPr>
      <w:r>
        <w:rPr>
          <w:rFonts w:hint="eastAsia" w:ascii="宋体" w:hAnsi="宋体" w:eastAsia="宋体" w:cs="宋体"/>
          <w:color w:val="000000"/>
          <w:spacing w:val="0"/>
          <w:w w:val="100"/>
          <w:kern w:val="0"/>
          <w:position w:val="0"/>
          <w:lang w:val="en-US" w:eastAsia="zh-CN"/>
        </w:rPr>
        <w:t>7</w:t>
      </w:r>
      <w:r>
        <w:rPr>
          <w:rFonts w:hint="eastAsia" w:ascii="宋体" w:hAnsi="宋体" w:eastAsia="宋体" w:cs="宋体"/>
          <w:color w:val="000000"/>
          <w:spacing w:val="0"/>
          <w:w w:val="100"/>
          <w:kern w:val="0"/>
          <w:position w:val="0"/>
        </w:rPr>
        <w:t xml:space="preserve">（1）学好知识树凌云之志  </w:t>
      </w:r>
    </w:p>
    <w:p>
      <w:pPr>
        <w:keepNext w:val="0"/>
        <w:keepLines w:val="0"/>
        <w:pageBreakBefore w:val="0"/>
        <w:widowControl w:val="0"/>
        <w:numPr>
          <w:ilvl w:val="0"/>
          <w:numId w:val="4"/>
        </w:numPr>
        <w:kinsoku/>
        <w:wordWrap/>
        <w:overflowPunct/>
        <w:topLinePunct w:val="0"/>
        <w:autoSpaceDN/>
        <w:bidi w:val="0"/>
        <w:spacing w:beforeAutospacing="0" w:afterAutospacing="0" w:line="240" w:lineRule="auto"/>
        <w:textAlignment w:val="center"/>
        <w:rPr>
          <w:rFonts w:hint="eastAsia" w:ascii="宋体" w:hAnsi="宋体" w:eastAsia="宋体" w:cs="宋体"/>
          <w:color w:val="000000"/>
          <w:spacing w:val="0"/>
          <w:w w:val="100"/>
          <w:kern w:val="0"/>
          <w:position w:val="0"/>
        </w:rPr>
      </w:pPr>
      <w:r>
        <w:rPr>
          <w:rFonts w:hint="eastAsia" w:ascii="宋体" w:hAnsi="宋体" w:eastAsia="宋体" w:cs="宋体"/>
          <w:color w:val="000000"/>
          <w:spacing w:val="0"/>
          <w:w w:val="100"/>
          <w:kern w:val="0"/>
          <w:position w:val="0"/>
        </w:rPr>
        <w:t xml:space="preserve">示例：十年初心不变，爱心送餐铸就公益金字招牌。 </w:t>
      </w:r>
    </w:p>
    <w:p>
      <w:pPr>
        <w:keepNext w:val="0"/>
        <w:keepLines w:val="0"/>
        <w:pageBreakBefore w:val="0"/>
        <w:widowControl w:val="0"/>
        <w:numPr>
          <w:ilvl w:val="0"/>
          <w:numId w:val="4"/>
        </w:numPr>
        <w:kinsoku/>
        <w:wordWrap/>
        <w:overflowPunct/>
        <w:topLinePunct w:val="0"/>
        <w:autoSpaceDN/>
        <w:bidi w:val="0"/>
        <w:spacing w:beforeAutospacing="0" w:afterAutospacing="0" w:line="240" w:lineRule="auto"/>
        <w:textAlignment w:val="center"/>
        <w:rPr>
          <w:rFonts w:hint="eastAsia" w:ascii="宋体" w:hAnsi="宋体" w:eastAsia="宋体" w:cs="宋体"/>
          <w:color w:val="000000"/>
          <w:spacing w:val="0"/>
          <w:w w:val="100"/>
          <w:kern w:val="0"/>
          <w:position w:val="0"/>
        </w:rPr>
      </w:pPr>
      <w:r>
        <w:rPr>
          <w:rFonts w:hint="eastAsia" w:ascii="宋体" w:hAnsi="宋体" w:eastAsia="宋体" w:cs="宋体"/>
          <w:color w:val="000000"/>
          <w:spacing w:val="0"/>
          <w:w w:val="100"/>
          <w:kern w:val="0"/>
          <w:position w:val="0"/>
        </w:rPr>
        <w:t>示例：</w:t>
      </w:r>
      <w:r>
        <w:rPr>
          <w:rFonts w:hint="eastAsia" w:ascii="宋体" w:hAnsi="宋体" w:cs="宋体"/>
          <w:color w:val="000000"/>
          <w:spacing w:val="0"/>
          <w:w w:val="100"/>
          <w:kern w:val="0"/>
          <w:position w:val="0"/>
          <w:lang w:eastAsia="zh-CN"/>
        </w:rPr>
        <w:t>小明</w:t>
      </w:r>
      <w:r>
        <w:rPr>
          <w:rFonts w:hint="eastAsia" w:ascii="宋体" w:hAnsi="宋体" w:eastAsia="宋体" w:cs="宋体"/>
          <w:color w:val="000000"/>
          <w:spacing w:val="0"/>
          <w:w w:val="100"/>
          <w:kern w:val="0"/>
          <w:position w:val="0"/>
        </w:rPr>
        <w:t>，你的</w:t>
      </w:r>
      <w:r>
        <w:rPr>
          <w:rFonts w:hint="eastAsia" w:ascii="宋体" w:hAnsi="宋体" w:cs="宋体"/>
          <w:color w:val="000000"/>
          <w:spacing w:val="0"/>
          <w:w w:val="100"/>
          <w:kern w:val="0"/>
          <w:position w:val="0"/>
          <w:lang w:eastAsia="zh-CN"/>
        </w:rPr>
        <w:t>想</w:t>
      </w:r>
      <w:r>
        <w:rPr>
          <w:rFonts w:hint="eastAsia" w:ascii="宋体" w:hAnsi="宋体" w:eastAsia="宋体" w:cs="宋体"/>
          <w:color w:val="000000"/>
          <w:spacing w:val="0"/>
          <w:w w:val="100"/>
          <w:kern w:val="0"/>
          <w:position w:val="0"/>
        </w:rPr>
        <w:t>法是不对的。班会也是学习的一部分，我们应该积极适应全新的学习模式，线上班会也是一种新模式。</w:t>
      </w:r>
      <w:r>
        <w:rPr>
          <w:rFonts w:hint="eastAsia" w:ascii="宋体" w:hAnsi="宋体" w:cs="宋体"/>
          <w:color w:val="000000"/>
          <w:spacing w:val="0"/>
          <w:w w:val="100"/>
          <w:kern w:val="0"/>
          <w:position w:val="0"/>
          <w:lang w:eastAsia="zh-CN"/>
        </w:rPr>
        <w:t>再者说，榜样、英雄身上的责任感、无私奉献的精神值得我们学习。疫情期间，我们也要做好自己的事，认真学习，不虚度。</w:t>
      </w:r>
      <w:r>
        <w:rPr>
          <w:rFonts w:hint="eastAsia" w:ascii="宋体" w:hAnsi="宋体" w:eastAsia="宋体" w:cs="宋体"/>
          <w:color w:val="000000"/>
          <w:spacing w:val="0"/>
          <w:w w:val="100"/>
          <w:kern w:val="0"/>
          <w:position w:val="0"/>
        </w:rPr>
        <w:t>希望你积极参加。</w:t>
      </w:r>
    </w:p>
    <w:p>
      <w:pPr>
        <w:keepNext w:val="0"/>
        <w:keepLines w:val="0"/>
        <w:pageBreakBefore w:val="0"/>
        <w:widowControl w:val="0"/>
        <w:kinsoku/>
        <w:wordWrap/>
        <w:overflowPunct/>
        <w:topLinePunct w:val="0"/>
        <w:autoSpaceDE w:val="0"/>
        <w:autoSpaceDN/>
        <w:bidi w:val="0"/>
        <w:adjustRightInd w:val="0"/>
        <w:snapToGrid w:val="0"/>
        <w:spacing w:beforeAutospacing="0" w:afterAutospacing="0" w:line="240" w:lineRule="auto"/>
        <w:textAlignment w:val="center"/>
        <w:rPr>
          <w:rFonts w:hint="eastAsia" w:ascii="宋体" w:hAnsi="宋体" w:eastAsia="宋体" w:cs="宋体"/>
          <w:i w:val="0"/>
          <w:caps w:val="0"/>
          <w:color w:val="111111"/>
          <w:spacing w:val="0"/>
          <w:w w:val="100"/>
          <w:kern w:val="0"/>
          <w:position w:val="0"/>
          <w:sz w:val="21"/>
          <w:szCs w:val="21"/>
          <w:shd w:val="clear" w:color="auto" w:fill="FFFFFF"/>
        </w:rPr>
      </w:pPr>
      <w:r>
        <w:rPr>
          <w:rFonts w:hint="eastAsia" w:ascii="宋体" w:hAnsi="宋体" w:eastAsia="宋体" w:cs="宋体"/>
          <w:i w:val="0"/>
          <w:caps w:val="0"/>
          <w:color w:val="111111"/>
          <w:spacing w:val="0"/>
          <w:w w:val="100"/>
          <w:kern w:val="0"/>
          <w:position w:val="0"/>
          <w:sz w:val="21"/>
          <w:szCs w:val="21"/>
          <w:shd w:val="clear" w:color="auto" w:fill="FFFFFF"/>
          <w:lang w:val="en-US" w:eastAsia="zh-CN"/>
        </w:rPr>
        <w:t>8（1）</w:t>
      </w:r>
      <w:r>
        <w:rPr>
          <w:rFonts w:hint="eastAsia" w:ascii="宋体" w:hAnsi="宋体" w:eastAsia="宋体" w:cs="宋体"/>
          <w:i w:val="0"/>
          <w:caps w:val="0"/>
          <w:color w:val="111111"/>
          <w:spacing w:val="0"/>
          <w:w w:val="100"/>
          <w:kern w:val="0"/>
          <w:position w:val="0"/>
          <w:sz w:val="21"/>
          <w:szCs w:val="21"/>
          <w:shd w:val="clear" w:color="auto" w:fill="FFFFFF"/>
        </w:rPr>
        <w:t>萋萋”运用叠词，增强了音韵美，写出了水边草木的繁茂，渲染了离别时悲伤的气氛；这蓬乱的草就像是诗人心中面对离别时的不舍一样蓬勃，烘托出诗人悲戚的心情。</w:t>
      </w:r>
    </w:p>
    <w:p>
      <w:pPr>
        <w:pStyle w:val="2"/>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i w:val="0"/>
          <w:caps w:val="0"/>
          <w:color w:val="111111"/>
          <w:spacing w:val="0"/>
          <w:w w:val="100"/>
          <w:kern w:val="0"/>
          <w:position w:val="0"/>
          <w:sz w:val="21"/>
          <w:szCs w:val="21"/>
          <w:shd w:val="clear" w:color="auto" w:fill="FFFFFF"/>
          <w:lang w:eastAsia="zh-CN"/>
        </w:rPr>
        <w:t>（</w:t>
      </w:r>
      <w:r>
        <w:rPr>
          <w:rFonts w:hint="eastAsia" w:ascii="宋体" w:hAnsi="宋体" w:eastAsia="宋体" w:cs="宋体"/>
          <w:i w:val="0"/>
          <w:caps w:val="0"/>
          <w:color w:val="111111"/>
          <w:spacing w:val="0"/>
          <w:w w:val="100"/>
          <w:kern w:val="0"/>
          <w:position w:val="0"/>
          <w:sz w:val="21"/>
          <w:szCs w:val="21"/>
          <w:shd w:val="clear" w:color="auto" w:fill="FFFFFF"/>
          <w:lang w:val="en-US" w:eastAsia="zh-CN"/>
        </w:rPr>
        <w:t>2</w:t>
      </w:r>
      <w:r>
        <w:rPr>
          <w:rFonts w:hint="eastAsia" w:ascii="宋体" w:hAnsi="宋体" w:eastAsia="宋体" w:cs="宋体"/>
          <w:i w:val="0"/>
          <w:caps w:val="0"/>
          <w:color w:val="111111"/>
          <w:spacing w:val="0"/>
          <w:w w:val="100"/>
          <w:kern w:val="0"/>
          <w:position w:val="0"/>
          <w:sz w:val="21"/>
          <w:szCs w:val="21"/>
          <w:shd w:val="clear" w:color="auto" w:fill="FFFFFF"/>
          <w:lang w:eastAsia="zh-CN"/>
        </w:rPr>
        <w:t>）</w:t>
      </w:r>
      <w:r>
        <w:rPr>
          <w:rFonts w:hint="eastAsia" w:ascii="宋体" w:hAnsi="宋体" w:eastAsia="宋体" w:cs="宋体"/>
          <w:i w:val="0"/>
          <w:caps w:val="0"/>
          <w:color w:val="111111"/>
          <w:spacing w:val="0"/>
          <w:w w:val="100"/>
          <w:kern w:val="0"/>
          <w:position w:val="0"/>
          <w:sz w:val="21"/>
          <w:szCs w:val="21"/>
          <w:shd w:val="clear" w:color="auto" w:fill="FFFFFF"/>
        </w:rPr>
        <w:t>即将于有人各奔东西，表现了使人依依不舍之情；临水送别，残阳暮秋，眼前的荒凉景色勾起了诗人心中的愁思，表达了诗人孤独寂寞之情；曾经一起管弦相伴，而后不知何时能相见，表达了诗人对前途的迷茫与担忧。</w:t>
      </w:r>
    </w:p>
    <w:p>
      <w:pPr>
        <w:keepNext w:val="0"/>
        <w:keepLines w:val="0"/>
        <w:pageBreakBefore w:val="0"/>
        <w:widowControl w:val="0"/>
        <w:kinsoku/>
        <w:wordWrap/>
        <w:overflowPunct/>
        <w:topLinePunct w:val="0"/>
        <w:autoSpaceDE w:val="0"/>
        <w:autoSpaceDN/>
        <w:bidi w:val="0"/>
        <w:adjustRightInd w:val="0"/>
        <w:snapToGrid w:val="0"/>
        <w:spacing w:beforeAutospacing="0" w:afterAutospacing="0" w:line="240" w:lineRule="auto"/>
        <w:textAlignment w:val="center"/>
        <w:rPr>
          <w:rFonts w:hint="eastAsia" w:ascii="宋体" w:hAnsi="宋体" w:eastAsia="宋体" w:cs="宋体"/>
          <w:i w:val="0"/>
          <w:caps w:val="0"/>
          <w:color w:val="111111"/>
          <w:spacing w:val="0"/>
          <w:w w:val="100"/>
          <w:kern w:val="0"/>
          <w:position w:val="0"/>
          <w:sz w:val="21"/>
          <w:szCs w:val="21"/>
          <w:shd w:val="clear" w:color="auto" w:fill="FFFFFF"/>
          <w:lang w:eastAsia="zh-CN"/>
        </w:rPr>
      </w:pPr>
      <w:r>
        <w:rPr>
          <w:rFonts w:hint="eastAsia" w:ascii="宋体" w:hAnsi="宋体" w:eastAsia="宋体" w:cs="宋体"/>
          <w:i w:val="0"/>
          <w:caps w:val="0"/>
          <w:color w:val="111111"/>
          <w:spacing w:val="0"/>
          <w:w w:val="100"/>
          <w:kern w:val="0"/>
          <w:position w:val="0"/>
          <w:sz w:val="21"/>
          <w:szCs w:val="21"/>
          <w:shd w:val="clear" w:color="auto" w:fill="FFFFFF"/>
          <w:lang w:val="en-US" w:eastAsia="zh-CN"/>
        </w:rPr>
        <w:t>9.（1）</w:t>
      </w:r>
      <w:r>
        <w:rPr>
          <w:rFonts w:hint="eastAsia" w:ascii="宋体" w:hAnsi="宋体" w:eastAsia="宋体" w:cs="宋体"/>
          <w:spacing w:val="0"/>
          <w:w w:val="100"/>
          <w:kern w:val="0"/>
          <w:position w:val="0"/>
          <w:szCs w:val="21"/>
        </w:rPr>
        <w:t>①</w:t>
      </w:r>
      <w:r>
        <w:rPr>
          <w:rFonts w:hint="eastAsia" w:ascii="宋体" w:hAnsi="宋体" w:eastAsia="宋体" w:cs="宋体"/>
          <w:i w:val="0"/>
          <w:caps w:val="0"/>
          <w:color w:val="111111"/>
          <w:spacing w:val="0"/>
          <w:w w:val="100"/>
          <w:kern w:val="0"/>
          <w:position w:val="0"/>
          <w:sz w:val="21"/>
          <w:szCs w:val="21"/>
          <w:shd w:val="clear" w:color="auto" w:fill="FFFFFF"/>
        </w:rPr>
        <w:t>每天</w:t>
      </w:r>
      <w:r>
        <w:rPr>
          <w:rFonts w:hint="eastAsia" w:ascii="宋体" w:hAnsi="宋体" w:eastAsia="宋体" w:cs="宋体"/>
          <w:i w:val="0"/>
          <w:caps w:val="0"/>
          <w:color w:val="111111"/>
          <w:spacing w:val="0"/>
          <w:w w:val="100"/>
          <w:kern w:val="0"/>
          <w:position w:val="0"/>
          <w:sz w:val="21"/>
          <w:szCs w:val="21"/>
          <w:shd w:val="clear" w:color="auto" w:fill="FFFFFF"/>
          <w:lang w:val="en-US" w:eastAsia="zh-CN"/>
        </w:rPr>
        <w:t xml:space="preserve">    </w:t>
      </w:r>
      <w:r>
        <w:rPr>
          <w:rFonts w:hint="eastAsia" w:ascii="宋体" w:hAnsi="宋体" w:eastAsia="宋体" w:cs="宋体"/>
          <w:spacing w:val="0"/>
          <w:w w:val="100"/>
          <w:kern w:val="0"/>
          <w:position w:val="0"/>
          <w:szCs w:val="21"/>
        </w:rPr>
        <w:t>②</w:t>
      </w:r>
      <w:r>
        <w:rPr>
          <w:rFonts w:hint="eastAsia" w:ascii="宋体" w:hAnsi="宋体" w:eastAsia="宋体" w:cs="宋体"/>
          <w:i w:val="0"/>
          <w:caps w:val="0"/>
          <w:color w:val="111111"/>
          <w:spacing w:val="0"/>
          <w:w w:val="100"/>
          <w:kern w:val="0"/>
          <w:position w:val="0"/>
          <w:sz w:val="21"/>
          <w:szCs w:val="21"/>
          <w:shd w:val="clear" w:color="auto" w:fill="FFFFFF"/>
        </w:rPr>
        <w:t>以……为耻</w:t>
      </w:r>
      <w:r>
        <w:rPr>
          <w:rFonts w:hint="eastAsia" w:ascii="宋体" w:hAnsi="宋体" w:eastAsia="宋体" w:cs="宋体"/>
          <w:i w:val="0"/>
          <w:caps w:val="0"/>
          <w:color w:val="111111"/>
          <w:spacing w:val="0"/>
          <w:w w:val="100"/>
          <w:kern w:val="0"/>
          <w:position w:val="0"/>
          <w:sz w:val="21"/>
          <w:szCs w:val="21"/>
          <w:shd w:val="clear" w:color="auto" w:fill="FFFFFF"/>
          <w:lang w:val="en-US" w:eastAsia="zh-CN"/>
        </w:rPr>
        <w:t xml:space="preserve">   </w:t>
      </w:r>
      <w:r>
        <w:rPr>
          <w:rFonts w:hint="eastAsia" w:ascii="宋体" w:hAnsi="宋体" w:eastAsia="宋体" w:cs="宋体"/>
          <w:spacing w:val="0"/>
          <w:w w:val="100"/>
          <w:kern w:val="0"/>
          <w:position w:val="0"/>
          <w:szCs w:val="21"/>
        </w:rPr>
        <w:t>③</w:t>
      </w:r>
      <w:r>
        <w:rPr>
          <w:rFonts w:hint="eastAsia" w:ascii="宋体" w:hAnsi="宋体" w:eastAsia="宋体" w:cs="宋体"/>
          <w:i w:val="0"/>
          <w:caps w:val="0"/>
          <w:color w:val="111111"/>
          <w:spacing w:val="0"/>
          <w:w w:val="100"/>
          <w:kern w:val="0"/>
          <w:position w:val="0"/>
          <w:sz w:val="21"/>
          <w:szCs w:val="21"/>
          <w:shd w:val="clear" w:color="auto" w:fill="FFFFFF"/>
        </w:rPr>
        <w:t>陪从</w:t>
      </w:r>
      <w:r>
        <w:rPr>
          <w:rFonts w:hint="eastAsia" w:ascii="宋体" w:hAnsi="宋体" w:eastAsia="宋体" w:cs="宋体"/>
          <w:i w:val="0"/>
          <w:caps w:val="0"/>
          <w:color w:val="111111"/>
          <w:spacing w:val="0"/>
          <w:w w:val="100"/>
          <w:kern w:val="0"/>
          <w:position w:val="0"/>
          <w:sz w:val="21"/>
          <w:szCs w:val="21"/>
          <w:shd w:val="clear" w:color="auto" w:fill="FFFFFF"/>
          <w:lang w:eastAsia="zh-CN"/>
        </w:rPr>
        <w:t>，侍奉</w:t>
      </w:r>
      <w:r>
        <w:rPr>
          <w:rFonts w:hint="eastAsia" w:ascii="宋体" w:hAnsi="宋体" w:eastAsia="宋体" w:cs="宋体"/>
          <w:i w:val="0"/>
          <w:caps w:val="0"/>
          <w:color w:val="111111"/>
          <w:spacing w:val="0"/>
          <w:w w:val="100"/>
          <w:kern w:val="0"/>
          <w:position w:val="0"/>
          <w:sz w:val="21"/>
          <w:szCs w:val="21"/>
          <w:shd w:val="clear" w:color="auto" w:fill="FFFFFF"/>
          <w:lang w:val="en-US" w:eastAsia="zh-CN"/>
        </w:rPr>
        <w:t xml:space="preserve">  </w:t>
      </w:r>
      <w:r>
        <w:rPr>
          <w:rFonts w:hint="eastAsia" w:ascii="宋体" w:hAnsi="宋体" w:eastAsia="宋体" w:cs="宋体"/>
          <w:spacing w:val="0"/>
          <w:w w:val="100"/>
          <w:kern w:val="0"/>
          <w:position w:val="0"/>
          <w:szCs w:val="21"/>
          <w:lang w:val="en-US" w:eastAsia="zh-CN"/>
        </w:rPr>
        <w:t xml:space="preserve">   </w:t>
      </w:r>
      <w:r>
        <w:rPr>
          <w:rFonts w:hint="eastAsia" w:ascii="宋体" w:hAnsi="宋体" w:eastAsia="宋体" w:cs="宋体"/>
          <w:spacing w:val="0"/>
          <w:w w:val="100"/>
          <w:kern w:val="0"/>
          <w:position w:val="0"/>
          <w:szCs w:val="21"/>
        </w:rPr>
        <w:t>④</w:t>
      </w:r>
      <w:r>
        <w:rPr>
          <w:rFonts w:hint="eastAsia" w:ascii="宋体" w:hAnsi="宋体" w:eastAsia="宋体" w:cs="宋体"/>
          <w:i w:val="0"/>
          <w:caps w:val="0"/>
          <w:color w:val="111111"/>
          <w:spacing w:val="0"/>
          <w:w w:val="100"/>
          <w:kern w:val="0"/>
          <w:position w:val="0"/>
          <w:sz w:val="21"/>
          <w:szCs w:val="21"/>
          <w:shd w:val="clear" w:color="auto" w:fill="FFFFFF"/>
          <w:lang w:eastAsia="zh-CN"/>
        </w:rPr>
        <w:t>各、众</w:t>
      </w:r>
    </w:p>
    <w:p>
      <w:pPr>
        <w:keepNext w:val="0"/>
        <w:keepLines w:val="0"/>
        <w:pageBreakBefore w:val="0"/>
        <w:widowControl w:val="0"/>
        <w:kinsoku/>
        <w:wordWrap/>
        <w:overflowPunct/>
        <w:topLinePunct w:val="0"/>
        <w:autoSpaceDN/>
        <w:bidi w:val="0"/>
        <w:spacing w:beforeAutospacing="0" w:afterAutospacing="0" w:line="240" w:lineRule="auto"/>
        <w:ind w:firstLine="315" w:firstLineChars="150"/>
        <w:textAlignment w:val="center"/>
        <w:rPr>
          <w:rFonts w:hint="eastAsia" w:ascii="宋体" w:hAnsi="宋体" w:eastAsia="宋体" w:cs="宋体"/>
          <w:i w:val="0"/>
          <w:caps w:val="0"/>
          <w:color w:val="111111"/>
          <w:spacing w:val="0"/>
          <w:w w:val="100"/>
          <w:kern w:val="0"/>
          <w:position w:val="0"/>
          <w:sz w:val="21"/>
          <w:szCs w:val="21"/>
          <w:shd w:val="clear" w:color="auto" w:fill="FFFFFF"/>
          <w:lang w:val="en-US" w:eastAsia="zh-CN"/>
        </w:rPr>
      </w:pPr>
      <w:r>
        <w:rPr>
          <w:rFonts w:hint="eastAsia" w:ascii="宋体" w:hAnsi="宋体" w:eastAsia="宋体" w:cs="宋体"/>
          <w:i w:val="0"/>
          <w:caps w:val="0"/>
          <w:color w:val="111111"/>
          <w:spacing w:val="0"/>
          <w:w w:val="100"/>
          <w:kern w:val="0"/>
          <w:position w:val="0"/>
          <w:sz w:val="21"/>
          <w:szCs w:val="21"/>
          <w:shd w:val="clear" w:color="auto" w:fill="FFFFFF"/>
          <w:lang w:val="en-US" w:eastAsia="zh-CN"/>
        </w:rPr>
        <w:t>（2）D</w:t>
      </w:r>
      <w:r>
        <w:rPr>
          <w:rFonts w:hint="eastAsia" w:ascii="宋体" w:hAnsi="宋体" w:eastAsia="宋体" w:cs="宋体"/>
          <w:i w:val="0"/>
          <w:caps w:val="0"/>
          <w:color w:val="111111"/>
          <w:spacing w:val="0"/>
          <w:w w:val="100"/>
          <w:kern w:val="0"/>
          <w:position w:val="0"/>
          <w:sz w:val="21"/>
          <w:szCs w:val="21"/>
          <w:shd w:val="clear" w:color="auto" w:fill="FFFFFF"/>
        </w:rPr>
        <w:br w:type="textWrapping"/>
      </w:r>
      <w:r>
        <w:rPr>
          <w:rFonts w:hint="eastAsia" w:ascii="宋体" w:hAnsi="宋体" w:eastAsia="宋体" w:cs="宋体"/>
          <w:i w:val="0"/>
          <w:caps w:val="0"/>
          <w:color w:val="111111"/>
          <w:spacing w:val="0"/>
          <w:w w:val="100"/>
          <w:kern w:val="0"/>
          <w:position w:val="0"/>
          <w:sz w:val="21"/>
          <w:szCs w:val="21"/>
          <w:shd w:val="clear" w:color="auto" w:fill="FFFFFF"/>
          <w:lang w:val="en-US" w:eastAsia="zh-CN"/>
        </w:rPr>
        <w:t>10.</w:t>
      </w:r>
      <w:r>
        <w:rPr>
          <w:rFonts w:hint="eastAsia" w:ascii="宋体" w:hAnsi="宋体" w:eastAsia="宋体" w:cs="宋体"/>
          <w:i w:val="0"/>
          <w:caps w:val="0"/>
          <w:color w:val="1E1E1E"/>
          <w:spacing w:val="0"/>
          <w:w w:val="100"/>
          <w:kern w:val="0"/>
          <w:position w:val="0"/>
          <w:sz w:val="21"/>
          <w:szCs w:val="21"/>
          <w:shd w:val="clear" w:color="auto" w:fill="FFFFFF"/>
          <w:lang w:val="en-US" w:eastAsia="zh-CN" w:bidi="ar"/>
        </w:rPr>
        <w:t>时</w:t>
      </w:r>
      <w:r>
        <w:rPr>
          <w:rFonts w:hint="eastAsia" w:ascii="宋体" w:hAnsi="宋体" w:eastAsia="宋体" w:cs="宋体"/>
          <w:spacing w:val="0"/>
          <w:w w:val="100"/>
          <w:kern w:val="0"/>
          <w:position w:val="0"/>
          <w:sz w:val="21"/>
          <w:szCs w:val="21"/>
        </w:rPr>
        <w:t>／</w:t>
      </w:r>
      <w:r>
        <w:rPr>
          <w:rFonts w:hint="eastAsia" w:ascii="宋体" w:hAnsi="宋体" w:eastAsia="宋体" w:cs="宋体"/>
          <w:i w:val="0"/>
          <w:caps w:val="0"/>
          <w:color w:val="1E1E1E"/>
          <w:spacing w:val="0"/>
          <w:w w:val="100"/>
          <w:kern w:val="0"/>
          <w:position w:val="0"/>
          <w:sz w:val="21"/>
          <w:szCs w:val="21"/>
          <w:shd w:val="clear" w:color="auto" w:fill="FFFFFF"/>
          <w:lang w:val="en-US" w:eastAsia="zh-CN" w:bidi="ar"/>
        </w:rPr>
        <w:t xml:space="preserve"> 太 守 </w:t>
      </w:r>
      <w:r>
        <w:rPr>
          <w:rFonts w:hint="eastAsia" w:ascii="宋体" w:hAnsi="宋体" w:eastAsia="宋体" w:cs="宋体"/>
          <w:spacing w:val="0"/>
          <w:w w:val="100"/>
          <w:kern w:val="0"/>
          <w:position w:val="0"/>
          <w:sz w:val="21"/>
          <w:szCs w:val="21"/>
        </w:rPr>
        <w:t>／</w:t>
      </w:r>
      <w:r>
        <w:rPr>
          <w:rFonts w:hint="eastAsia" w:ascii="宋体" w:hAnsi="宋体" w:eastAsia="宋体" w:cs="宋体"/>
          <w:i w:val="0"/>
          <w:caps w:val="0"/>
          <w:color w:val="1E1E1E"/>
          <w:spacing w:val="0"/>
          <w:w w:val="100"/>
          <w:kern w:val="0"/>
          <w:position w:val="0"/>
          <w:sz w:val="21"/>
          <w:szCs w:val="21"/>
          <w:shd w:val="clear" w:color="auto" w:fill="FFFFFF"/>
          <w:lang w:val="en-US" w:eastAsia="zh-CN" w:bidi="ar"/>
        </w:rPr>
        <w:t>有 十 子</w:t>
      </w:r>
    </w:p>
    <w:p>
      <w:pPr>
        <w:keepNext w:val="0"/>
        <w:keepLines w:val="0"/>
        <w:pageBreakBefore w:val="0"/>
        <w:widowControl w:val="0"/>
        <w:numPr>
          <w:ilvl w:val="0"/>
          <w:numId w:val="0"/>
        </w:numPr>
        <w:kinsoku/>
        <w:wordWrap/>
        <w:overflowPunct/>
        <w:topLinePunct w:val="0"/>
        <w:autoSpaceDE w:val="0"/>
        <w:autoSpaceDN/>
        <w:bidi w:val="0"/>
        <w:adjustRightInd w:val="0"/>
        <w:snapToGrid w:val="0"/>
        <w:spacing w:beforeAutospacing="0" w:afterAutospacing="0" w:line="240" w:lineRule="auto"/>
        <w:ind w:leftChars="0"/>
        <w:textAlignment w:val="center"/>
        <w:rPr>
          <w:rFonts w:hint="eastAsia" w:ascii="宋体" w:hAnsi="宋体" w:eastAsia="宋体" w:cs="宋体"/>
          <w:i w:val="0"/>
          <w:caps w:val="0"/>
          <w:color w:val="111111"/>
          <w:spacing w:val="0"/>
          <w:w w:val="100"/>
          <w:kern w:val="0"/>
          <w:position w:val="0"/>
          <w:sz w:val="21"/>
          <w:szCs w:val="21"/>
          <w:shd w:val="clear" w:color="auto" w:fill="FFFFFF"/>
        </w:rPr>
      </w:pPr>
      <w:r>
        <w:rPr>
          <w:rFonts w:hint="eastAsia" w:ascii="宋体" w:hAnsi="宋体" w:eastAsia="宋体" w:cs="宋体"/>
          <w:i w:val="0"/>
          <w:caps w:val="0"/>
          <w:color w:val="111111"/>
          <w:spacing w:val="0"/>
          <w:w w:val="100"/>
          <w:kern w:val="0"/>
          <w:position w:val="0"/>
          <w:sz w:val="21"/>
          <w:szCs w:val="21"/>
          <w:shd w:val="clear" w:color="auto" w:fill="FFFFFF"/>
          <w:lang w:val="en-US" w:eastAsia="zh-CN"/>
        </w:rPr>
        <w:t>11.</w:t>
      </w:r>
      <w:r>
        <w:rPr>
          <w:rFonts w:hint="eastAsia" w:ascii="宋体" w:hAnsi="宋体" w:eastAsia="宋体" w:cs="宋体"/>
          <w:i w:val="0"/>
          <w:caps w:val="0"/>
          <w:color w:val="111111"/>
          <w:spacing w:val="0"/>
          <w:w w:val="100"/>
          <w:kern w:val="0"/>
          <w:position w:val="0"/>
          <w:sz w:val="21"/>
          <w:szCs w:val="21"/>
          <w:shd w:val="clear" w:color="auto" w:fill="FFFFFF"/>
        </w:rPr>
        <w:t>（1）五个孩子非常骄慢放纵，即使是太守也没办法。</w:t>
      </w:r>
    </w:p>
    <w:p>
      <w:pPr>
        <w:keepNext w:val="0"/>
        <w:keepLines w:val="0"/>
        <w:pageBreakBefore w:val="0"/>
        <w:widowControl w:val="0"/>
        <w:numPr>
          <w:ilvl w:val="0"/>
          <w:numId w:val="0"/>
        </w:numPr>
        <w:kinsoku/>
        <w:wordWrap/>
        <w:overflowPunct/>
        <w:topLinePunct w:val="0"/>
        <w:autoSpaceDE w:val="0"/>
        <w:autoSpaceDN/>
        <w:bidi w:val="0"/>
        <w:adjustRightInd w:val="0"/>
        <w:snapToGrid w:val="0"/>
        <w:spacing w:beforeAutospacing="0" w:afterAutospacing="0" w:line="240" w:lineRule="auto"/>
        <w:ind w:leftChars="0"/>
        <w:textAlignment w:val="center"/>
        <w:rPr>
          <w:rFonts w:hint="eastAsia" w:ascii="宋体" w:hAnsi="宋体" w:eastAsia="宋体" w:cs="宋体"/>
          <w:i w:val="0"/>
          <w:caps w:val="0"/>
          <w:color w:val="111111"/>
          <w:spacing w:val="0"/>
          <w:w w:val="100"/>
          <w:kern w:val="0"/>
          <w:position w:val="0"/>
          <w:sz w:val="21"/>
          <w:szCs w:val="21"/>
          <w:shd w:val="clear" w:color="auto" w:fill="FFFFFF"/>
        </w:rPr>
      </w:pPr>
      <w:r>
        <w:rPr>
          <w:rFonts w:hint="eastAsia" w:ascii="宋体" w:hAnsi="宋体" w:eastAsia="宋体" w:cs="宋体"/>
          <w:i w:val="0"/>
          <w:caps w:val="0"/>
          <w:color w:val="111111"/>
          <w:spacing w:val="0"/>
          <w:w w:val="100"/>
          <w:kern w:val="0"/>
          <w:position w:val="0"/>
          <w:sz w:val="21"/>
          <w:szCs w:val="21"/>
          <w:shd w:val="clear" w:color="auto" w:fill="FFFFFF"/>
        </w:rPr>
        <w:t>（2）</w:t>
      </w:r>
      <w:r>
        <w:rPr>
          <w:rFonts w:hint="eastAsia" w:ascii="宋体" w:hAnsi="宋体" w:eastAsia="宋体" w:cs="宋体"/>
          <w:i w:val="0"/>
          <w:caps w:val="0"/>
          <w:color w:val="111111"/>
          <w:spacing w:val="0"/>
          <w:w w:val="100"/>
          <w:kern w:val="0"/>
          <w:position w:val="0"/>
          <w:sz w:val="21"/>
          <w:szCs w:val="21"/>
          <w:shd w:val="clear" w:color="auto" w:fill="FFFFFF"/>
          <w:lang w:eastAsia="zh-CN"/>
        </w:rPr>
        <w:t>不能淡泊自守，就无法明确志向；不能宁静专一，就无法达到远大目标。</w:t>
      </w:r>
    </w:p>
    <w:p>
      <w:pPr>
        <w:keepNext w:val="0"/>
        <w:keepLines w:val="0"/>
        <w:pageBreakBefore w:val="0"/>
        <w:widowControl w:val="0"/>
        <w:numPr>
          <w:ilvl w:val="0"/>
          <w:numId w:val="5"/>
        </w:numPr>
        <w:kinsoku/>
        <w:wordWrap/>
        <w:overflowPunct/>
        <w:topLinePunct w:val="0"/>
        <w:autoSpaceDE w:val="0"/>
        <w:autoSpaceDN/>
        <w:bidi w:val="0"/>
        <w:adjustRightInd w:val="0"/>
        <w:snapToGrid w:val="0"/>
        <w:spacing w:beforeAutospacing="0" w:afterAutospacing="0" w:line="240" w:lineRule="auto"/>
        <w:textAlignment w:val="center"/>
        <w:rPr>
          <w:rFonts w:hint="eastAsia" w:ascii="楷体" w:hAnsi="楷体" w:eastAsia="楷体" w:cs="楷体"/>
          <w:i w:val="0"/>
          <w:caps w:val="0"/>
          <w:color w:val="111111"/>
          <w:spacing w:val="0"/>
          <w:w w:val="100"/>
          <w:kern w:val="0"/>
          <w:position w:val="0"/>
          <w:sz w:val="21"/>
          <w:szCs w:val="21"/>
          <w:shd w:val="clear" w:color="auto" w:fill="FFFFFF"/>
        </w:rPr>
      </w:pPr>
      <w:r>
        <w:rPr>
          <w:rFonts w:hint="eastAsia" w:ascii="宋体" w:hAnsi="宋体" w:eastAsia="宋体" w:cs="宋体"/>
          <w:i w:val="0"/>
          <w:caps w:val="0"/>
          <w:color w:val="111111"/>
          <w:spacing w:val="0"/>
          <w:w w:val="100"/>
          <w:kern w:val="0"/>
          <w:position w:val="0"/>
          <w:sz w:val="21"/>
          <w:szCs w:val="21"/>
          <w:shd w:val="clear" w:color="auto" w:fill="FFFFFF"/>
        </w:rPr>
        <w:t>①勤学，有上进心</w:t>
      </w:r>
      <w:r>
        <w:rPr>
          <w:rFonts w:hint="eastAsia" w:ascii="宋体" w:hAnsi="宋体" w:eastAsia="宋体" w:cs="宋体"/>
          <w:i w:val="0"/>
          <w:caps w:val="0"/>
          <w:color w:val="111111"/>
          <w:spacing w:val="0"/>
          <w:w w:val="100"/>
          <w:kern w:val="0"/>
          <w:position w:val="0"/>
          <w:sz w:val="21"/>
          <w:szCs w:val="21"/>
          <w:shd w:val="clear" w:color="auto" w:fill="FFFFFF"/>
          <w:lang w:val="en-US" w:eastAsia="zh-CN"/>
        </w:rPr>
        <w:t xml:space="preserve">  </w:t>
      </w:r>
      <w:r>
        <w:rPr>
          <w:rFonts w:hint="eastAsia" w:ascii="宋体" w:hAnsi="宋体" w:eastAsia="宋体" w:cs="宋体"/>
          <w:i w:val="0"/>
          <w:caps w:val="0"/>
          <w:color w:val="111111"/>
          <w:spacing w:val="0"/>
          <w:w w:val="100"/>
          <w:kern w:val="0"/>
          <w:position w:val="0"/>
          <w:sz w:val="21"/>
          <w:szCs w:val="21"/>
          <w:shd w:val="clear" w:color="auto" w:fill="FFFFFF"/>
        </w:rPr>
        <w:t>②以身作则</w:t>
      </w:r>
      <w:r>
        <w:rPr>
          <w:rFonts w:hint="eastAsia" w:ascii="宋体" w:hAnsi="宋体" w:eastAsia="宋体" w:cs="宋体"/>
          <w:i w:val="0"/>
          <w:caps w:val="0"/>
          <w:color w:val="111111"/>
          <w:spacing w:val="0"/>
          <w:w w:val="100"/>
          <w:kern w:val="0"/>
          <w:position w:val="0"/>
          <w:sz w:val="21"/>
          <w:szCs w:val="21"/>
          <w:shd w:val="clear" w:color="auto" w:fill="FFFFFF"/>
          <w:lang w:val="en-US" w:eastAsia="zh-CN"/>
        </w:rPr>
        <w:t xml:space="preserve">  </w:t>
      </w:r>
      <w:r>
        <w:rPr>
          <w:rFonts w:hint="eastAsia" w:ascii="宋体" w:hAnsi="宋体" w:eastAsia="宋体" w:cs="宋体"/>
          <w:i w:val="0"/>
          <w:caps w:val="0"/>
          <w:color w:val="111111"/>
          <w:spacing w:val="0"/>
          <w:w w:val="100"/>
          <w:kern w:val="0"/>
          <w:position w:val="0"/>
          <w:sz w:val="21"/>
          <w:szCs w:val="21"/>
          <w:shd w:val="clear" w:color="auto" w:fill="FFFFFF"/>
        </w:rPr>
        <w:t>③规矩严明</w:t>
      </w:r>
      <w:r>
        <w:rPr>
          <w:rFonts w:hint="eastAsia" w:ascii="宋体" w:hAnsi="宋体" w:eastAsia="宋体" w:cs="宋体"/>
          <w:i w:val="0"/>
          <w:caps w:val="0"/>
          <w:color w:val="111111"/>
          <w:spacing w:val="0"/>
          <w:w w:val="100"/>
          <w:kern w:val="0"/>
          <w:position w:val="0"/>
          <w:sz w:val="21"/>
          <w:szCs w:val="21"/>
          <w:shd w:val="clear" w:color="auto" w:fill="FFFFFF"/>
        </w:rPr>
        <w:br w:type="textWrapping"/>
      </w:r>
      <w:r>
        <w:rPr>
          <w:rFonts w:hint="eastAsia" w:ascii="宋体" w:hAnsi="宋体" w:eastAsia="宋体" w:cs="宋体"/>
          <w:i w:val="0"/>
          <w:caps w:val="0"/>
          <w:color w:val="111111"/>
          <w:spacing w:val="0"/>
          <w:w w:val="100"/>
          <w:kern w:val="0"/>
          <w:position w:val="0"/>
          <w:sz w:val="21"/>
          <w:szCs w:val="21"/>
          <w:shd w:val="clear" w:color="auto" w:fill="FFFFFF"/>
        </w:rPr>
        <w:t>参考译文</w:t>
      </w:r>
      <w:r>
        <w:rPr>
          <w:rFonts w:hint="eastAsia" w:ascii="宋体" w:hAnsi="宋体" w:eastAsia="宋体" w:cs="宋体"/>
          <w:i w:val="0"/>
          <w:caps w:val="0"/>
          <w:color w:val="111111"/>
          <w:spacing w:val="0"/>
          <w:w w:val="100"/>
          <w:kern w:val="0"/>
          <w:position w:val="0"/>
          <w:sz w:val="21"/>
          <w:szCs w:val="21"/>
          <w:shd w:val="clear" w:color="auto" w:fill="FFFFFF"/>
          <w:lang w:eastAsia="zh-CN"/>
        </w:rPr>
        <w:t>：</w:t>
      </w:r>
      <w:r>
        <w:rPr>
          <w:rFonts w:hint="eastAsia" w:ascii="宋体" w:hAnsi="宋体" w:eastAsia="宋体" w:cs="宋体"/>
          <w:i w:val="0"/>
          <w:caps w:val="0"/>
          <w:color w:val="111111"/>
          <w:spacing w:val="0"/>
          <w:w w:val="100"/>
          <w:kern w:val="0"/>
          <w:position w:val="0"/>
          <w:sz w:val="21"/>
          <w:szCs w:val="21"/>
          <w:shd w:val="clear" w:color="auto" w:fill="FFFFFF"/>
        </w:rPr>
        <w:br w:type="textWrapping"/>
      </w:r>
      <w:r>
        <w:rPr>
          <w:rFonts w:hint="eastAsia" w:ascii="宋体" w:hAnsi="宋体" w:eastAsia="宋体" w:cs="宋体"/>
          <w:i w:val="0"/>
          <w:caps w:val="0"/>
          <w:color w:val="111111"/>
          <w:spacing w:val="0"/>
          <w:w w:val="100"/>
          <w:kern w:val="0"/>
          <w:position w:val="0"/>
          <w:sz w:val="21"/>
          <w:szCs w:val="21"/>
          <w:shd w:val="clear" w:color="auto" w:fill="FFFFFF"/>
          <w:lang w:val="en-US" w:eastAsia="zh-CN"/>
        </w:rPr>
        <w:t xml:space="preserve">   </w:t>
      </w:r>
      <w:r>
        <w:rPr>
          <w:rFonts w:hint="eastAsia" w:ascii="楷体" w:hAnsi="楷体" w:eastAsia="楷体" w:cs="楷体"/>
          <w:i w:val="0"/>
          <w:caps w:val="0"/>
          <w:color w:val="111111"/>
          <w:spacing w:val="0"/>
          <w:w w:val="100"/>
          <w:kern w:val="0"/>
          <w:position w:val="0"/>
          <w:sz w:val="21"/>
          <w:szCs w:val="21"/>
          <w:shd w:val="clear" w:color="auto" w:fill="FFFFFF"/>
        </w:rPr>
        <w:t>赵准，藁城人，高个儿，胡须长而美，性情刚强坚毅、方正严肃，从早到晚没有萎靡神色，不苟言笑。二十多岁，才开始读书。当时有一个聪明的少年，每天能背诵几千字的书，赵先生以不如他为耻辱，每天所背诵的书一定要和他等同，白天背诵的数量不足，就整夜读书以至忘记了睡觉。赵准在顺天府乡试中中举，做了学官。藩王令诸郡王都（跟随赵准）学习经学，赵准给他们讲解很是详尽恳切，门下弟子常有几十人，（赵准）规矩尺度很是严格，诸生走路站立都合乎规范。赵准尤其重视背诵，他以身作则，不知疲倦，诸生侍奉在侧，神情恐惧。当时太守有十个儿子，第五个孩子非常骄慢放纵，即使是太守也没办法。一天，太守听闻赵先生严厉，亲自带着第五个孩子来，并且给予赵准一个荆朴，宽二寸，厚半寸，在它上面写道：“专治第五子一个人，不要涉及其他学生。”诸子一旦远远看见赵准，就很惊恐，都一改常态，认真学习，遵守规矩。</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284" w:hanging="283" w:hangingChars="135"/>
        <w:jc w:val="left"/>
        <w:textAlignment w:val="center"/>
        <w:rPr>
          <w:rFonts w:hint="eastAsia" w:ascii="宋体" w:hAnsi="宋体" w:eastAsia="宋体" w:cs="宋体"/>
          <w:spacing w:val="0"/>
          <w:w w:val="100"/>
          <w:kern w:val="0"/>
          <w:position w:val="0"/>
          <w:lang w:eastAsia="zh-CN"/>
        </w:rPr>
      </w:pPr>
      <w:r>
        <w:rPr>
          <w:rFonts w:hint="eastAsia" w:ascii="宋体" w:hAnsi="宋体" w:eastAsia="宋体" w:cs="宋体"/>
          <w:color w:val="000000"/>
          <w:spacing w:val="0"/>
          <w:w w:val="100"/>
          <w:kern w:val="0"/>
          <w:position w:val="0"/>
          <w:sz w:val="21"/>
          <w:szCs w:val="21"/>
        </w:rPr>
        <w:t>1</w:t>
      </w:r>
      <w:r>
        <w:rPr>
          <w:rFonts w:hint="eastAsia" w:ascii="宋体" w:hAnsi="宋体" w:eastAsia="宋体" w:cs="宋体"/>
          <w:color w:val="000000"/>
          <w:spacing w:val="0"/>
          <w:w w:val="100"/>
          <w:kern w:val="0"/>
          <w:position w:val="0"/>
          <w:sz w:val="21"/>
          <w:szCs w:val="21"/>
          <w:lang w:val="en-US" w:eastAsia="zh-CN"/>
        </w:rPr>
        <w:t>3</w:t>
      </w:r>
      <w:r>
        <w:rPr>
          <w:rFonts w:hint="eastAsia" w:ascii="宋体" w:hAnsi="宋体" w:eastAsia="宋体" w:cs="宋体"/>
          <w:color w:val="000000"/>
          <w:spacing w:val="0"/>
          <w:w w:val="100"/>
          <w:kern w:val="0"/>
          <w:position w:val="0"/>
          <w:sz w:val="21"/>
          <w:szCs w:val="21"/>
        </w:rPr>
        <w:t>.</w:t>
      </w:r>
      <w:r>
        <w:rPr>
          <w:rFonts w:hint="eastAsia" w:ascii="宋体" w:hAnsi="宋体" w:eastAsia="宋体" w:cs="宋体"/>
          <w:spacing w:val="0"/>
          <w:w w:val="100"/>
          <w:kern w:val="0"/>
          <w:position w:val="0"/>
        </w:rPr>
        <w:t>逻辑；作用。</w:t>
      </w:r>
      <w:r>
        <w:rPr>
          <w:rFonts w:hint="eastAsia" w:ascii="宋体" w:hAnsi="宋体" w:eastAsia="宋体" w:cs="宋体"/>
          <w:spacing w:val="0"/>
          <w:w w:val="100"/>
          <w:kern w:val="0"/>
          <w:position w:val="0"/>
          <w:lang w:eastAsia="zh-CN"/>
        </w:rPr>
        <w:t>（</w:t>
      </w:r>
      <w:r>
        <w:rPr>
          <w:rFonts w:hint="eastAsia" w:ascii="宋体" w:hAnsi="宋体" w:eastAsia="宋体" w:cs="宋体"/>
          <w:spacing w:val="0"/>
          <w:w w:val="100"/>
          <w:kern w:val="0"/>
          <w:position w:val="0"/>
          <w:lang w:val="en-US" w:eastAsia="zh-CN"/>
        </w:rPr>
        <w:t>2分</w:t>
      </w:r>
      <w:r>
        <w:rPr>
          <w:rFonts w:hint="eastAsia" w:ascii="宋体" w:hAnsi="宋体" w:eastAsia="宋体" w:cs="宋体"/>
          <w:spacing w:val="0"/>
          <w:w w:val="100"/>
          <w:kern w:val="0"/>
          <w:position w:val="0"/>
          <w:lang w:eastAsia="zh-CN"/>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284" w:hanging="283" w:hangingChars="135"/>
        <w:jc w:val="left"/>
        <w:textAlignment w:val="center"/>
        <w:rPr>
          <w:rFonts w:hint="eastAsia" w:ascii="宋体" w:hAnsi="宋体" w:eastAsia="宋体" w:cs="宋体"/>
          <w:spacing w:val="0"/>
          <w:w w:val="100"/>
          <w:kern w:val="0"/>
          <w:position w:val="0"/>
        </w:rPr>
      </w:pPr>
      <w:r>
        <w:rPr>
          <w:rFonts w:hint="eastAsia" w:ascii="宋体" w:hAnsi="宋体" w:eastAsia="宋体" w:cs="宋体"/>
          <w:spacing w:val="0"/>
          <w:w w:val="100"/>
          <w:kern w:val="0"/>
          <w:position w:val="0"/>
          <w:lang w:val="en-US" w:eastAsia="zh-CN"/>
        </w:rPr>
        <w:t>14.</w:t>
      </w:r>
      <w:r>
        <w:rPr>
          <w:rFonts w:hint="eastAsia" w:ascii="宋体" w:hAnsi="宋体" w:eastAsia="宋体" w:cs="宋体"/>
          <w:spacing w:val="0"/>
          <w:w w:val="100"/>
          <w:kern w:val="0"/>
          <w:position w:val="0"/>
        </w:rPr>
        <w:t>引用</w:t>
      </w:r>
      <w:r>
        <w:rPr>
          <w:rFonts w:hint="eastAsia" w:ascii="宋体" w:hAnsi="宋体" w:eastAsia="宋体" w:cs="宋体"/>
          <w:spacing w:val="0"/>
          <w:w w:val="100"/>
          <w:kern w:val="0"/>
          <w:position w:val="0"/>
          <w:lang w:val="en-US" w:eastAsia="zh-CN"/>
        </w:rPr>
        <w:t>说明</w:t>
      </w:r>
      <w:r>
        <w:rPr>
          <w:rFonts w:hint="eastAsia" w:ascii="宋体" w:hAnsi="宋体" w:eastAsia="宋体" w:cs="宋体"/>
          <w:spacing w:val="0"/>
          <w:w w:val="100"/>
          <w:kern w:val="0"/>
          <w:position w:val="0"/>
          <w:lang w:eastAsia="zh-CN"/>
        </w:rPr>
        <w:t>（</w:t>
      </w:r>
      <w:r>
        <w:rPr>
          <w:rFonts w:hint="eastAsia" w:ascii="宋体" w:hAnsi="宋体" w:eastAsia="宋体" w:cs="宋体"/>
          <w:spacing w:val="0"/>
          <w:w w:val="100"/>
          <w:kern w:val="0"/>
          <w:position w:val="0"/>
          <w:lang w:val="en-US" w:eastAsia="zh-CN"/>
        </w:rPr>
        <w:t>1分</w:t>
      </w:r>
      <w:r>
        <w:rPr>
          <w:rFonts w:hint="eastAsia" w:ascii="宋体" w:hAnsi="宋体" w:eastAsia="宋体" w:cs="宋体"/>
          <w:spacing w:val="0"/>
          <w:w w:val="100"/>
          <w:kern w:val="0"/>
          <w:position w:val="0"/>
          <w:lang w:eastAsia="zh-CN"/>
        </w:rPr>
        <w:t>），</w:t>
      </w:r>
      <w:r>
        <w:rPr>
          <w:rFonts w:hint="eastAsia" w:ascii="宋体" w:hAnsi="宋体" w:eastAsia="宋体" w:cs="宋体"/>
          <w:spacing w:val="0"/>
          <w:w w:val="100"/>
          <w:kern w:val="0"/>
          <w:position w:val="0"/>
          <w:lang w:val="en-US" w:eastAsia="zh-CN"/>
        </w:rPr>
        <w:t>引用</w:t>
      </w:r>
      <w:r>
        <w:rPr>
          <w:rFonts w:hint="eastAsia" w:ascii="宋体" w:hAnsi="宋体" w:eastAsia="宋体" w:cs="宋体"/>
          <w:spacing w:val="0"/>
          <w:w w:val="100"/>
          <w:kern w:val="0"/>
          <w:position w:val="0"/>
        </w:rPr>
        <w:t>《史记》</w:t>
      </w:r>
      <w:r>
        <w:rPr>
          <w:rFonts w:hint="eastAsia" w:ascii="宋体" w:hAnsi="宋体" w:eastAsia="宋体" w:cs="宋体"/>
          <w:spacing w:val="0"/>
          <w:w w:val="100"/>
          <w:kern w:val="0"/>
          <w:position w:val="0"/>
          <w:lang w:val="en-US" w:eastAsia="zh-CN"/>
        </w:rPr>
        <w:t>关于</w:t>
      </w:r>
      <w:r>
        <w:rPr>
          <w:rFonts w:hint="eastAsia" w:ascii="宋体" w:hAnsi="宋体" w:eastAsia="宋体" w:cs="宋体"/>
          <w:spacing w:val="0"/>
          <w:w w:val="100"/>
          <w:kern w:val="0"/>
          <w:position w:val="0"/>
        </w:rPr>
        <w:t>关中和四川</w:t>
      </w:r>
      <w:r>
        <w:rPr>
          <w:rFonts w:hint="eastAsia" w:ascii="宋体" w:hAnsi="宋体" w:eastAsia="宋体" w:cs="宋体"/>
          <w:spacing w:val="0"/>
          <w:w w:val="100"/>
          <w:kern w:val="0"/>
          <w:position w:val="0"/>
          <w:lang w:val="en-US" w:eastAsia="zh-CN"/>
        </w:rPr>
        <w:t>情况的</w:t>
      </w:r>
      <w:r>
        <w:rPr>
          <w:rFonts w:hint="eastAsia" w:ascii="宋体" w:hAnsi="宋体" w:eastAsia="宋体" w:cs="宋体"/>
          <w:spacing w:val="0"/>
          <w:w w:val="100"/>
          <w:kern w:val="0"/>
          <w:position w:val="0"/>
        </w:rPr>
        <w:t>记载</w:t>
      </w:r>
      <w:r>
        <w:rPr>
          <w:rFonts w:hint="eastAsia" w:ascii="宋体" w:hAnsi="宋体" w:eastAsia="宋体" w:cs="宋体"/>
          <w:spacing w:val="0"/>
          <w:w w:val="100"/>
          <w:kern w:val="0"/>
          <w:position w:val="0"/>
          <w:lang w:eastAsia="zh-CN"/>
        </w:rPr>
        <w:t>（</w:t>
      </w:r>
      <w:r>
        <w:rPr>
          <w:rFonts w:hint="eastAsia" w:ascii="宋体" w:hAnsi="宋体" w:eastAsia="宋体" w:cs="宋体"/>
          <w:spacing w:val="0"/>
          <w:w w:val="100"/>
          <w:kern w:val="0"/>
          <w:position w:val="0"/>
          <w:lang w:val="en-US" w:eastAsia="zh-CN"/>
        </w:rPr>
        <w:t>1分</w:t>
      </w:r>
      <w:r>
        <w:rPr>
          <w:rFonts w:hint="eastAsia" w:ascii="宋体" w:hAnsi="宋体" w:eastAsia="宋体" w:cs="宋体"/>
          <w:spacing w:val="0"/>
          <w:w w:val="100"/>
          <w:kern w:val="0"/>
          <w:position w:val="0"/>
          <w:lang w:eastAsia="zh-CN"/>
        </w:rPr>
        <w:t>），</w:t>
      </w:r>
      <w:r>
        <w:rPr>
          <w:rFonts w:hint="eastAsia" w:ascii="宋体" w:hAnsi="宋体" w:eastAsia="宋体" w:cs="宋体"/>
          <w:spacing w:val="0"/>
          <w:w w:val="100"/>
          <w:kern w:val="0"/>
          <w:position w:val="0"/>
        </w:rPr>
        <w:t>具体有力地说明关中和四川的沟通势在必然</w:t>
      </w:r>
      <w:r>
        <w:rPr>
          <w:rFonts w:hint="eastAsia" w:ascii="宋体" w:hAnsi="宋体" w:eastAsia="宋体" w:cs="宋体"/>
          <w:spacing w:val="0"/>
          <w:w w:val="100"/>
          <w:kern w:val="0"/>
          <w:position w:val="0"/>
          <w:lang w:eastAsia="zh-CN"/>
        </w:rPr>
        <w:t>（</w:t>
      </w:r>
      <w:r>
        <w:rPr>
          <w:rFonts w:hint="eastAsia" w:ascii="宋体" w:hAnsi="宋体" w:eastAsia="宋体" w:cs="宋体"/>
          <w:spacing w:val="0"/>
          <w:w w:val="100"/>
          <w:kern w:val="0"/>
          <w:position w:val="0"/>
          <w:lang w:val="en-US" w:eastAsia="zh-CN"/>
        </w:rPr>
        <w:t>1分</w:t>
      </w:r>
      <w:r>
        <w:rPr>
          <w:rFonts w:hint="eastAsia" w:ascii="宋体" w:hAnsi="宋体" w:eastAsia="宋体" w:cs="宋体"/>
          <w:spacing w:val="0"/>
          <w:w w:val="100"/>
          <w:kern w:val="0"/>
          <w:position w:val="0"/>
          <w:lang w:eastAsia="zh-CN"/>
        </w:rPr>
        <w:t>）</w:t>
      </w:r>
      <w:r>
        <w:rPr>
          <w:rFonts w:hint="eastAsia" w:ascii="宋体" w:hAnsi="宋体" w:eastAsia="宋体" w:cs="宋体"/>
          <w:spacing w:val="0"/>
          <w:w w:val="100"/>
          <w:kern w:val="0"/>
          <w:position w:val="0"/>
        </w:rPr>
        <w:t>。</w:t>
      </w:r>
    </w:p>
    <w:p>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left="284" w:hanging="283" w:hangingChars="135"/>
        <w:jc w:val="left"/>
        <w:textAlignment w:val="center"/>
        <w:rPr>
          <w:rFonts w:hint="eastAsia" w:ascii="宋体" w:hAnsi="宋体" w:eastAsia="宋体" w:cs="宋体"/>
          <w:spacing w:val="0"/>
          <w:w w:val="100"/>
          <w:kern w:val="0"/>
          <w:position w:val="0"/>
        </w:rPr>
      </w:pPr>
      <w:r>
        <w:rPr>
          <w:rFonts w:hint="eastAsia" w:ascii="宋体" w:hAnsi="宋体" w:eastAsia="宋体" w:cs="宋体"/>
          <w:spacing w:val="0"/>
          <w:w w:val="100"/>
          <w:kern w:val="0"/>
          <w:position w:val="0"/>
          <w:lang w:val="en-US" w:eastAsia="zh-CN"/>
        </w:rPr>
        <w:t>15.</w:t>
      </w:r>
      <w:r>
        <w:rPr>
          <w:rFonts w:hint="eastAsia" w:ascii="宋体" w:hAnsi="宋体" w:eastAsia="宋体" w:cs="宋体"/>
          <w:spacing w:val="0"/>
          <w:w w:val="100"/>
          <w:kern w:val="0"/>
          <w:position w:val="0"/>
        </w:rPr>
        <w:t>不能。“大约”表示“200千米”是个不确定的数值</w:t>
      </w:r>
      <w:r>
        <w:rPr>
          <w:rFonts w:hint="eastAsia" w:ascii="宋体" w:hAnsi="宋体" w:eastAsia="宋体" w:cs="宋体"/>
          <w:spacing w:val="0"/>
          <w:w w:val="100"/>
          <w:kern w:val="0"/>
          <w:position w:val="0"/>
          <w:lang w:eastAsia="zh-CN"/>
        </w:rPr>
        <w:t>（</w:t>
      </w:r>
      <w:r>
        <w:rPr>
          <w:rFonts w:hint="eastAsia" w:ascii="宋体" w:hAnsi="宋体" w:eastAsia="宋体" w:cs="宋体"/>
          <w:spacing w:val="0"/>
          <w:w w:val="100"/>
          <w:kern w:val="0"/>
          <w:position w:val="0"/>
          <w:lang w:val="en-US" w:eastAsia="zh-CN"/>
        </w:rPr>
        <w:t>1分</w:t>
      </w:r>
      <w:r>
        <w:rPr>
          <w:rFonts w:hint="eastAsia" w:ascii="宋体" w:hAnsi="宋体" w:eastAsia="宋体" w:cs="宋体"/>
          <w:spacing w:val="0"/>
          <w:w w:val="100"/>
          <w:kern w:val="0"/>
          <w:position w:val="0"/>
          <w:lang w:eastAsia="zh-CN"/>
        </w:rPr>
        <w:t>）</w:t>
      </w:r>
      <w:r>
        <w:rPr>
          <w:rFonts w:hint="eastAsia" w:ascii="宋体" w:hAnsi="宋体" w:eastAsia="宋体" w:cs="宋体"/>
          <w:spacing w:val="0"/>
          <w:w w:val="100"/>
          <w:kern w:val="0"/>
          <w:position w:val="0"/>
        </w:rPr>
        <w:t>，如果删去则表示栈道的长度刚好“200千米”，与事实不符</w:t>
      </w:r>
      <w:r>
        <w:rPr>
          <w:rFonts w:hint="eastAsia" w:ascii="宋体" w:hAnsi="宋体" w:eastAsia="宋体" w:cs="宋体"/>
          <w:spacing w:val="0"/>
          <w:w w:val="100"/>
          <w:kern w:val="0"/>
          <w:position w:val="0"/>
          <w:lang w:eastAsia="zh-CN"/>
        </w:rPr>
        <w:t>（</w:t>
      </w:r>
      <w:r>
        <w:rPr>
          <w:rFonts w:hint="eastAsia" w:ascii="宋体" w:hAnsi="宋体" w:eastAsia="宋体" w:cs="宋体"/>
          <w:spacing w:val="0"/>
          <w:w w:val="100"/>
          <w:kern w:val="0"/>
          <w:position w:val="0"/>
          <w:lang w:val="en-US" w:eastAsia="zh-CN"/>
        </w:rPr>
        <w:t>1分</w:t>
      </w:r>
      <w:r>
        <w:rPr>
          <w:rFonts w:hint="eastAsia" w:ascii="宋体" w:hAnsi="宋体" w:eastAsia="宋体" w:cs="宋体"/>
          <w:spacing w:val="0"/>
          <w:w w:val="100"/>
          <w:kern w:val="0"/>
          <w:position w:val="0"/>
          <w:lang w:eastAsia="zh-CN"/>
        </w:rPr>
        <w:t>）</w:t>
      </w:r>
      <w:r>
        <w:rPr>
          <w:rFonts w:hint="eastAsia" w:ascii="宋体" w:hAnsi="宋体" w:eastAsia="宋体" w:cs="宋体"/>
          <w:spacing w:val="0"/>
          <w:w w:val="100"/>
          <w:kern w:val="0"/>
          <w:position w:val="0"/>
        </w:rPr>
        <w:t>。“大约”一词体现了说明文语言的准确性与严密性</w:t>
      </w:r>
      <w:r>
        <w:rPr>
          <w:rFonts w:hint="eastAsia" w:ascii="宋体" w:hAnsi="宋体" w:eastAsia="宋体" w:cs="宋体"/>
          <w:spacing w:val="0"/>
          <w:w w:val="100"/>
          <w:kern w:val="0"/>
          <w:position w:val="0"/>
          <w:lang w:eastAsia="zh-CN"/>
        </w:rPr>
        <w:t>（</w:t>
      </w:r>
      <w:r>
        <w:rPr>
          <w:rFonts w:hint="eastAsia" w:ascii="宋体" w:hAnsi="宋体" w:eastAsia="宋体" w:cs="宋体"/>
          <w:spacing w:val="0"/>
          <w:w w:val="100"/>
          <w:kern w:val="0"/>
          <w:position w:val="0"/>
          <w:lang w:val="en-US" w:eastAsia="zh-CN"/>
        </w:rPr>
        <w:t>1分</w:t>
      </w:r>
      <w:r>
        <w:rPr>
          <w:rFonts w:hint="eastAsia" w:ascii="宋体" w:hAnsi="宋体" w:eastAsia="宋体" w:cs="宋体"/>
          <w:spacing w:val="0"/>
          <w:w w:val="100"/>
          <w:kern w:val="0"/>
          <w:position w:val="0"/>
          <w:lang w:eastAsia="zh-CN"/>
        </w:rPr>
        <w:t>）</w:t>
      </w:r>
      <w:r>
        <w:rPr>
          <w:rFonts w:hint="eastAsia" w:ascii="宋体" w:hAnsi="宋体" w:eastAsia="宋体" w:cs="宋体"/>
          <w:spacing w:val="0"/>
          <w:w w:val="100"/>
          <w:kern w:val="0"/>
          <w:position w:val="0"/>
        </w:rPr>
        <w:t xml:space="preserve">。  </w:t>
      </w:r>
    </w:p>
    <w:p>
      <w:pPr>
        <w:keepNext w:val="0"/>
        <w:keepLines w:val="0"/>
        <w:pageBreakBefore w:val="0"/>
        <w:widowControl w:val="0"/>
        <w:kinsoku/>
        <w:wordWrap/>
        <w:overflowPunct/>
        <w:topLinePunct w:val="0"/>
        <w:autoSpaceDE w:val="0"/>
        <w:autoSpaceDN/>
        <w:bidi w:val="0"/>
        <w:adjustRightInd w:val="0"/>
        <w:snapToGrid w:val="0"/>
        <w:spacing w:beforeAutospacing="0" w:afterAutospacing="0" w:line="240" w:lineRule="auto"/>
        <w:textAlignment w:val="center"/>
        <w:rPr>
          <w:rFonts w:hint="eastAsia" w:ascii="宋体" w:hAnsi="宋体" w:eastAsia="宋体" w:cs="宋体"/>
          <w:color w:val="000000"/>
          <w:spacing w:val="0"/>
          <w:w w:val="100"/>
          <w:kern w:val="0"/>
          <w:position w:val="0"/>
          <w:sz w:val="21"/>
          <w:szCs w:val="21"/>
        </w:rPr>
      </w:pPr>
      <w:r>
        <w:rPr>
          <w:rFonts w:hint="eastAsia" w:ascii="宋体" w:hAnsi="宋体" w:eastAsia="宋体" w:cs="宋体"/>
          <w:color w:val="000000"/>
          <w:spacing w:val="0"/>
          <w:w w:val="100"/>
          <w:kern w:val="0"/>
          <w:position w:val="0"/>
          <w:sz w:val="21"/>
          <w:szCs w:val="21"/>
          <w:lang w:val="en-US" w:eastAsia="zh-CN"/>
        </w:rPr>
        <w:t>16.</w:t>
      </w:r>
      <w:r>
        <w:rPr>
          <w:rFonts w:hint="eastAsia" w:ascii="宋体" w:hAnsi="宋体" w:eastAsia="宋体" w:cs="宋体"/>
          <w:color w:val="000000"/>
          <w:spacing w:val="0"/>
          <w:w w:val="100"/>
          <w:kern w:val="0"/>
          <w:position w:val="0"/>
          <w:sz w:val="21"/>
          <w:szCs w:val="21"/>
        </w:rPr>
        <w:t xml:space="preserve"> 防控疫情，责任不能缺（责任助力防控疫情）。（2分）</w:t>
      </w:r>
    </w:p>
    <w:p>
      <w:pPr>
        <w:keepNext w:val="0"/>
        <w:keepLines w:val="0"/>
        <w:pageBreakBefore w:val="0"/>
        <w:widowControl w:val="0"/>
        <w:kinsoku/>
        <w:wordWrap/>
        <w:overflowPunct/>
        <w:topLinePunct w:val="0"/>
        <w:autoSpaceDE w:val="0"/>
        <w:autoSpaceDN/>
        <w:bidi w:val="0"/>
        <w:adjustRightInd w:val="0"/>
        <w:snapToGrid w:val="0"/>
        <w:spacing w:beforeAutospacing="0" w:afterAutospacing="0" w:line="240" w:lineRule="auto"/>
        <w:textAlignment w:val="center"/>
        <w:rPr>
          <w:rFonts w:hint="eastAsia" w:ascii="宋体" w:hAnsi="宋体" w:eastAsia="宋体" w:cs="宋体"/>
          <w:color w:val="000000"/>
          <w:spacing w:val="0"/>
          <w:w w:val="100"/>
          <w:kern w:val="0"/>
          <w:position w:val="0"/>
          <w:sz w:val="21"/>
          <w:szCs w:val="21"/>
        </w:rPr>
      </w:pPr>
      <w:r>
        <w:rPr>
          <w:rFonts w:hint="eastAsia" w:ascii="宋体" w:hAnsi="宋体" w:eastAsia="宋体" w:cs="宋体"/>
          <w:color w:val="000000"/>
          <w:spacing w:val="0"/>
          <w:w w:val="100"/>
          <w:kern w:val="0"/>
          <w:position w:val="0"/>
          <w:sz w:val="21"/>
          <w:szCs w:val="21"/>
        </w:rPr>
        <w:t xml:space="preserve">责任是防控疫情的堤坝(或:责任是防控疫情的堤坝,也是托举幸福生活的坚实地基)。 （1分）   </w:t>
      </w:r>
    </w:p>
    <w:p>
      <w:pPr>
        <w:keepNext w:val="0"/>
        <w:keepLines w:val="0"/>
        <w:pageBreakBefore w:val="0"/>
        <w:widowControl w:val="0"/>
        <w:kinsoku/>
        <w:wordWrap/>
        <w:overflowPunct/>
        <w:topLinePunct w:val="0"/>
        <w:autoSpaceDE w:val="0"/>
        <w:autoSpaceDN/>
        <w:bidi w:val="0"/>
        <w:adjustRightInd w:val="0"/>
        <w:snapToGrid w:val="0"/>
        <w:spacing w:beforeAutospacing="0" w:afterAutospacing="0" w:line="240" w:lineRule="auto"/>
        <w:textAlignment w:val="center"/>
        <w:rPr>
          <w:rFonts w:hint="eastAsia" w:ascii="宋体" w:hAnsi="宋体" w:eastAsia="宋体" w:cs="宋体"/>
          <w:color w:val="000000"/>
          <w:spacing w:val="0"/>
          <w:w w:val="100"/>
          <w:kern w:val="0"/>
          <w:position w:val="0"/>
          <w:sz w:val="21"/>
          <w:szCs w:val="21"/>
        </w:rPr>
      </w:pPr>
      <w:r>
        <w:rPr>
          <w:rFonts w:hint="eastAsia" w:ascii="宋体" w:hAnsi="宋体" w:eastAsia="宋体" w:cs="宋体"/>
          <w:color w:val="000000"/>
          <w:spacing w:val="0"/>
          <w:w w:val="100"/>
          <w:kern w:val="0"/>
          <w:position w:val="0"/>
          <w:sz w:val="21"/>
          <w:szCs w:val="21"/>
          <w:lang w:val="en-US" w:eastAsia="zh-CN"/>
        </w:rPr>
        <w:t>17.</w:t>
      </w:r>
      <w:r>
        <w:rPr>
          <w:rFonts w:hint="eastAsia" w:ascii="宋体" w:hAnsi="宋体" w:eastAsia="宋体" w:cs="宋体"/>
          <w:color w:val="000000"/>
          <w:spacing w:val="0"/>
          <w:w w:val="100"/>
          <w:kern w:val="0"/>
          <w:position w:val="0"/>
          <w:sz w:val="21"/>
          <w:szCs w:val="21"/>
        </w:rPr>
        <w:t>①开头列举英雄的感人事迹，引出本文的论题（1分）；②对当前社会热点的探讨，激发了读者的阅读兴趣（1分）；③作为事实论据论证了本文的中心论点（1分）；④表达了对英雄精神的高度赞扬（1分）</w:t>
      </w:r>
    </w:p>
    <w:p>
      <w:pPr>
        <w:keepNext w:val="0"/>
        <w:keepLines w:val="0"/>
        <w:pageBreakBefore w:val="0"/>
        <w:widowControl w:val="0"/>
        <w:kinsoku/>
        <w:wordWrap/>
        <w:overflowPunct/>
        <w:topLinePunct w:val="0"/>
        <w:autoSpaceDE w:val="0"/>
        <w:autoSpaceDN/>
        <w:bidi w:val="0"/>
        <w:adjustRightInd w:val="0"/>
        <w:snapToGrid w:val="0"/>
        <w:spacing w:beforeAutospacing="0" w:afterAutospacing="0" w:line="240" w:lineRule="auto"/>
        <w:textAlignment w:val="center"/>
        <w:rPr>
          <w:rFonts w:hint="eastAsia" w:ascii="宋体" w:hAnsi="宋体" w:eastAsia="宋体" w:cs="宋体"/>
          <w:color w:val="000000"/>
          <w:spacing w:val="0"/>
          <w:w w:val="100"/>
          <w:kern w:val="0"/>
          <w:position w:val="0"/>
          <w:sz w:val="21"/>
          <w:szCs w:val="21"/>
        </w:rPr>
      </w:pPr>
      <w:r>
        <w:rPr>
          <w:rFonts w:hint="eastAsia" w:ascii="宋体" w:hAnsi="宋体" w:eastAsia="宋体" w:cs="宋体"/>
          <w:color w:val="000000"/>
          <w:spacing w:val="0"/>
          <w:w w:val="100"/>
          <w:kern w:val="0"/>
          <w:position w:val="0"/>
          <w:sz w:val="21"/>
          <w:szCs w:val="21"/>
          <w:lang w:val="en-US" w:eastAsia="zh-CN"/>
        </w:rPr>
        <w:t>18.</w:t>
      </w:r>
      <w:r>
        <w:rPr>
          <w:rFonts w:hint="eastAsia" w:ascii="宋体" w:hAnsi="宋体" w:eastAsia="宋体" w:cs="宋体"/>
          <w:color w:val="000000"/>
          <w:spacing w:val="0"/>
          <w:w w:val="100"/>
          <w:kern w:val="0"/>
          <w:position w:val="0"/>
          <w:sz w:val="21"/>
          <w:szCs w:val="21"/>
        </w:rPr>
        <w:t xml:space="preserve">不能调换顺序（1分）。第②段论述的是“什么是英雄和英雄主义”（1分），第③段论述的是“英雄激励我们都要扛起自己的责任”（1分）。第②③段的内容是逐层深入、步步递进的关系（1分），所以不能调换顺序。    </w:t>
      </w:r>
    </w:p>
    <w:p>
      <w:pPr>
        <w:keepNext w:val="0"/>
        <w:keepLines w:val="0"/>
        <w:pageBreakBefore w:val="0"/>
        <w:widowControl w:val="0"/>
        <w:kinsoku/>
        <w:wordWrap/>
        <w:overflowPunct/>
        <w:topLinePunct w:val="0"/>
        <w:autoSpaceDE w:val="0"/>
        <w:autoSpaceDN/>
        <w:bidi w:val="0"/>
        <w:adjustRightInd w:val="0"/>
        <w:snapToGrid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rPr>
        <w:t>19</w:t>
      </w:r>
      <w:r>
        <w:rPr>
          <w:rFonts w:hint="eastAsia" w:ascii="宋体" w:hAnsi="宋体" w:eastAsia="宋体" w:cs="宋体"/>
          <w:spacing w:val="0"/>
          <w:w w:val="100"/>
          <w:kern w:val="0"/>
          <w:position w:val="0"/>
          <w:sz w:val="21"/>
          <w:szCs w:val="21"/>
        </w:rPr>
        <w:t>.（4分）肖玉楼出诊看病（2分）   肖玉楼赔付100大洋，撤牌失踪（2分）</w:t>
      </w: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rPr>
        <w:t>20.</w:t>
      </w:r>
      <w:r>
        <w:rPr>
          <w:rFonts w:hint="eastAsia" w:ascii="宋体" w:hAnsi="宋体" w:eastAsia="宋体" w:cs="宋体"/>
          <w:spacing w:val="0"/>
          <w:w w:val="100"/>
          <w:kern w:val="0"/>
          <w:position w:val="0"/>
          <w:sz w:val="21"/>
          <w:szCs w:val="21"/>
        </w:rPr>
        <w:t>（6分）（1）（3分）确定自己没医死人的了然。（1分）对当年被欺诈的释然。（1分）找到这个人的喜悦。（1分）</w:t>
      </w: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spacing w:val="0"/>
          <w:w w:val="100"/>
          <w:kern w:val="0"/>
          <w:position w:val="0"/>
          <w:sz w:val="21"/>
          <w:szCs w:val="21"/>
        </w:rPr>
        <w:t>（2）（3分）“？”写出了肖玉楼对自己治死人的质疑，不相信。（1分）“！”写出了肖玉楼治死人后的震惊（1分）、挫败和自责（1分）。</w:t>
      </w: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spacing w:val="0"/>
          <w:w w:val="100"/>
          <w:kern w:val="0"/>
          <w:position w:val="0"/>
          <w:sz w:val="21"/>
          <w:szCs w:val="21"/>
        </w:rPr>
        <w:t>2</w:t>
      </w:r>
      <w:r>
        <w:rPr>
          <w:rFonts w:hint="eastAsia" w:ascii="宋体" w:hAnsi="宋体" w:eastAsia="宋体" w:cs="宋体"/>
          <w:spacing w:val="0"/>
          <w:w w:val="100"/>
          <w:kern w:val="0"/>
          <w:position w:val="0"/>
          <w:sz w:val="21"/>
          <w:szCs w:val="21"/>
          <w:lang w:val="en-US" w:eastAsia="zh-CN"/>
        </w:rPr>
        <w:t>1</w:t>
      </w:r>
      <w:r>
        <w:rPr>
          <w:rFonts w:hint="eastAsia" w:ascii="宋体" w:hAnsi="宋体" w:eastAsia="宋体" w:cs="宋体"/>
          <w:spacing w:val="0"/>
          <w:w w:val="100"/>
          <w:kern w:val="0"/>
          <w:position w:val="0"/>
          <w:sz w:val="21"/>
          <w:szCs w:val="21"/>
        </w:rPr>
        <w:t>．（4分）动作描写（1分）写出“那人”内心深深的愧疚和感激之意。（1分）写出了肖玉楼心胸宽广、医者仁心。（1分）点明主题：表达了对医者仁心仁术的赞美。（1分）</w:t>
      </w: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spacing w:val="0"/>
          <w:w w:val="100"/>
          <w:kern w:val="0"/>
          <w:position w:val="0"/>
          <w:sz w:val="21"/>
          <w:szCs w:val="21"/>
        </w:rPr>
        <w:t>2</w:t>
      </w:r>
      <w:r>
        <w:rPr>
          <w:rFonts w:hint="eastAsia" w:ascii="宋体" w:hAnsi="宋体" w:eastAsia="宋体" w:cs="宋体"/>
          <w:spacing w:val="0"/>
          <w:w w:val="100"/>
          <w:kern w:val="0"/>
          <w:position w:val="0"/>
          <w:sz w:val="21"/>
          <w:szCs w:val="21"/>
          <w:lang w:val="en-US" w:eastAsia="zh-CN"/>
        </w:rPr>
        <w:t>2</w:t>
      </w:r>
      <w:r>
        <w:rPr>
          <w:rFonts w:hint="eastAsia" w:ascii="宋体" w:hAnsi="宋体" w:eastAsia="宋体" w:cs="宋体"/>
          <w:spacing w:val="0"/>
          <w:w w:val="100"/>
          <w:kern w:val="0"/>
          <w:position w:val="0"/>
          <w:sz w:val="21"/>
          <w:szCs w:val="21"/>
        </w:rPr>
        <w:t>.（6分）（1）肖玉楼：</w:t>
      </w: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eastAsia="zh-CN"/>
        </w:rPr>
        <w:t>变化</w:t>
      </w:r>
      <w:r>
        <w:rPr>
          <w:rFonts w:hint="eastAsia" w:ascii="宋体" w:hAnsi="宋体" w:eastAsia="宋体" w:cs="宋体"/>
          <w:spacing w:val="0"/>
          <w:w w:val="100"/>
          <w:kern w:val="0"/>
          <w:position w:val="0"/>
          <w:sz w:val="21"/>
          <w:szCs w:val="21"/>
        </w:rPr>
        <w:t>内容</w:t>
      </w:r>
      <w:r>
        <w:rPr>
          <w:rFonts w:hint="eastAsia" w:ascii="宋体" w:hAnsi="宋体" w:eastAsia="宋体" w:cs="宋体"/>
          <w:spacing w:val="0"/>
          <w:w w:val="100"/>
          <w:kern w:val="0"/>
          <w:position w:val="0"/>
          <w:sz w:val="21"/>
          <w:szCs w:val="21"/>
          <w:lang w:eastAsia="zh-CN"/>
        </w:rPr>
        <w:t>：</w:t>
      </w:r>
      <w:r>
        <w:rPr>
          <w:rFonts w:hint="eastAsia" w:ascii="宋体" w:hAnsi="宋体" w:eastAsia="宋体" w:cs="宋体"/>
          <w:spacing w:val="0"/>
          <w:w w:val="100"/>
          <w:kern w:val="0"/>
          <w:position w:val="0"/>
          <w:sz w:val="21"/>
          <w:szCs w:val="21"/>
        </w:rPr>
        <w:t>①以前，肖玉楼看病只用一个望字；现在，望闻问切，每一样他都很认真。</w:t>
      </w: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spacing w:val="0"/>
          <w:w w:val="100"/>
          <w:kern w:val="0"/>
          <w:position w:val="0"/>
          <w:sz w:val="21"/>
          <w:szCs w:val="21"/>
        </w:rPr>
        <w:t>②以前：开方子时很自负；现在，方子开好，他会再看一遍才交给病人。</w:t>
      </w: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spacing w:val="0"/>
          <w:w w:val="100"/>
          <w:kern w:val="0"/>
          <w:position w:val="0"/>
          <w:sz w:val="21"/>
          <w:szCs w:val="21"/>
        </w:rPr>
        <w:t>③以前：平时以坐诊为主；现在，他很少坐诊。</w:t>
      </w: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spacing w:val="0"/>
          <w:w w:val="100"/>
          <w:kern w:val="0"/>
          <w:position w:val="0"/>
          <w:sz w:val="21"/>
          <w:szCs w:val="21"/>
        </w:rPr>
        <w:t>④以前有神医做派，现在没有。</w:t>
      </w: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spacing w:val="0"/>
          <w:w w:val="100"/>
          <w:kern w:val="0"/>
          <w:position w:val="0"/>
          <w:sz w:val="21"/>
          <w:szCs w:val="21"/>
        </w:rPr>
        <w:t>⑤以前，对医术极其自信，不免轻率；现在对医术精益求精，看病认真、细致、沉稳。 （以上内容</w:t>
      </w:r>
      <w:r>
        <w:rPr>
          <w:rFonts w:hint="eastAsia" w:ascii="宋体" w:hAnsi="宋体" w:eastAsia="宋体" w:cs="宋体"/>
          <w:spacing w:val="0"/>
          <w:w w:val="100"/>
          <w:kern w:val="0"/>
          <w:position w:val="0"/>
          <w:sz w:val="21"/>
          <w:szCs w:val="21"/>
          <w:lang w:eastAsia="zh-CN"/>
        </w:rPr>
        <w:t>为参考答案，答到两点</w:t>
      </w:r>
      <w:r>
        <w:rPr>
          <w:rFonts w:hint="eastAsia" w:ascii="宋体" w:hAnsi="宋体" w:eastAsia="宋体" w:cs="宋体"/>
          <w:spacing w:val="0"/>
          <w:w w:val="100"/>
          <w:kern w:val="0"/>
          <w:position w:val="0"/>
          <w:sz w:val="21"/>
          <w:szCs w:val="21"/>
        </w:rPr>
        <w:t>即可）（2分）</w:t>
      </w: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eastAsia="zh-CN"/>
        </w:rPr>
        <w:t>启示：我们要待人诚恳，做事要认真细致，有始有终。对待自己的学业要</w:t>
      </w:r>
      <w:r>
        <w:rPr>
          <w:rFonts w:hint="eastAsia" w:ascii="宋体" w:hAnsi="宋体" w:eastAsia="宋体" w:cs="宋体"/>
          <w:spacing w:val="0"/>
          <w:w w:val="100"/>
          <w:kern w:val="0"/>
          <w:position w:val="0"/>
          <w:sz w:val="21"/>
          <w:szCs w:val="21"/>
        </w:rPr>
        <w:t>潜心钻研。（</w:t>
      </w:r>
      <w:r>
        <w:rPr>
          <w:rFonts w:hint="eastAsia" w:ascii="宋体" w:hAnsi="宋体" w:eastAsia="宋体" w:cs="宋体"/>
          <w:spacing w:val="0"/>
          <w:w w:val="100"/>
          <w:kern w:val="0"/>
          <w:position w:val="0"/>
          <w:sz w:val="21"/>
          <w:szCs w:val="21"/>
          <w:lang w:eastAsia="zh-CN"/>
        </w:rPr>
        <w:t>言之有理即可</w:t>
      </w:r>
      <w:r>
        <w:rPr>
          <w:rFonts w:hint="eastAsia" w:ascii="宋体" w:hAnsi="宋体" w:eastAsia="宋体" w:cs="宋体"/>
          <w:spacing w:val="0"/>
          <w:w w:val="100"/>
          <w:kern w:val="0"/>
          <w:position w:val="0"/>
          <w:sz w:val="21"/>
          <w:szCs w:val="21"/>
        </w:rPr>
        <w:t>）（</w:t>
      </w:r>
      <w:r>
        <w:rPr>
          <w:rFonts w:hint="eastAsia" w:ascii="宋体" w:hAnsi="宋体" w:eastAsia="宋体" w:cs="宋体"/>
          <w:spacing w:val="0"/>
          <w:w w:val="100"/>
          <w:kern w:val="0"/>
          <w:position w:val="0"/>
          <w:sz w:val="21"/>
          <w:szCs w:val="21"/>
          <w:lang w:val="en-US" w:eastAsia="zh-CN"/>
        </w:rPr>
        <w:t>1</w:t>
      </w:r>
      <w:r>
        <w:rPr>
          <w:rFonts w:hint="eastAsia" w:ascii="宋体" w:hAnsi="宋体" w:eastAsia="宋体" w:cs="宋体"/>
          <w:spacing w:val="0"/>
          <w:w w:val="100"/>
          <w:kern w:val="0"/>
          <w:position w:val="0"/>
          <w:sz w:val="21"/>
          <w:szCs w:val="21"/>
        </w:rPr>
        <w:t>分）</w:t>
      </w: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eastAsia="zh-CN"/>
        </w:rPr>
        <w:t>变化</w:t>
      </w:r>
      <w:r>
        <w:rPr>
          <w:rFonts w:hint="eastAsia" w:ascii="宋体" w:hAnsi="宋体" w:eastAsia="宋体" w:cs="宋体"/>
          <w:spacing w:val="0"/>
          <w:w w:val="100"/>
          <w:kern w:val="0"/>
          <w:position w:val="0"/>
          <w:sz w:val="21"/>
          <w:szCs w:val="21"/>
        </w:rPr>
        <w:t>内容</w:t>
      </w:r>
      <w:r>
        <w:rPr>
          <w:rFonts w:hint="eastAsia" w:ascii="宋体" w:hAnsi="宋体" w:eastAsia="宋体" w:cs="宋体"/>
          <w:spacing w:val="0"/>
          <w:w w:val="100"/>
          <w:kern w:val="0"/>
          <w:position w:val="0"/>
          <w:sz w:val="21"/>
          <w:szCs w:val="21"/>
          <w:lang w:eastAsia="zh-CN"/>
        </w:rPr>
        <w:t>：</w:t>
      </w:r>
      <w:r>
        <w:rPr>
          <w:rFonts w:hint="eastAsia" w:ascii="宋体" w:hAnsi="宋体" w:eastAsia="宋体" w:cs="宋体"/>
          <w:spacing w:val="0"/>
          <w:w w:val="100"/>
          <w:kern w:val="0"/>
          <w:position w:val="0"/>
          <w:sz w:val="21"/>
          <w:szCs w:val="21"/>
        </w:rPr>
        <w:t>“我”从胆怯恐惧到克服心理障碍，收获自信，甚至有了一种成就感的心路历程。（</w:t>
      </w:r>
      <w:r>
        <w:rPr>
          <w:rFonts w:hint="eastAsia" w:ascii="宋体" w:hAnsi="宋体" w:eastAsia="宋体" w:cs="宋体"/>
          <w:spacing w:val="0"/>
          <w:w w:val="100"/>
          <w:kern w:val="0"/>
          <w:position w:val="0"/>
          <w:sz w:val="21"/>
          <w:szCs w:val="21"/>
          <w:lang w:val="en-US" w:eastAsia="zh-CN"/>
        </w:rPr>
        <w:t>2</w:t>
      </w:r>
      <w:r>
        <w:rPr>
          <w:rFonts w:hint="eastAsia" w:ascii="宋体" w:hAnsi="宋体" w:eastAsia="宋体" w:cs="宋体"/>
          <w:spacing w:val="0"/>
          <w:w w:val="100"/>
          <w:kern w:val="0"/>
          <w:position w:val="0"/>
          <w:sz w:val="21"/>
          <w:szCs w:val="21"/>
        </w:rPr>
        <w:t>分）</w:t>
      </w: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r>
        <w:rPr>
          <w:rFonts w:hint="eastAsia" w:ascii="宋体" w:hAnsi="宋体" w:eastAsia="宋体" w:cs="宋体"/>
          <w:spacing w:val="0"/>
          <w:w w:val="100"/>
          <w:kern w:val="0"/>
          <w:position w:val="0"/>
          <w:sz w:val="21"/>
          <w:szCs w:val="21"/>
        </w:rPr>
        <w:t>启示</w:t>
      </w:r>
      <w:r>
        <w:rPr>
          <w:rFonts w:hint="eastAsia" w:ascii="宋体" w:hAnsi="宋体" w:eastAsia="宋体" w:cs="宋体"/>
          <w:spacing w:val="0"/>
          <w:w w:val="100"/>
          <w:kern w:val="0"/>
          <w:position w:val="0"/>
          <w:sz w:val="21"/>
          <w:szCs w:val="21"/>
          <w:lang w:eastAsia="zh-CN"/>
        </w:rPr>
        <w:t>：</w:t>
      </w:r>
      <w:r>
        <w:rPr>
          <w:rFonts w:hint="eastAsia" w:ascii="宋体" w:hAnsi="宋体" w:eastAsia="宋体" w:cs="宋体"/>
          <w:spacing w:val="0"/>
          <w:w w:val="100"/>
          <w:kern w:val="0"/>
          <w:position w:val="0"/>
          <w:sz w:val="21"/>
          <w:szCs w:val="21"/>
        </w:rPr>
        <w:t>我们无论遇到怎样的危险和困难，只要把它分解开来，分解为一小步一小步，困难就不大了。（</w:t>
      </w:r>
      <w:r>
        <w:rPr>
          <w:rFonts w:hint="eastAsia" w:ascii="宋体" w:hAnsi="宋体" w:eastAsia="宋体" w:cs="宋体"/>
          <w:spacing w:val="0"/>
          <w:w w:val="100"/>
          <w:kern w:val="0"/>
          <w:position w:val="0"/>
          <w:sz w:val="21"/>
          <w:szCs w:val="21"/>
          <w:lang w:val="en-US" w:eastAsia="zh-CN"/>
        </w:rPr>
        <w:t>1</w:t>
      </w:r>
      <w:r>
        <w:rPr>
          <w:rFonts w:hint="eastAsia" w:ascii="宋体" w:hAnsi="宋体" w:eastAsia="宋体" w:cs="宋体"/>
          <w:spacing w:val="0"/>
          <w:w w:val="100"/>
          <w:kern w:val="0"/>
          <w:position w:val="0"/>
          <w:sz w:val="21"/>
          <w:szCs w:val="21"/>
        </w:rPr>
        <w:t>分）</w:t>
      </w:r>
    </w:p>
    <w:p>
      <w:pPr>
        <w:keepNext w:val="0"/>
        <w:keepLines w:val="0"/>
        <w:pageBreakBefore w:val="0"/>
        <w:widowControl w:val="0"/>
        <w:kinsoku/>
        <w:wordWrap/>
        <w:overflowPunct/>
        <w:topLinePunct w:val="0"/>
        <w:autoSpaceDE w:val="0"/>
        <w:autoSpaceDN/>
        <w:bidi w:val="0"/>
        <w:adjustRightInd w:val="0"/>
        <w:snapToGrid w:val="0"/>
        <w:spacing w:beforeAutospacing="0" w:afterAutospacing="0" w:line="240" w:lineRule="auto"/>
        <w:textAlignment w:val="center"/>
        <w:rPr>
          <w:rFonts w:hint="eastAsia" w:ascii="宋体" w:hAnsi="宋体" w:eastAsia="宋体" w:cs="宋体"/>
          <w:spacing w:val="0"/>
          <w:w w:val="100"/>
          <w:kern w:val="0"/>
          <w:position w:val="0"/>
          <w:sz w:val="21"/>
          <w:szCs w:val="21"/>
        </w:rPr>
      </w:pPr>
    </w:p>
    <w:p>
      <w:pPr>
        <w:keepNext w:val="0"/>
        <w:keepLines w:val="0"/>
        <w:pageBreakBefore w:val="0"/>
        <w:widowControl w:val="0"/>
        <w:kinsoku/>
        <w:wordWrap/>
        <w:overflowPunct/>
        <w:topLinePunct w:val="0"/>
        <w:autoSpaceDN/>
        <w:bidi w:val="0"/>
        <w:spacing w:beforeAutospacing="0" w:afterAutospacing="0" w:line="240" w:lineRule="auto"/>
        <w:textAlignment w:val="center"/>
        <w:rPr>
          <w:rFonts w:hint="eastAsia" w:ascii="宋体" w:hAnsi="宋体" w:eastAsia="宋体" w:cs="宋体"/>
          <w:spacing w:val="0"/>
          <w:w w:val="100"/>
          <w:kern w:val="0"/>
          <w:position w:val="0"/>
          <w:sz w:val="21"/>
          <w:szCs w:val="21"/>
        </w:rPr>
      </w:pPr>
    </w:p>
    <w:p>
      <w:pPr>
        <w:pStyle w:val="2"/>
        <w:wordWrap/>
        <w:spacing w:beforeAutospacing="0" w:afterAutospacing="0" w:line="240" w:lineRule="auto"/>
        <w:textAlignment w:val="center"/>
        <w:rPr>
          <w:spacing w:val="0"/>
          <w:w w:val="100"/>
          <w:kern w:val="0"/>
          <w:position w:val="0"/>
        </w:rPr>
      </w:pPr>
    </w:p>
    <w:sectPr>
      <w:pgSz w:w="11907" w:h="16840"/>
      <w:pgMar w:top="1418" w:right="1418" w:bottom="1418" w:left="1418" w:header="851" w:footer="992" w:gutter="0"/>
      <w:lnNumType w:countBy="0" w:restart="continuous"/>
      <w:pgNumType w:chapStyle="1"/>
      <w:cols w:space="425"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73ED18"/>
    <w:multiLevelType w:val="singleLevel"/>
    <w:tmpl w:val="9273ED18"/>
    <w:lvl w:ilvl="0" w:tentative="0">
      <w:start w:val="1"/>
      <w:numFmt w:val="decimal"/>
      <w:suff w:val="nothing"/>
      <w:lvlText w:val="（%1）"/>
      <w:lvlJc w:val="left"/>
    </w:lvl>
  </w:abstractNum>
  <w:abstractNum w:abstractNumId="1">
    <w:nsid w:val="E3FD4AF2"/>
    <w:multiLevelType w:val="singleLevel"/>
    <w:tmpl w:val="E3FD4AF2"/>
    <w:lvl w:ilvl="0" w:tentative="0">
      <w:start w:val="2"/>
      <w:numFmt w:val="decimal"/>
      <w:suff w:val="nothing"/>
      <w:lvlText w:val="（%1）"/>
      <w:lvlJc w:val="left"/>
    </w:lvl>
  </w:abstractNum>
  <w:abstractNum w:abstractNumId="2">
    <w:nsid w:val="2CBDF885"/>
    <w:multiLevelType w:val="singleLevel"/>
    <w:tmpl w:val="2CBDF885"/>
    <w:lvl w:ilvl="0" w:tentative="0">
      <w:start w:val="12"/>
      <w:numFmt w:val="decimal"/>
      <w:lvlText w:val="%1."/>
      <w:lvlJc w:val="left"/>
      <w:pPr>
        <w:tabs>
          <w:tab w:val="left" w:pos="312"/>
        </w:tabs>
      </w:pPr>
    </w:lvl>
  </w:abstractNum>
  <w:abstractNum w:abstractNumId="3">
    <w:nsid w:val="58692818"/>
    <w:multiLevelType w:val="singleLevel"/>
    <w:tmpl w:val="58692818"/>
    <w:lvl w:ilvl="0" w:tentative="0">
      <w:start w:val="1"/>
      <w:numFmt w:val="decimal"/>
      <w:suff w:val="nothing"/>
      <w:lvlText w:val="（%1）"/>
      <w:lvlJc w:val="left"/>
      <w:rPr>
        <w:rFonts w:cs="Times New Roman"/>
      </w:rPr>
    </w:lvl>
  </w:abstractNum>
  <w:abstractNum w:abstractNumId="4">
    <w:nsid w:val="7571AEEF"/>
    <w:multiLevelType w:val="singleLevel"/>
    <w:tmpl w:val="7571AEEF"/>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121"/>
    <w:rsid w:val="00012CBA"/>
    <w:rsid w:val="00014B7F"/>
    <w:rsid w:val="000409B5"/>
    <w:rsid w:val="00080AE5"/>
    <w:rsid w:val="00081955"/>
    <w:rsid w:val="000849AF"/>
    <w:rsid w:val="000A0FFF"/>
    <w:rsid w:val="000B1C2C"/>
    <w:rsid w:val="000C6E77"/>
    <w:rsid w:val="000D6831"/>
    <w:rsid w:val="000E0359"/>
    <w:rsid w:val="000F5C87"/>
    <w:rsid w:val="001103CB"/>
    <w:rsid w:val="001110A5"/>
    <w:rsid w:val="00136354"/>
    <w:rsid w:val="00144FE6"/>
    <w:rsid w:val="0016351F"/>
    <w:rsid w:val="00183405"/>
    <w:rsid w:val="001B3E3E"/>
    <w:rsid w:val="001D15AF"/>
    <w:rsid w:val="002053F9"/>
    <w:rsid w:val="00207634"/>
    <w:rsid w:val="0022372A"/>
    <w:rsid w:val="0023178B"/>
    <w:rsid w:val="00237220"/>
    <w:rsid w:val="00240EA3"/>
    <w:rsid w:val="0026724B"/>
    <w:rsid w:val="00272969"/>
    <w:rsid w:val="00276B68"/>
    <w:rsid w:val="00286294"/>
    <w:rsid w:val="002B126D"/>
    <w:rsid w:val="002C6121"/>
    <w:rsid w:val="002C67F5"/>
    <w:rsid w:val="003174AA"/>
    <w:rsid w:val="00320EA7"/>
    <w:rsid w:val="0032487B"/>
    <w:rsid w:val="00343FB1"/>
    <w:rsid w:val="00362FCE"/>
    <w:rsid w:val="00390290"/>
    <w:rsid w:val="00391A2C"/>
    <w:rsid w:val="003A6391"/>
    <w:rsid w:val="003C4C01"/>
    <w:rsid w:val="003F7CF5"/>
    <w:rsid w:val="004016FB"/>
    <w:rsid w:val="00423766"/>
    <w:rsid w:val="004425CC"/>
    <w:rsid w:val="004463D4"/>
    <w:rsid w:val="00447BF6"/>
    <w:rsid w:val="00452361"/>
    <w:rsid w:val="00463834"/>
    <w:rsid w:val="00472191"/>
    <w:rsid w:val="004C5888"/>
    <w:rsid w:val="004D480D"/>
    <w:rsid w:val="004F796A"/>
    <w:rsid w:val="005159C8"/>
    <w:rsid w:val="00534220"/>
    <w:rsid w:val="0054504E"/>
    <w:rsid w:val="005538EF"/>
    <w:rsid w:val="00565D3D"/>
    <w:rsid w:val="0057030A"/>
    <w:rsid w:val="005919B9"/>
    <w:rsid w:val="005C518C"/>
    <w:rsid w:val="005E22DB"/>
    <w:rsid w:val="005E2857"/>
    <w:rsid w:val="005F1683"/>
    <w:rsid w:val="00614042"/>
    <w:rsid w:val="00622C32"/>
    <w:rsid w:val="006552C3"/>
    <w:rsid w:val="006C1490"/>
    <w:rsid w:val="006C5BC9"/>
    <w:rsid w:val="006C5DF6"/>
    <w:rsid w:val="00701D4D"/>
    <w:rsid w:val="00706E19"/>
    <w:rsid w:val="007126BA"/>
    <w:rsid w:val="00723061"/>
    <w:rsid w:val="0072772F"/>
    <w:rsid w:val="00731671"/>
    <w:rsid w:val="00746408"/>
    <w:rsid w:val="007A4F5F"/>
    <w:rsid w:val="007C2D1E"/>
    <w:rsid w:val="007F4A34"/>
    <w:rsid w:val="0083096B"/>
    <w:rsid w:val="0084177A"/>
    <w:rsid w:val="00853CC0"/>
    <w:rsid w:val="008805BC"/>
    <w:rsid w:val="0088127B"/>
    <w:rsid w:val="008B0746"/>
    <w:rsid w:val="008D3A16"/>
    <w:rsid w:val="008F4B4F"/>
    <w:rsid w:val="0090569C"/>
    <w:rsid w:val="00916F4E"/>
    <w:rsid w:val="009347BC"/>
    <w:rsid w:val="00952A3F"/>
    <w:rsid w:val="009536A4"/>
    <w:rsid w:val="0096243B"/>
    <w:rsid w:val="009772D8"/>
    <w:rsid w:val="009973A6"/>
    <w:rsid w:val="009B7629"/>
    <w:rsid w:val="009C2ACD"/>
    <w:rsid w:val="009E4327"/>
    <w:rsid w:val="00A0126A"/>
    <w:rsid w:val="00A220F2"/>
    <w:rsid w:val="00A62747"/>
    <w:rsid w:val="00A8779E"/>
    <w:rsid w:val="00AB7615"/>
    <w:rsid w:val="00AD4F3B"/>
    <w:rsid w:val="00B20053"/>
    <w:rsid w:val="00B31B29"/>
    <w:rsid w:val="00B36968"/>
    <w:rsid w:val="00B8250C"/>
    <w:rsid w:val="00BB791A"/>
    <w:rsid w:val="00BC257D"/>
    <w:rsid w:val="00BD42ED"/>
    <w:rsid w:val="00BD6EAA"/>
    <w:rsid w:val="00BE4F9B"/>
    <w:rsid w:val="00BE722C"/>
    <w:rsid w:val="00BE7CB3"/>
    <w:rsid w:val="00C34B9A"/>
    <w:rsid w:val="00C446AF"/>
    <w:rsid w:val="00C465CD"/>
    <w:rsid w:val="00C51CC8"/>
    <w:rsid w:val="00C611CC"/>
    <w:rsid w:val="00C637A0"/>
    <w:rsid w:val="00C646A3"/>
    <w:rsid w:val="00C7240F"/>
    <w:rsid w:val="00C8262A"/>
    <w:rsid w:val="00C9055D"/>
    <w:rsid w:val="00C965BC"/>
    <w:rsid w:val="00CA7C3C"/>
    <w:rsid w:val="00CB59A2"/>
    <w:rsid w:val="00CE41D0"/>
    <w:rsid w:val="00CF54DC"/>
    <w:rsid w:val="00D112C6"/>
    <w:rsid w:val="00D13D8C"/>
    <w:rsid w:val="00D23502"/>
    <w:rsid w:val="00D244F8"/>
    <w:rsid w:val="00D332DB"/>
    <w:rsid w:val="00D5196C"/>
    <w:rsid w:val="00D53653"/>
    <w:rsid w:val="00D611F5"/>
    <w:rsid w:val="00D632AD"/>
    <w:rsid w:val="00D963EF"/>
    <w:rsid w:val="00E37584"/>
    <w:rsid w:val="00E41DFE"/>
    <w:rsid w:val="00E5132F"/>
    <w:rsid w:val="00E9130A"/>
    <w:rsid w:val="00EC33BE"/>
    <w:rsid w:val="00EE655C"/>
    <w:rsid w:val="00F07993"/>
    <w:rsid w:val="00F23AAE"/>
    <w:rsid w:val="00F260FA"/>
    <w:rsid w:val="00F3329C"/>
    <w:rsid w:val="00F82BE7"/>
    <w:rsid w:val="00FA7C85"/>
    <w:rsid w:val="00FC6763"/>
    <w:rsid w:val="00FF12C0"/>
    <w:rsid w:val="00FF3EA6"/>
    <w:rsid w:val="00FF5882"/>
    <w:rsid w:val="012B4709"/>
    <w:rsid w:val="0258082C"/>
    <w:rsid w:val="028314A4"/>
    <w:rsid w:val="029975DD"/>
    <w:rsid w:val="02FF29D1"/>
    <w:rsid w:val="033B0FE7"/>
    <w:rsid w:val="03DF1183"/>
    <w:rsid w:val="060F4AF6"/>
    <w:rsid w:val="0630037D"/>
    <w:rsid w:val="072E0628"/>
    <w:rsid w:val="080E4813"/>
    <w:rsid w:val="08AF703D"/>
    <w:rsid w:val="09B76306"/>
    <w:rsid w:val="09C8213A"/>
    <w:rsid w:val="0A116396"/>
    <w:rsid w:val="0AC57ABE"/>
    <w:rsid w:val="0B5118BA"/>
    <w:rsid w:val="0B9F539C"/>
    <w:rsid w:val="0C343AAE"/>
    <w:rsid w:val="0C7D7EF3"/>
    <w:rsid w:val="0D246B83"/>
    <w:rsid w:val="0EF314CE"/>
    <w:rsid w:val="0FF77F57"/>
    <w:rsid w:val="102424D2"/>
    <w:rsid w:val="10AC3FA9"/>
    <w:rsid w:val="10FB2396"/>
    <w:rsid w:val="11130571"/>
    <w:rsid w:val="116E5E2F"/>
    <w:rsid w:val="11712DB5"/>
    <w:rsid w:val="12013F66"/>
    <w:rsid w:val="122E69EA"/>
    <w:rsid w:val="125B4D82"/>
    <w:rsid w:val="12A91F36"/>
    <w:rsid w:val="12EA05E1"/>
    <w:rsid w:val="13640832"/>
    <w:rsid w:val="1391563C"/>
    <w:rsid w:val="1428507B"/>
    <w:rsid w:val="14E12816"/>
    <w:rsid w:val="15750A34"/>
    <w:rsid w:val="157D00B5"/>
    <w:rsid w:val="17606118"/>
    <w:rsid w:val="177C4209"/>
    <w:rsid w:val="1994263F"/>
    <w:rsid w:val="1AD2359D"/>
    <w:rsid w:val="1B450E7F"/>
    <w:rsid w:val="1B9420E8"/>
    <w:rsid w:val="1BBC7194"/>
    <w:rsid w:val="1C8B612A"/>
    <w:rsid w:val="1D6C67E2"/>
    <w:rsid w:val="1D8C28C4"/>
    <w:rsid w:val="1F142948"/>
    <w:rsid w:val="1F5D672A"/>
    <w:rsid w:val="1F947F9C"/>
    <w:rsid w:val="20A915EE"/>
    <w:rsid w:val="21055444"/>
    <w:rsid w:val="22B40CAB"/>
    <w:rsid w:val="23DC427C"/>
    <w:rsid w:val="24550E14"/>
    <w:rsid w:val="24BB265A"/>
    <w:rsid w:val="25AE2E75"/>
    <w:rsid w:val="27C0303C"/>
    <w:rsid w:val="27C85C2E"/>
    <w:rsid w:val="27EC585C"/>
    <w:rsid w:val="28A76B69"/>
    <w:rsid w:val="28E422B0"/>
    <w:rsid w:val="294E489A"/>
    <w:rsid w:val="2A0522BF"/>
    <w:rsid w:val="2A231A15"/>
    <w:rsid w:val="2A495C2A"/>
    <w:rsid w:val="2A9B3CCB"/>
    <w:rsid w:val="2B140D2E"/>
    <w:rsid w:val="2C70079D"/>
    <w:rsid w:val="2C803BC6"/>
    <w:rsid w:val="2CB050DB"/>
    <w:rsid w:val="2E545557"/>
    <w:rsid w:val="2E845A8E"/>
    <w:rsid w:val="2EA60A63"/>
    <w:rsid w:val="2F163461"/>
    <w:rsid w:val="2F53786B"/>
    <w:rsid w:val="2F6A5FB4"/>
    <w:rsid w:val="2FD62B3F"/>
    <w:rsid w:val="30267C49"/>
    <w:rsid w:val="313533E7"/>
    <w:rsid w:val="316B1C23"/>
    <w:rsid w:val="32F53E70"/>
    <w:rsid w:val="330542CC"/>
    <w:rsid w:val="34417584"/>
    <w:rsid w:val="34F722AA"/>
    <w:rsid w:val="355441F8"/>
    <w:rsid w:val="355871A7"/>
    <w:rsid w:val="35D34BBC"/>
    <w:rsid w:val="35FB4970"/>
    <w:rsid w:val="364F74C0"/>
    <w:rsid w:val="36533B16"/>
    <w:rsid w:val="367445BF"/>
    <w:rsid w:val="367C53A1"/>
    <w:rsid w:val="36C036B1"/>
    <w:rsid w:val="37590683"/>
    <w:rsid w:val="377E1C3D"/>
    <w:rsid w:val="37BE7918"/>
    <w:rsid w:val="383D71F3"/>
    <w:rsid w:val="39CF30A4"/>
    <w:rsid w:val="3A3B06F2"/>
    <w:rsid w:val="3A596B70"/>
    <w:rsid w:val="3B99531E"/>
    <w:rsid w:val="3D825FB1"/>
    <w:rsid w:val="3F9E10EC"/>
    <w:rsid w:val="403A7B35"/>
    <w:rsid w:val="433856CB"/>
    <w:rsid w:val="43471880"/>
    <w:rsid w:val="44406206"/>
    <w:rsid w:val="44631B0F"/>
    <w:rsid w:val="45F91336"/>
    <w:rsid w:val="46037CE0"/>
    <w:rsid w:val="464B79E8"/>
    <w:rsid w:val="472952AB"/>
    <w:rsid w:val="47445E2D"/>
    <w:rsid w:val="478C229C"/>
    <w:rsid w:val="479A6A47"/>
    <w:rsid w:val="482E2CCD"/>
    <w:rsid w:val="4914039A"/>
    <w:rsid w:val="493C2AC4"/>
    <w:rsid w:val="496527FD"/>
    <w:rsid w:val="49892C52"/>
    <w:rsid w:val="49CD17F0"/>
    <w:rsid w:val="4A5608A5"/>
    <w:rsid w:val="4AE800F0"/>
    <w:rsid w:val="4B76001B"/>
    <w:rsid w:val="4BA60C55"/>
    <w:rsid w:val="4C441ECA"/>
    <w:rsid w:val="4C7A4AFC"/>
    <w:rsid w:val="4CDA6D39"/>
    <w:rsid w:val="4D761395"/>
    <w:rsid w:val="4DA7544A"/>
    <w:rsid w:val="4E397C77"/>
    <w:rsid w:val="4F1B49E1"/>
    <w:rsid w:val="4FA20DB9"/>
    <w:rsid w:val="4FED69C9"/>
    <w:rsid w:val="506307F0"/>
    <w:rsid w:val="50BD15A4"/>
    <w:rsid w:val="50D2654C"/>
    <w:rsid w:val="51190FD2"/>
    <w:rsid w:val="51A02806"/>
    <w:rsid w:val="528908EC"/>
    <w:rsid w:val="52A62F04"/>
    <w:rsid w:val="52BB6DFE"/>
    <w:rsid w:val="53127612"/>
    <w:rsid w:val="537C30A4"/>
    <w:rsid w:val="53A4604B"/>
    <w:rsid w:val="53D40E86"/>
    <w:rsid w:val="547656DA"/>
    <w:rsid w:val="54D52506"/>
    <w:rsid w:val="54F80C64"/>
    <w:rsid w:val="553C79EC"/>
    <w:rsid w:val="55535EA5"/>
    <w:rsid w:val="55544ACA"/>
    <w:rsid w:val="558F2685"/>
    <w:rsid w:val="55EB53C9"/>
    <w:rsid w:val="55EC301A"/>
    <w:rsid w:val="55F30A3B"/>
    <w:rsid w:val="56F76721"/>
    <w:rsid w:val="58575D19"/>
    <w:rsid w:val="58A96182"/>
    <w:rsid w:val="59786E9E"/>
    <w:rsid w:val="597967AB"/>
    <w:rsid w:val="5A1B124C"/>
    <w:rsid w:val="5A5276B8"/>
    <w:rsid w:val="5A8D502E"/>
    <w:rsid w:val="5A9A355D"/>
    <w:rsid w:val="5ADD514D"/>
    <w:rsid w:val="5B0168F8"/>
    <w:rsid w:val="5BCF2088"/>
    <w:rsid w:val="5C7A4B0C"/>
    <w:rsid w:val="5C7E0635"/>
    <w:rsid w:val="5D0F0312"/>
    <w:rsid w:val="5D2E41E6"/>
    <w:rsid w:val="5D48161A"/>
    <w:rsid w:val="5E405930"/>
    <w:rsid w:val="5E671FB9"/>
    <w:rsid w:val="5EF92603"/>
    <w:rsid w:val="5FA84F09"/>
    <w:rsid w:val="600D6B66"/>
    <w:rsid w:val="6015672A"/>
    <w:rsid w:val="601F0B90"/>
    <w:rsid w:val="60450EDB"/>
    <w:rsid w:val="607536A3"/>
    <w:rsid w:val="608D2F29"/>
    <w:rsid w:val="60B54E95"/>
    <w:rsid w:val="613960FF"/>
    <w:rsid w:val="614A2A47"/>
    <w:rsid w:val="61E30CC3"/>
    <w:rsid w:val="62DC7127"/>
    <w:rsid w:val="62F27BDE"/>
    <w:rsid w:val="632A4895"/>
    <w:rsid w:val="638D1663"/>
    <w:rsid w:val="645B270E"/>
    <w:rsid w:val="649171A9"/>
    <w:rsid w:val="64AD77DE"/>
    <w:rsid w:val="64F96487"/>
    <w:rsid w:val="658B675A"/>
    <w:rsid w:val="65DC1E59"/>
    <w:rsid w:val="66217904"/>
    <w:rsid w:val="66223A55"/>
    <w:rsid w:val="66380AA2"/>
    <w:rsid w:val="664B47F3"/>
    <w:rsid w:val="664E5455"/>
    <w:rsid w:val="671C74A5"/>
    <w:rsid w:val="671F1EAE"/>
    <w:rsid w:val="673B0F9B"/>
    <w:rsid w:val="67443744"/>
    <w:rsid w:val="676F18A6"/>
    <w:rsid w:val="67784C39"/>
    <w:rsid w:val="681C4FAB"/>
    <w:rsid w:val="68773063"/>
    <w:rsid w:val="692D21A5"/>
    <w:rsid w:val="69A9741F"/>
    <w:rsid w:val="6A044D62"/>
    <w:rsid w:val="6A4D5CC9"/>
    <w:rsid w:val="6A4D7854"/>
    <w:rsid w:val="6A707A2F"/>
    <w:rsid w:val="6B0F203B"/>
    <w:rsid w:val="6B127046"/>
    <w:rsid w:val="6C033209"/>
    <w:rsid w:val="6C25526C"/>
    <w:rsid w:val="6D57315B"/>
    <w:rsid w:val="6E3A1F34"/>
    <w:rsid w:val="6ECC5B4D"/>
    <w:rsid w:val="6F4D44FE"/>
    <w:rsid w:val="6FE34FFE"/>
    <w:rsid w:val="70375ED3"/>
    <w:rsid w:val="704572B8"/>
    <w:rsid w:val="7079203F"/>
    <w:rsid w:val="70970E1F"/>
    <w:rsid w:val="70F03D69"/>
    <w:rsid w:val="710E1B9C"/>
    <w:rsid w:val="716232FE"/>
    <w:rsid w:val="718872D7"/>
    <w:rsid w:val="7284562C"/>
    <w:rsid w:val="72F44084"/>
    <w:rsid w:val="73DD5B4D"/>
    <w:rsid w:val="73F31E89"/>
    <w:rsid w:val="742C5C49"/>
    <w:rsid w:val="748B4065"/>
    <w:rsid w:val="74FD6F80"/>
    <w:rsid w:val="753734B8"/>
    <w:rsid w:val="75A25C58"/>
    <w:rsid w:val="77CA50B5"/>
    <w:rsid w:val="78CD7649"/>
    <w:rsid w:val="79837498"/>
    <w:rsid w:val="7AD739CC"/>
    <w:rsid w:val="7BBB3453"/>
    <w:rsid w:val="7BED7E18"/>
    <w:rsid w:val="7C155778"/>
    <w:rsid w:val="7D6B2793"/>
    <w:rsid w:val="7E081774"/>
    <w:rsid w:val="7ED711E1"/>
    <w:rsid w:val="7F42100D"/>
    <w:rsid w:val="7FE51E28"/>
    <w:rsid w:val="7FE71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200" w:line="276" w:lineRule="auto"/>
      <w:jc w:val="both"/>
    </w:pPr>
    <w:rPr>
      <w:rFonts w:ascii="Calibri" w:hAnsi="Calibri" w:eastAsia="宋体" w:cs="Times New Roman"/>
      <w:kern w:val="2"/>
      <w:sz w:val="21"/>
      <w:szCs w:val="20"/>
      <w:lang w:val="en-US" w:eastAsia="zh-CN" w:bidi="ar-SA"/>
    </w:rPr>
  </w:style>
  <w:style w:type="paragraph" w:styleId="3">
    <w:name w:val="heading 3"/>
    <w:basedOn w:val="1"/>
    <w:next w:val="1"/>
    <w:link w:val="20"/>
    <w:qFormat/>
    <w:uiPriority w:val="9"/>
    <w:pPr>
      <w:widowControl/>
      <w:spacing w:before="100" w:beforeAutospacing="1" w:after="100" w:afterAutospacing="1"/>
      <w:jc w:val="left"/>
      <w:outlineLvl w:val="2"/>
    </w:pPr>
    <w:rPr>
      <w:rFonts w:ascii="宋体" w:hAnsi="宋体" w:cs="宋体"/>
      <w:b/>
      <w:bCs/>
      <w:kern w:val="0"/>
      <w:sz w:val="27"/>
      <w:szCs w:val="27"/>
    </w:rPr>
  </w:style>
  <w:style w:type="character" w:default="1" w:styleId="9">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1"/>
    <w:qFormat/>
    <w:uiPriority w:val="99"/>
    <w:pPr>
      <w:spacing w:before="17"/>
      <w:ind w:left="112"/>
      <w:jc w:val="left"/>
    </w:pPr>
    <w:rPr>
      <w:rFonts w:hint="eastAsia" w:ascii="宋体" w:hAnsi="宋体" w:eastAsia="宋体" w:cs="Times New Roman"/>
      <w:kern w:val="0"/>
      <w:szCs w:val="21"/>
      <w:lang w:eastAsia="en-US"/>
    </w:rPr>
  </w:style>
  <w:style w:type="paragraph" w:styleId="4">
    <w:name w:val="Plain Text"/>
    <w:basedOn w:val="1"/>
    <w:link w:val="21"/>
    <w:qFormat/>
    <w:uiPriority w:val="0"/>
    <w:rPr>
      <w:rFonts w:hint="eastAsia"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next w:val="1"/>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22"/>
    <w:rPr>
      <w:b/>
      <w:bCs/>
    </w:rPr>
  </w:style>
  <w:style w:type="character" w:styleId="11">
    <w:name w:val="Emphasis"/>
    <w:basedOn w:val="9"/>
    <w:qFormat/>
    <w:uiPriority w:val="20"/>
    <w:rPr>
      <w:i/>
      <w:iCs/>
    </w:rPr>
  </w:style>
  <w:style w:type="character" w:styleId="12">
    <w:name w:val="Hyperlink"/>
    <w:basedOn w:val="9"/>
    <w:semiHidden/>
    <w:unhideWhenUsed/>
    <w:qFormat/>
    <w:uiPriority w:val="99"/>
    <w:rPr>
      <w:color w:val="0000FF"/>
      <w:u w:val="single"/>
    </w:rPr>
  </w:style>
  <w:style w:type="table" w:styleId="14">
    <w:name w:val="Table Grid"/>
    <w:basedOn w:val="1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5">
    <w:name w:val="页眉 Char"/>
    <w:basedOn w:val="9"/>
    <w:link w:val="7"/>
    <w:qFormat/>
    <w:uiPriority w:val="99"/>
    <w:rPr>
      <w:sz w:val="18"/>
      <w:szCs w:val="18"/>
    </w:rPr>
  </w:style>
  <w:style w:type="character" w:customStyle="1" w:styleId="16">
    <w:name w:val="页脚 Char"/>
    <w:basedOn w:val="9"/>
    <w:link w:val="6"/>
    <w:qFormat/>
    <w:uiPriority w:val="99"/>
    <w:rPr>
      <w:sz w:val="18"/>
      <w:szCs w:val="18"/>
    </w:rPr>
  </w:style>
  <w:style w:type="paragraph" w:customStyle="1" w:styleId="17">
    <w:name w:val="Normal_1"/>
    <w:qFormat/>
    <w:uiPriority w:val="0"/>
    <w:pPr>
      <w:widowControl w:val="0"/>
      <w:spacing w:after="200" w:line="276" w:lineRule="auto"/>
      <w:jc w:val="both"/>
    </w:pPr>
    <w:rPr>
      <w:rFonts w:ascii="Calibri" w:hAnsi="Calibri" w:eastAsia="宋体" w:cs="宋体"/>
      <w:kern w:val="2"/>
      <w:sz w:val="21"/>
      <w:szCs w:val="22"/>
      <w:lang w:val="en-US" w:eastAsia="zh-CN" w:bidi="ar-SA"/>
    </w:rPr>
  </w:style>
  <w:style w:type="paragraph" w:customStyle="1" w:styleId="18">
    <w:name w:val="p0"/>
    <w:basedOn w:val="1"/>
    <w:qFormat/>
    <w:uiPriority w:val="0"/>
    <w:pPr>
      <w:widowControl/>
    </w:pPr>
    <w:rPr>
      <w:kern w:val="0"/>
      <w:szCs w:val="21"/>
    </w:rPr>
  </w:style>
  <w:style w:type="character" w:customStyle="1" w:styleId="19">
    <w:name w:val="批注框文本 Char"/>
    <w:basedOn w:val="9"/>
    <w:link w:val="5"/>
    <w:semiHidden/>
    <w:qFormat/>
    <w:uiPriority w:val="99"/>
    <w:rPr>
      <w:rFonts w:ascii="Calibri" w:hAnsi="Calibri" w:eastAsia="宋体" w:cs="Times New Roman"/>
      <w:sz w:val="18"/>
      <w:szCs w:val="18"/>
    </w:rPr>
  </w:style>
  <w:style w:type="character" w:customStyle="1" w:styleId="20">
    <w:name w:val="标题 3 Char"/>
    <w:basedOn w:val="9"/>
    <w:link w:val="3"/>
    <w:qFormat/>
    <w:uiPriority w:val="9"/>
    <w:rPr>
      <w:rFonts w:ascii="宋体" w:hAnsi="宋体" w:eastAsia="宋体" w:cs="宋体"/>
      <w:b/>
      <w:bCs/>
      <w:kern w:val="0"/>
      <w:sz w:val="27"/>
      <w:szCs w:val="27"/>
    </w:rPr>
  </w:style>
  <w:style w:type="character" w:customStyle="1" w:styleId="21">
    <w:name w:val="纯文本 Char"/>
    <w:basedOn w:val="9"/>
    <w:link w:val="4"/>
    <w:qFormat/>
    <w:uiPriority w:val="0"/>
    <w:rPr>
      <w:rFonts w:ascii="宋体" w:hAnsi="Courier New" w:eastAsia="宋体" w:cs="Courier New"/>
      <w:szCs w:val="21"/>
    </w:rPr>
  </w:style>
  <w:style w:type="paragraph" w:styleId="22">
    <w:name w:val="List Paragraph"/>
    <w:basedOn w:val="1"/>
    <w:qFormat/>
    <w:uiPriority w:val="1"/>
    <w:pPr>
      <w:autoSpaceDE w:val="0"/>
      <w:autoSpaceDN w:val="0"/>
      <w:spacing w:before="50"/>
      <w:ind w:left="471" w:hanging="318"/>
      <w:jc w:val="left"/>
    </w:pPr>
    <w:rPr>
      <w:rFonts w:ascii="宋体" w:hAnsi="宋体" w:cs="宋体"/>
      <w:kern w:val="0"/>
      <w:sz w:val="22"/>
      <w:szCs w:val="22"/>
      <w:lang w:val="zh-CN" w:bidi="zh-CN"/>
    </w:rPr>
  </w:style>
  <w:style w:type="paragraph" w:styleId="23">
    <w:name w:val="No Spacing"/>
    <w:link w:val="24"/>
    <w:qFormat/>
    <w:uiPriority w:val="1"/>
    <w:pPr>
      <w:spacing w:after="200" w:line="276" w:lineRule="auto"/>
    </w:pPr>
    <w:rPr>
      <w:rFonts w:asciiTheme="minorHAnsi" w:hAnsiTheme="minorHAnsi" w:eastAsiaTheme="minorEastAsia" w:cstheme="minorBidi"/>
      <w:kern w:val="0"/>
      <w:sz w:val="22"/>
      <w:szCs w:val="22"/>
      <w:lang w:val="en-US" w:eastAsia="zh-CN" w:bidi="ar-SA"/>
    </w:rPr>
  </w:style>
  <w:style w:type="character" w:customStyle="1" w:styleId="24">
    <w:name w:val="无间隔 Char"/>
    <w:basedOn w:val="9"/>
    <w:link w:val="23"/>
    <w:qFormat/>
    <w:uiPriority w:val="1"/>
    <w:rPr>
      <w:kern w:val="0"/>
      <w:sz w:val="22"/>
    </w:rPr>
  </w:style>
  <w:style w:type="paragraph" w:customStyle="1" w:styleId="25">
    <w:name w:val="无间隔"/>
    <w:qFormat/>
    <w:uiPriority w:val="1"/>
    <w:pPr>
      <w:widowControl w:val="0"/>
      <w:spacing w:after="200" w:line="276" w:lineRule="auto"/>
      <w:jc w:val="both"/>
    </w:pPr>
    <w:rPr>
      <w:rFonts w:ascii="Times New Roman" w:hAnsi="Times New Roman" w:eastAsia="宋体" w:cs="Times New Roman"/>
      <w:snapToGrid w:val="0"/>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B16F9E-0A24-4A2F-B3D8-31EC0BF4242A}">
  <ds:schemaRefs/>
</ds:datastoreItem>
</file>

<file path=docProps/app.xml><?xml version="1.0" encoding="utf-8"?>
<Properties xmlns="http://schemas.openxmlformats.org/officeDocument/2006/extended-properties" xmlns:vt="http://schemas.openxmlformats.org/officeDocument/2006/docPropsVTypes">
  <Template>Normal</Template>
  <Pages>9</Pages>
  <Words>8849</Words>
  <Characters>10030</Characters>
  <Lines>73</Lines>
  <Paragraphs>20</Paragraphs>
  <TotalTime>0</TotalTime>
  <ScaleCrop>false</ScaleCrop>
  <LinksUpToDate>false</LinksUpToDate>
  <CharactersWithSpaces>11116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2019-12-04T10:27:00Z</dcterms:created>
  <dc:creator>Administrator</dc:creator>
  <cp:lastModifiedBy>Administrator</cp:lastModifiedBy>
  <cp:lastPrinted>2020-05-11T00:34:00Z</cp:lastPrinted>
  <dcterms:modified xsi:type="dcterms:W3CDTF">2020-09-05T12:49:26Z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