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jc w:val="center"/>
        <w:textAlignment w:val="auto"/>
        <w:rPr>
          <w:rFonts w:asciiTheme="majorEastAsia" w:eastAsiaTheme="majorEastAsia" w:hAnsiTheme="majorEastAsia" w:cstheme="majorEastAsia" w:hint="eastAsia"/>
          <w:sz w:val="32"/>
          <w:szCs w:val="32"/>
          <w:lang w:val="en-US" w:eastAsia="zh-CN"/>
        </w:rPr>
      </w:pPr>
      <w:r>
        <w:rPr>
          <w:rFonts w:asciiTheme="majorEastAsia" w:eastAsiaTheme="majorEastAsia" w:hAnsiTheme="majorEastAsia" w:cstheme="majorEastAsia" w:hint="eastAsia"/>
          <w:sz w:val="32"/>
          <w:szCs w:val="32"/>
          <w:lang w:val="en-US" w:eastAsia="zh-CN"/>
        </w:rPr>
        <w:t>二〇二一年富区初中学业模拟考试</w:t>
      </w:r>
    </w:p>
    <w:p>
      <w:pPr>
        <w:keepNext w:val="0"/>
        <w:keepLines w:val="0"/>
        <w:pageBreakBefore w:val="0"/>
        <w:widowControl w:val="0"/>
        <w:kinsoku/>
        <w:wordWrap/>
        <w:overflowPunct/>
        <w:topLinePunct w:val="0"/>
        <w:autoSpaceDE/>
        <w:autoSpaceDN/>
        <w:bidi w:val="0"/>
        <w:adjustRightInd/>
        <w:snapToGrid/>
        <w:jc w:val="center"/>
        <w:textAlignment w:val="auto"/>
        <w:rPr>
          <w:rFonts w:asciiTheme="majorEastAsia" w:eastAsiaTheme="majorEastAsia" w:hAnsiTheme="majorEastAsia" w:cstheme="majorEastAsia" w:hint="eastAsia"/>
          <w:sz w:val="32"/>
          <w:szCs w:val="32"/>
          <w:lang w:val="en-US" w:eastAsia="zh-CN"/>
        </w:rPr>
      </w:pPr>
      <w:r>
        <w:rPr>
          <w:rFonts w:asciiTheme="majorEastAsia" w:eastAsiaTheme="majorEastAsia" w:hAnsiTheme="majorEastAsia" w:cstheme="majorEastAsia" w:hint="eastAsia"/>
          <w:sz w:val="32"/>
          <w:szCs w:val="32"/>
          <w:lang w:val="en-US" w:eastAsia="zh-CN"/>
        </w:rPr>
        <w:t>历史试卷</w:t>
      </w:r>
    </w:p>
    <w:tbl>
      <w:tblPr>
        <w:tblStyle w:val="TableGrid"/>
        <w:tblpPr w:leftFromText="180" w:rightFromText="180" w:vertAnchor="text" w:horzAnchor="page" w:tblpX="5652" w:tblpY="141"/>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75"/>
        <w:gridCol w:w="177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075" w:type="dxa"/>
          </w:tcPr>
          <w:p>
            <w:pPr>
              <w:keepNext w:val="0"/>
              <w:keepLines w:val="0"/>
              <w:pageBreakBefore w:val="0"/>
              <w:widowControl w:val="0"/>
              <w:kinsoku/>
              <w:wordWrap/>
              <w:overflowPunct/>
              <w:topLinePunct w:val="0"/>
              <w:autoSpaceDE/>
              <w:autoSpaceDN/>
              <w:bidi w:val="0"/>
              <w:adjustRightInd/>
              <w:snapToGrid/>
              <w:jc w:val="center"/>
              <w:textAlignment w:val="auto"/>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本考场试卷序号</w:t>
            </w:r>
          </w:p>
          <w:p>
            <w:pPr>
              <w:keepNext w:val="0"/>
              <w:keepLines w:val="0"/>
              <w:pageBreakBefore w:val="0"/>
              <w:widowControl w:val="0"/>
              <w:kinsoku/>
              <w:wordWrap/>
              <w:overflowPunct/>
              <w:topLinePunct w:val="0"/>
              <w:autoSpaceDE/>
              <w:autoSpaceDN/>
              <w:bidi w:val="0"/>
              <w:adjustRightInd/>
              <w:snapToGrid/>
              <w:jc w:val="center"/>
              <w:textAlignment w:val="auto"/>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（由监考教师填写）</w:t>
            </w:r>
          </w:p>
        </w:tc>
        <w:tc>
          <w:tcPr>
            <w:tcW w:w="1775" w:type="dxa"/>
          </w:tcPr>
          <w:p>
            <w:pPr>
              <w:keepNext w:val="0"/>
              <w:keepLines w:val="0"/>
              <w:pageBreakBefore w:val="0"/>
              <w:widowControl w:val="0"/>
              <w:kinsoku/>
              <w:wordWrap/>
              <w:overflowPunct/>
              <w:topLinePunct w:val="0"/>
              <w:autoSpaceDE/>
              <w:autoSpaceDN/>
              <w:bidi w:val="0"/>
              <w:adjustRightInd/>
              <w:snapToGrid/>
              <w:jc w:val="center"/>
              <w:textAlignment w:val="auto"/>
              <w:rPr>
                <w:rFonts w:asciiTheme="majorEastAsia" w:eastAsiaTheme="majorEastAsia" w:hAnsiTheme="majorEastAsia" w:cstheme="majorEastAsia" w:hint="eastAsia"/>
                <w:sz w:val="32"/>
                <w:szCs w:val="32"/>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考生注意：</w:t>
      </w:r>
    </w:p>
    <w:p>
      <w:pPr>
        <w:keepNext w:val="0"/>
        <w:keepLines w:val="0"/>
        <w:pageBreakBefore w:val="0"/>
        <w:widowControl w:val="0"/>
        <w:numPr>
          <w:ilvl w:val="0"/>
          <w:numId w:val="1"/>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考试时间60分钟</w:t>
      </w:r>
    </w:p>
    <w:p>
      <w:pPr>
        <w:keepNext w:val="0"/>
        <w:keepLines w:val="0"/>
        <w:pageBreakBefore w:val="0"/>
        <w:widowControl w:val="0"/>
        <w:numPr>
          <w:ilvl w:val="0"/>
          <w:numId w:val="1"/>
        </w:numPr>
        <w:kinsoku/>
        <w:wordWrap/>
        <w:overflowPunct/>
        <w:topLinePunct w:val="0"/>
        <w:autoSpaceDE/>
        <w:autoSpaceDN/>
        <w:bidi w:val="0"/>
        <w:adjustRightInd/>
        <w:snapToGrid/>
        <w:ind w:left="0" w:firstLine="0" w:leftChars="0" w:firstLineChars="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全卷共三道大题，满分100分</w:t>
      </w:r>
    </w:p>
    <w:p>
      <w:pPr>
        <w:keepNext w:val="0"/>
        <w:keepLines w:val="0"/>
        <w:pageBreakBefore w:val="0"/>
        <w:widowControl w:val="0"/>
        <w:numPr>
          <w:ilvl w:val="0"/>
          <w:numId w:val="1"/>
        </w:numPr>
        <w:kinsoku/>
        <w:wordWrap/>
        <w:overflowPunct/>
        <w:topLinePunct w:val="0"/>
        <w:autoSpaceDE/>
        <w:autoSpaceDN/>
        <w:bidi w:val="0"/>
        <w:adjustRightInd/>
        <w:snapToGrid/>
        <w:ind w:left="0" w:firstLine="0" w:leftChars="0" w:firstLineChars="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请将答案写在答题卡上</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91"/>
        <w:gridCol w:w="1370"/>
        <w:gridCol w:w="1425"/>
        <w:gridCol w:w="1335"/>
        <w:gridCol w:w="1305"/>
        <w:gridCol w:w="120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491" w:type="dxa"/>
          </w:tcPr>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题 号</w:t>
            </w:r>
          </w:p>
        </w:tc>
        <w:tc>
          <w:tcPr>
            <w:tcW w:w="1370" w:type="dxa"/>
          </w:tcPr>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一</w:t>
            </w:r>
          </w:p>
        </w:tc>
        <w:tc>
          <w:tcPr>
            <w:tcW w:w="1425" w:type="dxa"/>
          </w:tcPr>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二</w:t>
            </w:r>
          </w:p>
        </w:tc>
        <w:tc>
          <w:tcPr>
            <w:tcW w:w="1335" w:type="dxa"/>
          </w:tcPr>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三</w:t>
            </w:r>
          </w:p>
        </w:tc>
        <w:tc>
          <w:tcPr>
            <w:tcW w:w="1305" w:type="dxa"/>
          </w:tcPr>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总 分</w:t>
            </w:r>
          </w:p>
        </w:tc>
        <w:tc>
          <w:tcPr>
            <w:tcW w:w="1200" w:type="dxa"/>
          </w:tcPr>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核分人</w:t>
            </w:r>
          </w:p>
        </w:tc>
      </w:tr>
      <w:tr>
        <w:tblPrEx>
          <w:tblW w:w="0" w:type="auto"/>
          <w:tblInd w:w="0" w:type="dxa"/>
          <w:tblCellMar>
            <w:top w:w="0" w:type="dxa"/>
            <w:left w:w="108" w:type="dxa"/>
            <w:bottom w:w="0" w:type="dxa"/>
            <w:right w:w="108" w:type="dxa"/>
          </w:tblCellMar>
        </w:tblPrEx>
        <w:tc>
          <w:tcPr>
            <w:tcW w:w="1491" w:type="dxa"/>
          </w:tcPr>
          <w:p>
            <w:pPr>
              <w:keepNext w:val="0"/>
              <w:keepLines w:val="0"/>
              <w:pageBreakBefore w:val="0"/>
              <w:widowControl w:val="0"/>
              <w:numPr>
                <w:ilvl w:val="0"/>
                <w:numId w:val="0"/>
              </w:numPr>
              <w:kinsoku/>
              <w:wordWrap/>
              <w:overflowPunct/>
              <w:topLinePunct w:val="0"/>
              <w:autoSpaceDE/>
              <w:autoSpaceDN/>
              <w:bidi w:val="0"/>
              <w:adjustRightInd/>
              <w:snapToGrid/>
              <w:ind w:firstLine="210" w:firstLineChars="100"/>
              <w:jc w:val="both"/>
              <w:textAlignment w:val="auto"/>
              <w:rPr>
                <w:rFonts w:asciiTheme="minorEastAsia" w:eastAsia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得 分</w:t>
            </w:r>
          </w:p>
        </w:tc>
        <w:tc>
          <w:tcPr>
            <w:tcW w:w="1370" w:type="dxa"/>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vertAlign w:val="baseline"/>
                <w:lang w:val="en-US" w:eastAsia="zh-CN"/>
              </w:rPr>
            </w:pPr>
          </w:p>
        </w:tc>
        <w:tc>
          <w:tcPr>
            <w:tcW w:w="1425" w:type="dxa"/>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vertAlign w:val="baseline"/>
                <w:lang w:val="en-US" w:eastAsia="zh-CN"/>
              </w:rPr>
            </w:pPr>
          </w:p>
        </w:tc>
        <w:tc>
          <w:tcPr>
            <w:tcW w:w="1335" w:type="dxa"/>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vertAlign w:val="baseline"/>
                <w:lang w:val="en-US" w:eastAsia="zh-CN"/>
              </w:rPr>
            </w:pPr>
          </w:p>
        </w:tc>
        <w:tc>
          <w:tcPr>
            <w:tcW w:w="1305" w:type="dxa"/>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vertAlign w:val="baseline"/>
                <w:lang w:val="en-US" w:eastAsia="zh-CN"/>
              </w:rPr>
            </w:pPr>
          </w:p>
        </w:tc>
        <w:tc>
          <w:tcPr>
            <w:tcW w:w="1200" w:type="dxa"/>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Theme="minorEastAsia" w:eastAsiaTheme="minorEastAsia" w:hAnsiTheme="minorEastAsia" w:cstheme="minorEastAsia" w:hint="eastAsia"/>
                <w:sz w:val="21"/>
                <w:szCs w:val="21"/>
                <w:vertAlign w:val="baseline"/>
                <w:lang w:val="en-US" w:eastAsia="zh-CN"/>
              </w:rPr>
            </w:pPr>
          </w:p>
        </w:tc>
      </w:tr>
    </w:tbl>
    <w:tbl>
      <w:tblPr>
        <w:tblStyle w:val="TableGrid"/>
        <w:tblpPr w:leftFromText="180" w:rightFromText="180" w:vertAnchor="text" w:horzAnchor="page" w:tblpX="972" w:tblpY="189"/>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1"/>
        <w:gridCol w:w="9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91" w:type="dxa"/>
          </w:tcPr>
          <w:p>
            <w:pPr>
              <w:numPr>
                <w:ilvl w:val="0"/>
                <w:numId w:val="0"/>
              </w:numPr>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得分</w:t>
            </w:r>
          </w:p>
        </w:tc>
        <w:tc>
          <w:tcPr>
            <w:tcW w:w="930" w:type="dxa"/>
          </w:tcPr>
          <w:p>
            <w:pPr>
              <w:numPr>
                <w:ilvl w:val="0"/>
                <w:numId w:val="0"/>
              </w:numPr>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c>
          <w:tcPr>
            <w:tcW w:w="791" w:type="dxa"/>
          </w:tcPr>
          <w:p>
            <w:pPr>
              <w:numPr>
                <w:ilvl w:val="0"/>
                <w:numId w:val="0"/>
              </w:numPr>
              <w:jc w:val="both"/>
              <w:rPr>
                <w:rFonts w:asciiTheme="minorEastAsia" w:hAnsiTheme="minorEastAsia" w:cstheme="minorEastAsia" w:hint="eastAsia"/>
                <w:sz w:val="21"/>
                <w:szCs w:val="21"/>
                <w:vertAlign w:val="baseline"/>
                <w:lang w:val="en-US" w:eastAsia="zh-CN"/>
              </w:rPr>
            </w:pPr>
          </w:p>
        </w:tc>
        <w:tc>
          <w:tcPr>
            <w:tcW w:w="930" w:type="dxa"/>
          </w:tcPr>
          <w:p>
            <w:pPr>
              <w:numPr>
                <w:ilvl w:val="0"/>
                <w:numId w:val="0"/>
              </w:numPr>
              <w:jc w:val="both"/>
              <w:rPr>
                <w:rFonts w:asciiTheme="minorEastAsia" w:hAnsiTheme="minorEastAsia" w:cstheme="minorEastAsia" w:hint="eastAsia"/>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rPr>
          <w:rFonts w:asciiTheme="minorEastAsia" w:eastAsiaTheme="minorEastAsia" w:hAnsiTheme="minorEastAsia" w:cstheme="minorEastAsia" w:hint="eastAsia"/>
          <w:sz w:val="21"/>
          <w:szCs w:val="21"/>
          <w:lang w:val="en-US" w:eastAsia="zh-CN"/>
        </w:rPr>
      </w:pPr>
    </w:p>
    <w:p>
      <w:pPr>
        <w:numPr>
          <w:ilvl w:val="0"/>
          <w:numId w:val="0"/>
        </w:numPr>
        <w:jc w:val="both"/>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一、</w:t>
      </w:r>
      <w:r>
        <w:rPr>
          <w:rFonts w:asciiTheme="minorEastAsia" w:eastAsiaTheme="minorEastAsia" w:hAnsiTheme="minorEastAsia" w:cstheme="minorEastAsia" w:hint="eastAsia"/>
          <w:sz w:val="21"/>
          <w:szCs w:val="21"/>
          <w:lang w:val="en-US" w:eastAsia="zh-CN"/>
        </w:rPr>
        <w:t>慧眼识真（本题共25小题，每小题只有一个正确答案，每小题2分，共50分）</w:t>
      </w: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1.中华文明以农耕文化为基础。最能体现河姆渡原始农耕文化成就的是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A.粟的种植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B.水稻的种植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C.水井的挖掘      D.玉器的加工</w:t>
      </w:r>
    </w:p>
    <w:p>
      <w:pPr>
        <w:keepNext w:val="0"/>
        <w:keepLines w:val="0"/>
        <w:pageBreakBefore w:val="0"/>
        <w:numPr>
          <w:ilvl w:val="0"/>
          <w:numId w:val="0"/>
        </w:numPr>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2.许多成语典故来源于历史，如退避三舍、卧薪尝胆、围魏救赵、纸上谈兵等。这些成语反映出春秋战国时期的哪一特点                                                  （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 xml:space="preserve">A.奴隶制开始瓦解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B.封建制度确立     C.生产力飞速发展     D.诸侯兼并战争</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3.汉武帝为</w:t>
      </w:r>
      <w:r>
        <w:rPr>
          <w:rFonts w:asciiTheme="minorEastAsia" w:hAnsiTheme="minorEastAsia" w:cstheme="minorEastAsia" w:hint="eastAsia"/>
          <w:sz w:val="21"/>
          <w:szCs w:val="21"/>
          <w:lang w:val="en-US" w:eastAsia="zh-CN"/>
        </w:rPr>
        <w:t xml:space="preserve">削弱日益膨胀的诸侯王势力，采取的对策是                          </w:t>
      </w:r>
      <w:r>
        <w:rPr>
          <w:rFonts w:asciiTheme="minorEastAsia" w:eastAsiaTheme="minorEastAsia" w:hAnsiTheme="minorEastAsia" w:cstheme="minorEastAsia" w:hint="eastAsia"/>
          <w:sz w:val="21"/>
          <w:szCs w:val="21"/>
          <w:lang w:val="en-US" w:eastAsia="zh-CN"/>
        </w:rPr>
        <w:t>（    ）</w:t>
      </w:r>
    </w:p>
    <w:p>
      <w:pPr>
        <w:keepNext w:val="0"/>
        <w:keepLines w:val="0"/>
        <w:pageBreakBefore w:val="0"/>
        <w:numPr>
          <w:ilvl w:val="0"/>
          <w:numId w:val="0"/>
        </w:numPr>
        <w:kinsoku/>
        <w:wordWrap/>
        <w:overflowPunct/>
        <w:topLinePunct w:val="0"/>
        <w:autoSpaceDE/>
        <w:autoSpaceDN/>
        <w:bidi w:val="0"/>
        <w:adjustRightInd/>
        <w:snapToGrid/>
        <w:spacing w:line="360" w:lineRule="exact"/>
        <w:ind w:left="210" w:leftChars="0"/>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统一铸造货币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default"/>
          <w:sz w:val="21"/>
          <w:szCs w:val="21"/>
          <w:lang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B.实行推恩之策  </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default"/>
          <w:sz w:val="21"/>
          <w:szCs w:val="21"/>
          <w:lang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C.推行儒学教育 </w:t>
      </w:r>
      <w:r>
        <w:rPr>
          <w:rFonts w:asciiTheme="minorEastAsia" w:hAnsiTheme="minorEastAsia" w:cstheme="minorEastAsia" w:hint="default"/>
          <w:sz w:val="21"/>
          <w:szCs w:val="21"/>
          <w:lang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D.盐铁专营</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4.</w:t>
      </w:r>
      <w:r>
        <w:rPr>
          <w:rFonts w:asciiTheme="minorEastAsia" w:eastAsiaTheme="minorEastAsia" w:hAnsiTheme="minorEastAsia" w:cstheme="minorEastAsia" w:hint="eastAsia"/>
          <w:sz w:val="21"/>
          <w:szCs w:val="21"/>
        </w:rPr>
        <w:t>589年，</w:t>
      </w:r>
      <w:r>
        <w:rPr>
          <w:rFonts w:asciiTheme="minorEastAsia" w:hAnsiTheme="minorEastAsia" w:cstheme="minorEastAsia" w:hint="eastAsia"/>
          <w:sz w:val="21"/>
          <w:szCs w:val="21"/>
          <w:lang w:eastAsia="zh-CN"/>
        </w:rPr>
        <w:t>灭掉</w:t>
      </w:r>
      <w:r>
        <w:rPr>
          <w:rFonts w:asciiTheme="minorEastAsia" w:eastAsiaTheme="minorEastAsia" w:hAnsiTheme="minorEastAsia" w:cstheme="minorEastAsia" w:hint="eastAsia"/>
          <w:sz w:val="21"/>
          <w:szCs w:val="21"/>
        </w:rPr>
        <w:t>南方的陈朝</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结束了</w:t>
      </w:r>
      <w:r>
        <w:rPr>
          <w:rFonts w:asciiTheme="minorEastAsia" w:hAnsiTheme="minorEastAsia" w:cstheme="minorEastAsia" w:hint="eastAsia"/>
          <w:sz w:val="21"/>
          <w:szCs w:val="21"/>
          <w:lang w:eastAsia="zh-CN"/>
        </w:rPr>
        <w:t>中国</w:t>
      </w:r>
      <w:r>
        <w:rPr>
          <w:rFonts w:asciiTheme="minorEastAsia" w:eastAsiaTheme="minorEastAsia" w:hAnsiTheme="minorEastAsia" w:cstheme="minorEastAsia" w:hint="eastAsia"/>
          <w:sz w:val="21"/>
          <w:szCs w:val="21"/>
        </w:rPr>
        <w:t>分裂割据局面</w:t>
      </w:r>
      <w:r>
        <w:rPr>
          <w:rFonts w:asciiTheme="minorEastAsia" w:hAnsiTheme="minorEastAsia" w:cstheme="minorEastAsia" w:hint="eastAsia"/>
          <w:sz w:val="21"/>
          <w:szCs w:val="21"/>
          <w:lang w:eastAsia="zh-CN"/>
        </w:rPr>
        <w:t>的是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A</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 xml:space="preserve">北朝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B</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 xml:space="preserve">北周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 xml:space="preserve">隋朝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D</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唐朝</w:t>
      </w:r>
    </w:p>
    <w:p>
      <w:pPr>
        <w:keepNext w:val="0"/>
        <w:keepLines w:val="0"/>
        <w:pageBreakBefore w:val="0"/>
        <w:widowControl w:val="0"/>
        <w:numPr>
          <w:ilvl w:val="0"/>
          <w:numId w:val="0"/>
        </w:numPr>
        <w:tabs>
          <w:tab w:val="left" w:pos="420"/>
          <w:tab w:val="left" w:pos="2520"/>
          <w:tab w:val="left" w:pos="4410"/>
          <w:tab w:val="left" w:pos="6090"/>
        </w:tabs>
        <w:kinsoku/>
        <w:wordWrap/>
        <w:overflowPunct/>
        <w:topLinePunct w:val="0"/>
        <w:autoSpaceDE/>
        <w:autoSpaceDN/>
        <w:bidi w:val="0"/>
        <w:adjustRightInd/>
        <w:snapToGrid/>
        <w:spacing w:line="360" w:lineRule="exact"/>
        <w:ind w:left="420" w:hanging="210" w:leftChars="0" w:hangingChars="100"/>
        <w:textAlignment w:val="auto"/>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val="en-US" w:eastAsia="zh-CN"/>
        </w:rPr>
        <w:t>5.</w:t>
      </w:r>
      <w:r>
        <w:rPr>
          <w:rFonts w:asciiTheme="minorEastAsia" w:eastAsiaTheme="minorEastAsia" w:hAnsiTheme="minorEastAsia" w:cstheme="minorEastAsia" w:hint="eastAsia"/>
          <w:sz w:val="21"/>
          <w:szCs w:val="21"/>
        </w:rPr>
        <w:t>下列人物中，为中日文化交流作出卓越贡献的是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br/>
      </w:r>
      <w:r>
        <w:rPr>
          <w:rFonts w:asciiTheme="minorEastAsia" w:eastAsiaTheme="minorEastAsia" w:hAnsiTheme="minorEastAsia" w:cstheme="minorEastAsia" w:hint="eastAsia"/>
          <w:sz w:val="21"/>
          <w:szCs w:val="21"/>
          <w:lang w:eastAsia="zh-CN"/>
        </w:rPr>
        <w:t>A</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松赞干布</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B</w:t>
      </w:r>
      <w:r>
        <w:rPr>
          <w:rFonts w:asciiTheme="minorEastAsia" w:eastAsiaTheme="minorEastAsia" w:hAnsiTheme="minorEastAsia" w:cstheme="minorEastAsia" w:hint="eastAsia"/>
          <w:sz w:val="21"/>
          <w:szCs w:val="21"/>
        </w:rPr>
        <w:t>.文成公主</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eastAsia="zh-CN"/>
        </w:rPr>
        <w:t>C</w:t>
      </w:r>
      <w:r>
        <w:rPr>
          <w:rFonts w:asciiTheme="minorEastAsia" w:eastAsiaTheme="minorEastAsia" w:hAnsiTheme="minorEastAsia" w:cstheme="minorEastAsia" w:hint="eastAsia"/>
          <w:sz w:val="21"/>
          <w:szCs w:val="21"/>
        </w:rPr>
        <w:t>.鉴真</w:t>
      </w:r>
      <w:r>
        <w:rPr>
          <w:rFonts w:asciiTheme="minorEastAsia" w:eastAsiaTheme="minorEastAsia" w:hAnsiTheme="minorEastAsia" w:cstheme="minorEastAsia" w:hint="eastAsia"/>
          <w:sz w:val="21"/>
          <w:szCs w:val="21"/>
          <w:lang w:eastAsia="zh-CN"/>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D</w:t>
      </w:r>
      <w:r>
        <w:rPr>
          <w:rFonts w:asciiTheme="minorEastAsia" w:eastAsiaTheme="minorEastAsia" w:hAnsiTheme="minorEastAsia" w:cstheme="minorEastAsia" w:hint="eastAsia"/>
          <w:sz w:val="21"/>
          <w:szCs w:val="21"/>
        </w:rPr>
        <w:t>.玄奘</w:t>
      </w:r>
    </w:p>
    <w:p>
      <w:pPr>
        <w:keepNext w:val="0"/>
        <w:keepLines w:val="0"/>
        <w:pageBreakBefore w:val="0"/>
        <w:widowControl w:val="0"/>
        <w:numPr>
          <w:ilvl w:val="0"/>
          <w:numId w:val="0"/>
        </w:numPr>
        <w:tabs>
          <w:tab w:val="left" w:pos="420"/>
          <w:tab w:val="left" w:pos="2520"/>
          <w:tab w:val="left" w:pos="4410"/>
          <w:tab w:val="left" w:pos="6090"/>
        </w:tabs>
        <w:kinsoku/>
        <w:wordWrap/>
        <w:overflowPunct/>
        <w:topLinePunct w:val="0"/>
        <w:autoSpaceDE/>
        <w:autoSpaceDN/>
        <w:bidi w:val="0"/>
        <w:adjustRightInd/>
        <w:snapToGrid/>
        <w:spacing w:line="360" w:lineRule="exact"/>
        <w:ind w:left="420" w:hanging="210" w:leftChars="0" w:hangingChars="100"/>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6.宋</w:t>
      </w:r>
      <w:r>
        <w:rPr>
          <w:rFonts w:asciiTheme="minorEastAsia" w:eastAsiaTheme="minorEastAsia" w:hAnsiTheme="minorEastAsia" w:cstheme="minorEastAsia" w:hint="eastAsia"/>
          <w:sz w:val="21"/>
          <w:szCs w:val="21"/>
        </w:rPr>
        <w:t>朝统治者积极鼓励海外贸易，在主要港口设立机构加以管理。这一机构是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br/>
      </w:r>
      <w:r>
        <w:rPr>
          <w:rFonts w:asciiTheme="minorEastAsia" w:eastAsiaTheme="minorEastAsia" w:hAnsiTheme="minorEastAsia" w:cstheme="minorEastAsia" w:hint="eastAsia"/>
          <w:sz w:val="21"/>
          <w:szCs w:val="21"/>
          <w:lang w:eastAsia="zh-CN"/>
        </w:rPr>
        <w:t>A</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市舶司</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eastAsia="zh-CN"/>
        </w:rPr>
        <w:t>B</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宣政院</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eastAsia="zh-CN"/>
        </w:rPr>
        <w:t>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lang w:val="en-US" w:eastAsia="zh-CN"/>
        </w:rPr>
        <w:t>澎湖</w:t>
      </w:r>
      <w:r>
        <w:rPr>
          <w:rFonts w:asciiTheme="minorEastAsia" w:eastAsiaTheme="minorEastAsia" w:hAnsiTheme="minorEastAsia" w:cstheme="minorEastAsia" w:hint="eastAsia"/>
          <w:sz w:val="21"/>
          <w:szCs w:val="21"/>
        </w:rPr>
        <w:t>巡检司</w:t>
      </w:r>
      <w:r>
        <w:rPr>
          <w:rFonts w:asciiTheme="minorEastAsia" w:eastAsiaTheme="minorEastAsia" w:hAnsiTheme="minorEastAsia" w:cstheme="minorEastAsia" w:hint="eastAsia"/>
          <w:sz w:val="21"/>
          <w:szCs w:val="21"/>
          <w:lang w:val="en-US" w:eastAsia="zh-CN"/>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D</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驻藏大臣</w:t>
      </w:r>
    </w:p>
    <w:p>
      <w:pPr>
        <w:keepNext w:val="0"/>
        <w:keepLines w:val="0"/>
        <w:pageBreakBefore w:val="0"/>
        <w:numPr>
          <w:ilvl w:val="0"/>
          <w:numId w:val="0"/>
        </w:numPr>
        <w:kinsoku/>
        <w:wordWrap/>
        <w:overflowPunct/>
        <w:topLinePunct w:val="0"/>
        <w:autoSpaceDE/>
        <w:autoSpaceDN/>
        <w:bidi w:val="0"/>
        <w:adjustRightInd/>
        <w:snapToGrid/>
        <w:spacing w:line="360" w:lineRule="exact"/>
        <w:ind w:left="210" w:hanging="210" w:hanging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7.</w:t>
      </w:r>
      <w:r>
        <w:rPr>
          <w:rFonts w:asciiTheme="minorEastAsia" w:eastAsiaTheme="minorEastAsia" w:hAnsiTheme="minorEastAsia" w:cstheme="minorEastAsia" w:hint="eastAsia"/>
          <w:sz w:val="21"/>
          <w:szCs w:val="21"/>
          <w:lang w:val="en-US" w:eastAsia="zh-CN"/>
        </w:rPr>
        <w:t>近代西方列强多次发动对中国的侵略战争，签订一系列不平等条约，其中使中国完全沦为半殖民地半封建社会的不平等条约是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《南京条约》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lang w:val="en-US" w:eastAsia="zh-CN"/>
        </w:rPr>
        <w:t xml:space="preserve">《北京条约》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lang w:val="en-US" w:eastAsia="zh-CN"/>
        </w:rPr>
        <w:t xml:space="preserve">《马关条约》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D.</w:t>
      </w:r>
      <w:r>
        <w:rPr>
          <w:rFonts w:asciiTheme="minorEastAsia" w:eastAsiaTheme="minorEastAsia" w:hAnsiTheme="minorEastAsia" w:cstheme="minorEastAsia" w:hint="eastAsia"/>
          <w:sz w:val="21"/>
          <w:szCs w:val="21"/>
          <w:lang w:val="en-US" w:eastAsia="zh-CN"/>
        </w:rPr>
        <w:t>《辛丑条约》</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 xml:space="preserve">8.节日往往是对重大历史事件的纪念。与五四运动有关的节日是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A.青年节</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B.端午节</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C.建军节</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D.重阳节</w:t>
      </w: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hint="eastAsia"/>
          <w:b w:val="0"/>
          <w:bCs/>
          <w:sz w:val="21"/>
          <w:szCs w:val="21"/>
          <w:lang w:val="en-US" w:eastAsia="zh-CN"/>
        </w:rPr>
      </w:pPr>
      <w:r>
        <w:rPr>
          <w:rFonts w:asciiTheme="minorEastAsia" w:hAnsiTheme="minorEastAsia" w:cstheme="minorEastAsia" w:hint="eastAsia"/>
          <w:b w:val="0"/>
          <w:bCs/>
          <w:sz w:val="21"/>
          <w:szCs w:val="21"/>
          <w:lang w:val="en-US" w:eastAsia="zh-CN"/>
        </w:rPr>
        <w:t>9.下图是某同学进行历史学习时设计的年代尺，</w:t>
      </w:r>
      <w:r>
        <w:rPr>
          <w:rFonts w:ascii="Calibri" w:hAnsi="Calibri" w:cs="Calibri" w:hint="default"/>
          <w:b w:val="0"/>
          <w:bCs/>
          <w:sz w:val="21"/>
          <w:szCs w:val="21"/>
          <w:lang w:val="en-US" w:eastAsia="zh-CN"/>
        </w:rPr>
        <w:t>①②</w:t>
      </w:r>
      <w:r>
        <w:rPr>
          <w:rFonts w:ascii="Calibri" w:hAnsi="Calibri" w:cs="Calibri" w:hint="eastAsia"/>
          <w:b w:val="0"/>
          <w:bCs/>
          <w:sz w:val="21"/>
          <w:szCs w:val="21"/>
          <w:lang w:val="en-US" w:eastAsia="zh-CN"/>
        </w:rPr>
        <w:t>处可以填写的内容分别是</w:t>
      </w:r>
      <w:r>
        <w:rPr>
          <w:rFonts w:asciiTheme="minorEastAsia" w:hAnsiTheme="minorEastAsia" w:cstheme="minorEastAsia" w:hint="eastAsia"/>
          <w:b w:val="0"/>
          <w:bCs/>
          <w:sz w:val="21"/>
          <w:szCs w:val="21"/>
          <w:lang w:val="en-US" w:eastAsia="zh-CN"/>
        </w:rPr>
        <w:t xml:space="preserve">      （    ）</w:t>
      </w: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hint="default"/>
          <w:b w:val="0"/>
          <w:bCs/>
          <w:sz w:val="21"/>
          <w:szCs w:val="21"/>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3049905</wp:posOffset>
                </wp:positionH>
                <wp:positionV relativeFrom="paragraph">
                  <wp:posOffset>-479425</wp:posOffset>
                </wp:positionV>
                <wp:extent cx="104775" cy="1495425"/>
                <wp:effectExtent l="4445" t="38100" r="5080" b="9525"/>
                <wp:wrapNone/>
                <wp:docPr id="13" name="左大括号 13"/>
                <wp:cNvGraphicFramePr/>
                <a:graphic xmlns:a="http://schemas.openxmlformats.org/drawingml/2006/main">
                  <a:graphicData uri="http://schemas.microsoft.com/office/word/2010/wordprocessingShape">
                    <wps:wsp xmlns:wps="http://schemas.microsoft.com/office/word/2010/wordprocessingShape">
                      <wps:cNvSpPr/>
                      <wps:spPr>
                        <a:xfrm rot="16200000" flipH="1">
                          <a:off x="6069330" y="7236460"/>
                          <a:ext cx="104775" cy="1495425"/>
                        </a:xfrm>
                        <a:prstGeom prst="leftBrac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o:spid="_x0000_s1025" type="#_x0000_t87" style="width:8.25pt;height:117.75pt;margin-top:-37.75pt;margin-left:240.15pt;flip:x;mso-height-relative:page;mso-width-relative:page;position:absolute;z-index:251674624" coordsize="21600,21600" adj="126,10800" filled="f" stroked="t" strokecolor="black">
                <v:stroke joinstyle="miter"/>
                <o:lock v:ext="edit" aspectratio="f"/>
              </v:shap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4177665</wp:posOffset>
                </wp:positionH>
                <wp:positionV relativeFrom="paragraph">
                  <wp:posOffset>-75565</wp:posOffset>
                </wp:positionV>
                <wp:extent cx="123825" cy="647700"/>
                <wp:effectExtent l="5080" t="38100" r="13970" b="9525"/>
                <wp:wrapNone/>
                <wp:docPr id="14" name="左大括号 14"/>
                <wp:cNvGraphicFramePr/>
                <a:graphic xmlns:a="http://schemas.openxmlformats.org/drawingml/2006/main">
                  <a:graphicData uri="http://schemas.microsoft.com/office/word/2010/wordprocessingShape">
                    <wps:wsp xmlns:wps="http://schemas.microsoft.com/office/word/2010/wordprocessingShape">
                      <wps:cNvSpPr/>
                      <wps:spPr>
                        <a:xfrm rot="5400000">
                          <a:off x="0" y="0"/>
                          <a:ext cx="123825" cy="647700"/>
                        </a:xfrm>
                        <a:prstGeom prst="leftBrac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type="#_x0000_t87" style="width:9.75pt;height:51pt;margin-top:-5.95pt;margin-left:328.95pt;mso-height-relative:page;mso-width-relative:page;position:absolute;z-index:251676672" coordsize="21600,21600" adj="344,10800" filled="f" stroked="t" strokecolor="black">
                <v:stroke joinstyle="miter"/>
                <o:lock v:ext="edit" aspectratio="f"/>
              </v:shape>
            </w:pict>
          </mc:Fallback>
        </mc:AlternateContent>
      </w:r>
      <w:r>
        <w:rPr>
          <w:rFonts w:asciiTheme="minorEastAsia" w:hAnsiTheme="minorEastAsia" w:cstheme="minorEastAsia" w:hint="eastAsia"/>
          <w:b w:val="0"/>
          <w:bCs/>
          <w:sz w:val="21"/>
          <w:szCs w:val="21"/>
          <w:lang w:val="en-US" w:eastAsia="zh-CN"/>
        </w:rPr>
        <w:t xml:space="preserve">    开天辟地     </w:t>
      </w:r>
      <w:r>
        <w:rPr>
          <w:rFonts w:ascii="Calibri" w:hAnsi="Calibri" w:cs="Calibri" w:hint="default"/>
          <w:b w:val="0"/>
          <w:bCs/>
          <w:sz w:val="21"/>
          <w:szCs w:val="21"/>
          <w:lang w:val="en-US" w:eastAsia="zh-CN"/>
        </w:rPr>
        <w:t>①</w:t>
      </w:r>
      <w:r>
        <w:rPr>
          <w:rFonts w:asciiTheme="minorEastAsia" w:hAnsiTheme="minorEastAsia" w:cstheme="minorEastAsia" w:hint="eastAsia"/>
          <w:b w:val="0"/>
          <w:bCs/>
          <w:sz w:val="21"/>
          <w:szCs w:val="21"/>
          <w:lang w:val="en-US" w:eastAsia="zh-CN"/>
        </w:rPr>
        <w:t xml:space="preserve">                      抗日战争         人民解放战争 </w:t>
      </w: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hint="eastAsia"/>
          <w:b w:val="0"/>
          <w:bCs/>
          <w:sz w:val="21"/>
          <w:szCs w:val="21"/>
          <w:lang w:val="en-US" w:eastAsia="zh-CN"/>
        </w:rPr>
      </w:pPr>
      <w:r>
        <mc:AlternateContent>
          <mc:Choice Requires="wps">
            <w:drawing>
              <wp:anchor distT="0" distB="0" distL="114300" distR="114300" simplePos="0" relativeHeight="251663360" behindDoc="0" locked="0" layoutInCell="1" allowOverlap="1">
                <wp:simplePos x="0" y="0"/>
                <wp:positionH relativeFrom="column">
                  <wp:posOffset>1224280</wp:posOffset>
                </wp:positionH>
                <wp:positionV relativeFrom="paragraph">
                  <wp:posOffset>19685</wp:posOffset>
                </wp:positionV>
                <wp:extent cx="0" cy="151765"/>
                <wp:effectExtent l="4445" t="0" r="14605" b="635"/>
                <wp:wrapNone/>
                <wp:docPr id="1" name="直接连接符 4"/>
                <wp:cNvGraphicFramePr/>
                <a:graphic xmlns:a="http://schemas.openxmlformats.org/drawingml/2006/main">
                  <a:graphicData uri="http://schemas.microsoft.com/office/word/2010/wordprocessingShape">
                    <wps:wsp xmlns:wps="http://schemas.microsoft.com/office/word/2010/wordprocessingShape">
                      <wps:cNvCnPr/>
                      <wps:spPr>
                        <a:xfrm>
                          <a:off x="0" y="0"/>
                          <a:ext cx="0" cy="151765"/>
                        </a:xfrm>
                        <a:prstGeom prst="line">
                          <a:avLst/>
                        </a:prstGeom>
                        <a:ln w="9525">
                          <a:solidFill>
                            <a:schemeClr val="tx1"/>
                          </a:solidFill>
                          <a:round/>
                          <a:headEnd/>
                          <a:tailEnd/>
                        </a:ln>
                      </wps:spPr>
                      <wps:bodyPr/>
                    </wps:wsp>
                  </a:graphicData>
                </a:graphic>
              </wp:anchor>
            </w:drawing>
          </mc:Choice>
          <mc:Fallback>
            <w:pict>
              <v:line id="直接连接符 4" o:spid="_x0000_s1027" style="mso-height-relative:page;mso-width-relative:page;position:absolute;z-index:251664384" from="96.4pt,1.55pt" to="96.4pt,13.5pt" coordsize="21600,21600" stroked="t" strokecolor="black">
                <v:stroke joinstyle="round"/>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3910330</wp:posOffset>
                </wp:positionH>
                <wp:positionV relativeFrom="paragraph">
                  <wp:posOffset>19050</wp:posOffset>
                </wp:positionV>
                <wp:extent cx="9525" cy="171450"/>
                <wp:effectExtent l="4445" t="0" r="5080" b="19050"/>
                <wp:wrapNone/>
                <wp:docPr id="15" name="直接连接符 4"/>
                <wp:cNvGraphicFramePr/>
                <a:graphic xmlns:a="http://schemas.openxmlformats.org/drawingml/2006/main">
                  <a:graphicData uri="http://schemas.microsoft.com/office/word/2010/wordprocessingShape">
                    <wps:wsp xmlns:wps="http://schemas.microsoft.com/office/word/2010/wordprocessingShape">
                      <wps:cNvCnPr/>
                      <wps:spPr>
                        <a:xfrm>
                          <a:off x="0" y="0"/>
                          <a:ext cx="9525" cy="171450"/>
                        </a:xfrm>
                        <a:prstGeom prst="line">
                          <a:avLst/>
                        </a:prstGeom>
                        <a:ln w="9525">
                          <a:solidFill>
                            <a:schemeClr val="tx1"/>
                          </a:solidFill>
                          <a:round/>
                          <a:headEnd/>
                          <a:tailEnd/>
                        </a:ln>
                      </wps:spPr>
                      <wps:bodyPr/>
                    </wps:wsp>
                  </a:graphicData>
                </a:graphic>
              </wp:anchor>
            </w:drawing>
          </mc:Choice>
          <mc:Fallback>
            <w:pict>
              <v:line id="直接连接符 4" o:spid="_x0000_s1028" style="mso-height-relative:page;mso-width-relative:page;position:absolute;z-index:251678720" from="307.9pt,1.5pt" to="308.65pt,15pt" coordsize="21600,21600" stroked="t" strokecolor="black">
                <v:stroke joinstyle="round"/>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3834130</wp:posOffset>
                </wp:positionH>
                <wp:positionV relativeFrom="paragraph">
                  <wp:posOffset>46355</wp:posOffset>
                </wp:positionV>
                <wp:extent cx="0" cy="123825"/>
                <wp:effectExtent l="4445" t="0" r="14605" b="9525"/>
                <wp:wrapNone/>
                <wp:docPr id="6" name="直接连接符 6"/>
                <wp:cNvGraphicFramePr/>
                <a:graphic xmlns:a="http://schemas.openxmlformats.org/drawingml/2006/main">
                  <a:graphicData uri="http://schemas.microsoft.com/office/word/2010/wordprocessingShape">
                    <wps:wsp xmlns:wps="http://schemas.microsoft.com/office/word/2010/wordprocessingShape">
                      <wps:cNvCnPr/>
                      <wps:spPr>
                        <a:xfrm>
                          <a:off x="0" y="0"/>
                          <a:ext cx="0" cy="123825"/>
                        </a:xfrm>
                        <a:prstGeom prst="line">
                          <a:avLst/>
                        </a:prstGeom>
                        <a:ln w="9525">
                          <a:solidFill>
                            <a:schemeClr val="tx1"/>
                          </a:solidFill>
                          <a:round/>
                          <a:headEnd/>
                          <a:tailEnd/>
                        </a:ln>
                      </wps:spPr>
                      <wps:bodyPr/>
                    </wps:wsp>
                  </a:graphicData>
                </a:graphic>
              </wp:anchor>
            </w:drawing>
          </mc:Choice>
          <mc:Fallback>
            <w:pict>
              <v:line id="_x0000_s1026" o:spid="_x0000_s1029" style="mso-height-relative:page;mso-width-relative:page;position:absolute;z-index:251668480" from="301.9pt,3.65pt" to="301.9pt,13.4pt" coordsize="21600,21600" stroked="t" strokecolor="black">
                <v:stroke joinstyle="round"/>
                <o:lock v:ext="edit" aspectratio="f"/>
              </v:lin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2354580</wp:posOffset>
                </wp:positionH>
                <wp:positionV relativeFrom="paragraph">
                  <wp:posOffset>92075</wp:posOffset>
                </wp:positionV>
                <wp:extent cx="3810" cy="127000"/>
                <wp:effectExtent l="4445" t="0" r="10795" b="6350"/>
                <wp:wrapNone/>
                <wp:docPr id="4" name="直接连接符 4"/>
                <wp:cNvGraphicFramePr/>
                <a:graphic xmlns:a="http://schemas.openxmlformats.org/drawingml/2006/main">
                  <a:graphicData uri="http://schemas.microsoft.com/office/word/2010/wordprocessingShape">
                    <wps:wsp xmlns:wps="http://schemas.microsoft.com/office/word/2010/wordprocessingShape">
                      <wps:cNvCnPr>
                        <a:endCxn id="13" idx="0"/>
                      </wps:cNvCnPr>
                      <wps:spPr>
                        <a:xfrm flipH="1" flipV="1">
                          <a:off x="0" y="0"/>
                          <a:ext cx="3810" cy="127000"/>
                        </a:xfrm>
                        <a:prstGeom prst="line">
                          <a:avLst/>
                        </a:prstGeom>
                        <a:ln w="9525">
                          <a:solidFill>
                            <a:schemeClr val="tx1"/>
                          </a:solidFill>
                          <a:round/>
                          <a:headEnd/>
                          <a:tailEnd/>
                        </a:ln>
                      </wps:spPr>
                      <wps:bodyPr/>
                    </wps:wsp>
                  </a:graphicData>
                </a:graphic>
              </wp:anchor>
            </w:drawing>
          </mc:Choice>
          <mc:Fallback>
            <w:pict>
              <v:line id="_x0000_s1026" o:spid="_x0000_s1030" style="flip:x y;mso-height-relative:page;mso-width-relative:page;position:absolute;z-index:251666432" from="185.4pt,7.25pt" to="185.7pt,17.25pt" coordsize="21600,21600" stroked="t" strokecolor="black">
                <v:stroke joinstyle="round"/>
                <o:lock v:ext="edit" aspectratio="f"/>
              </v:lin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4552950</wp:posOffset>
                </wp:positionH>
                <wp:positionV relativeFrom="paragraph">
                  <wp:posOffset>8255</wp:posOffset>
                </wp:positionV>
                <wp:extent cx="5080" cy="153670"/>
                <wp:effectExtent l="4445" t="0" r="9525" b="17780"/>
                <wp:wrapNone/>
                <wp:docPr id="11" name="直接连接符 4"/>
                <wp:cNvGraphicFramePr/>
                <a:graphic xmlns:a="http://schemas.openxmlformats.org/drawingml/2006/main">
                  <a:graphicData uri="http://schemas.microsoft.com/office/word/2010/wordprocessingShape">
                    <wps:wsp xmlns:wps="http://schemas.microsoft.com/office/word/2010/wordprocessingShape">
                      <wps:cNvCnPr/>
                      <wps:spPr>
                        <a:xfrm flipH="1">
                          <a:off x="0" y="0"/>
                          <a:ext cx="5080" cy="153670"/>
                        </a:xfrm>
                        <a:prstGeom prst="line">
                          <a:avLst/>
                        </a:prstGeom>
                        <a:ln w="9525">
                          <a:solidFill>
                            <a:schemeClr val="tx1"/>
                          </a:solidFill>
                          <a:round/>
                          <a:headEnd/>
                          <a:tailEnd/>
                        </a:ln>
                      </wps:spPr>
                      <wps:bodyPr/>
                    </wps:wsp>
                  </a:graphicData>
                </a:graphic>
              </wp:anchor>
            </w:drawing>
          </mc:Choice>
          <mc:Fallback>
            <w:pict>
              <v:line id="直接连接符 4" o:spid="_x0000_s1031" style="flip:x;mso-height-relative:page;mso-width-relative:page;position:absolute;z-index:251672576" from="358.5pt,0.65pt" to="358.9pt,12.75pt" coordsize="21600,21600" stroked="t" strokecolor="black">
                <v:stroke joinstyle="round"/>
                <o:lock v:ext="edit" aspectratio="f"/>
              </v:lin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281305</wp:posOffset>
                </wp:positionH>
                <wp:positionV relativeFrom="paragraph">
                  <wp:posOffset>160655</wp:posOffset>
                </wp:positionV>
                <wp:extent cx="4772025" cy="19050"/>
                <wp:effectExtent l="0" t="38100" r="9525" b="19050"/>
                <wp:wrapNone/>
                <wp:docPr id="2" name="直接连接符 1"/>
                <wp:cNvGraphicFramePr/>
                <a:graphic xmlns:a="http://schemas.openxmlformats.org/drawingml/2006/main">
                  <a:graphicData uri="http://schemas.microsoft.com/office/word/2010/wordprocessingShape">
                    <wps:wsp xmlns:wps="http://schemas.microsoft.com/office/word/2010/wordprocessingShape">
                      <wps:cNvCnPr/>
                      <wps:spPr>
                        <a:xfrm flipV="1">
                          <a:off x="0" y="0"/>
                          <a:ext cx="4772025" cy="19050"/>
                        </a:xfrm>
                        <a:prstGeom prst="line">
                          <a:avLst/>
                        </a:prstGeom>
                        <a:ln w="25400">
                          <a:solidFill>
                            <a:schemeClr val="tx1"/>
                          </a:solidFill>
                          <a:round/>
                          <a:headEnd/>
                          <a:tailEnd type="triangle"/>
                        </a:ln>
                      </wps:spPr>
                      <wps:bodyPr/>
                    </wps:wsp>
                  </a:graphicData>
                </a:graphic>
              </wp:anchor>
            </w:drawing>
          </mc:Choice>
          <mc:Fallback>
            <w:pict>
              <v:line id="直接连接符 1" o:spid="_x0000_s1032" style="flip:y;mso-height-relative:page;mso-width-relative:page;position:absolute;z-index:251662336" from="22.15pt,12.65pt" to="397.9pt,14.15pt" coordsize="21600,21600" stroked="t" strokecolor="black">
                <v:stroke joinstyle="round" endarrow="block"/>
                <o:lock v:ext="edit" aspectratio="f"/>
              </v:lin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557530</wp:posOffset>
                </wp:positionH>
                <wp:positionV relativeFrom="paragraph">
                  <wp:posOffset>46355</wp:posOffset>
                </wp:positionV>
                <wp:extent cx="0" cy="142875"/>
                <wp:effectExtent l="4445" t="0" r="14605" b="9525"/>
                <wp:wrapNone/>
                <wp:docPr id="7" name="直接连接符 7"/>
                <wp:cNvGraphicFramePr/>
                <a:graphic xmlns:a="http://schemas.openxmlformats.org/drawingml/2006/main">
                  <a:graphicData uri="http://schemas.microsoft.com/office/word/2010/wordprocessingShape">
                    <wps:wsp xmlns:wps="http://schemas.microsoft.com/office/word/2010/wordprocessingShape">
                      <wps:cNvCnPr/>
                      <wps:spPr>
                        <a:xfrm>
                          <a:off x="0" y="0"/>
                          <a:ext cx="0" cy="142875"/>
                        </a:xfrm>
                        <a:prstGeom prst="line">
                          <a:avLst/>
                        </a:prstGeom>
                        <a:ln w="9525">
                          <a:solidFill>
                            <a:schemeClr val="tx1"/>
                          </a:solidFill>
                          <a:round/>
                          <a:headEnd/>
                          <a:tailEnd/>
                        </a:ln>
                      </wps:spPr>
                      <wps:bodyPr/>
                    </wps:wsp>
                  </a:graphicData>
                </a:graphic>
              </wp:anchor>
            </w:drawing>
          </mc:Choice>
          <mc:Fallback>
            <w:pict>
              <v:line id="_x0000_s1026" o:spid="_x0000_s1033" style="mso-height-relative:page;mso-width-relative:page;position:absolute;z-index:251670528" from="43.9pt,3.65pt" to="43.9pt,14.9pt" coordsize="21600,21600" stroked="t" strokecolor="black">
                <v:stroke joinstyle="round"/>
                <o:lock v:ext="edit" aspectratio="f"/>
              </v:line>
            </w:pict>
          </mc:Fallback>
        </mc:AlternateContent>
      </w:r>
    </w:p>
    <w:p>
      <w:pPr>
        <w:keepNext w:val="0"/>
        <w:keepLines w:val="0"/>
        <w:pageBreakBefore w:val="0"/>
        <w:kinsoku/>
        <w:wordWrap/>
        <w:overflowPunct/>
        <w:topLinePunct w:val="0"/>
        <w:autoSpaceDE/>
        <w:autoSpaceDN/>
        <w:bidi w:val="0"/>
        <w:adjustRightInd/>
        <w:snapToGrid/>
        <w:spacing w:line="360" w:lineRule="exact"/>
        <w:textAlignment w:val="auto"/>
        <w:rPr>
          <w:rFonts w:asciiTheme="minorEastAsia" w:hAnsiTheme="minorEastAsia" w:cstheme="minorEastAsia" w:hint="default"/>
          <w:b w:val="0"/>
          <w:bCs/>
          <w:sz w:val="18"/>
          <w:szCs w:val="18"/>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6248400</wp:posOffset>
                </wp:positionH>
                <wp:positionV relativeFrom="paragraph">
                  <wp:posOffset>304800</wp:posOffset>
                </wp:positionV>
                <wp:extent cx="0" cy="304800"/>
                <wp:effectExtent l="4445" t="0" r="14605" b="0"/>
                <wp:wrapNone/>
                <wp:docPr id="7178" name="直接连接符 7177"/>
                <wp:cNvGraphicFramePr/>
                <a:graphic xmlns:a="http://schemas.openxmlformats.org/drawingml/2006/main">
                  <a:graphicData uri="http://schemas.microsoft.com/office/word/2010/wordprocessingShape">
                    <wps:wsp xmlns:wps="http://schemas.microsoft.com/office/word/2010/wordprocessingShape">
                      <wps:cNvCnPr/>
                      <wps:spPr>
                        <a:xfrm>
                          <a:off x="0" y="0"/>
                          <a:ext cx="0" cy="304800"/>
                        </a:xfrm>
                        <a:prstGeom prst="line">
                          <a:avLst/>
                        </a:prstGeom>
                        <a:ln w="9525">
                          <a:solidFill>
                            <a:schemeClr val="tx1"/>
                          </a:solidFill>
                          <a:round/>
                          <a:headEnd/>
                          <a:tailEnd/>
                        </a:ln>
                      </wps:spPr>
                      <wps:bodyPr/>
                    </wps:wsp>
                  </a:graphicData>
                </a:graphic>
              </wp:anchor>
            </w:drawing>
          </mc:Choice>
          <mc:Fallback>
            <w:pict>
              <v:line id="直接连接符 7177" o:spid="_x0000_s1034" style="mso-height-relative:page;mso-width-relative:page;position:absolute;z-index:251660288" from="492pt,24pt" to="492pt,48pt" coordsize="21600,21600" stroked="t" strokecolor="black">
                <v:stroke joinstyle="round"/>
                <o:lock v:ext="edit" aspectratio="f"/>
              </v:line>
            </w:pict>
          </mc:Fallback>
        </mc:AlternateContent>
      </w:r>
      <w:r>
        <w:rPr>
          <w:rFonts w:asciiTheme="minorEastAsia" w:hAnsiTheme="minorEastAsia" w:cstheme="minorEastAsia" w:hint="eastAsia"/>
          <w:b w:val="0"/>
          <w:bCs/>
          <w:sz w:val="21"/>
          <w:szCs w:val="21"/>
          <w:lang w:val="en-US" w:eastAsia="zh-CN"/>
        </w:rPr>
        <w:t xml:space="preserve">   </w:t>
      </w:r>
      <w:r>
        <w:rPr>
          <w:rFonts w:asciiTheme="minorEastAsia" w:hAnsiTheme="minorEastAsia" w:cstheme="minorEastAsia" w:hint="eastAsia"/>
          <w:b w:val="0"/>
          <w:bCs/>
          <w:sz w:val="18"/>
          <w:szCs w:val="18"/>
          <w:lang w:val="en-US" w:eastAsia="zh-CN"/>
        </w:rPr>
        <w:t xml:space="preserve">    1921年     1927年              </w:t>
      </w:r>
      <w:r>
        <w:rPr>
          <w:rFonts w:ascii="Calibri" w:hAnsi="Calibri" w:cs="Calibri" w:hint="default"/>
          <w:b w:val="0"/>
          <w:bCs/>
          <w:sz w:val="21"/>
          <w:szCs w:val="21"/>
          <w:lang w:val="en-US" w:eastAsia="zh-CN"/>
        </w:rPr>
        <w:t>②</w:t>
      </w:r>
      <w:r>
        <w:rPr>
          <w:rFonts w:asciiTheme="minorEastAsia" w:hAnsiTheme="minorEastAsia" w:cstheme="minorEastAsia" w:hint="eastAsia"/>
          <w:b w:val="0"/>
          <w:bCs/>
          <w:sz w:val="18"/>
          <w:szCs w:val="18"/>
          <w:lang w:val="en-US" w:eastAsia="zh-CN"/>
        </w:rPr>
        <w:t xml:space="preserve">                  1945年1946年    1949年</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210" w:firstLineChars="100"/>
        <w:textAlignment w:val="auto"/>
        <w:rPr>
          <w:rFonts w:asciiTheme="minorEastAsia" w:hAnsiTheme="minorEastAsia" w:cstheme="minorEastAsia" w:hint="eastAsia"/>
          <w:b w:val="0"/>
          <w:bCs/>
          <w:sz w:val="21"/>
          <w:szCs w:val="21"/>
          <w:lang w:val="en-US" w:eastAsia="zh-CN"/>
        </w:rPr>
      </w:pPr>
      <w:r>
        <w:rPr>
          <w:rFonts w:asciiTheme="minorEastAsia" w:hAnsiTheme="minorEastAsia" w:cstheme="minorEastAsia" w:hint="eastAsia"/>
          <w:b w:val="0"/>
          <w:bCs/>
          <w:sz w:val="21"/>
          <w:szCs w:val="21"/>
          <w:lang w:val="en-US" w:eastAsia="zh-CN"/>
        </w:rPr>
        <w:t xml:space="preserve">A.军旗升起    1931年        B.出师北伐   1931年     </w:t>
      </w: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asciiTheme="minorEastAsia" w:hAnsiTheme="minorEastAsia" w:cstheme="minorEastAsia" w:hint="default"/>
          <w:b w:val="0"/>
          <w:bCs/>
          <w:sz w:val="21"/>
          <w:szCs w:val="21"/>
          <w:lang w:val="en-US" w:eastAsia="zh-CN"/>
        </w:rPr>
      </w:pPr>
      <w:r>
        <w:rPr>
          <w:rFonts w:asciiTheme="minorEastAsia" w:hAnsiTheme="minorEastAsia" w:cstheme="minorEastAsia" w:hint="eastAsia"/>
          <w:b w:val="0"/>
          <w:bCs/>
          <w:sz w:val="21"/>
          <w:szCs w:val="21"/>
          <w:lang w:val="en-US" w:eastAsia="zh-CN"/>
        </w:rPr>
        <w:t xml:space="preserve">  C.军旗升起    1937年        D.出师北伐   1937年</w:t>
      </w:r>
    </w:p>
    <w:p>
      <w:pPr>
        <w:keepNext w:val="0"/>
        <w:keepLines w:val="0"/>
        <w:pageBreakBefore w:val="0"/>
        <w:kinsoku/>
        <w:wordWrap/>
        <w:overflowPunct/>
        <w:topLinePunct w:val="0"/>
        <w:autoSpaceDE/>
        <w:autoSpaceDN/>
        <w:bidi w:val="0"/>
        <w:adjustRightInd/>
        <w:snapToGrid/>
        <w:spacing w:line="360" w:lineRule="exact"/>
        <w:ind w:left="273" w:hanging="273" w:hangingChars="130"/>
        <w:textAlignment w:val="auto"/>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val="en-US" w:eastAsia="zh-CN"/>
        </w:rPr>
        <w:t>10.</w:t>
      </w:r>
      <w:r>
        <w:rPr>
          <w:rFonts w:asciiTheme="minorEastAsia" w:eastAsiaTheme="minorEastAsia" w:hAnsiTheme="minorEastAsia" w:cstheme="minorEastAsia" w:hint="eastAsia"/>
          <w:sz w:val="21"/>
          <w:szCs w:val="21"/>
        </w:rPr>
        <w:t>有学者这样评价某战役：是八路军在敌后战场发动的一次规模最大、持续时间最长的战略性战役。军事上，它沉重打击了日军在华北的“囚笼政策”。该战役是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exact"/>
        <w:ind w:firstLine="273" w:firstLineChars="130"/>
        <w:jc w:val="left"/>
        <w:textAlignment w:val="auto"/>
        <w:rPr>
          <w:rFonts w:asciiTheme="minorEastAsia" w:eastAsiaTheme="minorEastAsia" w:hAnsiTheme="minorEastAsia" w:cstheme="minorEastAsia" w:hint="default"/>
          <w:sz w:val="21"/>
          <w:szCs w:val="21"/>
          <w:lang w:val="en-US" w:eastAsia="zh-CN"/>
        </w:rPr>
      </w:pPr>
      <w:r>
        <w:rPr>
          <w:rFonts w:asciiTheme="minorEastAsia" w:eastAsiaTheme="minorEastAsia" w:hAnsiTheme="minorEastAsia" w:cstheme="minorEastAsia" w:hint="eastAsia"/>
          <w:sz w:val="21"/>
          <w:szCs w:val="21"/>
        </w:rPr>
        <w:t>A</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平型关大捷</w:t>
      </w:r>
      <w:r>
        <w:rPr>
          <w:rFonts w:asciiTheme="minorEastAsia" w:eastAsiaTheme="minorEastAsia" w:hAnsiTheme="minorEastAsia" w:cstheme="minorEastAsia" w:hint="eastAsia"/>
          <w:sz w:val="21"/>
          <w:szCs w:val="21"/>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B</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台儿庄战役</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百团大战</w:t>
      </w:r>
      <w:r>
        <w:rPr>
          <w:rFonts w:asciiTheme="minorEastAsia" w:eastAsiaTheme="minorEastAsia" w:hAnsiTheme="minorEastAsia" w:cstheme="minorEastAsia" w:hint="eastAsia"/>
          <w:sz w:val="21"/>
          <w:szCs w:val="21"/>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D</w:t>
      </w:r>
      <w:r>
        <w:rPr>
          <w:rFonts w:asciiTheme="minorEastAsia" w:hAnsiTheme="minorEastAsia" w:cstheme="minorEastAsia" w:hint="eastAsia"/>
          <w:sz w:val="21"/>
          <w:szCs w:val="21"/>
          <w:lang w:val="en-US" w:eastAsia="zh-CN"/>
        </w:rPr>
        <w:t>.淞沪会战</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11.</w:t>
      </w:r>
      <w:r>
        <w:rPr>
          <w:rFonts w:asciiTheme="minorEastAsia" w:eastAsiaTheme="minorEastAsia" w:hAnsiTheme="minorEastAsia" w:cstheme="minorEastAsia" w:hint="eastAsia"/>
          <w:sz w:val="21"/>
          <w:szCs w:val="21"/>
          <w:lang w:val="en-US" w:eastAsia="zh-CN"/>
        </w:rPr>
        <w:t xml:space="preserve">我们的家乡位于中国东北部，在人民解放战争中，使我们的家乡获得解放的战役是（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台儿庄战役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lang w:val="en-US" w:eastAsia="zh-CN"/>
        </w:rPr>
        <w:t xml:space="preserve">平津战役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lang w:val="en-US" w:eastAsia="zh-CN"/>
        </w:rPr>
        <w:t>渡江战役</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D.</w:t>
      </w:r>
      <w:r>
        <w:rPr>
          <w:rFonts w:asciiTheme="minorEastAsia" w:eastAsiaTheme="minorEastAsia" w:hAnsiTheme="minorEastAsia" w:cstheme="minorEastAsia" w:hint="eastAsia"/>
          <w:sz w:val="21"/>
          <w:szCs w:val="21"/>
          <w:lang w:val="en-US" w:eastAsia="zh-CN"/>
        </w:rPr>
        <w:t xml:space="preserve">辽沈战役 </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hAnsiTheme="minorEastAsia" w:cstheme="minorEastAsia" w:hint="eastAsia"/>
          <w:b w:val="0"/>
          <w:bCs/>
          <w:sz w:val="21"/>
          <w:szCs w:val="21"/>
          <w:lang w:eastAsia="zh-CN"/>
        </w:rPr>
      </w:pPr>
      <w:r>
        <w:rPr>
          <w:rFonts w:asciiTheme="minorEastAsia" w:hAnsiTheme="minorEastAsia" w:cstheme="minorEastAsia" w:hint="eastAsia"/>
          <w:b w:val="0"/>
          <w:bCs/>
          <w:sz w:val="21"/>
          <w:szCs w:val="21"/>
          <w:lang w:val="en-US" w:eastAsia="zh-CN"/>
        </w:rPr>
        <w:t>12.</w:t>
      </w:r>
      <w:r>
        <w:rPr>
          <w:rFonts w:asciiTheme="minorEastAsia" w:hAnsiTheme="minorEastAsia" w:cstheme="minorEastAsia" w:hint="eastAsia"/>
          <w:b w:val="0"/>
          <w:bCs/>
          <w:sz w:val="21"/>
          <w:szCs w:val="21"/>
          <w:lang w:eastAsia="zh-CN"/>
        </w:rPr>
        <w:t>历史事实指的是历史的真实情况，历史观点是分析历史事实的看法和状态。下列选项中属于历史事实的是</w:t>
      </w:r>
      <w:r>
        <w:rPr>
          <w:rFonts w:asciiTheme="minorEastAsia" w:hAnsiTheme="minorEastAsia" w:cstheme="minorEastAsia" w:hint="eastAsia"/>
          <w:b w:val="0"/>
          <w:bCs/>
          <w:sz w:val="21"/>
          <w:szCs w:val="21"/>
          <w:lang w:val="en-US" w:eastAsia="zh-CN"/>
        </w:rPr>
        <w:t xml:space="preserve">                                                             </w:t>
      </w:r>
      <w:r>
        <w:rPr>
          <w:rFonts w:asciiTheme="minorEastAsia" w:hAnsiTheme="minorEastAsia" w:cstheme="minorEastAsia" w:hint="eastAsia"/>
          <w:b w:val="0"/>
          <w:bCs/>
          <w:sz w:val="21"/>
          <w:szCs w:val="21"/>
          <w:lang w:eastAsia="zh-CN"/>
        </w:rPr>
        <w:t>（</w:t>
      </w:r>
      <w:r>
        <w:rPr>
          <w:rFonts w:asciiTheme="minorEastAsia" w:hAnsiTheme="minorEastAsia" w:cstheme="minorEastAsia" w:hint="eastAsia"/>
          <w:b w:val="0"/>
          <w:bCs/>
          <w:sz w:val="21"/>
          <w:szCs w:val="21"/>
          <w:lang w:val="en-US" w:eastAsia="zh-CN"/>
        </w:rPr>
        <w:t xml:space="preserve">    </w:t>
      </w:r>
      <w:r>
        <w:rPr>
          <w:rFonts w:asciiTheme="minorEastAsia" w:hAnsiTheme="minorEastAsia" w:cstheme="minorEastAsia" w:hint="eastAsia"/>
          <w:b w:val="0"/>
          <w:bCs/>
          <w:sz w:val="21"/>
          <w:szCs w:val="21"/>
          <w:lang w:eastAsia="zh-CN"/>
        </w:rPr>
        <w:t>）</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hAnsiTheme="minorEastAsia" w:cstheme="minorEastAsia" w:hint="default"/>
          <w:b w:val="0"/>
          <w:bCs/>
          <w:sz w:val="21"/>
          <w:szCs w:val="21"/>
          <w:lang w:val="en-US" w:eastAsia="zh-CN"/>
        </w:rPr>
      </w:pPr>
      <w:r>
        <w:rPr>
          <w:rFonts w:asciiTheme="minorEastAsia" w:hAnsiTheme="minorEastAsia" w:cstheme="minorEastAsia" w:hint="eastAsia"/>
          <w:b w:val="0"/>
          <w:bCs/>
          <w:sz w:val="21"/>
          <w:szCs w:val="21"/>
          <w:lang w:val="en-US" w:eastAsia="zh-CN"/>
        </w:rPr>
        <w:t xml:space="preserve">A.中国共产党在全民族团结抗战中发挥了中流砥柱的作用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hAnsiTheme="minorEastAsia" w:cstheme="minorEastAsia" w:hint="eastAsia"/>
          <w:b w:val="0"/>
          <w:bCs/>
          <w:sz w:val="21"/>
          <w:szCs w:val="21"/>
          <w:lang w:val="en-US" w:eastAsia="zh-CN"/>
        </w:rPr>
      </w:pPr>
      <w:r>
        <w:rPr>
          <w:rFonts w:asciiTheme="minorEastAsia" w:hAnsiTheme="minorEastAsia" w:cstheme="minorEastAsia" w:hint="eastAsia"/>
          <w:b w:val="0"/>
          <w:bCs/>
          <w:sz w:val="21"/>
          <w:szCs w:val="21"/>
          <w:lang w:val="en-US" w:eastAsia="zh-CN"/>
        </w:rPr>
        <w:t>B.重庆谈判体现了共产党以民族利益为重的思想</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hAnsiTheme="minorEastAsia" w:cstheme="minorEastAsia" w:hint="eastAsia"/>
          <w:b w:val="0"/>
          <w:bCs/>
          <w:sz w:val="21"/>
          <w:szCs w:val="21"/>
          <w:lang w:val="en-US" w:eastAsia="zh-CN"/>
        </w:rPr>
      </w:pPr>
      <w:r>
        <w:rPr>
          <w:rFonts w:asciiTheme="minorEastAsia" w:hAnsiTheme="minorEastAsia" w:cstheme="minorEastAsia" w:hint="eastAsia"/>
          <w:b w:val="0"/>
          <w:bCs/>
          <w:sz w:val="21"/>
          <w:szCs w:val="21"/>
          <w:lang w:val="en-US" w:eastAsia="zh-CN"/>
        </w:rPr>
        <w:t xml:space="preserve">C.1946年6月，国民党发动对中原解放区的进攻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hAnsiTheme="minorEastAsia" w:cstheme="minorEastAsia" w:hint="default"/>
          <w:b w:val="0"/>
          <w:bCs/>
          <w:sz w:val="21"/>
          <w:szCs w:val="21"/>
          <w:lang w:val="en-US" w:eastAsia="zh-CN"/>
        </w:rPr>
      </w:pPr>
      <w:r>
        <w:rPr>
          <w:rFonts w:asciiTheme="minorEastAsia" w:hAnsiTheme="minorEastAsia" w:cstheme="minorEastAsia" w:hint="eastAsia"/>
          <w:b w:val="0"/>
          <w:bCs/>
          <w:sz w:val="21"/>
          <w:szCs w:val="21"/>
          <w:lang w:val="en-US" w:eastAsia="zh-CN"/>
        </w:rPr>
        <w:t>D.刘邓大军挺进大别山揭开了人民解放军战略进攻的序幕</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exact"/>
        <w:ind w:left="420" w:hanging="420" w:hangingChars="200"/>
        <w:jc w:val="lef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13.2021年5月22日，我国两位国家最高科学技术奖得主相继离世，他们为人民做出的卓越贡</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exact"/>
        <w:ind w:left="420" w:hanging="210" w:leftChars="100" w:hangingChars="100"/>
        <w:jc w:val="lef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献而被人民所景仰和怀念。其中，被称为“杂交水稻之父”的是                 （    ）</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360" w:lineRule="exact"/>
        <w:ind w:firstLine="210" w:firstLineChars="100"/>
        <w:jc w:val="left"/>
        <w:textAlignment w:val="auto"/>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A.夏德昭           B.杨伯达            C.袁隆平           D.吴孟超</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14.</w:t>
      </w:r>
      <w:r>
        <w:rPr>
          <w:rFonts w:asciiTheme="minorEastAsia" w:eastAsiaTheme="minorEastAsia" w:hAnsiTheme="minorEastAsia" w:cstheme="minorEastAsia" w:hint="eastAsia"/>
          <w:spacing w:val="-6"/>
          <w:sz w:val="21"/>
          <w:szCs w:val="21"/>
          <w:lang w:val="en-US" w:eastAsia="zh-CN"/>
        </w:rPr>
        <w:t xml:space="preserve">“以和平方式实现祖国统一，最符合海峡两岸同胞的根本利益。”其前提是必须坚持 </w:t>
      </w:r>
      <w:r>
        <w:rPr>
          <w:rFonts w:asciiTheme="minorEastAsia" w:hAnsiTheme="minorEastAsia" w:cstheme="minorEastAsia" w:hint="eastAsia"/>
          <w:spacing w:val="-11"/>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相互尊重原则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lang w:val="en-US" w:eastAsia="zh-CN"/>
        </w:rPr>
        <w:t xml:space="preserve">互补互利原则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lang w:val="en-US" w:eastAsia="zh-CN"/>
        </w:rPr>
        <w:t xml:space="preserve">社会主义原则  </w:t>
      </w:r>
      <w:r>
        <w:rPr>
          <w:rFonts w:asciiTheme="minorEastAsia" w:hAnsiTheme="minorEastAsia" w:cstheme="minorEastAsia" w:hint="eastAsia"/>
          <w:sz w:val="21"/>
          <w:szCs w:val="21"/>
          <w:lang w:val="en-US" w:eastAsia="zh-CN"/>
        </w:rPr>
        <w:t xml:space="preserve">    D.</w:t>
      </w:r>
      <w:r>
        <w:rPr>
          <w:rFonts w:asciiTheme="minorEastAsia" w:eastAsiaTheme="minorEastAsia" w:hAnsiTheme="minorEastAsia" w:cstheme="minorEastAsia" w:hint="eastAsia"/>
          <w:sz w:val="21"/>
          <w:szCs w:val="21"/>
          <w:lang w:val="en-US" w:eastAsia="zh-CN"/>
        </w:rPr>
        <w:t>一个中国原则</w:t>
      </w:r>
    </w:p>
    <w:p>
      <w:pPr>
        <w:keepNext w:val="0"/>
        <w:keepLines w:val="0"/>
        <w:pageBreakBefore w:val="0"/>
        <w:widowControl w:val="0"/>
        <w:kinsoku/>
        <w:wordWrap/>
        <w:overflowPunct/>
        <w:topLinePunct w:val="0"/>
        <w:autoSpaceDE/>
        <w:autoSpaceDN/>
        <w:bidi w:val="0"/>
        <w:adjustRightInd/>
        <w:snapToGrid/>
        <w:spacing w:after="0" w:line="360" w:lineRule="exact"/>
        <w:ind w:left="420" w:right="51" w:hanging="420" w:hangingChars="200"/>
        <w:textAlignment w:val="auto"/>
        <w:rPr>
          <w:rFonts w:ascii="宋体" w:eastAsia="宋体" w:hAnsi="宋体" w:cs="宋体" w:hint="eastAsia"/>
          <w:color w:val="auto"/>
          <w:sz w:val="21"/>
          <w:szCs w:val="21"/>
          <w:lang w:eastAsia="zh-CN"/>
        </w:rPr>
      </w:pPr>
      <w:r>
        <w:rPr>
          <w:rFonts w:asciiTheme="minorEastAsia" w:hAnsiTheme="minorEastAsia" w:cstheme="minorEastAsia" w:hint="eastAsia"/>
          <w:color w:val="auto"/>
          <w:spacing w:val="-10"/>
          <w:sz w:val="21"/>
          <w:szCs w:val="21"/>
          <w:lang w:val="en-US" w:eastAsia="zh-CN"/>
        </w:rPr>
        <w:t>15.1954</w:t>
      </w:r>
      <w:r>
        <w:rPr>
          <w:rFonts w:asciiTheme="minorEastAsia" w:eastAsiaTheme="minorEastAsia" w:hAnsiTheme="minorEastAsia" w:cstheme="minorEastAsia" w:hint="eastAsia"/>
          <w:color w:val="auto"/>
          <w:spacing w:val="-10"/>
          <w:sz w:val="21"/>
          <w:szCs w:val="21"/>
          <w:lang w:eastAsia="zh-CN"/>
        </w:rPr>
        <w:t>年</w:t>
      </w:r>
      <w:r>
        <w:rPr>
          <w:rFonts w:asciiTheme="minorEastAsia" w:eastAsiaTheme="minorEastAsia" w:hAnsiTheme="minorEastAsia" w:cstheme="minorEastAsia" w:hint="eastAsia"/>
          <w:color w:val="auto"/>
          <w:sz w:val="21"/>
          <w:szCs w:val="21"/>
          <w:lang w:eastAsia="zh-CN"/>
        </w:rPr>
        <w:t>《</w:t>
      </w:r>
      <w:r>
        <w:rPr>
          <w:rFonts w:ascii="宋体" w:eastAsia="宋体" w:hAnsi="宋体" w:cs="宋体" w:hint="eastAsia"/>
          <w:color w:val="auto"/>
          <w:spacing w:val="2"/>
          <w:sz w:val="21"/>
          <w:szCs w:val="21"/>
          <w:lang w:eastAsia="zh-CN"/>
        </w:rPr>
        <w:t>中</w:t>
      </w:r>
      <w:r>
        <w:rPr>
          <w:rFonts w:ascii="宋体" w:eastAsia="宋体" w:hAnsi="宋体" w:cs="宋体" w:hint="eastAsia"/>
          <w:color w:val="auto"/>
          <w:sz w:val="21"/>
          <w:szCs w:val="21"/>
          <w:lang w:eastAsia="zh-CN"/>
        </w:rPr>
        <w:t>印</w:t>
      </w:r>
      <w:r>
        <w:rPr>
          <w:rFonts w:ascii="宋体" w:eastAsia="宋体" w:hAnsi="宋体" w:cs="宋体" w:hint="eastAsia"/>
          <w:color w:val="auto"/>
          <w:spacing w:val="2"/>
          <w:sz w:val="21"/>
          <w:szCs w:val="21"/>
          <w:lang w:eastAsia="zh-CN"/>
        </w:rPr>
        <w:t>两</w:t>
      </w:r>
      <w:r>
        <w:rPr>
          <w:rFonts w:ascii="宋体" w:eastAsia="宋体" w:hAnsi="宋体" w:cs="宋体" w:hint="eastAsia"/>
          <w:color w:val="auto"/>
          <w:sz w:val="21"/>
          <w:szCs w:val="21"/>
          <w:lang w:eastAsia="zh-CN"/>
        </w:rPr>
        <w:t>国</w:t>
      </w:r>
      <w:r>
        <w:rPr>
          <w:rFonts w:ascii="宋体" w:eastAsia="宋体" w:hAnsi="宋体" w:cs="宋体" w:hint="eastAsia"/>
          <w:color w:val="auto"/>
          <w:spacing w:val="2"/>
          <w:sz w:val="21"/>
          <w:szCs w:val="21"/>
          <w:lang w:eastAsia="zh-CN"/>
        </w:rPr>
        <w:t>总</w:t>
      </w:r>
      <w:r>
        <w:rPr>
          <w:rFonts w:ascii="宋体" w:eastAsia="宋体" w:hAnsi="宋体" w:cs="宋体" w:hint="eastAsia"/>
          <w:color w:val="auto"/>
          <w:sz w:val="21"/>
          <w:szCs w:val="21"/>
          <w:lang w:eastAsia="zh-CN"/>
        </w:rPr>
        <w:t>理</w:t>
      </w:r>
      <w:r>
        <w:rPr>
          <w:rFonts w:ascii="宋体" w:eastAsia="宋体" w:hAnsi="宋体" w:cs="宋体" w:hint="eastAsia"/>
          <w:color w:val="auto"/>
          <w:spacing w:val="2"/>
          <w:sz w:val="21"/>
          <w:szCs w:val="21"/>
          <w:lang w:eastAsia="zh-CN"/>
        </w:rPr>
        <w:t>联</w:t>
      </w:r>
      <w:r>
        <w:rPr>
          <w:rFonts w:ascii="宋体" w:eastAsia="宋体" w:hAnsi="宋体" w:cs="宋体" w:hint="eastAsia"/>
          <w:color w:val="auto"/>
          <w:sz w:val="21"/>
          <w:szCs w:val="21"/>
          <w:lang w:eastAsia="zh-CN"/>
        </w:rPr>
        <w:t>合</w:t>
      </w:r>
      <w:r>
        <w:rPr>
          <w:rFonts w:ascii="宋体" w:eastAsia="宋体" w:hAnsi="宋体" w:cs="宋体" w:hint="eastAsia"/>
          <w:color w:val="auto"/>
          <w:spacing w:val="2"/>
          <w:sz w:val="21"/>
          <w:szCs w:val="21"/>
          <w:lang w:eastAsia="zh-CN"/>
        </w:rPr>
        <w:t>声</w:t>
      </w:r>
      <w:r>
        <w:rPr>
          <w:rFonts w:ascii="宋体" w:eastAsia="宋体" w:hAnsi="宋体" w:cs="宋体" w:hint="eastAsia"/>
          <w:color w:val="auto"/>
          <w:sz w:val="21"/>
          <w:szCs w:val="21"/>
          <w:lang w:eastAsia="zh-CN"/>
        </w:rPr>
        <w:t>明</w:t>
      </w:r>
      <w:r>
        <w:rPr>
          <w:rFonts w:ascii="宋体" w:eastAsia="宋体" w:hAnsi="宋体" w:cs="宋体" w:hint="eastAsia"/>
          <w:color w:val="auto"/>
          <w:spacing w:val="-10"/>
          <w:sz w:val="21"/>
          <w:szCs w:val="21"/>
          <w:lang w:eastAsia="zh-CN"/>
        </w:rPr>
        <w:t>》</w:t>
      </w:r>
      <w:r>
        <w:rPr>
          <w:rFonts w:ascii="宋体" w:eastAsia="宋体" w:hAnsi="宋体" w:cs="宋体" w:hint="eastAsia"/>
          <w:color w:val="auto"/>
          <w:spacing w:val="2"/>
          <w:sz w:val="21"/>
          <w:szCs w:val="21"/>
          <w:lang w:eastAsia="zh-CN"/>
        </w:rPr>
        <w:t>指</w:t>
      </w:r>
      <w:r>
        <w:rPr>
          <w:rFonts w:ascii="宋体" w:eastAsia="宋体" w:hAnsi="宋体" w:cs="宋体" w:hint="eastAsia"/>
          <w:color w:val="auto"/>
          <w:sz w:val="21"/>
          <w:szCs w:val="21"/>
          <w:lang w:eastAsia="zh-CN"/>
        </w:rPr>
        <w:t>出</w:t>
      </w:r>
      <w:r>
        <w:rPr>
          <w:rFonts w:ascii="宋体" w:eastAsia="宋体" w:hAnsi="宋体" w:cs="宋体" w:hint="eastAsia"/>
          <w:color w:val="auto"/>
          <w:spacing w:val="-22"/>
          <w:sz w:val="21"/>
          <w:szCs w:val="21"/>
          <w:lang w:eastAsia="zh-CN"/>
        </w:rPr>
        <w:t>：</w:t>
      </w:r>
      <w:r>
        <w:rPr>
          <w:rFonts w:ascii="宋体" w:eastAsia="宋体" w:hAnsi="宋体" w:cs="宋体" w:hint="eastAsia"/>
          <w:color w:val="auto"/>
          <w:sz w:val="21"/>
          <w:szCs w:val="21"/>
          <w:lang w:eastAsia="zh-CN"/>
        </w:rPr>
        <w:t>“</w:t>
      </w:r>
      <w:r>
        <w:rPr>
          <w:rFonts w:ascii="宋体" w:eastAsia="宋体" w:hAnsi="宋体" w:cs="宋体" w:hint="eastAsia"/>
          <w:color w:val="auto"/>
          <w:spacing w:val="2"/>
          <w:sz w:val="21"/>
          <w:szCs w:val="21"/>
          <w:lang w:eastAsia="zh-CN"/>
        </w:rPr>
        <w:t>两</w:t>
      </w:r>
      <w:r>
        <w:rPr>
          <w:rFonts w:ascii="宋体" w:eastAsia="宋体" w:hAnsi="宋体" w:cs="宋体" w:hint="eastAsia"/>
          <w:color w:val="auto"/>
          <w:sz w:val="21"/>
          <w:szCs w:val="21"/>
          <w:lang w:eastAsia="zh-CN"/>
        </w:rPr>
        <w:t>国</w:t>
      </w:r>
      <w:r>
        <w:rPr>
          <w:rFonts w:ascii="宋体" w:eastAsia="宋体" w:hAnsi="宋体" w:cs="宋体" w:hint="eastAsia"/>
          <w:color w:val="auto"/>
          <w:spacing w:val="2"/>
          <w:sz w:val="21"/>
          <w:szCs w:val="21"/>
          <w:lang w:eastAsia="zh-CN"/>
        </w:rPr>
        <w:t>总</w:t>
      </w:r>
      <w:r>
        <w:rPr>
          <w:rFonts w:ascii="宋体" w:eastAsia="宋体" w:hAnsi="宋体" w:cs="宋体" w:hint="eastAsia"/>
          <w:color w:val="auto"/>
          <w:sz w:val="21"/>
          <w:szCs w:val="21"/>
          <w:lang w:eastAsia="zh-CN"/>
        </w:rPr>
        <w:t>理</w:t>
      </w:r>
      <w:r>
        <w:rPr>
          <w:rFonts w:ascii="宋体" w:eastAsia="宋体" w:hAnsi="宋体" w:cs="宋体" w:hint="eastAsia"/>
          <w:color w:val="auto"/>
          <w:spacing w:val="2"/>
          <w:sz w:val="21"/>
          <w:szCs w:val="21"/>
          <w:lang w:eastAsia="zh-CN"/>
        </w:rPr>
        <w:t>重</w:t>
      </w:r>
      <w:r>
        <w:rPr>
          <w:rFonts w:ascii="宋体" w:eastAsia="宋体" w:hAnsi="宋体" w:cs="宋体" w:hint="eastAsia"/>
          <w:color w:val="auto"/>
          <w:sz w:val="21"/>
          <w:szCs w:val="21"/>
          <w:lang w:eastAsia="zh-CN"/>
        </w:rPr>
        <w:t>申</w:t>
      </w:r>
      <w:r>
        <w:rPr>
          <w:rFonts w:ascii="宋体" w:eastAsia="宋体" w:hAnsi="宋体" w:cs="宋体" w:hint="eastAsia"/>
          <w:color w:val="auto"/>
          <w:spacing w:val="2"/>
          <w:sz w:val="21"/>
          <w:szCs w:val="21"/>
          <w:lang w:eastAsia="zh-CN"/>
        </w:rPr>
        <w:t>这</w:t>
      </w:r>
      <w:r>
        <w:rPr>
          <w:rFonts w:ascii="宋体" w:eastAsia="宋体" w:hAnsi="宋体" w:cs="宋体" w:hint="eastAsia"/>
          <w:color w:val="auto"/>
          <w:sz w:val="21"/>
          <w:szCs w:val="21"/>
          <w:lang w:eastAsia="zh-CN"/>
        </w:rPr>
        <w:t>些</w:t>
      </w:r>
      <w:r>
        <w:rPr>
          <w:rFonts w:ascii="宋体" w:eastAsia="宋体" w:hAnsi="宋体" w:cs="宋体" w:hint="eastAsia"/>
          <w:color w:val="auto"/>
          <w:spacing w:val="2"/>
          <w:sz w:val="21"/>
          <w:szCs w:val="21"/>
          <w:lang w:eastAsia="zh-CN"/>
        </w:rPr>
        <w:t>原</w:t>
      </w:r>
      <w:r>
        <w:rPr>
          <w:rFonts w:ascii="宋体" w:eastAsia="宋体" w:hAnsi="宋体" w:cs="宋体" w:hint="eastAsia"/>
          <w:color w:val="auto"/>
          <w:sz w:val="21"/>
          <w:szCs w:val="21"/>
          <w:lang w:eastAsia="zh-CN"/>
        </w:rPr>
        <w:t>则</w:t>
      </w:r>
      <w:r>
        <w:rPr>
          <w:rFonts w:ascii="宋体" w:eastAsia="宋体" w:hAnsi="宋体" w:cs="宋体" w:hint="eastAsia"/>
          <w:color w:val="auto"/>
          <w:spacing w:val="1"/>
          <w:sz w:val="21"/>
          <w:szCs w:val="21"/>
          <w:lang w:eastAsia="zh-CN"/>
        </w:rPr>
        <w:t>,</w:t>
      </w:r>
      <w:r>
        <w:rPr>
          <w:rFonts w:ascii="宋体" w:eastAsia="宋体" w:hAnsi="宋体" w:cs="宋体" w:hint="eastAsia"/>
          <w:color w:val="auto"/>
          <w:spacing w:val="2"/>
          <w:sz w:val="21"/>
          <w:szCs w:val="21"/>
          <w:lang w:eastAsia="zh-CN"/>
        </w:rPr>
        <w:t>并</w:t>
      </w:r>
      <w:r>
        <w:rPr>
          <w:rFonts w:ascii="宋体" w:eastAsia="宋体" w:hAnsi="宋体" w:cs="宋体" w:hint="eastAsia"/>
          <w:color w:val="auto"/>
          <w:sz w:val="21"/>
          <w:szCs w:val="21"/>
          <w:lang w:eastAsia="zh-CN"/>
        </w:rPr>
        <w:t>且</w:t>
      </w:r>
      <w:r>
        <w:rPr>
          <w:rFonts w:ascii="宋体" w:eastAsia="宋体" w:hAnsi="宋体" w:cs="宋体" w:hint="eastAsia"/>
          <w:color w:val="auto"/>
          <w:spacing w:val="2"/>
          <w:sz w:val="21"/>
          <w:szCs w:val="21"/>
          <w:lang w:eastAsia="zh-CN"/>
        </w:rPr>
        <w:t>感</w:t>
      </w:r>
      <w:r>
        <w:rPr>
          <w:rFonts w:ascii="宋体" w:eastAsia="宋体" w:hAnsi="宋体" w:cs="宋体" w:hint="eastAsia"/>
          <w:color w:val="auto"/>
          <w:sz w:val="21"/>
          <w:szCs w:val="21"/>
          <w:lang w:eastAsia="zh-CN"/>
        </w:rPr>
        <w:t>到</w:t>
      </w:r>
      <w:r>
        <w:rPr>
          <w:rFonts w:ascii="宋体" w:eastAsia="宋体" w:hAnsi="宋体" w:cs="宋体" w:hint="eastAsia"/>
          <w:color w:val="auto"/>
          <w:spacing w:val="2"/>
          <w:sz w:val="21"/>
          <w:szCs w:val="21"/>
          <w:lang w:eastAsia="zh-CN"/>
        </w:rPr>
        <w:t>在</w:t>
      </w:r>
      <w:r>
        <w:rPr>
          <w:rFonts w:ascii="宋体" w:eastAsia="宋体" w:hAnsi="宋体" w:cs="宋体" w:hint="eastAsia"/>
          <w:color w:val="auto"/>
          <w:sz w:val="21"/>
          <w:szCs w:val="21"/>
          <w:lang w:eastAsia="zh-CN"/>
        </w:rPr>
        <w:t>他</w:t>
      </w:r>
      <w:r>
        <w:rPr>
          <w:rFonts w:ascii="宋体" w:eastAsia="宋体" w:hAnsi="宋体" w:cs="宋体" w:hint="eastAsia"/>
          <w:color w:val="auto"/>
          <w:spacing w:val="2"/>
          <w:sz w:val="21"/>
          <w:szCs w:val="21"/>
          <w:lang w:eastAsia="zh-CN"/>
        </w:rPr>
        <w:t>们</w:t>
      </w:r>
      <w:r>
        <w:rPr>
          <w:rFonts w:ascii="宋体" w:eastAsia="宋体" w:hAnsi="宋体" w:cs="宋体" w:hint="eastAsia"/>
          <w:color w:val="auto"/>
          <w:sz w:val="21"/>
          <w:szCs w:val="21"/>
          <w:lang w:eastAsia="zh-CN"/>
        </w:rPr>
        <w:t>与</w:t>
      </w:r>
      <w:r>
        <w:rPr>
          <w:rFonts w:ascii="宋体" w:eastAsia="宋体" w:hAnsi="宋体" w:cs="宋体" w:hint="eastAsia"/>
          <w:color w:val="auto"/>
          <w:spacing w:val="2"/>
          <w:sz w:val="21"/>
          <w:szCs w:val="21"/>
          <w:lang w:eastAsia="zh-CN"/>
        </w:rPr>
        <w:t>亚</w:t>
      </w:r>
      <w:r>
        <w:rPr>
          <w:rFonts w:ascii="宋体" w:eastAsia="宋体" w:hAnsi="宋体" w:cs="宋体" w:hint="eastAsia"/>
          <w:color w:val="auto"/>
          <w:sz w:val="21"/>
          <w:szCs w:val="21"/>
          <w:lang w:eastAsia="zh-CN"/>
        </w:rPr>
        <w:t>洲</w:t>
      </w:r>
    </w:p>
    <w:p>
      <w:pPr>
        <w:keepNext w:val="0"/>
        <w:keepLines w:val="0"/>
        <w:pageBreakBefore w:val="0"/>
        <w:widowControl w:val="0"/>
        <w:kinsoku/>
        <w:wordWrap/>
        <w:overflowPunct/>
        <w:topLinePunct w:val="0"/>
        <w:autoSpaceDE/>
        <w:autoSpaceDN/>
        <w:bidi w:val="0"/>
        <w:adjustRightInd/>
        <w:snapToGrid/>
        <w:spacing w:after="0" w:line="360" w:lineRule="exact"/>
        <w:ind w:left="426" w:right="51" w:hanging="210" w:leftChars="103" w:hangingChars="100"/>
        <w:textAlignment w:val="auto"/>
        <w:rPr>
          <w:rFonts w:ascii="宋体" w:eastAsia="宋体" w:hAnsi="宋体" w:cs="宋体" w:hint="eastAsia"/>
          <w:color w:val="auto"/>
          <w:sz w:val="21"/>
          <w:szCs w:val="21"/>
          <w:lang w:eastAsia="zh-CN"/>
        </w:rPr>
      </w:pPr>
      <w:r>
        <w:rPr>
          <w:rFonts w:ascii="宋体" w:eastAsia="宋体" w:hAnsi="宋体" w:cs="宋体" w:hint="eastAsia"/>
          <w:color w:val="auto"/>
          <w:spacing w:val="2"/>
          <w:sz w:val="21"/>
          <w:szCs w:val="21"/>
          <w:lang w:eastAsia="zh-CN"/>
        </w:rPr>
        <w:t>以</w:t>
      </w:r>
      <w:r>
        <w:rPr>
          <w:rFonts w:ascii="宋体" w:eastAsia="宋体" w:hAnsi="宋体" w:cs="宋体" w:hint="eastAsia"/>
          <w:color w:val="auto"/>
          <w:sz w:val="21"/>
          <w:szCs w:val="21"/>
          <w:lang w:eastAsia="zh-CN"/>
        </w:rPr>
        <w:t>及</w:t>
      </w:r>
      <w:r>
        <w:rPr>
          <w:rFonts w:ascii="宋体" w:eastAsia="宋体" w:hAnsi="宋体" w:cs="宋体" w:hint="eastAsia"/>
          <w:color w:val="auto"/>
          <w:spacing w:val="2"/>
          <w:sz w:val="21"/>
          <w:szCs w:val="21"/>
          <w:lang w:eastAsia="zh-CN"/>
        </w:rPr>
        <w:t>世</w:t>
      </w:r>
      <w:r>
        <w:rPr>
          <w:rFonts w:ascii="宋体" w:eastAsia="宋体" w:hAnsi="宋体" w:cs="宋体" w:hint="eastAsia"/>
          <w:color w:val="auto"/>
          <w:sz w:val="21"/>
          <w:szCs w:val="21"/>
          <w:lang w:eastAsia="zh-CN"/>
        </w:rPr>
        <w:t>界其</w:t>
      </w:r>
      <w:r>
        <w:rPr>
          <w:rFonts w:ascii="宋体" w:eastAsia="宋体" w:hAnsi="宋体" w:cs="宋体" w:hint="eastAsia"/>
          <w:color w:val="auto"/>
          <w:spacing w:val="2"/>
          <w:sz w:val="21"/>
          <w:szCs w:val="21"/>
          <w:lang w:eastAsia="zh-CN"/>
        </w:rPr>
        <w:t>他</w:t>
      </w:r>
      <w:r>
        <w:rPr>
          <w:rFonts w:ascii="宋体" w:eastAsia="宋体" w:hAnsi="宋体" w:cs="宋体"/>
          <w:color w:val="auto"/>
          <w:sz w:val="21"/>
          <w:szCs w:val="21"/>
          <w:lang w:eastAsia="zh-CN"/>
        </w:rPr>
        <w:t>国</w:t>
      </w:r>
      <w:r>
        <w:rPr>
          <w:rFonts w:ascii="宋体" w:eastAsia="宋体" w:hAnsi="宋体" w:cs="宋体"/>
          <w:color w:val="auto"/>
          <w:spacing w:val="2"/>
          <w:sz w:val="21"/>
          <w:szCs w:val="21"/>
          <w:lang w:eastAsia="zh-CN"/>
        </w:rPr>
        <w:t>家</w:t>
      </w:r>
      <w:r>
        <w:rPr>
          <w:rFonts w:ascii="宋体" w:eastAsia="宋体" w:hAnsi="宋体" w:cs="宋体"/>
          <w:color w:val="auto"/>
          <w:sz w:val="21"/>
          <w:szCs w:val="21"/>
          <w:lang w:eastAsia="zh-CN"/>
        </w:rPr>
        <w:t>的</w:t>
      </w:r>
      <w:r>
        <w:rPr>
          <w:rFonts w:ascii="宋体" w:eastAsia="宋体" w:hAnsi="宋体" w:cs="宋体"/>
          <w:color w:val="auto"/>
          <w:spacing w:val="2"/>
          <w:sz w:val="21"/>
          <w:szCs w:val="21"/>
          <w:lang w:eastAsia="zh-CN"/>
        </w:rPr>
        <w:t>关</w:t>
      </w:r>
      <w:r>
        <w:rPr>
          <w:rFonts w:ascii="宋体" w:eastAsia="宋体" w:hAnsi="宋体" w:cs="宋体"/>
          <w:color w:val="auto"/>
          <w:sz w:val="21"/>
          <w:szCs w:val="21"/>
          <w:lang w:eastAsia="zh-CN"/>
        </w:rPr>
        <w:t>系</w:t>
      </w:r>
      <w:r>
        <w:rPr>
          <w:rFonts w:ascii="宋体" w:eastAsia="宋体" w:hAnsi="宋体" w:cs="宋体"/>
          <w:color w:val="auto"/>
          <w:spacing w:val="2"/>
          <w:sz w:val="21"/>
          <w:szCs w:val="21"/>
          <w:lang w:eastAsia="zh-CN"/>
        </w:rPr>
        <w:t>中</w:t>
      </w:r>
      <w:r>
        <w:rPr>
          <w:rFonts w:ascii="宋体" w:eastAsia="宋体" w:hAnsi="宋体" w:cs="宋体"/>
          <w:color w:val="auto"/>
          <w:sz w:val="21"/>
          <w:szCs w:val="21"/>
          <w:lang w:eastAsia="zh-CN"/>
        </w:rPr>
        <w:t>也</w:t>
      </w:r>
      <w:r>
        <w:rPr>
          <w:rFonts w:ascii="宋体" w:eastAsia="宋体" w:hAnsi="宋体" w:cs="宋体"/>
          <w:color w:val="auto"/>
          <w:spacing w:val="2"/>
          <w:sz w:val="21"/>
          <w:szCs w:val="21"/>
          <w:lang w:eastAsia="zh-CN"/>
        </w:rPr>
        <w:t>应</w:t>
      </w:r>
      <w:r>
        <w:rPr>
          <w:rFonts w:ascii="宋体" w:eastAsia="宋体" w:hAnsi="宋体" w:cs="宋体"/>
          <w:color w:val="auto"/>
          <w:sz w:val="21"/>
          <w:szCs w:val="21"/>
          <w:lang w:eastAsia="zh-CN"/>
        </w:rPr>
        <w:t>该</w:t>
      </w:r>
      <w:r>
        <w:rPr>
          <w:rFonts w:ascii="宋体" w:eastAsia="宋体" w:hAnsi="宋体" w:cs="宋体"/>
          <w:color w:val="auto"/>
          <w:spacing w:val="2"/>
          <w:sz w:val="21"/>
          <w:szCs w:val="21"/>
          <w:lang w:eastAsia="zh-CN"/>
        </w:rPr>
        <w:t>适</w:t>
      </w:r>
      <w:r>
        <w:rPr>
          <w:rFonts w:ascii="宋体" w:eastAsia="宋体" w:hAnsi="宋体" w:cs="宋体"/>
          <w:color w:val="auto"/>
          <w:sz w:val="21"/>
          <w:szCs w:val="21"/>
          <w:lang w:eastAsia="zh-CN"/>
        </w:rPr>
        <w:t>用</w:t>
      </w:r>
      <w:r>
        <w:rPr>
          <w:rFonts w:ascii="宋体" w:eastAsia="宋体" w:hAnsi="宋体" w:cs="宋体"/>
          <w:color w:val="auto"/>
          <w:spacing w:val="2"/>
          <w:sz w:val="21"/>
          <w:szCs w:val="21"/>
          <w:lang w:eastAsia="zh-CN"/>
        </w:rPr>
        <w:t>这</w:t>
      </w:r>
      <w:r>
        <w:rPr>
          <w:rFonts w:ascii="宋体" w:eastAsia="宋体" w:hAnsi="宋体" w:cs="宋体"/>
          <w:color w:val="auto"/>
          <w:sz w:val="21"/>
          <w:szCs w:val="21"/>
          <w:lang w:eastAsia="zh-CN"/>
        </w:rPr>
        <w:t>些</w:t>
      </w:r>
      <w:r>
        <w:rPr>
          <w:rFonts w:ascii="宋体" w:eastAsia="宋体" w:hAnsi="宋体" w:cs="宋体"/>
          <w:color w:val="auto"/>
          <w:spacing w:val="2"/>
          <w:sz w:val="21"/>
          <w:szCs w:val="21"/>
          <w:lang w:eastAsia="zh-CN"/>
        </w:rPr>
        <w:t>原</w:t>
      </w:r>
      <w:r>
        <w:rPr>
          <w:rFonts w:ascii="宋体" w:eastAsia="宋体" w:hAnsi="宋体" w:cs="宋体"/>
          <w:color w:val="auto"/>
          <w:sz w:val="21"/>
          <w:szCs w:val="21"/>
          <w:lang w:eastAsia="zh-CN"/>
        </w:rPr>
        <w:t>则</w:t>
      </w:r>
      <w:r>
        <w:rPr>
          <w:rFonts w:ascii="宋体" w:eastAsia="宋体" w:hAnsi="宋体" w:cs="宋体"/>
          <w:color w:val="auto"/>
          <w:spacing w:val="2"/>
          <w:sz w:val="21"/>
          <w:szCs w:val="21"/>
          <w:lang w:eastAsia="zh-CN"/>
        </w:rPr>
        <w:t>。</w:t>
      </w:r>
      <w:r>
        <w:rPr>
          <w:rFonts w:ascii="宋体" w:eastAsia="宋体" w:hAnsi="宋体" w:cs="宋体"/>
          <w:color w:val="auto"/>
          <w:sz w:val="21"/>
          <w:szCs w:val="21"/>
        </w:rPr>
        <w:t>”这</w:t>
      </w:r>
      <w:r>
        <w:rPr>
          <w:rFonts w:ascii="宋体" w:eastAsia="宋体" w:hAnsi="宋体" w:cs="宋体"/>
          <w:color w:val="auto"/>
          <w:spacing w:val="2"/>
          <w:sz w:val="21"/>
          <w:szCs w:val="21"/>
        </w:rPr>
        <w:t>段</w:t>
      </w:r>
      <w:r>
        <w:rPr>
          <w:rFonts w:ascii="宋体" w:eastAsia="宋体" w:hAnsi="宋体" w:cs="宋体"/>
          <w:color w:val="auto"/>
          <w:sz w:val="21"/>
          <w:szCs w:val="21"/>
        </w:rPr>
        <w:t>材</w:t>
      </w:r>
      <w:r>
        <w:rPr>
          <w:rFonts w:ascii="宋体" w:eastAsia="宋体" w:hAnsi="宋体" w:cs="宋体"/>
          <w:color w:val="auto"/>
          <w:spacing w:val="2"/>
          <w:sz w:val="21"/>
          <w:szCs w:val="21"/>
        </w:rPr>
        <w:t>料</w:t>
      </w:r>
      <w:r>
        <w:rPr>
          <w:rFonts w:ascii="宋体" w:eastAsia="宋体" w:hAnsi="宋体" w:cs="宋体"/>
          <w:color w:val="auto"/>
          <w:sz w:val="21"/>
          <w:szCs w:val="21"/>
        </w:rPr>
        <w:t>评</w:t>
      </w:r>
      <w:r>
        <w:rPr>
          <w:rFonts w:ascii="宋体" w:eastAsia="宋体" w:hAnsi="宋体" w:cs="宋体"/>
          <w:color w:val="auto"/>
          <w:spacing w:val="2"/>
          <w:sz w:val="21"/>
          <w:szCs w:val="21"/>
        </w:rPr>
        <w:t>述</w:t>
      </w:r>
      <w:r>
        <w:rPr>
          <w:rFonts w:ascii="宋体" w:eastAsia="宋体" w:hAnsi="宋体" w:cs="宋体"/>
          <w:color w:val="auto"/>
          <w:sz w:val="21"/>
          <w:szCs w:val="21"/>
        </w:rPr>
        <w:t>的是</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lang w:eastAsia="zh-CN"/>
        </w:rPr>
        <w:t>）</w:t>
      </w:r>
    </w:p>
    <w:p>
      <w:pPr>
        <w:keepNext w:val="0"/>
        <w:keepLines w:val="0"/>
        <w:pageBreakBefore w:val="0"/>
        <w:widowControl w:val="0"/>
        <w:numPr>
          <w:ilvl w:val="0"/>
          <w:numId w:val="0"/>
        </w:numPr>
        <w:tabs>
          <w:tab w:val="left" w:pos="4420"/>
        </w:tabs>
        <w:kinsoku/>
        <w:wordWrap/>
        <w:overflowPunct/>
        <w:topLinePunct w:val="0"/>
        <w:autoSpaceDE/>
        <w:autoSpaceDN/>
        <w:bidi w:val="0"/>
        <w:adjustRightInd/>
        <w:snapToGrid/>
        <w:spacing w:after="0" w:line="360" w:lineRule="exact"/>
        <w:ind w:right="3303" w:firstLine="210" w:rightChars="0" w:firstLineChars="100"/>
        <w:textAlignment w:val="auto"/>
        <w:rPr>
          <w:rFonts w:ascii="宋体" w:eastAsia="宋体" w:hAnsi="宋体" w:cs="宋体"/>
          <w:color w:val="auto"/>
          <w:sz w:val="21"/>
          <w:szCs w:val="21"/>
          <w:lang w:eastAsia="zh-CN"/>
        </w:rPr>
      </w:pPr>
      <w:r>
        <w:rPr>
          <w:rFonts w:ascii="宋体" w:eastAsia="宋体" w:hAnsi="宋体" w:cs="宋体" w:hint="eastAsia"/>
          <w:color w:val="auto"/>
          <w:sz w:val="21"/>
          <w:szCs w:val="21"/>
          <w:lang w:val="en-US" w:eastAsia="zh-CN"/>
        </w:rPr>
        <w:t>A.</w:t>
      </w:r>
      <w:r>
        <w:rPr>
          <w:rFonts w:ascii="宋体" w:eastAsia="宋体" w:hAnsi="宋体" w:cs="宋体"/>
          <w:color w:val="auto"/>
          <w:sz w:val="21"/>
          <w:szCs w:val="21"/>
          <w:lang w:eastAsia="zh-CN"/>
        </w:rPr>
        <w:t>和</w:t>
      </w:r>
      <w:r>
        <w:rPr>
          <w:rFonts w:ascii="宋体" w:eastAsia="宋体" w:hAnsi="宋体" w:cs="宋体"/>
          <w:color w:val="auto"/>
          <w:spacing w:val="2"/>
          <w:sz w:val="21"/>
          <w:szCs w:val="21"/>
          <w:lang w:eastAsia="zh-CN"/>
        </w:rPr>
        <w:t>平</w:t>
      </w:r>
      <w:r>
        <w:rPr>
          <w:rFonts w:ascii="宋体" w:eastAsia="宋体" w:hAnsi="宋体" w:cs="宋体"/>
          <w:color w:val="auto"/>
          <w:sz w:val="21"/>
          <w:szCs w:val="21"/>
          <w:lang w:eastAsia="zh-CN"/>
        </w:rPr>
        <w:t>共</w:t>
      </w:r>
      <w:r>
        <w:rPr>
          <w:rFonts w:ascii="宋体" w:eastAsia="宋体" w:hAnsi="宋体" w:cs="宋体"/>
          <w:color w:val="auto"/>
          <w:spacing w:val="2"/>
          <w:sz w:val="21"/>
          <w:szCs w:val="21"/>
          <w:lang w:eastAsia="zh-CN"/>
        </w:rPr>
        <w:t>处</w:t>
      </w:r>
      <w:r>
        <w:rPr>
          <w:rFonts w:ascii="宋体" w:eastAsia="宋体" w:hAnsi="宋体" w:cs="宋体"/>
          <w:color w:val="auto"/>
          <w:sz w:val="21"/>
          <w:szCs w:val="21"/>
          <w:lang w:eastAsia="zh-CN"/>
        </w:rPr>
        <w:t>五</w:t>
      </w:r>
      <w:r>
        <w:rPr>
          <w:rFonts w:ascii="宋体" w:eastAsia="宋体" w:hAnsi="宋体" w:cs="宋体"/>
          <w:color w:val="auto"/>
          <w:spacing w:val="2"/>
          <w:sz w:val="21"/>
          <w:szCs w:val="21"/>
          <w:lang w:eastAsia="zh-CN"/>
        </w:rPr>
        <w:t>项</w:t>
      </w:r>
      <w:r>
        <w:rPr>
          <w:rFonts w:ascii="宋体" w:eastAsia="宋体" w:hAnsi="宋体" w:cs="宋体"/>
          <w:color w:val="auto"/>
          <w:sz w:val="21"/>
          <w:szCs w:val="21"/>
          <w:lang w:eastAsia="zh-CN"/>
        </w:rPr>
        <w:t>原则</w:t>
      </w:r>
      <w:r>
        <w:rPr>
          <w:rFonts w:ascii="宋体" w:eastAsia="宋体" w:hAnsi="宋体" w:cs="宋体" w:hint="eastAsia"/>
          <w:color w:val="auto"/>
          <w:sz w:val="21"/>
          <w:szCs w:val="21"/>
          <w:lang w:val="en-US" w:eastAsia="zh-CN"/>
        </w:rPr>
        <w:t xml:space="preserve">             </w:t>
      </w:r>
      <w:r>
        <w:rPr>
          <w:rFonts w:ascii="宋体" w:eastAsia="宋体" w:hAnsi="宋体" w:cs="宋体"/>
          <w:color w:val="auto"/>
          <w:spacing w:val="-1"/>
          <w:sz w:val="21"/>
          <w:szCs w:val="21"/>
          <w:lang w:eastAsia="zh-CN"/>
        </w:rPr>
        <w:t>B</w:t>
      </w:r>
      <w:r>
        <w:rPr>
          <w:rFonts w:ascii="宋体" w:eastAsia="宋体" w:hAnsi="宋体" w:cs="宋体" w:hint="eastAsia"/>
          <w:color w:val="auto"/>
          <w:spacing w:val="-1"/>
          <w:sz w:val="21"/>
          <w:szCs w:val="21"/>
          <w:lang w:val="en-US" w:eastAsia="zh-CN"/>
        </w:rPr>
        <w:t>.</w:t>
      </w:r>
      <w:r>
        <w:rPr>
          <w:rFonts w:ascii="宋体" w:eastAsia="宋体" w:hAnsi="宋体" w:cs="宋体"/>
          <w:color w:val="auto"/>
          <w:sz w:val="21"/>
          <w:szCs w:val="21"/>
          <w:lang w:eastAsia="zh-CN"/>
        </w:rPr>
        <w:t>“</w:t>
      </w:r>
      <w:r>
        <w:rPr>
          <w:rFonts w:ascii="宋体" w:eastAsia="宋体" w:hAnsi="宋体" w:cs="宋体" w:hint="eastAsia"/>
          <w:color w:val="auto"/>
          <w:sz w:val="21"/>
          <w:szCs w:val="21"/>
          <w:lang w:val="en-US" w:eastAsia="zh-CN"/>
        </w:rPr>
        <w:t>求同存</w:t>
      </w:r>
      <w:r>
        <w:rPr>
          <w:rFonts w:ascii="宋体" w:eastAsia="宋体" w:hAnsi="宋体" w:cs="宋体"/>
          <w:color w:val="auto"/>
          <w:spacing w:val="2"/>
          <w:sz w:val="21"/>
          <w:szCs w:val="21"/>
          <w:lang w:eastAsia="zh-CN"/>
        </w:rPr>
        <w:t>异”</w:t>
      </w:r>
      <w:r>
        <w:rPr>
          <w:rFonts w:ascii="宋体" w:eastAsia="宋体" w:hAnsi="宋体" w:cs="宋体" w:hint="eastAsia"/>
          <w:color w:val="auto"/>
          <w:spacing w:val="2"/>
          <w:sz w:val="21"/>
          <w:szCs w:val="21"/>
          <w:lang w:val="en-US" w:eastAsia="zh-CN"/>
        </w:rPr>
        <w:t>方</w:t>
      </w:r>
      <w:r>
        <w:rPr>
          <w:rFonts w:ascii="宋体" w:eastAsia="宋体" w:hAnsi="宋体" w:cs="宋体"/>
          <w:color w:val="auto"/>
          <w:sz w:val="21"/>
          <w:szCs w:val="21"/>
          <w:lang w:eastAsia="zh-CN"/>
        </w:rPr>
        <w:t>针</w:t>
      </w:r>
    </w:p>
    <w:p>
      <w:pPr>
        <w:keepNext w:val="0"/>
        <w:keepLines w:val="0"/>
        <w:pageBreakBefore w:val="0"/>
        <w:widowControl w:val="0"/>
        <w:numPr>
          <w:ilvl w:val="0"/>
          <w:numId w:val="0"/>
        </w:numPr>
        <w:tabs>
          <w:tab w:val="left" w:pos="4420"/>
        </w:tabs>
        <w:kinsoku/>
        <w:wordWrap/>
        <w:overflowPunct/>
        <w:topLinePunct w:val="0"/>
        <w:autoSpaceDE/>
        <w:autoSpaceDN/>
        <w:bidi w:val="0"/>
        <w:adjustRightInd/>
        <w:snapToGrid/>
        <w:spacing w:after="0" w:line="360" w:lineRule="exact"/>
        <w:ind w:right="3303" w:firstLine="210" w:rightChars="0" w:firstLineChars="100"/>
        <w:textAlignment w:val="auto"/>
        <w:rPr>
          <w:rFonts w:ascii="宋体" w:eastAsia="宋体" w:hAnsi="宋体" w:cs="宋体" w:hint="default"/>
          <w:color w:val="auto"/>
          <w:sz w:val="21"/>
          <w:szCs w:val="21"/>
          <w:lang w:val="en-US" w:eastAsia="zh-CN"/>
        </w:rPr>
      </w:pPr>
      <w:r>
        <w:rPr>
          <w:rFonts w:ascii="宋体" w:eastAsia="宋体" w:hAnsi="宋体" w:cs="宋体"/>
          <w:color w:val="auto"/>
          <w:spacing w:val="1"/>
          <w:sz w:val="21"/>
          <w:szCs w:val="21"/>
          <w:lang w:eastAsia="zh-CN"/>
        </w:rPr>
        <w:t>C</w:t>
      </w:r>
      <w:r>
        <w:rPr>
          <w:rFonts w:ascii="宋体" w:eastAsia="宋体" w:hAnsi="宋体" w:cs="宋体" w:hint="eastAsia"/>
          <w:color w:val="auto"/>
          <w:spacing w:val="1"/>
          <w:sz w:val="21"/>
          <w:szCs w:val="21"/>
          <w:lang w:val="en-US" w:eastAsia="zh-CN"/>
        </w:rPr>
        <w:t>.</w:t>
      </w:r>
      <w:r>
        <w:rPr>
          <w:rFonts w:ascii="宋体" w:eastAsia="宋体" w:hAnsi="宋体" w:cs="宋体"/>
          <w:color w:val="auto"/>
          <w:sz w:val="21"/>
          <w:szCs w:val="21"/>
          <w:lang w:eastAsia="zh-CN"/>
        </w:rPr>
        <w:t>独</w:t>
      </w:r>
      <w:r>
        <w:rPr>
          <w:rFonts w:ascii="宋体" w:eastAsia="宋体" w:hAnsi="宋体" w:cs="宋体"/>
          <w:color w:val="auto"/>
          <w:spacing w:val="2"/>
          <w:sz w:val="21"/>
          <w:szCs w:val="21"/>
          <w:lang w:eastAsia="zh-CN"/>
        </w:rPr>
        <w:t>立</w:t>
      </w:r>
      <w:r>
        <w:rPr>
          <w:rFonts w:ascii="宋体" w:eastAsia="宋体" w:hAnsi="宋体" w:cs="宋体"/>
          <w:color w:val="auto"/>
          <w:sz w:val="21"/>
          <w:szCs w:val="21"/>
          <w:lang w:eastAsia="zh-CN"/>
        </w:rPr>
        <w:t>自</w:t>
      </w:r>
      <w:r>
        <w:rPr>
          <w:rFonts w:ascii="宋体" w:eastAsia="宋体" w:hAnsi="宋体" w:cs="宋体"/>
          <w:color w:val="auto"/>
          <w:spacing w:val="2"/>
          <w:sz w:val="21"/>
          <w:szCs w:val="21"/>
          <w:lang w:eastAsia="zh-CN"/>
        </w:rPr>
        <w:t>主</w:t>
      </w:r>
      <w:r>
        <w:rPr>
          <w:rFonts w:ascii="宋体" w:eastAsia="宋体" w:hAnsi="宋体" w:cs="宋体"/>
          <w:color w:val="auto"/>
          <w:sz w:val="21"/>
          <w:szCs w:val="21"/>
          <w:lang w:eastAsia="zh-CN"/>
        </w:rPr>
        <w:t>的</w:t>
      </w:r>
      <w:r>
        <w:rPr>
          <w:rFonts w:ascii="宋体" w:eastAsia="宋体" w:hAnsi="宋体" w:cs="宋体" w:hint="eastAsia"/>
          <w:color w:val="auto"/>
          <w:sz w:val="21"/>
          <w:szCs w:val="21"/>
          <w:lang w:val="en-US" w:eastAsia="zh-CN"/>
        </w:rPr>
        <w:t>和平</w:t>
      </w:r>
      <w:r>
        <w:rPr>
          <w:rFonts w:ascii="宋体" w:eastAsia="宋体" w:hAnsi="宋体" w:cs="宋体"/>
          <w:color w:val="auto"/>
          <w:spacing w:val="2"/>
          <w:sz w:val="21"/>
          <w:szCs w:val="21"/>
          <w:lang w:eastAsia="zh-CN"/>
        </w:rPr>
        <w:t>外</w:t>
      </w:r>
      <w:r>
        <w:rPr>
          <w:rFonts w:ascii="宋体" w:eastAsia="宋体" w:hAnsi="宋体" w:cs="宋体"/>
          <w:color w:val="auto"/>
          <w:sz w:val="21"/>
          <w:szCs w:val="21"/>
          <w:lang w:eastAsia="zh-CN"/>
        </w:rPr>
        <w:t>交</w:t>
      </w:r>
      <w:r>
        <w:rPr>
          <w:rFonts w:ascii="宋体" w:eastAsia="宋体" w:hAnsi="宋体" w:cs="宋体"/>
          <w:color w:val="auto"/>
          <w:spacing w:val="2"/>
          <w:sz w:val="21"/>
          <w:szCs w:val="21"/>
          <w:lang w:eastAsia="zh-CN"/>
        </w:rPr>
        <w:t>政</w:t>
      </w:r>
      <w:r>
        <w:rPr>
          <w:rFonts w:ascii="宋体" w:eastAsia="宋体" w:hAnsi="宋体" w:cs="宋体"/>
          <w:color w:val="auto"/>
          <w:sz w:val="21"/>
          <w:szCs w:val="21"/>
          <w:lang w:eastAsia="zh-CN"/>
        </w:rPr>
        <w:t>策</w:t>
      </w:r>
      <w:r>
        <w:rPr>
          <w:rFonts w:ascii="宋体" w:eastAsia="宋体" w:hAnsi="宋体" w:cs="宋体" w:hint="eastAsia"/>
          <w:color w:val="auto"/>
          <w:sz w:val="21"/>
          <w:szCs w:val="21"/>
          <w:lang w:val="en-US" w:eastAsia="zh-CN"/>
        </w:rPr>
        <w:t xml:space="preserve">       </w:t>
      </w:r>
      <w:r>
        <w:rPr>
          <w:rFonts w:ascii="宋体" w:eastAsia="宋体" w:hAnsi="宋体" w:cs="宋体"/>
          <w:color w:val="auto"/>
          <w:spacing w:val="-1"/>
          <w:sz w:val="21"/>
          <w:szCs w:val="21"/>
          <w:lang w:eastAsia="zh-CN"/>
        </w:rPr>
        <w:t>D</w:t>
      </w:r>
      <w:r>
        <w:rPr>
          <w:rFonts w:ascii="宋体" w:eastAsia="宋体" w:hAnsi="宋体" w:cs="宋体" w:hint="eastAsia"/>
          <w:color w:val="auto"/>
          <w:spacing w:val="-1"/>
          <w:sz w:val="21"/>
          <w:szCs w:val="21"/>
          <w:lang w:val="en-US" w:eastAsia="zh-CN"/>
        </w:rPr>
        <w:t>.</w:t>
      </w:r>
      <w:r>
        <w:rPr>
          <w:rFonts w:ascii="宋体" w:eastAsia="宋体" w:hAnsi="宋体" w:cs="宋体"/>
          <w:color w:val="auto"/>
          <w:sz w:val="21"/>
          <w:szCs w:val="21"/>
          <w:lang w:eastAsia="zh-CN"/>
        </w:rPr>
        <w:t>“一</w:t>
      </w:r>
      <w:r>
        <w:rPr>
          <w:rFonts w:ascii="宋体" w:eastAsia="宋体" w:hAnsi="宋体" w:cs="宋体"/>
          <w:color w:val="auto"/>
          <w:spacing w:val="2"/>
          <w:sz w:val="21"/>
          <w:szCs w:val="21"/>
          <w:lang w:eastAsia="zh-CN"/>
        </w:rPr>
        <w:t>国</w:t>
      </w:r>
      <w:r>
        <w:rPr>
          <w:rFonts w:ascii="宋体" w:eastAsia="宋体" w:hAnsi="宋体" w:cs="宋体"/>
          <w:color w:val="auto"/>
          <w:sz w:val="21"/>
          <w:szCs w:val="21"/>
          <w:lang w:eastAsia="zh-CN"/>
        </w:rPr>
        <w:t>两</w:t>
      </w:r>
      <w:r>
        <w:rPr>
          <w:rFonts w:ascii="宋体" w:eastAsia="宋体" w:hAnsi="宋体" w:cs="宋体"/>
          <w:color w:val="auto"/>
          <w:spacing w:val="2"/>
          <w:sz w:val="21"/>
          <w:szCs w:val="21"/>
          <w:lang w:eastAsia="zh-CN"/>
        </w:rPr>
        <w:t>制”</w:t>
      </w:r>
      <w:r>
        <w:rPr>
          <w:rFonts w:ascii="宋体" w:eastAsia="宋体" w:hAnsi="宋体" w:cs="宋体"/>
          <w:color w:val="auto"/>
          <w:sz w:val="21"/>
          <w:szCs w:val="21"/>
          <w:lang w:eastAsia="zh-CN"/>
        </w:rPr>
        <w:t>构想</w:t>
      </w:r>
      <w:r>
        <w:rPr>
          <w:rFonts w:ascii="宋体" w:eastAsia="宋体" w:hAnsi="宋体" w:cs="宋体" w:hint="eastAsia"/>
          <w:color w:val="auto"/>
          <w:sz w:val="21"/>
          <w:szCs w:val="21"/>
          <w:lang w:val="en-US" w:eastAsia="zh-CN"/>
        </w:rPr>
        <w:t xml:space="preserv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60" w:lineRule="exact"/>
        <w:ind w:left="210" w:hanging="210" w:hangingChars="100"/>
        <w:jc w:val="left"/>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16.</w:t>
      </w:r>
      <w:r>
        <w:rPr>
          <w:rFonts w:asciiTheme="minorEastAsia" w:eastAsiaTheme="minorEastAsia" w:hAnsiTheme="minorEastAsia" w:cstheme="minorEastAsia" w:hint="eastAsia"/>
          <w:sz w:val="21"/>
          <w:szCs w:val="21"/>
          <w:lang w:val="en-US" w:eastAsia="zh-CN"/>
        </w:rPr>
        <w:t>2020年6月23日，北斗三号系统“收官之星”发射成功，中国人自己的卫星导航系统即将全面建成。1970年我国在空间技术领域取得的重大突破是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第一颗氢弹爆炸成功   </w:t>
      </w:r>
      <w:r>
        <w:rPr>
          <w:rFonts w:ascii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lang w:val="en-US" w:eastAsia="zh-CN"/>
        </w:rPr>
        <w:t xml:space="preserve">东方红一号卫星发射成功   </w:t>
      </w:r>
      <w:r>
        <w:rPr>
          <w:rFonts w:ascii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lang w:val="en-US" w:eastAsia="zh-CN"/>
        </w:rPr>
        <w:t>神舟五号</w:t>
      </w:r>
      <w:r>
        <w:rPr>
          <w:rFonts w:asciiTheme="minorEastAsia" w:hAnsiTheme="minorEastAsia" w:cstheme="minorEastAsia" w:hint="eastAsia"/>
          <w:sz w:val="21"/>
          <w:szCs w:val="21"/>
          <w:lang w:val="en-US" w:eastAsia="zh-CN"/>
        </w:rPr>
        <w:t xml:space="preserve">    D.</w:t>
      </w:r>
      <w:r>
        <w:rPr>
          <w:rFonts w:asciiTheme="minorEastAsia" w:eastAsiaTheme="minorEastAsia" w:hAnsiTheme="minorEastAsia" w:cstheme="minorEastAsia" w:hint="eastAsia"/>
          <w:sz w:val="21"/>
          <w:szCs w:val="21"/>
          <w:lang w:val="en-US" w:eastAsia="zh-CN"/>
        </w:rPr>
        <w:t>神舟七号</w:t>
      </w:r>
    </w:p>
    <w:p>
      <w:pPr>
        <w:keepNext w:val="0"/>
        <w:keepLines w:val="0"/>
        <w:pageBreakBefore w:val="0"/>
        <w:numPr>
          <w:ilvl w:val="0"/>
          <w:numId w:val="0"/>
        </w:numPr>
        <w:kinsoku/>
        <w:wordWrap/>
        <w:overflowPunct/>
        <w:topLinePunct w:val="0"/>
        <w:autoSpaceDE/>
        <w:autoSpaceDN/>
        <w:bidi w:val="0"/>
        <w:adjustRightInd/>
        <w:snapToGrid/>
        <w:spacing w:line="360" w:lineRule="exact"/>
        <w:ind w:left="420" w:hanging="420" w:hangingChars="2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17.</w:t>
      </w:r>
      <w:r>
        <w:rPr>
          <w:rFonts w:asciiTheme="minorEastAsia" w:eastAsiaTheme="minorEastAsia" w:hAnsiTheme="minorEastAsia" w:cstheme="minorEastAsia" w:hint="eastAsia"/>
          <w:sz w:val="21"/>
          <w:szCs w:val="21"/>
          <w:lang w:val="en-US" w:eastAsia="zh-CN"/>
        </w:rPr>
        <w:t>“我不想变成上帝，或居住在永恒中……我自己是凡人，我只要求凡人的幸福。”这句话体</w:t>
      </w:r>
    </w:p>
    <w:p>
      <w:pPr>
        <w:keepNext w:val="0"/>
        <w:keepLines w:val="0"/>
        <w:pageBreakBefore w:val="0"/>
        <w:numPr>
          <w:ilvl w:val="0"/>
          <w:numId w:val="0"/>
        </w:numPr>
        <w:kinsoku/>
        <w:wordWrap/>
        <w:overflowPunct/>
        <w:topLinePunct w:val="0"/>
        <w:autoSpaceDE/>
        <w:autoSpaceDN/>
        <w:bidi w:val="0"/>
        <w:adjustRightInd/>
        <w:snapToGrid/>
        <w:spacing w:line="360" w:lineRule="exact"/>
        <w:ind w:left="420" w:hanging="210" w:leftChars="100" w:hangingChars="100"/>
        <w:jc w:val="both"/>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现的思想是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exact"/>
        <w:ind w:firstLine="210" w:firstLineChars="100"/>
        <w:jc w:val="both"/>
        <w:textAlignment w:val="auto"/>
        <w:rPr>
          <w:rFonts w:asciiTheme="minorEastAsia" w:eastAsia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lang w:val="en-US" w:eastAsia="zh-CN"/>
        </w:rPr>
        <w:t xml:space="preserve">禁欲主义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lang w:val="en-US" w:eastAsia="zh-CN"/>
        </w:rPr>
        <w:t xml:space="preserve">蒙昧主义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C.</w:t>
      </w:r>
      <w:r>
        <w:rPr>
          <w:rFonts w:asciiTheme="minorEastAsia" w:eastAsiaTheme="minorEastAsia" w:hAnsiTheme="minorEastAsia" w:cstheme="minorEastAsia" w:hint="eastAsia"/>
          <w:sz w:val="21"/>
          <w:szCs w:val="21"/>
          <w:lang w:val="en-US" w:eastAsia="zh-CN"/>
        </w:rPr>
        <w:t>人文主义</w:t>
      </w:r>
      <w:r>
        <w:rPr>
          <w:rFonts w:asciiTheme="minorEastAsia" w:hAnsiTheme="minorEastAsia" w:cstheme="minorEastAsia" w:hint="eastAsia"/>
          <w:sz w:val="21"/>
          <w:szCs w:val="21"/>
          <w:lang w:val="en-US" w:eastAsia="zh-CN"/>
        </w:rPr>
        <w:t xml:space="preserve">         D.</w:t>
      </w:r>
      <w:r>
        <w:rPr>
          <w:rFonts w:asciiTheme="minorEastAsia" w:eastAsiaTheme="minorEastAsia" w:hAnsiTheme="minorEastAsia" w:cstheme="minorEastAsia" w:hint="eastAsia"/>
          <w:sz w:val="21"/>
          <w:szCs w:val="21"/>
          <w:lang w:val="en-US" w:eastAsia="zh-CN"/>
        </w:rPr>
        <w:t xml:space="preserve">理性主义  </w:t>
      </w:r>
    </w:p>
    <w:p>
      <w:pPr>
        <w:keepNext w:val="0"/>
        <w:keepLines w:val="0"/>
        <w:pageBreakBefore w:val="0"/>
        <w:widowControl w:val="0"/>
        <w:numPr>
          <w:ilvl w:val="0"/>
          <w:numId w:val="0"/>
        </w:numPr>
        <w:tabs>
          <w:tab w:val="left" w:pos="420"/>
          <w:tab w:val="left" w:pos="2520"/>
          <w:tab w:val="left" w:pos="4410"/>
          <w:tab w:val="left" w:pos="6090"/>
        </w:tabs>
        <w:kinsoku/>
        <w:wordWrap/>
        <w:overflowPunct/>
        <w:topLinePunct w:val="0"/>
        <w:autoSpaceDE/>
        <w:autoSpaceDN/>
        <w:bidi w:val="0"/>
        <w:adjustRightInd/>
        <w:snapToGrid/>
        <w:spacing w:line="360" w:lineRule="exact"/>
        <w:ind w:left="840" w:hanging="420" w:leftChars="0" w:hangingChars="200"/>
        <w:jc w:val="lef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18.</w:t>
      </w:r>
      <w:r>
        <w:rPr>
          <w:rFonts w:asciiTheme="minorEastAsia" w:eastAsiaTheme="minorEastAsia" w:hAnsiTheme="minorEastAsia" w:cstheme="minorEastAsia" w:hint="eastAsia"/>
          <w:spacing w:val="-6"/>
          <w:sz w:val="21"/>
          <w:szCs w:val="21"/>
        </w:rPr>
        <w:t>某位航海家成为第一位横渡太平洋的欧洲人。他的船队第一次完成了环球航行，</w:t>
      </w:r>
      <w:r>
        <w:rPr>
          <w:rFonts w:asciiTheme="minorEastAsia" w:eastAsiaTheme="minorEastAsia" w:hAnsiTheme="minorEastAsia" w:cstheme="minorEastAsia" w:hint="eastAsia"/>
          <w:spacing w:val="-6"/>
          <w:sz w:val="21"/>
          <w:szCs w:val="21"/>
          <w:lang w:val="en-US" w:eastAsia="zh-CN"/>
        </w:rPr>
        <w:t>他</w:t>
      </w:r>
      <w:r>
        <w:rPr>
          <w:rFonts w:asciiTheme="minorEastAsia" w:eastAsiaTheme="minorEastAsia" w:hAnsiTheme="minorEastAsia" w:cstheme="minorEastAsia" w:hint="eastAsia"/>
          <w:spacing w:val="-6"/>
          <w:sz w:val="21"/>
          <w:szCs w:val="21"/>
        </w:rPr>
        <w:t>是</w:t>
      </w:r>
      <w:r>
        <w:rPr>
          <w:rFonts w:asciiTheme="minorEastAsia" w:hAnsiTheme="minorEastAsia" w:cstheme="minorEastAsia" w:hint="eastAsia"/>
          <w:spacing w:val="-6"/>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 xml:space="preserve">                                                 </w:t>
      </w:r>
    </w:p>
    <w:p>
      <w:pPr>
        <w:keepNext w:val="0"/>
        <w:keepLines w:val="0"/>
        <w:pageBreakBefore w:val="0"/>
        <w:widowControl w:val="0"/>
        <w:numPr>
          <w:ilvl w:val="0"/>
          <w:numId w:val="0"/>
        </w:numPr>
        <w:tabs>
          <w:tab w:val="left" w:pos="420"/>
          <w:tab w:val="left" w:pos="2520"/>
          <w:tab w:val="left" w:pos="4410"/>
          <w:tab w:val="left" w:pos="6090"/>
        </w:tabs>
        <w:kinsoku/>
        <w:wordWrap/>
        <w:overflowPunct/>
        <w:topLinePunct w:val="0"/>
        <w:autoSpaceDE/>
        <w:autoSpaceDN/>
        <w:bidi w:val="0"/>
        <w:adjustRightInd/>
        <w:snapToGrid/>
        <w:spacing w:line="360" w:lineRule="exact"/>
        <w:ind w:left="420" w:hanging="210" w:leftChars="100" w:hangingChars="100"/>
        <w:jc w:val="left"/>
        <w:textAlignment w:val="auto"/>
        <w:rPr>
          <w:rFonts w:asciiTheme="minorEastAsia" w:eastAsiaTheme="minorEastAsia" w:hAnsiTheme="minorEastAsia" w:cstheme="minorEastAsia" w:hint="default"/>
          <w:sz w:val="21"/>
          <w:szCs w:val="21"/>
          <w:lang w:val="en-US" w:eastAsia="zh-CN"/>
        </w:rPr>
      </w:pPr>
      <w:r>
        <w:rPr>
          <w:rFonts w:asciiTheme="minorEastAsia" w:eastAsiaTheme="minorEastAsia" w:hAnsiTheme="minorEastAsia" w:cstheme="minorEastAsia" w:hint="eastAsia"/>
          <w:sz w:val="21"/>
          <w:szCs w:val="21"/>
          <w:lang w:eastAsia="zh-CN"/>
        </w:rPr>
        <w:t>A</w:t>
      </w:r>
      <w:r>
        <w:rPr>
          <w:rFonts w:asciiTheme="minorEastAsia" w:eastAsiaTheme="minorEastAsia" w:hAnsiTheme="minorEastAsia" w:cstheme="minorEastAsia" w:hint="eastAsia"/>
          <w:sz w:val="21"/>
          <w:szCs w:val="21"/>
        </w:rPr>
        <w:t>.哥伦布</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val="en-US" w:eastAsia="zh-CN"/>
        </w:rPr>
        <w:t>B.</w:t>
      </w:r>
      <w:r>
        <w:rPr>
          <w:rFonts w:asciiTheme="minorEastAsia" w:eastAsiaTheme="minorEastAsia" w:hAnsiTheme="minorEastAsia" w:cstheme="minorEastAsia" w:hint="eastAsia"/>
          <w:sz w:val="21"/>
          <w:szCs w:val="21"/>
        </w:rPr>
        <w:t>郑和</w:t>
      </w:r>
      <w:r>
        <w:rPr>
          <w:rFonts w:asciiTheme="minorEastAsia" w:eastAsiaTheme="minorEastAsia" w:hAnsiTheme="minorEastAsia" w:cstheme="minorEastAsia" w:hint="eastAsia"/>
          <w:sz w:val="21"/>
          <w:szCs w:val="21"/>
          <w:lang w:val="en-US" w:eastAsia="zh-CN"/>
        </w:rPr>
        <w:tab/>
      </w:r>
      <w:r>
        <w:rPr>
          <w:rFonts w:asciiTheme="minorEastAsia" w:eastAsiaTheme="minorEastAsia" w:hAnsiTheme="minorEastAsia" w:cstheme="minorEastAsia" w:hint="eastAsia"/>
          <w:sz w:val="21"/>
          <w:szCs w:val="21"/>
          <w:lang w:eastAsia="zh-CN"/>
        </w:rPr>
        <w:t>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麦哲伦</w:t>
      </w:r>
      <w:r>
        <w:rPr>
          <w:rFonts w:asciiTheme="minorEastAsia" w:eastAsiaTheme="minorEastAsia" w:hAnsiTheme="minorEastAsia" w:cstheme="minorEastAsia" w:hint="eastAsia"/>
          <w:sz w:val="21"/>
          <w:szCs w:val="21"/>
          <w:lang w:val="en-US" w:eastAsia="zh-CN"/>
        </w:rPr>
        <w:tab/>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D.</w:t>
      </w:r>
      <w:r>
        <w:rPr>
          <w:rFonts w:asciiTheme="minorEastAsia" w:hAnsiTheme="minorEastAsia" w:cstheme="minorEastAsia" w:hint="eastAsia"/>
          <w:sz w:val="21"/>
          <w:szCs w:val="21"/>
          <w:lang w:val="en-US" w:eastAsia="zh-CN"/>
        </w:rPr>
        <w:t>迪亚士</w:t>
      </w:r>
    </w:p>
    <w:p>
      <w:pPr>
        <w:keepNext w:val="0"/>
        <w:keepLines w:val="0"/>
        <w:pageBreakBefore w:val="0"/>
        <w:kinsoku/>
        <w:wordWrap/>
        <w:overflowPunct/>
        <w:topLinePunct w:val="0"/>
        <w:autoSpaceDE/>
        <w:autoSpaceDN/>
        <w:bidi w:val="0"/>
        <w:adjustRightInd/>
        <w:snapToGrid/>
        <w:spacing w:line="360" w:lineRule="exact"/>
        <w:ind w:left="420" w:hanging="420" w:hangingChars="200"/>
        <w:textAlignment w:val="auto"/>
        <w:rPr>
          <w:rFonts w:asciiTheme="minorEastAsia" w:eastAsiaTheme="minorEastAsia" w:hAnsiTheme="minorEastAsia" w:cstheme="minorEastAsia" w:hint="eastAsia"/>
          <w:b w:val="0"/>
          <w:bCs/>
          <w:sz w:val="21"/>
          <w:szCs w:val="21"/>
        </w:rPr>
      </w:pPr>
      <w:r>
        <w:rPr>
          <w:rFonts w:asciiTheme="minorEastAsia" w:hAnsiTheme="minorEastAsia" w:cstheme="minorEastAsia" w:hint="eastAsia"/>
          <w:b w:val="0"/>
          <w:bCs/>
          <w:sz w:val="21"/>
          <w:szCs w:val="21"/>
          <w:lang w:val="en-US" w:eastAsia="zh-CN"/>
        </w:rPr>
        <w:t>19.</w:t>
      </w:r>
      <w:r>
        <w:rPr>
          <w:rFonts w:asciiTheme="minorEastAsia" w:eastAsiaTheme="minorEastAsia" w:hAnsiTheme="minorEastAsia" w:cstheme="minorEastAsia" w:hint="eastAsia"/>
          <w:b w:val="0"/>
          <w:bCs/>
          <w:sz w:val="21"/>
          <w:szCs w:val="21"/>
        </w:rPr>
        <w:t>今天，在法国国家档案馆里，珍藏着一份记录了二百多年前法国革命理想的文件，它被历史</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default"/>
          <w:b w:val="0"/>
          <w:bCs/>
          <w:sz w:val="21"/>
          <w:szCs w:val="21"/>
          <w:lang w:val="en-US" w:eastAsia="zh-CN"/>
        </w:rPr>
      </w:pPr>
      <w:r>
        <w:rPr>
          <w:rFonts w:asciiTheme="minorEastAsia" w:eastAsiaTheme="minorEastAsia" w:hAnsiTheme="minorEastAsia" w:cstheme="minorEastAsia" w:hint="eastAsia"/>
          <w:b w:val="0"/>
          <w:bCs/>
          <w:sz w:val="21"/>
          <w:szCs w:val="21"/>
        </w:rPr>
        <w:t>学家称为“新社会的出生证书”。该文件是</w:t>
      </w:r>
      <w:r>
        <w:rPr>
          <w:rFonts w:asciiTheme="minorEastAsia" w:hAnsiTheme="minorEastAsia" w:cstheme="minorEastAsia" w:hint="eastAsia"/>
          <w:b w:val="0"/>
          <w:bCs/>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b w:val="0"/>
          <w:bCs/>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b w:val="0"/>
          <w:bCs/>
          <w:sz w:val="21"/>
          <w:szCs w:val="21"/>
        </w:rPr>
      </w:pPr>
      <w:r>
        <w:rPr>
          <w:rFonts w:asciiTheme="minorEastAsia" w:eastAsiaTheme="minorEastAsia" w:hAnsiTheme="minorEastAsia" w:cstheme="minorEastAsia" w:hint="eastAsia"/>
          <w:b w:val="0"/>
          <w:bCs/>
          <w:sz w:val="21"/>
          <w:szCs w:val="21"/>
        </w:rPr>
        <w:t>A</w:t>
      </w:r>
      <w:r>
        <w:rPr>
          <w:rFonts w:asciiTheme="minorEastAsia" w:hAnsiTheme="minorEastAsia" w:cstheme="minorEastAsia" w:hint="eastAsia"/>
          <w:b w:val="0"/>
          <w:bCs/>
          <w:sz w:val="21"/>
          <w:szCs w:val="21"/>
          <w:lang w:val="en-US" w:eastAsia="zh-CN"/>
        </w:rPr>
        <w:t>.</w:t>
      </w:r>
      <w:r>
        <w:rPr>
          <w:rFonts w:asciiTheme="minorEastAsia" w:eastAsiaTheme="minorEastAsia" w:hAnsiTheme="minorEastAsia" w:cstheme="minorEastAsia" w:hint="eastAsia"/>
          <w:b w:val="0"/>
          <w:bCs/>
          <w:sz w:val="21"/>
          <w:szCs w:val="21"/>
        </w:rPr>
        <w:t>《人权宣言》        B</w:t>
      </w:r>
      <w:r>
        <w:rPr>
          <w:rFonts w:asciiTheme="minorEastAsia" w:hAnsiTheme="minorEastAsia" w:cstheme="minorEastAsia" w:hint="eastAsia"/>
          <w:b w:val="0"/>
          <w:bCs/>
          <w:sz w:val="21"/>
          <w:szCs w:val="21"/>
          <w:lang w:val="en-US" w:eastAsia="zh-CN"/>
        </w:rPr>
        <w:t>.</w:t>
      </w:r>
      <w:r>
        <w:rPr>
          <w:rFonts w:asciiTheme="minorEastAsia" w:eastAsiaTheme="minorEastAsia" w:hAnsiTheme="minorEastAsia" w:cstheme="minorEastAsia" w:hint="eastAsia"/>
          <w:b w:val="0"/>
          <w:bCs/>
          <w:sz w:val="21"/>
          <w:szCs w:val="21"/>
        </w:rPr>
        <w:t>《权利法案》</w:t>
      </w:r>
      <w:r>
        <w:rPr>
          <w:rFonts w:asciiTheme="minorEastAsia" w:hAnsiTheme="minorEastAsia" w:cstheme="minorEastAsia" w:hint="eastAsia"/>
          <w:b w:val="0"/>
          <w:bCs/>
          <w:sz w:val="21"/>
          <w:szCs w:val="21"/>
          <w:lang w:val="en-US" w:eastAsia="zh-CN"/>
        </w:rPr>
        <w:t xml:space="preserve">  </w:t>
      </w:r>
      <w:r>
        <w:rPr>
          <w:rFonts w:asciiTheme="minorEastAsia" w:eastAsiaTheme="minorEastAsia" w:hAnsiTheme="minorEastAsia" w:cstheme="minorEastAsia" w:hint="eastAsia"/>
          <w:b w:val="0"/>
          <w:bCs/>
          <w:sz w:val="21"/>
          <w:szCs w:val="21"/>
        </w:rPr>
        <w:t xml:space="preserve"> </w:t>
      </w:r>
      <w:r>
        <w:rPr>
          <w:rFonts w:asciiTheme="minorEastAsia" w:hAnsiTheme="minorEastAsia" w:cstheme="minorEastAsia" w:hint="eastAsia"/>
          <w:b w:val="0"/>
          <w:bCs/>
          <w:sz w:val="21"/>
          <w:szCs w:val="21"/>
          <w:lang w:val="en-US" w:eastAsia="zh-CN"/>
        </w:rPr>
        <w:t xml:space="preserve"> </w:t>
      </w:r>
      <w:r>
        <w:rPr>
          <w:rFonts w:asciiTheme="minorEastAsia" w:eastAsiaTheme="minorEastAsia" w:hAnsiTheme="minorEastAsia" w:cstheme="minorEastAsia" w:hint="eastAsia"/>
          <w:b w:val="0"/>
          <w:bCs/>
          <w:sz w:val="21"/>
          <w:szCs w:val="21"/>
        </w:rPr>
        <w:t>C</w:t>
      </w:r>
      <w:r>
        <w:rPr>
          <w:rFonts w:asciiTheme="minorEastAsia" w:hAnsiTheme="minorEastAsia" w:cstheme="minorEastAsia" w:hint="eastAsia"/>
          <w:b w:val="0"/>
          <w:bCs/>
          <w:sz w:val="21"/>
          <w:szCs w:val="21"/>
          <w:lang w:val="en-US" w:eastAsia="zh-CN"/>
        </w:rPr>
        <w:t>.</w:t>
      </w:r>
      <w:r>
        <w:rPr>
          <w:rFonts w:asciiTheme="minorEastAsia" w:eastAsiaTheme="minorEastAsia" w:hAnsiTheme="minorEastAsia" w:cstheme="minorEastAsia" w:hint="eastAsia"/>
          <w:b w:val="0"/>
          <w:bCs/>
          <w:sz w:val="21"/>
          <w:szCs w:val="21"/>
        </w:rPr>
        <w:t>《独立宣言》      D</w:t>
      </w:r>
      <w:r>
        <w:rPr>
          <w:rFonts w:asciiTheme="minorEastAsia" w:hAnsiTheme="minorEastAsia" w:cstheme="minorEastAsia" w:hint="eastAsia"/>
          <w:b w:val="0"/>
          <w:bCs/>
          <w:sz w:val="21"/>
          <w:szCs w:val="21"/>
          <w:lang w:val="en-US" w:eastAsia="zh-CN"/>
        </w:rPr>
        <w:t>.</w:t>
      </w:r>
      <w:r>
        <w:rPr>
          <w:rFonts w:asciiTheme="minorEastAsia" w:eastAsiaTheme="minorEastAsia" w:hAnsiTheme="minorEastAsia" w:cstheme="minorEastAsia" w:hint="eastAsia"/>
          <w:i w:val="0"/>
          <w:iCs w:val="0"/>
          <w:caps w:val="0"/>
          <w:color w:val="auto"/>
          <w:spacing w:val="8"/>
          <w:sz w:val="21"/>
          <w:szCs w:val="21"/>
          <w:shd w:val="clear" w:color="auto" w:fill="FFFFFF"/>
        </w:rPr>
        <w:t>《宅地法》</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360" w:lineRule="exact"/>
        <w:ind w:left="210" w:right="0" w:hanging="210" w:hangingChars="100"/>
        <w:textAlignment w:val="auto"/>
        <w:rPr>
          <w:rFonts w:asciiTheme="minorEastAsia" w:eastAsiaTheme="minorEastAsia" w:hAnsiTheme="minorEastAsia" w:cstheme="minorEastAsia" w:hint="default"/>
          <w:i w:val="0"/>
          <w:iCs w:val="0"/>
          <w:caps w:val="0"/>
          <w:color w:val="auto"/>
          <w:spacing w:val="8"/>
          <w:sz w:val="21"/>
          <w:szCs w:val="21"/>
          <w:lang w:val="en-US" w:eastAsia="zh-CN"/>
        </w:rPr>
      </w:pPr>
      <w:r>
        <w:rPr>
          <w:rFonts w:asciiTheme="minorEastAsia" w:hAnsiTheme="minorEastAsia" w:cstheme="minorEastAsia" w:hint="eastAsia"/>
          <w:i w:val="0"/>
          <w:iCs w:val="0"/>
          <w:caps w:val="0"/>
          <w:color w:val="auto"/>
          <w:spacing w:val="8"/>
          <w:sz w:val="21"/>
          <w:szCs w:val="21"/>
          <w:shd w:val="clear" w:color="auto" w:fill="FFFFFF"/>
          <w:lang w:val="en-US" w:eastAsia="zh-CN"/>
        </w:rPr>
        <w:t>20.</w:t>
      </w:r>
      <w:r>
        <w:rPr>
          <w:rFonts w:asciiTheme="minorEastAsia" w:eastAsiaTheme="minorEastAsia" w:hAnsiTheme="minorEastAsia" w:cstheme="minorEastAsia" w:hint="eastAsia"/>
          <w:i w:val="0"/>
          <w:iCs w:val="0"/>
          <w:caps w:val="0"/>
          <w:color w:val="auto"/>
          <w:spacing w:val="8"/>
          <w:sz w:val="21"/>
          <w:szCs w:val="21"/>
          <w:shd w:val="clear" w:color="auto" w:fill="FFFFFF"/>
        </w:rPr>
        <w:t>1863年10月，美国联邦军共组建了58个黑人军团，黑人士兵达37482人，成为一支英勇顽强的战斗力量。这是因为联邦政府颁布了</w:t>
      </w:r>
      <w:r>
        <w:rPr>
          <w:rFonts w:asciiTheme="minorEastAsia" w:hAnsiTheme="minorEastAsia" w:cstheme="minorEastAsia" w:hint="eastAsia"/>
          <w:i w:val="0"/>
          <w:iCs w:val="0"/>
          <w:caps w:val="0"/>
          <w:color w:val="auto"/>
          <w:spacing w:val="8"/>
          <w:sz w:val="21"/>
          <w:szCs w:val="21"/>
          <w:shd w:val="clear" w:color="auto" w:fill="FFFFFF"/>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xml:space="preserve">  ）</w:t>
      </w:r>
      <w:r>
        <w:rPr>
          <w:rFonts w:asciiTheme="minorEastAsia" w:hAnsiTheme="minorEastAsia" w:cstheme="minorEastAsia" w:hint="eastAsia"/>
          <w:i w:val="0"/>
          <w:iCs w:val="0"/>
          <w:caps w:val="0"/>
          <w:color w:val="auto"/>
          <w:spacing w:val="8"/>
          <w:sz w:val="21"/>
          <w:szCs w:val="21"/>
          <w:shd w:val="clear" w:color="auto" w:fill="FFFFFF"/>
          <w:lang w:val="en-US" w:eastAsia="zh-CN"/>
        </w:rPr>
        <w:t xml:space="preserve">                      </w:t>
      </w:r>
    </w:p>
    <w:p>
      <w:pPr>
        <w:pStyle w:val="NormalWeb"/>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360" w:lineRule="exact"/>
        <w:ind w:left="0" w:right="0" w:firstLine="210" w:firstLineChars="100"/>
        <w:textAlignment w:val="auto"/>
        <w:rPr>
          <w:rFonts w:asciiTheme="minorEastAsia" w:eastAsiaTheme="minorEastAsia" w:hAnsiTheme="minorEastAsia" w:cstheme="minorEastAsia" w:hint="eastAsia"/>
          <w:i w:val="0"/>
          <w:iCs w:val="0"/>
          <w:caps w:val="0"/>
          <w:color w:val="auto"/>
          <w:spacing w:val="8"/>
          <w:sz w:val="21"/>
          <w:szCs w:val="21"/>
          <w:lang w:val="en-US" w:eastAsia="zh-CN"/>
        </w:rPr>
      </w:pPr>
      <w:r>
        <w:rPr>
          <w:rFonts w:asciiTheme="minorEastAsia" w:eastAsiaTheme="minorEastAsia" w:hAnsiTheme="minorEastAsia" w:cstheme="minorEastAsia" w:hint="eastAsia"/>
          <w:i w:val="0"/>
          <w:iCs w:val="0"/>
          <w:caps w:val="0"/>
          <w:color w:val="auto"/>
          <w:spacing w:val="8"/>
          <w:sz w:val="21"/>
          <w:szCs w:val="21"/>
          <w:shd w:val="clear" w:color="auto" w:fill="FFFFFF"/>
        </w:rPr>
        <w:t>A.《独立宣言》</w:t>
      </w:r>
      <w:r>
        <w:rPr>
          <w:rFonts w:asciiTheme="minorEastAsia" w:hAnsiTheme="minorEastAsia" w:cstheme="minorEastAsia" w:hint="eastAsia"/>
          <w:i w:val="0"/>
          <w:iCs w:val="0"/>
          <w:caps w:val="0"/>
          <w:color w:val="auto"/>
          <w:spacing w:val="8"/>
          <w:sz w:val="21"/>
          <w:szCs w:val="21"/>
          <w:shd w:val="clear" w:color="auto" w:fill="FFFFFF"/>
          <w:lang w:val="en-US" w:eastAsia="zh-CN"/>
        </w:rPr>
        <w:t xml:space="preserve"> </w:t>
      </w:r>
      <w:r>
        <w:rPr>
          <w:rFonts w:asciiTheme="minorEastAsia" w:eastAsiaTheme="minorEastAsia" w:hAnsiTheme="minorEastAsia" w:cstheme="minorEastAsia" w:hint="eastAsia"/>
          <w:i w:val="0"/>
          <w:iCs w:val="0"/>
          <w:caps w:val="0"/>
          <w:color w:val="auto"/>
          <w:spacing w:val="8"/>
          <w:sz w:val="21"/>
          <w:szCs w:val="21"/>
          <w:shd w:val="clear" w:color="auto" w:fill="FFFFFF"/>
        </w:rPr>
        <w:t xml:space="preserve"> B.1787年</w:t>
      </w:r>
      <w:r>
        <w:rPr>
          <w:rFonts w:asciiTheme="minorEastAsia" w:hAnsiTheme="minorEastAsia" w:cstheme="minorEastAsia" w:hint="eastAsia"/>
          <w:i w:val="0"/>
          <w:iCs w:val="0"/>
          <w:caps w:val="0"/>
          <w:color w:val="auto"/>
          <w:spacing w:val="8"/>
          <w:sz w:val="21"/>
          <w:szCs w:val="21"/>
          <w:shd w:val="clear" w:color="auto" w:fill="FFFFFF"/>
          <w:lang w:val="en-US" w:eastAsia="zh-CN"/>
        </w:rPr>
        <w:t>美国</w:t>
      </w:r>
      <w:r>
        <w:rPr>
          <w:rFonts w:asciiTheme="minorEastAsia" w:eastAsiaTheme="minorEastAsia" w:hAnsiTheme="minorEastAsia" w:cstheme="minorEastAsia" w:hint="eastAsia"/>
          <w:i w:val="0"/>
          <w:iCs w:val="0"/>
          <w:caps w:val="0"/>
          <w:color w:val="auto"/>
          <w:spacing w:val="8"/>
          <w:sz w:val="21"/>
          <w:szCs w:val="21"/>
          <w:shd w:val="clear" w:color="auto" w:fill="FFFFFF"/>
        </w:rPr>
        <w:t>宪法</w:t>
      </w:r>
      <w:r>
        <w:rPr>
          <w:rFonts w:asciiTheme="minorEastAsia" w:hAnsiTheme="minorEastAsia" w:cstheme="minorEastAsia" w:hint="eastAsia"/>
          <w:i w:val="0"/>
          <w:iCs w:val="0"/>
          <w:caps w:val="0"/>
          <w:color w:val="auto"/>
          <w:spacing w:val="8"/>
          <w:sz w:val="21"/>
          <w:szCs w:val="21"/>
          <w:shd w:val="clear" w:color="auto" w:fill="FFFFFF"/>
          <w:lang w:val="en-US" w:eastAsia="zh-CN"/>
        </w:rPr>
        <w:t xml:space="preserve">   </w:t>
      </w:r>
      <w:r>
        <w:rPr>
          <w:rFonts w:asciiTheme="minorEastAsia" w:eastAsiaTheme="minorEastAsia" w:hAnsiTheme="minorEastAsia" w:cstheme="minorEastAsia" w:hint="eastAsia"/>
          <w:i w:val="0"/>
          <w:iCs w:val="0"/>
          <w:caps w:val="0"/>
          <w:color w:val="auto"/>
          <w:spacing w:val="8"/>
          <w:sz w:val="21"/>
          <w:szCs w:val="21"/>
          <w:shd w:val="clear" w:color="auto" w:fill="FFFFFF"/>
        </w:rPr>
        <w:t xml:space="preserve">C.《宅地法》 </w:t>
      </w:r>
      <w:r>
        <w:rPr>
          <w:rFonts w:asciiTheme="minorEastAsia" w:hAnsiTheme="minorEastAsia" w:cstheme="minorEastAsia" w:hint="eastAsia"/>
          <w:i w:val="0"/>
          <w:iCs w:val="0"/>
          <w:caps w:val="0"/>
          <w:color w:val="auto"/>
          <w:spacing w:val="8"/>
          <w:sz w:val="21"/>
          <w:szCs w:val="21"/>
          <w:shd w:val="clear" w:color="auto" w:fill="FFFFFF"/>
          <w:lang w:val="en-US" w:eastAsia="zh-CN"/>
        </w:rPr>
        <w:t xml:space="preserve"> </w:t>
      </w:r>
      <w:r>
        <w:rPr>
          <w:rFonts w:asciiTheme="minorEastAsia" w:eastAsiaTheme="minorEastAsia" w:hAnsiTheme="minorEastAsia" w:cstheme="minorEastAsia" w:hint="eastAsia"/>
          <w:i w:val="0"/>
          <w:iCs w:val="0"/>
          <w:caps w:val="0"/>
          <w:color w:val="auto"/>
          <w:spacing w:val="8"/>
          <w:sz w:val="21"/>
          <w:szCs w:val="21"/>
          <w:shd w:val="clear" w:color="auto" w:fill="FFFFFF"/>
        </w:rPr>
        <w:t>D.《解放黑人奴隶宣言</w:t>
      </w:r>
      <w:r>
        <w:rPr>
          <w:rFonts w:asciiTheme="minorEastAsia" w:hAnsiTheme="minorEastAsia" w:cstheme="minorEastAsia" w:hint="eastAsia"/>
          <w:i w:val="0"/>
          <w:iCs w:val="0"/>
          <w:caps w:val="0"/>
          <w:color w:val="auto"/>
          <w:spacing w:val="8"/>
          <w:sz w:val="21"/>
          <w:szCs w:val="21"/>
          <w:shd w:val="clear" w:color="auto" w:fill="FFFFFF"/>
          <w:lang w:eastAsia="zh-CN"/>
        </w:rPr>
        <w:t>》</w:t>
      </w:r>
    </w:p>
    <w:p>
      <w:pPr>
        <w:keepNext w:val="0"/>
        <w:keepLines w:val="0"/>
        <w:pageBreakBefore w:val="0"/>
        <w:widowControl w:val="0"/>
        <w:numPr>
          <w:ilvl w:val="0"/>
          <w:numId w:val="0"/>
        </w:numPr>
        <w:tabs>
          <w:tab w:val="left" w:pos="420"/>
          <w:tab w:val="left" w:pos="2520"/>
          <w:tab w:val="left" w:pos="4410"/>
          <w:tab w:val="left" w:pos="6090"/>
        </w:tabs>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rPr>
      </w:pPr>
      <w:r>
        <w:rPr>
          <w:rFonts w:asciiTheme="minorEastAsia" w:hAnsiTheme="minorEastAsia" w:cstheme="minorEastAsia" w:hint="eastAsia"/>
          <w:b w:val="0"/>
          <w:bCs/>
          <w:sz w:val="21"/>
          <w:szCs w:val="21"/>
          <w:lang w:val="en-US" w:eastAsia="zh-CN"/>
        </w:rPr>
        <w:t>21.</w:t>
      </w:r>
      <w:r>
        <w:rPr>
          <w:rFonts w:asciiTheme="minorEastAsia" w:eastAsiaTheme="minorEastAsia" w:hAnsiTheme="minorEastAsia" w:cstheme="minorEastAsia" w:hint="eastAsia"/>
          <w:spacing w:val="-6"/>
          <w:sz w:val="21"/>
          <w:szCs w:val="21"/>
        </w:rPr>
        <w:t>科技创新改变了人们的生活和世界的面貌。下列历史人物与其发明对应正确的一组是</w:t>
      </w:r>
      <w:r>
        <w:rPr>
          <w:rFonts w:asciiTheme="minorEastAsia" w:hAnsiTheme="minorEastAsia" w:cstheme="minorEastAsia" w:hint="eastAsia"/>
          <w:spacing w:val="-6"/>
          <w:sz w:val="21"/>
          <w:szCs w:val="21"/>
          <w:lang w:val="en-US" w:eastAsia="zh-CN"/>
        </w:rPr>
        <w:t xml:space="preserve">   </w:t>
      </w:r>
      <w:r>
        <w:rPr>
          <w:rFonts w:asciiTheme="minorEastAsia" w:hAnsiTheme="minorEastAsia" w:cstheme="minorEastAsia" w:hint="eastAsia"/>
          <w:sz w:val="21"/>
          <w:szCs w:val="21"/>
          <w:lang w:val="en-US" w:eastAsia="zh-CN"/>
        </w:rPr>
        <w:t>(    )</w:t>
      </w:r>
      <w:r>
        <w:rPr>
          <w:rFonts w:asciiTheme="minorEastAsia" w:eastAsiaTheme="minorEastAsia" w:hAnsiTheme="minorEastAsia" w:cstheme="minorEastAsia" w:hint="eastAsia"/>
          <w:sz w:val="21"/>
          <w:szCs w:val="21"/>
          <w:lang w:eastAsia="zh-CN"/>
        </w:rPr>
        <w:br/>
      </w:r>
      <w:r>
        <w:rPr>
          <w:rFonts w:asciiTheme="minorEastAsia" w:eastAsiaTheme="minorEastAsia" w:hAnsiTheme="minorEastAsia" w:cstheme="minorEastAsia" w:hint="eastAsia"/>
          <w:sz w:val="21"/>
          <w:szCs w:val="21"/>
          <w:lang w:eastAsia="zh-CN"/>
        </w:rPr>
        <w:t>A</w:t>
      </w:r>
      <w:r>
        <w:rPr>
          <w:rFonts w:asciiTheme="minorEastAsia" w:eastAsiaTheme="minorEastAsia" w:hAnsiTheme="minorEastAsia" w:cstheme="minorEastAsia" w:hint="eastAsia"/>
          <w:sz w:val="21"/>
          <w:szCs w:val="21"/>
        </w:rPr>
        <w:t>.本茨—蒸汽</w:t>
      </w:r>
      <w:r>
        <w:rPr>
          <w:rFonts w:asciiTheme="minorEastAsia" w:eastAsiaTheme="minorEastAsia" w:hAnsiTheme="minorEastAsia" w:cstheme="minorEastAsia" w:hint="eastAsia"/>
          <w:sz w:val="21"/>
          <w:szCs w:val="21"/>
          <w:lang w:val="en-US"/>
        </w:rPr>
        <w:t>机</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B</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爱迪生—耐用白炽灯泡</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斯蒂芬森—珍妮机</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eastAsia="zh-CN"/>
        </w:rPr>
        <w:t>D</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rPr>
        <w:t>瓦特—飞机</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22.</w:t>
      </w:r>
      <w:r>
        <w:rPr>
          <w:rFonts w:asciiTheme="minorEastAsia" w:eastAsiaTheme="minorEastAsia" w:hAnsiTheme="minorEastAsia" w:cstheme="minorEastAsia" w:hint="eastAsia"/>
          <w:spacing w:val="-6"/>
          <w:sz w:val="21"/>
          <w:szCs w:val="21"/>
          <w:lang w:val="en-US" w:eastAsia="zh-CN"/>
        </w:rPr>
        <w:t>揭示历史知识的内在联系有助于历史思维能力的培养。下列历史事件没有因果联系的是</w:t>
      </w:r>
      <w:r>
        <w:rPr>
          <w:rFonts w:asciiTheme="minorEastAsia" w:hAnsiTheme="minorEastAsia" w:cstheme="minorEastAsia" w:hint="eastAsia"/>
          <w:sz w:val="21"/>
          <w:szCs w:val="21"/>
          <w:lang w:val="en-US" w:eastAsia="zh-CN"/>
        </w:rPr>
        <w:t>（    ）</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 xml:space="preserve">  A.萨拉热窝事件——第一次世界大战      B.巴黎和会——凡尔赛-华盛顿体系</w:t>
      </w:r>
    </w:p>
    <w:p>
      <w:pPr>
        <w:keepNext w:val="0"/>
        <w:keepLines w:val="0"/>
        <w:pageBreakBefore w:val="0"/>
        <w:kinsoku/>
        <w:wordWrap/>
        <w:overflowPunct/>
        <w:topLinePunct w:val="0"/>
        <w:autoSpaceDE/>
        <w:autoSpaceDN/>
        <w:bidi w:val="0"/>
        <w:adjustRightInd/>
        <w:snapToGrid/>
        <w:spacing w:line="360" w:lineRule="exact"/>
        <w:ind w:left="210" w:firstLine="0" w:leftChars="100" w:firstLineChars="0"/>
        <w:textAlignment w:val="auto"/>
        <w:rPr>
          <w:rFonts w:asciiTheme="minorEastAsia" w:hAnsiTheme="minorEastAsia" w:cstheme="minorEastAsia" w:hint="default"/>
          <w:sz w:val="21"/>
          <w:szCs w:val="21"/>
          <w:lang w:val="en-US" w:eastAsia="zh-CN"/>
        </w:rPr>
      </w:pPr>
      <w:r>
        <w:rPr>
          <w:rFonts w:asciiTheme="minorEastAsia" w:hAnsiTheme="minorEastAsia" w:cstheme="minorEastAsia" w:hint="eastAsia"/>
          <w:sz w:val="21"/>
          <w:szCs w:val="21"/>
          <w:lang w:val="en-US" w:eastAsia="zh-CN"/>
        </w:rPr>
        <w:t>C.世界经济大危机——俄国十月革命      D.诺曼底登陆——开辟欧洲第二战场</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lang w:val="en-US" w:eastAsia="zh-CN"/>
        </w:rPr>
      </w:pPr>
      <w:r>
        <w:rPr>
          <w:rFonts w:asciiTheme="minorEastAsia" w:eastAsiaTheme="minorEastAsia" w:hAnsiTheme="minorEastAsia" w:cstheme="minorEastAsia" w:hint="eastAsia"/>
          <w:sz w:val="21"/>
          <w:szCs w:val="21"/>
          <w:lang w:val="en-US" w:eastAsia="zh-CN"/>
        </w:rPr>
        <w:t>2</w:t>
      </w:r>
      <w:r>
        <w:rPr>
          <w:rFonts w:asciiTheme="minorEastAsia" w:hAnsiTheme="minorEastAsia" w:cstheme="minorEastAsia" w:hint="eastAsia"/>
          <w:sz w:val="21"/>
          <w:szCs w:val="21"/>
          <w:lang w:val="en-US" w:eastAsia="zh-CN"/>
        </w:rPr>
        <w:t>3.1920</w:t>
      </w:r>
      <w:r>
        <w:rPr>
          <w:rFonts w:asciiTheme="minorEastAsia" w:eastAsiaTheme="minorEastAsia" w:hAnsiTheme="minorEastAsia" w:cstheme="minorEastAsia" w:hint="eastAsia"/>
          <w:sz w:val="21"/>
          <w:szCs w:val="21"/>
          <w:lang w:val="en-US" w:eastAsia="zh-CN"/>
        </w:rPr>
        <w:t>年，甘地呼吁人们用家里纺织的布代替进口的机制织物，这样可以削弱英国统治的经济基础。他还号召人们拒绝在殖民政府和法院中工作，拒绝纳税。这个斗争是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360" w:lineRule="exact"/>
        <w:ind w:firstLine="210" w:firstLineChars="100"/>
        <w:textAlignment w:val="auto"/>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A</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lang w:val="en-US" w:eastAsia="zh-CN"/>
        </w:rPr>
        <w:t>印度民族大起义    B</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lang w:val="en-US" w:eastAsia="zh-CN"/>
        </w:rPr>
        <w:t>卡德纳斯改革</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lang w:val="en-US" w:eastAsia="zh-CN"/>
        </w:rPr>
        <w:t>C</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lang w:val="en-US" w:eastAsia="zh-CN"/>
        </w:rPr>
        <w:t>拉丁美洲独立运动   D</w:t>
      </w:r>
      <w:r>
        <w:rPr>
          <w:rFonts w:asciiTheme="minorEastAsia" w:hAnsiTheme="minorEastAsia" w:cstheme="minorEastAsia" w:hint="eastAsia"/>
          <w:sz w:val="21"/>
          <w:szCs w:val="21"/>
          <w:lang w:val="en-US" w:eastAsia="zh-CN"/>
        </w:rPr>
        <w:t>.</w:t>
      </w:r>
      <w:r>
        <w:rPr>
          <w:rFonts w:asciiTheme="minorEastAsia" w:eastAsiaTheme="minorEastAsia" w:hAnsiTheme="minorEastAsia" w:cstheme="minorEastAsia" w:hint="eastAsia"/>
          <w:sz w:val="21"/>
          <w:szCs w:val="21"/>
          <w:lang w:val="en-US" w:eastAsia="zh-CN"/>
        </w:rPr>
        <w:t>印度非暴力不合作运动</w:t>
      </w:r>
    </w:p>
    <w:p>
      <w:pPr>
        <w:rPr>
          <w:rFonts w:ascii="宋体" w:eastAsia="宋体" w:hAnsi="宋体" w:cs="宋体" w:hint="eastAsia"/>
        </w:rPr>
      </w:pPr>
      <w:r>
        <w:rPr>
          <w:rFonts w:ascii="宋体" w:eastAsia="宋体" w:hAnsi="宋体" w:cs="宋体" w:hint="eastAsia"/>
          <w:lang w:val="en-US" w:eastAsia="zh-CN"/>
        </w:rPr>
        <w:t>24.</w:t>
      </w:r>
      <w:r>
        <w:rPr>
          <w:rFonts w:ascii="宋体" w:eastAsia="宋体" w:hAnsi="宋体" w:cs="宋体" w:hint="eastAsia"/>
        </w:rPr>
        <w:t>列宁实施的“新经济政策”与罗斯福“新政”的相同点是</w:t>
      </w:r>
      <w:r>
        <w:rPr>
          <w:rFonts w:ascii="宋体" w:eastAsia="宋体" w:hAnsi="宋体" w:cs="宋体" w:hint="eastAsia"/>
          <w:lang w:val="en-US" w:eastAsia="zh-CN"/>
        </w:rPr>
        <w:t xml:space="preserve">                       </w:t>
      </w:r>
      <w:r>
        <w:rPr>
          <w:rFonts w:ascii="宋体" w:eastAsia="宋体" w:hAnsi="宋体" w:cs="宋体" w:hint="eastAsia"/>
        </w:rPr>
        <w:t>(　</w:t>
      </w:r>
      <w:r>
        <w:rPr>
          <w:rFonts w:ascii="宋体" w:eastAsia="宋体" w:hAnsi="宋体" w:cs="宋体" w:hint="eastAsia"/>
          <w:lang w:val="en-US" w:eastAsia="zh-CN"/>
        </w:rPr>
        <w:t xml:space="preserve"> </w:t>
      </w:r>
      <w:r>
        <w:rPr>
          <w:rFonts w:ascii="宋体" w:eastAsia="宋体" w:hAnsi="宋体" w:cs="宋体" w:hint="eastAsia"/>
        </w:rPr>
        <w:t>　)</w:t>
      </w:r>
    </w:p>
    <w:p>
      <w:pPr>
        <w:numPr>
          <w:ilvl w:val="0"/>
          <w:numId w:val="0"/>
        </w:numPr>
        <w:ind w:firstLine="210" w:firstLineChars="100"/>
        <w:rPr>
          <w:rFonts w:ascii="宋体" w:eastAsia="宋体" w:hAnsi="宋体" w:cs="宋体" w:hint="eastAsia"/>
        </w:rPr>
      </w:pPr>
      <w:r>
        <w:rPr>
          <w:rFonts w:ascii="宋体" w:eastAsia="宋体" w:hAnsi="宋体" w:cs="宋体" w:hint="eastAsia"/>
          <w:lang w:val="en-US" w:eastAsia="zh-CN"/>
        </w:rPr>
        <w:t>A.</w:t>
      </w:r>
      <w:r>
        <w:rPr>
          <w:rFonts w:ascii="宋体" w:eastAsia="宋体" w:hAnsi="宋体" w:cs="宋体" w:hint="eastAsia"/>
        </w:rPr>
        <w:t>都使国家的社会性质发生了改</w:t>
      </w:r>
      <w:r>
        <w:rPr>
          <w:rFonts w:ascii="宋体" w:eastAsia="宋体" w:hAnsi="宋体" w:cs="宋体" w:hint="eastAsia"/>
          <w:lang w:val="en-US" w:eastAsia="zh-CN"/>
        </w:rPr>
        <w:t xml:space="preserve">变      </w:t>
      </w:r>
      <w:r>
        <w:rPr>
          <w:rFonts w:ascii="宋体" w:eastAsia="宋体" w:hAnsi="宋体" w:cs="宋体" w:hint="eastAsia"/>
        </w:rPr>
        <w:t>B</w:t>
      </w:r>
      <w:r>
        <w:rPr>
          <w:rFonts w:ascii="宋体" w:eastAsia="宋体" w:hAnsi="宋体" w:cs="宋体" w:hint="eastAsia"/>
          <w:lang w:val="en-US" w:eastAsia="zh-CN"/>
        </w:rPr>
        <w:t>.</w:t>
      </w:r>
      <w:r>
        <w:rPr>
          <w:rFonts w:ascii="宋体" w:eastAsia="宋体" w:hAnsi="宋体" w:cs="宋体" w:hint="eastAsia"/>
        </w:rPr>
        <w:t>都有利于本国经济恢复和发展</w:t>
      </w:r>
    </w:p>
    <w:p>
      <w:pPr>
        <w:ind w:firstLine="210" w:firstLineChars="100"/>
        <w:rPr>
          <w:rFonts w:ascii="宋体" w:eastAsia="宋体" w:hAnsi="宋体" w:cs="宋体" w:hint="eastAsia"/>
        </w:rPr>
      </w:pPr>
      <w:r>
        <w:rPr>
          <w:rFonts w:ascii="宋体" w:eastAsia="宋体" w:hAnsi="宋体" w:cs="宋体" w:hint="eastAsia"/>
          <w:lang w:val="en-US" w:eastAsia="zh-CN"/>
        </w:rPr>
        <w:t>C.</w:t>
      </w:r>
      <w:r>
        <w:rPr>
          <w:rFonts w:ascii="宋体" w:eastAsia="宋体" w:hAnsi="宋体" w:cs="宋体" w:hint="eastAsia"/>
        </w:rPr>
        <w:t>都使资本主义制度得到调整和巩固 </w:t>
      </w:r>
      <w:r>
        <w:rPr>
          <w:rFonts w:ascii="宋体" w:eastAsia="宋体" w:hAnsi="宋体" w:cs="宋体" w:hint="eastAsia"/>
          <w:lang w:val="en-US" w:eastAsia="zh-CN"/>
        </w:rPr>
        <w:t xml:space="preserve">  D.</w:t>
      </w:r>
      <w:r>
        <w:rPr>
          <w:rFonts w:ascii="宋体" w:eastAsia="宋体" w:hAnsi="宋体" w:cs="宋体" w:hint="eastAsia"/>
        </w:rPr>
        <w:t>都为促成第二次世界大战的战时同盟奠定了基础</w:t>
      </w:r>
    </w:p>
    <w:p>
      <w:pPr>
        <w:keepNext w:val="0"/>
        <w:keepLines w:val="0"/>
        <w:pageBreakBefore w:val="0"/>
        <w:kinsoku/>
        <w:wordWrap/>
        <w:overflowPunct/>
        <w:topLinePunct w:val="0"/>
        <w:autoSpaceDE/>
        <w:autoSpaceDN/>
        <w:bidi w:val="0"/>
        <w:adjustRightInd/>
        <w:snapToGrid/>
        <w:spacing w:line="360" w:lineRule="exact"/>
        <w:ind w:left="210" w:hanging="210" w:hangingChars="100"/>
        <w:textAlignment w:val="auto"/>
        <w:rPr>
          <w:rFonts w:asciiTheme="minorEastAsia" w:eastAsiaTheme="minorEastAsia" w:hAnsiTheme="minorEastAsia" w:cstheme="minorEastAsia" w:hint="eastAsia"/>
          <w:sz w:val="21"/>
          <w:szCs w:val="21"/>
        </w:rPr>
      </w:pPr>
      <w:r>
        <w:rPr>
          <w:rFonts w:asciiTheme="minorEastAsia" w:hAnsiTheme="minorEastAsia" w:cstheme="minorEastAsia" w:hint="eastAsia"/>
          <w:sz w:val="21"/>
          <w:szCs w:val="21"/>
          <w:lang w:val="en-US" w:eastAsia="zh-CN"/>
        </w:rPr>
        <w:t>25.</w:t>
      </w:r>
      <w:r>
        <w:rPr>
          <w:rFonts w:asciiTheme="minorEastAsia" w:eastAsiaTheme="minorEastAsia" w:hAnsiTheme="minorEastAsia" w:cstheme="minorEastAsia" w:hint="eastAsia"/>
          <w:sz w:val="21"/>
          <w:szCs w:val="21"/>
        </w:rPr>
        <w:t>“它试图通过经济手段达到控制欧洲的目的。其实施后，欧洲经济很快得到恢复，各国被纳入美国争霸世界的战略轨道。”材料中的“它”指的是</w:t>
      </w:r>
      <w:r>
        <w:rPr>
          <w:rFonts w:asciiTheme="minorEastAsia" w:hAnsiTheme="minorEastAsia" w:cstheme="minorEastAsia" w:hint="eastAsia"/>
          <w:sz w:val="21"/>
          <w:szCs w:val="21"/>
          <w:lang w:val="en-US" w:eastAsia="zh-CN"/>
        </w:rPr>
        <w:t xml:space="preserve">                         </w:t>
      </w:r>
      <w:r>
        <w:rPr>
          <w:rFonts w:asciiTheme="minorEastAsia" w:eastAsiaTheme="minorEastAsia" w:hAnsiTheme="minorEastAsia" w:cstheme="minorEastAsia" w:hint="eastAsia"/>
          <w:sz w:val="21"/>
          <w:szCs w:val="21"/>
        </w:rPr>
        <w:t>（　　）</w:t>
      </w:r>
    </w:p>
    <w:p>
      <w:pPr>
        <w:keepNext w:val="0"/>
        <w:keepLines w:val="0"/>
        <w:pageBreakBefore w:val="0"/>
        <w:widowControl w:val="0"/>
        <w:numPr>
          <w:ilvl w:val="0"/>
          <w:numId w:val="0"/>
        </w:numPr>
        <w:tabs>
          <w:tab w:val="left" w:pos="2300"/>
          <w:tab w:val="left" w:pos="4400"/>
          <w:tab w:val="left" w:pos="6400"/>
        </w:tabs>
        <w:kinsoku/>
        <w:wordWrap/>
        <w:overflowPunct/>
        <w:topLinePunct w:val="0"/>
        <w:autoSpaceDE/>
        <w:autoSpaceDN/>
        <w:bidi w:val="0"/>
        <w:adjustRightInd/>
        <w:snapToGrid/>
        <w:spacing w:line="360" w:lineRule="exact"/>
        <w:ind w:firstLine="210" w:firstLineChars="100"/>
        <w:jc w:val="lef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A.</w:t>
      </w:r>
      <w:r>
        <w:rPr>
          <w:rFonts w:asciiTheme="minorEastAsia" w:eastAsiaTheme="minorEastAsia" w:hAnsiTheme="minorEastAsia" w:cstheme="minorEastAsia" w:hint="eastAsia"/>
          <w:sz w:val="21"/>
          <w:szCs w:val="21"/>
        </w:rPr>
        <w:t>杜鲁门主义</w:t>
      </w:r>
      <w:r>
        <w:rPr>
          <w:rFonts w:asciiTheme="minorEastAsia" w:eastAsiaTheme="minorEastAsia" w:hAnsiTheme="minorEastAsia" w:cstheme="minorEastAsia" w:hint="eastAsia"/>
          <w:sz w:val="21"/>
          <w:szCs w:val="21"/>
        </w:rPr>
        <w:tab/>
      </w:r>
      <w:r>
        <w:rPr>
          <w:rFonts w:asciiTheme="minorEastAsia" w:hAnsiTheme="minorEastAsia" w:cstheme="minorEastAsia" w:hint="eastAsia"/>
          <w:sz w:val="21"/>
          <w:szCs w:val="21"/>
          <w:lang w:val="en-US" w:eastAsia="zh-CN"/>
        </w:rPr>
        <w:t xml:space="preserve">  B.</w:t>
      </w:r>
      <w:r>
        <w:rPr>
          <w:rFonts w:asciiTheme="minorEastAsia" w:eastAsiaTheme="minorEastAsia" w:hAnsiTheme="minorEastAsia" w:cstheme="minorEastAsia" w:hint="eastAsia"/>
          <w:sz w:val="21"/>
          <w:szCs w:val="21"/>
        </w:rPr>
        <w:t>马歇尔计划</w:t>
      </w:r>
      <w:r>
        <w:rPr>
          <w:rFonts w:asciiTheme="minorEastAsia" w:eastAsiaTheme="minorEastAsia" w:hAnsiTheme="minorEastAsia" w:cstheme="minorEastAsia" w:hint="eastAsia"/>
          <w:sz w:val="21"/>
          <w:szCs w:val="21"/>
        </w:rPr>
        <w:tab/>
      </w:r>
      <w:r>
        <w:rPr>
          <w:rFonts w:asciiTheme="minorEastAsia" w:hAnsiTheme="minorEastAsia" w:cstheme="minorEastAsia" w:hint="eastAsia"/>
          <w:sz w:val="21"/>
          <w:szCs w:val="21"/>
          <w:lang w:val="en-US" w:eastAsia="zh-CN"/>
        </w:rPr>
        <w:t xml:space="preserve"> C.</w:t>
      </w:r>
      <w:r>
        <w:rPr>
          <w:rFonts w:asciiTheme="minorEastAsia" w:eastAsiaTheme="minorEastAsia" w:hAnsiTheme="minorEastAsia" w:cstheme="minorEastAsia" w:hint="eastAsia"/>
          <w:sz w:val="21"/>
          <w:szCs w:val="21"/>
        </w:rPr>
        <w:t>北约成立</w:t>
      </w:r>
      <w:r>
        <w:rPr>
          <w:rFonts w:asciiTheme="minorEastAsia" w:hAnsiTheme="minorEastAsia" w:cstheme="minorEastAsia" w:hint="eastAsia"/>
          <w:sz w:val="21"/>
          <w:szCs w:val="21"/>
          <w:lang w:val="en-US" w:eastAsia="zh-CN"/>
        </w:rPr>
        <w:t xml:space="preserve">     D.</w:t>
      </w:r>
      <w:r>
        <w:rPr>
          <w:rFonts w:asciiTheme="minorEastAsia" w:eastAsiaTheme="minorEastAsia" w:hAnsiTheme="minorEastAsia" w:cstheme="minorEastAsia" w:hint="eastAsia"/>
          <w:sz w:val="21"/>
          <w:szCs w:val="21"/>
        </w:rPr>
        <w:t>欧共体成</w:t>
      </w:r>
      <w:r>
        <w:rPr>
          <w:rFonts w:asciiTheme="minorEastAsia" w:hAnsiTheme="minorEastAsia" w:cstheme="minorEastAsia" w:hint="eastAsia"/>
          <w:sz w:val="21"/>
          <w:szCs w:val="21"/>
          <w:lang w:val="en-US" w:eastAsia="zh-CN"/>
        </w:rPr>
        <w:t>立</w:t>
      </w:r>
    </w:p>
    <w:tbl>
      <w:tblPr>
        <w:tblStyle w:val="TableGrid"/>
        <w:tblpPr w:leftFromText="180" w:rightFromText="180" w:vertAnchor="text" w:horzAnchor="page" w:tblpX="1047" w:tblpY="218"/>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1"/>
        <w:gridCol w:w="9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9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得分</w:t>
            </w:r>
          </w:p>
        </w:tc>
        <w:tc>
          <w:tcPr>
            <w:tcW w:w="93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c>
          <w:tcPr>
            <w:tcW w:w="79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eastAsia"/>
                <w:sz w:val="21"/>
                <w:szCs w:val="21"/>
                <w:vertAlign w:val="baseline"/>
                <w:lang w:val="en-US" w:eastAsia="zh-CN"/>
              </w:rPr>
            </w:pPr>
          </w:p>
        </w:tc>
        <w:tc>
          <w:tcPr>
            <w:tcW w:w="93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eastAsia"/>
                <w:sz w:val="21"/>
                <w:szCs w:val="21"/>
                <w:vertAlign w:val="baseline"/>
                <w:lang w:val="en-US" w:eastAsia="zh-CN"/>
              </w:rPr>
            </w:pPr>
          </w:p>
        </w:tc>
      </w:tr>
    </w:tbl>
    <w:p>
      <w:pPr>
        <w:keepNext w:val="0"/>
        <w:keepLines w:val="0"/>
        <w:pageBreakBefore w:val="0"/>
        <w:widowControl w:val="0"/>
        <w:numPr>
          <w:ilvl w:val="0"/>
          <w:numId w:val="0"/>
        </w:numPr>
        <w:tabs>
          <w:tab w:val="left" w:pos="2300"/>
          <w:tab w:val="left" w:pos="4400"/>
          <w:tab w:val="left" w:pos="6400"/>
        </w:tabs>
        <w:kinsoku/>
        <w:wordWrap/>
        <w:overflowPunct/>
        <w:topLinePunct w:val="0"/>
        <w:autoSpaceDE/>
        <w:autoSpaceDN/>
        <w:bidi w:val="0"/>
        <w:adjustRightInd/>
        <w:snapToGrid/>
        <w:spacing w:line="240" w:lineRule="auto"/>
        <w:ind w:firstLine="210" w:firstLineChars="100"/>
        <w:jc w:val="left"/>
        <w:textAlignment w:val="auto"/>
        <w:rPr>
          <w:rFonts w:asciiTheme="minorEastAsia" w:hAnsiTheme="minorEastAsia" w:cstheme="minorEastAsia" w:hint="eastAsia"/>
          <w:sz w:val="21"/>
          <w:szCs w:val="21"/>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center"/>
        <w:rPr>
          <w:rFonts w:asciiTheme="minorEastAsia" w:hAnsiTheme="minorEastAsia" w:cstheme="minorEastAsia" w:hint="eastAsia"/>
          <w:b w:val="0"/>
          <w:bCs/>
          <w:sz w:val="21"/>
          <w:szCs w:val="21"/>
          <w:lang w:val="en-US" w:eastAsia="zh-CN"/>
        </w:rPr>
      </w:pPr>
      <w:r>
        <w:rPr>
          <w:rFonts w:asciiTheme="minorEastAsia" w:hAnsiTheme="minorEastAsia" w:cstheme="minorEastAsia" w:hint="eastAsia"/>
          <w:b w:val="0"/>
          <w:bCs/>
          <w:sz w:val="21"/>
          <w:szCs w:val="21"/>
          <w:lang w:val="en-US" w:eastAsia="zh-CN"/>
        </w:rPr>
        <w:t>史林释义（本题共3小题，每题12分，共36分）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hAnsiTheme="minorEastAsia" w:cstheme="minorEastAsia" w:hint="eastAsia"/>
          <w:b w:val="0"/>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rPr>
          <w:rFonts w:ascii="宋体" w:hAnsi="宋体" w:hint="eastAsia"/>
          <w:szCs w:val="21"/>
        </w:rPr>
      </w:pPr>
      <w:r>
        <w:rPr>
          <w:rFonts w:ascii="宋体" w:hAnsi="宋体" w:hint="eastAsia"/>
          <w:szCs w:val="21"/>
          <w:lang w:val="en-US" w:eastAsia="zh-CN"/>
        </w:rPr>
        <w:t>26.</w:t>
      </w:r>
      <w:r>
        <w:rPr>
          <w:rFonts w:ascii="宋体" w:hAnsi="宋体"/>
          <w:szCs w:val="21"/>
        </w:rPr>
        <w:t>中国古代封建社会经历了</w:t>
      </w:r>
      <w:r>
        <w:rPr>
          <w:rFonts w:ascii="宋体" w:hAnsi="宋体" w:hint="eastAsia"/>
          <w:szCs w:val="21"/>
        </w:rPr>
        <w:t>崛起——</w:t>
      </w:r>
      <w:r>
        <w:rPr>
          <w:rFonts w:ascii="宋体" w:hAnsi="宋体"/>
          <w:szCs w:val="21"/>
        </w:rPr>
        <w:t>繁盛</w:t>
      </w:r>
      <w:r>
        <w:rPr>
          <w:rFonts w:ascii="宋体" w:hAnsi="宋体" w:hint="eastAsia"/>
          <w:szCs w:val="21"/>
        </w:rPr>
        <w:t>——</w:t>
      </w:r>
      <w:r>
        <w:rPr>
          <w:rFonts w:ascii="宋体" w:hAnsi="宋体"/>
          <w:szCs w:val="21"/>
        </w:rPr>
        <w:t>衰落的发展历程。阅读下列材料，回答问题。</w:t>
      </w:r>
    </w:p>
    <w:p>
      <w:r>
        <w:rPr>
          <w:rFonts w:hint="eastAsia"/>
        </w:rPr>
        <w:t xml:space="preserve">材料一 </w:t>
      </w:r>
      <w:r>
        <w:rPr>
          <w:rFonts w:ascii="楷体" w:eastAsia="楷体" w:hAnsi="楷体" w:cs="楷体" w:hint="eastAsia"/>
        </w:rPr>
        <w:t xml:space="preserve"> 自秦朝起，中国形成了一个以汉族为主体的统一的大国……比起秦以前的封建时代来，显然是进入了新的时代，他和他的统治机构，显然比前一时代的封建国家起着较多的作用。因此，他创建的许多制度，是符合当时社会的需要的。后来延续二千年之久的封建体制，基本上是秦制的逐步演变。秦是一个值得重视的朝代。</w:t>
      </w:r>
      <w:r>
        <w:rPr>
          <w:rFonts w:ascii="楷体" w:eastAsia="楷体" w:hAnsi="楷体" w:cs="楷体" w:hint="eastAsia"/>
          <w:lang w:val="en-US" w:eastAsia="zh-CN"/>
        </w:rPr>
        <w:t xml:space="preserve">                    </w:t>
      </w:r>
      <w:r>
        <w:rPr>
          <w:rFonts w:ascii="楷体" w:eastAsia="楷体" w:hAnsi="楷体" w:cs="楷体" w:hint="eastAsia"/>
        </w:rPr>
        <w:t>——范文澜《中国通史》</w:t>
      </w:r>
    </w:p>
    <w:p>
      <w:pPr>
        <w:numPr>
          <w:ilvl w:val="0"/>
          <w:numId w:val="3"/>
        </w:numPr>
        <w:rPr>
          <w:rFonts w:hint="eastAsia"/>
          <w:lang w:val="en-US" w:eastAsia="zh-CN"/>
        </w:rPr>
      </w:pPr>
      <w:r>
        <w:t>材料一中的“他</w:t>
      </w:r>
      <w:r>
        <w:rPr>
          <w:rFonts w:hint="eastAsia"/>
        </w:rPr>
        <w:t>”</w:t>
      </w:r>
      <w:r>
        <w:t>是谁</w:t>
      </w:r>
      <w:r>
        <w:rPr>
          <w:rFonts w:hint="eastAsia"/>
        </w:rPr>
        <w:t>？</w:t>
      </w:r>
      <w:r>
        <w:rPr>
          <w:rFonts w:hint="eastAsia"/>
          <w:lang w:eastAsia="zh-CN"/>
        </w:rPr>
        <w:t>（</w:t>
      </w:r>
      <w:r>
        <w:rPr>
          <w:rFonts w:hint="eastAsia"/>
          <w:lang w:val="en-US" w:eastAsia="zh-CN"/>
        </w:rPr>
        <w:t>1分</w:t>
      </w:r>
      <w:r>
        <w:rPr>
          <w:rFonts w:hint="eastAsia"/>
          <w:lang w:eastAsia="zh-CN"/>
        </w:rPr>
        <w:t>）</w:t>
      </w:r>
      <w:r>
        <w:t>“延续二千年之久的封建体制</w:t>
      </w:r>
      <w:r>
        <w:rPr>
          <w:rFonts w:hint="eastAsia"/>
        </w:rPr>
        <w:t>”</w:t>
      </w:r>
      <w:r>
        <w:t>指的是什么体制？</w:t>
      </w:r>
      <w:r>
        <w:rPr>
          <w:rFonts w:hint="eastAsia"/>
          <w:lang w:eastAsia="zh-CN"/>
        </w:rPr>
        <w:t>（</w:t>
      </w:r>
      <w:r>
        <w:rPr>
          <w:rFonts w:hint="eastAsia"/>
          <w:lang w:val="en-US" w:eastAsia="zh-CN"/>
        </w:rPr>
        <w:t>1分</w:t>
      </w:r>
      <w:r>
        <w:rPr>
          <w:rFonts w:hint="eastAsia"/>
          <w:lang w:eastAsia="zh-CN"/>
        </w:rPr>
        <w:t>）</w:t>
      </w:r>
      <w:r>
        <w:rPr>
          <w:rFonts w:hint="eastAsia"/>
          <w:lang w:val="en-US" w:eastAsia="zh-CN"/>
        </w:rPr>
        <w:t xml:space="preserve">  </w:t>
      </w:r>
    </w:p>
    <w:p>
      <w:pPr>
        <w:numPr>
          <w:ilvl w:val="0"/>
          <w:numId w:val="0"/>
        </w:numPr>
        <w:rPr>
          <w:rFonts w:ascii="宋体" w:eastAsia="宋体" w:hAnsi="宋体" w:cs="宋体" w:hint="eastAsia"/>
        </w:rPr>
      </w:pPr>
      <w:r>
        <w:rPr>
          <w:rFonts w:hint="eastAsia"/>
          <w:lang w:val="en-US" w:eastAsia="zh-CN"/>
        </w:rPr>
        <w:t xml:space="preserve">     </w:t>
      </w:r>
      <w:r>
        <w:rPr>
          <w:rFonts w:hint="eastAsia"/>
          <w:lang w:eastAsia="zh-CN"/>
        </w:rPr>
        <w:t>依据材料回答“</w:t>
      </w:r>
      <w:r>
        <w:rPr>
          <w:rFonts w:ascii="宋体" w:hAnsi="宋体"/>
          <w:szCs w:val="21"/>
        </w:rPr>
        <w:t>自秦朝起</w:t>
      </w:r>
      <w:r>
        <w:rPr>
          <w:rFonts w:ascii="宋体" w:hAnsi="宋体" w:hint="eastAsia"/>
          <w:szCs w:val="21"/>
          <w:lang w:eastAsia="zh-CN"/>
        </w:rPr>
        <w:t>，</w:t>
      </w:r>
      <w:r>
        <w:rPr>
          <w:rFonts w:ascii="宋体" w:hAnsi="宋体"/>
          <w:szCs w:val="21"/>
        </w:rPr>
        <w:t>中</w:t>
      </w:r>
      <w:r>
        <w:t>国</w:t>
      </w:r>
      <w:r>
        <w:rPr>
          <w:rFonts w:hint="eastAsia"/>
          <w:lang w:eastAsia="zh-CN"/>
        </w:rPr>
        <w:t>‘</w:t>
      </w:r>
      <w:r>
        <w:t>进入了新的时代</w:t>
      </w:r>
      <w:r>
        <w:rPr>
          <w:rFonts w:hint="eastAsia"/>
          <w:lang w:eastAsia="zh-CN"/>
        </w:rPr>
        <w:t>’”指的是什么</w:t>
      </w:r>
      <w:r>
        <w:rPr>
          <w:rFonts w:hint="eastAsia"/>
        </w:rPr>
        <w:t>？</w:t>
      </w:r>
      <w:r>
        <w:rPr>
          <w:rFonts w:hint="eastAsia"/>
          <w:lang w:eastAsia="zh-CN"/>
        </w:rPr>
        <w:t>（</w:t>
      </w:r>
      <w:r>
        <w:rPr>
          <w:rFonts w:hint="eastAsia"/>
          <w:lang w:val="en-US" w:eastAsia="zh-CN"/>
        </w:rPr>
        <w:t>1分）</w:t>
      </w:r>
      <w:r>
        <w:rPr>
          <w:rFonts w:ascii="宋体" w:eastAsia="宋体" w:hAnsi="宋体" w:cs="宋体" w:hint="eastAsia"/>
          <w:lang w:val="en-US" w:eastAsia="zh-CN"/>
        </w:rPr>
        <w:t>“</w:t>
      </w:r>
      <w:r>
        <w:rPr>
          <w:rFonts w:ascii="宋体" w:eastAsia="宋体" w:hAnsi="宋体" w:cs="宋体" w:hint="eastAsia"/>
        </w:rPr>
        <w:t>他创建的</w:t>
      </w:r>
    </w:p>
    <w:p>
      <w:pPr>
        <w:numPr>
          <w:ilvl w:val="0"/>
          <w:numId w:val="0"/>
        </w:numPr>
        <w:rPr>
          <w:rFonts w:ascii="宋体" w:eastAsia="宋体" w:hAnsi="宋体" w:cs="宋体" w:hint="eastAsia"/>
          <w:lang w:eastAsia="zh-CN"/>
        </w:rPr>
      </w:pPr>
      <w:r>
        <w:rPr>
          <w:rFonts w:ascii="宋体" w:eastAsia="宋体" w:hAnsi="宋体" w:cs="宋体" w:hint="eastAsia"/>
          <w:lang w:val="en-US" w:eastAsia="zh-CN"/>
        </w:rPr>
        <w:t xml:space="preserve">     </w:t>
      </w:r>
      <w:r>
        <w:rPr>
          <w:rFonts w:ascii="宋体" w:eastAsia="宋体" w:hAnsi="宋体" w:cs="宋体" w:hint="eastAsia"/>
        </w:rPr>
        <w:t>许多制度，是符合当时社会的需要的</w:t>
      </w:r>
      <w:r>
        <w:rPr>
          <w:rFonts w:ascii="宋体" w:eastAsia="宋体" w:hAnsi="宋体" w:cs="宋体" w:hint="eastAsia"/>
          <w:lang w:val="en-US" w:eastAsia="zh-CN"/>
        </w:rPr>
        <w:t>”请举一例说明。</w:t>
      </w:r>
      <w:r>
        <w:rPr>
          <w:rFonts w:ascii="宋体" w:eastAsia="宋体" w:hAnsi="宋体" w:cs="宋体" w:hint="eastAsia"/>
          <w:lang w:eastAsia="zh-CN"/>
        </w:rPr>
        <w:t>（</w:t>
      </w:r>
      <w:r>
        <w:rPr>
          <w:rFonts w:ascii="宋体" w:eastAsia="宋体" w:hAnsi="宋体" w:cs="宋体" w:hint="eastAsia"/>
          <w:lang w:val="en-US" w:eastAsia="zh-CN"/>
        </w:rPr>
        <w:t>1分）</w:t>
      </w:r>
    </w:p>
    <w:p>
      <w:pPr>
        <w:rPr>
          <w:rFonts w:hint="eastAsia"/>
        </w:rPr>
      </w:pPr>
    </w:p>
    <w:p>
      <w:pPr>
        <w:rPr>
          <w:rFonts w:hint="eastAsia"/>
        </w:rPr>
      </w:pPr>
    </w:p>
    <w:p>
      <w:pPr>
        <w:rPr>
          <w:rFonts w:hint="eastAsia"/>
        </w:rPr>
      </w:pPr>
    </w:p>
    <w:p>
      <w:pPr>
        <w:rPr>
          <w:rFonts w:hint="eastAsia"/>
        </w:rPr>
      </w:pPr>
      <w:r>
        <w:rPr>
          <w:rFonts w:hint="eastAsia"/>
        </w:rPr>
        <w:t>材料二  下表是初三某同学探究“盛唐气象”学习主题时收集到的材料</w:t>
      </w:r>
    </w:p>
    <w:tbl>
      <w:tblPr>
        <w:tblStyle w:val="TableNormal"/>
        <w:tblW w:w="8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36"/>
        <w:gridCol w:w="7566"/>
      </w:tblGrid>
      <w:tr>
        <w:tblPrEx>
          <w:tblW w:w="8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636" w:type="dxa"/>
            <w:vAlign w:val="center"/>
          </w:tcPr>
          <w:p>
            <w:pPr>
              <w:rPr>
                <w:rFonts w:ascii="楷体" w:eastAsia="楷体" w:hAnsi="楷体" w:cs="楷体" w:hint="eastAsia"/>
              </w:rPr>
            </w:pPr>
            <w:r>
              <w:rPr>
                <w:rFonts w:ascii="楷体" w:eastAsia="楷体" w:hAnsi="楷体" w:cs="楷体" w:hint="eastAsia"/>
              </w:rPr>
              <w:t>序号</w:t>
            </w:r>
          </w:p>
        </w:tc>
        <w:tc>
          <w:tcPr>
            <w:tcW w:w="7566" w:type="dxa"/>
            <w:vAlign w:val="center"/>
          </w:tcPr>
          <w:p>
            <w:pPr>
              <w:ind w:firstLine="2730" w:firstLineChars="1300"/>
              <w:rPr>
                <w:rFonts w:ascii="楷体" w:eastAsia="楷体" w:hAnsi="楷体" w:cs="楷体" w:hint="eastAsia"/>
              </w:rPr>
            </w:pPr>
            <w:r>
              <w:rPr>
                <w:rFonts w:ascii="楷体" w:eastAsia="楷体" w:hAnsi="楷体" w:cs="楷体" w:hint="eastAsia"/>
              </w:rPr>
              <w:t>史料</w:t>
            </w:r>
          </w:p>
        </w:tc>
      </w:tr>
      <w:tr>
        <w:tblPrEx>
          <w:tblW w:w="8202" w:type="dxa"/>
          <w:jc w:val="center"/>
          <w:tblLayout w:type="fixed"/>
          <w:tblCellMar>
            <w:top w:w="0" w:type="dxa"/>
            <w:left w:w="108" w:type="dxa"/>
            <w:bottom w:w="0" w:type="dxa"/>
            <w:right w:w="108" w:type="dxa"/>
          </w:tblCellMar>
        </w:tblPrEx>
        <w:trPr>
          <w:jc w:val="center"/>
        </w:trPr>
        <w:tc>
          <w:tcPr>
            <w:tcW w:w="636" w:type="dxa"/>
            <w:vAlign w:val="center"/>
          </w:tcPr>
          <w:p>
            <w:pPr>
              <w:rPr>
                <w:rFonts w:ascii="楷体" w:eastAsia="楷体" w:hAnsi="楷体" w:cs="楷体" w:hint="eastAsia"/>
              </w:rPr>
            </w:pPr>
            <w:r>
              <w:rPr>
                <w:rFonts w:ascii="楷体" w:eastAsia="楷体" w:hAnsi="楷体" w:cs="楷体" w:hint="eastAsia"/>
              </w:rPr>
              <w:t>①</w:t>
            </w:r>
          </w:p>
        </w:tc>
        <w:tc>
          <w:tcPr>
            <w:tcW w:w="7566" w:type="dxa"/>
            <w:vAlign w:val="center"/>
          </w:tcPr>
          <w:p>
            <w:pPr>
              <w:rPr>
                <w:rFonts w:ascii="楷体" w:eastAsia="楷体" w:hAnsi="楷体" w:cs="楷体" w:hint="eastAsia"/>
              </w:rPr>
            </w:pPr>
            <w:r>
              <w:rPr>
                <w:rFonts w:ascii="楷体" w:eastAsia="楷体" w:hAnsi="楷体" w:cs="楷体" w:hint="eastAsia"/>
              </w:rPr>
              <w:t>唐三彩引起很多国家和地区的效仿，出现了奈良三彩、新罗三彩，波斯三彩等。</w:t>
            </w:r>
          </w:p>
        </w:tc>
      </w:tr>
      <w:tr>
        <w:tblPrEx>
          <w:tblW w:w="8202" w:type="dxa"/>
          <w:jc w:val="center"/>
          <w:tblLayout w:type="fixed"/>
          <w:tblCellMar>
            <w:top w:w="0" w:type="dxa"/>
            <w:left w:w="108" w:type="dxa"/>
            <w:bottom w:w="0" w:type="dxa"/>
            <w:right w:w="108" w:type="dxa"/>
          </w:tblCellMar>
        </w:tblPrEx>
        <w:trPr>
          <w:jc w:val="center"/>
        </w:trPr>
        <w:tc>
          <w:tcPr>
            <w:tcW w:w="636" w:type="dxa"/>
            <w:vAlign w:val="center"/>
          </w:tcPr>
          <w:p>
            <w:pPr>
              <w:rPr>
                <w:rFonts w:ascii="楷体" w:eastAsia="楷体" w:hAnsi="楷体" w:cs="楷体" w:hint="eastAsia"/>
              </w:rPr>
            </w:pPr>
            <w:r>
              <w:rPr>
                <w:rFonts w:ascii="楷体" w:eastAsia="楷体" w:hAnsi="楷体" w:cs="楷体" w:hint="eastAsia"/>
              </w:rPr>
              <w:t>②</w:t>
            </w:r>
          </w:p>
        </w:tc>
        <w:tc>
          <w:tcPr>
            <w:tcW w:w="7566" w:type="dxa"/>
            <w:vAlign w:val="center"/>
          </w:tcPr>
          <w:p>
            <w:pPr>
              <w:rPr>
                <w:rFonts w:ascii="楷体" w:eastAsia="楷体" w:hAnsi="楷体" w:cs="楷体" w:hint="eastAsia"/>
              </w:rPr>
            </w:pPr>
            <w:r>
              <w:rPr>
                <w:rFonts w:ascii="楷体" w:eastAsia="楷体" w:hAnsi="楷体" w:cs="楷体" w:hint="eastAsia"/>
              </w:rPr>
              <w:t>敦煌壁画中……人间的荣华富贵被搬到了天上，天国的</w:t>
            </w:r>
            <w:r>
              <w:rPr>
                <w:rFonts w:ascii="楷体" w:eastAsia="楷体" w:hAnsi="楷体" w:cs="楷体" w:hint="eastAsia"/>
                <w:lang w:val="en-US" w:eastAsia="zh-CN"/>
              </w:rPr>
              <w:t>富丽堂皇</w:t>
            </w:r>
            <w:r>
              <w:rPr>
                <w:rFonts w:ascii="楷体" w:eastAsia="楷体" w:hAnsi="楷体" w:cs="楷体" w:hint="eastAsia"/>
              </w:rPr>
              <w:t>又搬回了人间。</w:t>
            </w:r>
          </w:p>
        </w:tc>
      </w:tr>
      <w:tr>
        <w:tblPrEx>
          <w:tblW w:w="8202" w:type="dxa"/>
          <w:jc w:val="center"/>
          <w:tblLayout w:type="fixed"/>
          <w:tblCellMar>
            <w:top w:w="0" w:type="dxa"/>
            <w:left w:w="108" w:type="dxa"/>
            <w:bottom w:w="0" w:type="dxa"/>
            <w:right w:w="108" w:type="dxa"/>
          </w:tblCellMar>
        </w:tblPrEx>
        <w:trPr>
          <w:jc w:val="center"/>
        </w:trPr>
        <w:tc>
          <w:tcPr>
            <w:tcW w:w="636" w:type="dxa"/>
            <w:vAlign w:val="center"/>
          </w:tcPr>
          <w:p>
            <w:pPr>
              <w:rPr>
                <w:rFonts w:ascii="楷体" w:eastAsia="楷体" w:hAnsi="楷体" w:cs="楷体" w:hint="eastAsia"/>
              </w:rPr>
            </w:pPr>
            <w:r>
              <w:rPr>
                <w:rFonts w:ascii="楷体" w:eastAsia="楷体" w:hAnsi="楷体" w:cs="楷体" w:hint="eastAsia"/>
              </w:rPr>
              <w:t>③</w:t>
            </w:r>
          </w:p>
        </w:tc>
        <w:tc>
          <w:tcPr>
            <w:tcW w:w="7566" w:type="dxa"/>
            <w:vAlign w:val="center"/>
          </w:tcPr>
          <w:p>
            <w:pPr>
              <w:rPr>
                <w:rFonts w:ascii="楷体" w:eastAsia="楷体" w:hAnsi="楷体" w:cs="楷体" w:hint="eastAsia"/>
              </w:rPr>
            </w:pPr>
            <w:r>
              <w:rPr>
                <w:rFonts w:ascii="楷体" w:eastAsia="楷体" w:hAnsi="楷体" w:cs="楷体" w:hint="eastAsia"/>
              </w:rPr>
              <w:t>商旅野次，无复盗贼，囹圄（监狱）常空，马牛布野，外户不闭。</w:t>
            </w:r>
          </w:p>
        </w:tc>
      </w:tr>
      <w:tr>
        <w:tblPrEx>
          <w:tblW w:w="8202" w:type="dxa"/>
          <w:jc w:val="center"/>
          <w:tblLayout w:type="fixed"/>
          <w:tblCellMar>
            <w:top w:w="0" w:type="dxa"/>
            <w:left w:w="108" w:type="dxa"/>
            <w:bottom w:w="0" w:type="dxa"/>
            <w:right w:w="108" w:type="dxa"/>
          </w:tblCellMar>
        </w:tblPrEx>
        <w:trPr>
          <w:jc w:val="center"/>
        </w:trPr>
        <w:tc>
          <w:tcPr>
            <w:tcW w:w="636" w:type="dxa"/>
            <w:vAlign w:val="center"/>
          </w:tcPr>
          <w:p>
            <w:pPr>
              <w:rPr>
                <w:rFonts w:ascii="楷体" w:eastAsia="楷体" w:hAnsi="楷体" w:cs="楷体" w:hint="eastAsia"/>
              </w:rPr>
            </w:pPr>
            <w:r>
              <w:rPr>
                <w:rFonts w:ascii="楷体" w:eastAsia="楷体" w:hAnsi="楷体" w:cs="楷体" w:hint="eastAsia"/>
              </w:rPr>
              <w:t>④</w:t>
            </w:r>
          </w:p>
        </w:tc>
        <w:tc>
          <w:tcPr>
            <w:tcW w:w="7566" w:type="dxa"/>
            <w:vAlign w:val="center"/>
          </w:tcPr>
          <w:p>
            <w:pPr>
              <w:rPr>
                <w:rFonts w:ascii="楷体" w:eastAsia="楷体" w:hAnsi="楷体" w:cs="楷体" w:hint="eastAsia"/>
              </w:rPr>
            </w:pPr>
            <w:r>
              <w:rPr>
                <w:rFonts w:ascii="楷体" w:eastAsia="楷体" w:hAnsi="楷体" w:cs="楷体" w:hint="eastAsia"/>
              </w:rPr>
              <w:t>忆昔开元全盛日，小邑</w:t>
            </w:r>
            <w:r>
              <w:rPr>
                <w:rFonts w:ascii="楷体" w:eastAsia="楷体" w:hAnsi="楷体" w:cs="楷体" w:hint="eastAsia"/>
                <w:lang w:val="en-US" w:eastAsia="zh-CN"/>
              </w:rPr>
              <w:t>犹</w:t>
            </w:r>
            <w:r>
              <w:rPr>
                <w:rFonts w:ascii="楷体" w:eastAsia="楷体" w:hAnsi="楷体" w:cs="楷体" w:hint="eastAsia"/>
              </w:rPr>
              <w:t>藏万家室。稻</w:t>
            </w:r>
            <w:r>
              <w:rPr>
                <w:rFonts w:ascii="楷体" w:eastAsia="楷体" w:hAnsi="楷体" w:cs="楷体" w:hint="eastAsia"/>
                <w:lang w:val="en-US" w:eastAsia="zh-CN"/>
              </w:rPr>
              <w:t>米</w:t>
            </w:r>
            <w:r>
              <w:rPr>
                <w:rFonts w:ascii="楷体" w:eastAsia="楷体" w:hAnsi="楷体" w:cs="楷体" w:hint="eastAsia"/>
              </w:rPr>
              <w:t>流脂粟米白，公私仓廪俱丰实。</w:t>
            </w:r>
          </w:p>
        </w:tc>
      </w:tr>
    </w:tbl>
    <w:p>
      <w:pPr>
        <w:rPr>
          <w:rFonts w:ascii="宋体" w:hAnsi="宋体"/>
          <w:szCs w:val="21"/>
        </w:rPr>
      </w:pPr>
    </w:p>
    <w:p>
      <w:pPr>
        <w:rPr>
          <w:rFonts w:ascii="宋体" w:hAnsi="宋体" w:eastAsiaTheme="minorEastAsia" w:hint="eastAsia"/>
          <w:szCs w:val="21"/>
          <w:lang w:eastAsia="zh-CN"/>
        </w:rPr>
      </w:pPr>
      <w:r>
        <w:rPr>
          <w:rFonts w:ascii="宋体" w:hAnsi="宋体"/>
          <w:szCs w:val="21"/>
        </w:rPr>
        <w:t>（2）请帮助该同学完成下表，在A</w:t>
      </w:r>
      <w:r>
        <w:rPr>
          <w:rFonts w:ascii="宋体" w:hAnsi="宋体" w:hint="eastAsia"/>
          <w:szCs w:val="21"/>
        </w:rPr>
        <w:t>、</w:t>
      </w:r>
      <w:r>
        <w:rPr>
          <w:rFonts w:ascii="宋体" w:hAnsi="宋体"/>
          <w:szCs w:val="21"/>
        </w:rPr>
        <w:t>B</w:t>
      </w:r>
      <w:r>
        <w:rPr>
          <w:rFonts w:ascii="宋体" w:hAnsi="宋体" w:hint="eastAsia"/>
          <w:szCs w:val="21"/>
          <w:lang w:eastAsia="zh-CN"/>
        </w:rPr>
        <w:t>、</w:t>
      </w:r>
      <w:r>
        <w:rPr>
          <w:rFonts w:ascii="宋体" w:hAnsi="宋体" w:hint="eastAsia"/>
          <w:szCs w:val="21"/>
          <w:lang w:val="en-US" w:eastAsia="zh-CN"/>
        </w:rPr>
        <w:t>C</w:t>
      </w:r>
      <w:r>
        <w:rPr>
          <w:rFonts w:ascii="宋体" w:hAnsi="宋体"/>
          <w:szCs w:val="21"/>
        </w:rPr>
        <w:t>处填写史料序号，</w:t>
      </w:r>
      <w:r>
        <w:rPr>
          <w:rFonts w:ascii="宋体" w:hAnsi="宋体" w:hint="eastAsia"/>
          <w:szCs w:val="21"/>
          <w:lang w:val="en-US" w:eastAsia="zh-CN"/>
        </w:rPr>
        <w:t>D</w:t>
      </w:r>
      <w:r>
        <w:rPr>
          <w:rFonts w:ascii="宋体" w:hAnsi="宋体"/>
          <w:szCs w:val="21"/>
        </w:rPr>
        <w:t>处填写研究角度。</w:t>
      </w:r>
      <w:r>
        <w:rPr>
          <w:rFonts w:ascii="宋体" w:hAnsi="宋体" w:hint="eastAsia"/>
          <w:szCs w:val="21"/>
          <w:lang w:eastAsia="zh-CN"/>
        </w:rPr>
        <w:t>（</w:t>
      </w:r>
      <w:r>
        <w:rPr>
          <w:rFonts w:ascii="宋体" w:hAnsi="宋体" w:hint="eastAsia"/>
          <w:szCs w:val="21"/>
          <w:lang w:val="en-US" w:eastAsia="zh-CN"/>
        </w:rPr>
        <w:t>4分</w:t>
      </w:r>
      <w:r>
        <w:rPr>
          <w:rFonts w:ascii="宋体" w:hAnsi="宋体" w:hint="eastAsia"/>
          <w:szCs w:val="21"/>
          <w:lang w:eastAsia="zh-CN"/>
        </w:rPr>
        <w:t>）</w:t>
      </w:r>
    </w:p>
    <w:tbl>
      <w:tblPr>
        <w:tblStyle w:val="TableNormal"/>
        <w:tblW w:w="6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56"/>
        <w:gridCol w:w="1476"/>
        <w:gridCol w:w="1476"/>
        <w:gridCol w:w="1476"/>
        <w:gridCol w:w="1284"/>
      </w:tblGrid>
      <w:tr>
        <w:tblPrEx>
          <w:tblW w:w="6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56" w:type="dxa"/>
            <w:vAlign w:val="center"/>
          </w:tcPr>
          <w:p>
            <w:pPr>
              <w:rPr>
                <w:rFonts w:hint="eastAsia"/>
              </w:rPr>
            </w:pPr>
            <w:r>
              <w:rPr>
                <w:rFonts w:hint="eastAsia"/>
              </w:rPr>
              <w:t>研究角度</w:t>
            </w:r>
          </w:p>
        </w:tc>
        <w:tc>
          <w:tcPr>
            <w:tcW w:w="1476" w:type="dxa"/>
            <w:vAlign w:val="center"/>
          </w:tcPr>
          <w:p>
            <w:pPr>
              <w:rPr>
                <w:rFonts w:hint="eastAsia"/>
              </w:rPr>
            </w:pPr>
            <w:r>
              <w:rPr>
                <w:rFonts w:hint="eastAsia"/>
              </w:rPr>
              <w:t>唐朝政治安定</w:t>
            </w:r>
          </w:p>
        </w:tc>
        <w:tc>
          <w:tcPr>
            <w:tcW w:w="1476" w:type="dxa"/>
            <w:vAlign w:val="center"/>
          </w:tcPr>
          <w:p>
            <w:pPr>
              <w:rPr>
                <w:rFonts w:hint="eastAsia"/>
              </w:rPr>
            </w:pPr>
            <w:r>
              <w:rPr>
                <w:rFonts w:hint="eastAsia"/>
              </w:rPr>
              <w:t>唐朝对外开放</w:t>
            </w:r>
          </w:p>
        </w:tc>
        <w:tc>
          <w:tcPr>
            <w:tcW w:w="1476" w:type="dxa"/>
            <w:vAlign w:val="center"/>
          </w:tcPr>
          <w:p>
            <w:pPr>
              <w:rPr>
                <w:rFonts w:hint="eastAsia"/>
              </w:rPr>
            </w:pPr>
            <w:r>
              <w:rPr>
                <w:rFonts w:hint="eastAsia"/>
              </w:rPr>
              <w:t>唐朝文化辉煌</w:t>
            </w:r>
          </w:p>
        </w:tc>
        <w:tc>
          <w:tcPr>
            <w:tcW w:w="1284" w:type="dxa"/>
            <w:vAlign w:val="center"/>
          </w:tcPr>
          <w:p>
            <w:pPr>
              <w:ind w:firstLine="420" w:firstLineChars="200"/>
              <w:rPr>
                <w:rFonts w:hint="eastAsia"/>
              </w:rPr>
            </w:pPr>
            <w:r>
              <w:rPr>
                <w:rFonts w:hint="eastAsia"/>
                <w:lang w:val="en-US" w:eastAsia="zh-CN"/>
              </w:rPr>
              <w:t>D</w:t>
            </w:r>
            <w:r>
              <w:rPr>
                <w:rFonts w:hint="eastAsia"/>
              </w:rPr>
              <w:t xml:space="preserve">         </w:t>
            </w:r>
          </w:p>
        </w:tc>
      </w:tr>
      <w:tr>
        <w:tblPrEx>
          <w:tblW w:w="6768" w:type="dxa"/>
          <w:jc w:val="center"/>
          <w:tblLayout w:type="fixed"/>
          <w:tblCellMar>
            <w:top w:w="0" w:type="dxa"/>
            <w:left w:w="108" w:type="dxa"/>
            <w:bottom w:w="0" w:type="dxa"/>
            <w:right w:w="108" w:type="dxa"/>
          </w:tblCellMar>
        </w:tblPrEx>
        <w:trPr>
          <w:jc w:val="center"/>
        </w:trPr>
        <w:tc>
          <w:tcPr>
            <w:tcW w:w="1056" w:type="dxa"/>
            <w:vAlign w:val="center"/>
          </w:tcPr>
          <w:p>
            <w:pPr>
              <w:rPr>
                <w:rFonts w:hint="eastAsia"/>
              </w:rPr>
            </w:pPr>
            <w:r>
              <w:rPr>
                <w:rFonts w:hint="eastAsia"/>
              </w:rPr>
              <w:t>史料序号</w:t>
            </w:r>
          </w:p>
        </w:tc>
        <w:tc>
          <w:tcPr>
            <w:tcW w:w="1476" w:type="dxa"/>
            <w:vAlign w:val="center"/>
          </w:tcPr>
          <w:p>
            <w:pPr>
              <w:ind w:firstLine="420" w:firstLineChars="200"/>
              <w:rPr>
                <w:rFonts w:hint="eastAsia"/>
              </w:rPr>
            </w:pPr>
            <w:r>
              <w:rPr>
                <w:rFonts w:hint="eastAsia"/>
              </w:rPr>
              <w:t xml:space="preserve">A           </w:t>
            </w:r>
          </w:p>
        </w:tc>
        <w:tc>
          <w:tcPr>
            <w:tcW w:w="1476" w:type="dxa"/>
            <w:vAlign w:val="center"/>
          </w:tcPr>
          <w:p>
            <w:pPr>
              <w:ind w:firstLine="420" w:firstLineChars="200"/>
              <w:rPr>
                <w:rFonts w:eastAsiaTheme="minorEastAsia" w:hint="eastAsia"/>
                <w:lang w:eastAsia="zh-CN"/>
              </w:rPr>
            </w:pPr>
            <w:r>
              <w:rPr>
                <w:rFonts w:hint="eastAsia"/>
                <w:lang w:val="en-US" w:eastAsia="zh-CN"/>
              </w:rPr>
              <w:t>B</w:t>
            </w:r>
          </w:p>
        </w:tc>
        <w:tc>
          <w:tcPr>
            <w:tcW w:w="1476" w:type="dxa"/>
            <w:vAlign w:val="center"/>
          </w:tcPr>
          <w:p>
            <w:pPr>
              <w:ind w:firstLine="420" w:firstLineChars="200"/>
              <w:rPr>
                <w:rFonts w:hint="eastAsia"/>
              </w:rPr>
            </w:pPr>
            <w:r>
              <w:rPr>
                <w:rFonts w:hint="eastAsia"/>
                <w:lang w:val="en-US" w:eastAsia="zh-CN"/>
              </w:rPr>
              <w:t>C</w:t>
            </w:r>
            <w:r>
              <w:rPr>
                <w:rFonts w:hint="eastAsia"/>
              </w:rPr>
              <w:t xml:space="preserve">          </w:t>
            </w:r>
          </w:p>
        </w:tc>
        <w:tc>
          <w:tcPr>
            <w:tcW w:w="1284" w:type="dxa"/>
            <w:vAlign w:val="center"/>
          </w:tcPr>
          <w:p>
            <w:pPr>
              <w:ind w:firstLine="420" w:firstLineChars="200"/>
              <w:rPr>
                <w:rFonts w:hint="eastAsia"/>
              </w:rPr>
            </w:pPr>
            <w:r>
              <w:rPr>
                <w:rFonts w:hint="eastAsia"/>
              </w:rPr>
              <w:t>④</w:t>
            </w:r>
          </w:p>
        </w:tc>
      </w:tr>
    </w:tbl>
    <w:p>
      <w:pPr>
        <w:rPr>
          <w:rFonts w:hint="eastAsia"/>
        </w:rPr>
      </w:pPr>
    </w:p>
    <w:p>
      <w:pPr>
        <w:rPr>
          <w:rFonts w:ascii="宋体" w:eastAsia="宋体" w:hAnsi="宋体" w:cs="宋体" w:hint="eastAsia"/>
        </w:rPr>
      </w:pPr>
      <w:r>
        <w:rPr>
          <w:rFonts w:hint="eastAsia"/>
        </w:rPr>
        <w:t xml:space="preserve">材料三  </w:t>
      </w:r>
      <w:r>
        <w:rPr>
          <w:rFonts w:ascii="楷体" w:eastAsia="楷体" w:hAnsi="楷体" w:cs="楷体" w:hint="eastAsia"/>
        </w:rPr>
        <w:t>清朝对出海贸易的商船装载货物重量有严格的限制，甚至规定只准带铁锅一口，每人只许带铁斧一把；船上所有人员必须详细登记姓名、年龄、面貌、履历、籍贯等；船只预先规定往返日期，每人每日只许带米两升。</w:t>
      </w:r>
      <w:r>
        <w:rPr>
          <w:rFonts w:ascii="楷体" w:eastAsia="楷体" w:hAnsi="楷体" w:cs="楷体" w:hint="eastAsia"/>
          <w:lang w:val="en-US" w:eastAsia="zh-CN"/>
        </w:rPr>
        <w:t xml:space="preserve">                  </w:t>
      </w:r>
      <w:r>
        <w:rPr>
          <w:rFonts w:ascii="楷体" w:eastAsia="楷体" w:hAnsi="楷体" w:cs="楷体" w:hint="eastAsia"/>
        </w:rPr>
        <w:t>——</w:t>
      </w:r>
      <w:r>
        <w:rPr>
          <w:rFonts w:ascii="楷体" w:eastAsia="楷体" w:hAnsi="楷体" w:cs="楷体" w:hint="eastAsia"/>
          <w:lang w:val="en-US" w:eastAsia="zh-CN"/>
        </w:rPr>
        <w:t>人教版统编教材</w:t>
      </w:r>
      <w:r>
        <w:rPr>
          <w:rFonts w:ascii="楷体" w:eastAsia="楷体" w:hAnsi="楷体" w:cs="楷体" w:hint="eastAsia"/>
        </w:rPr>
        <w:t>《中国历史》</w:t>
      </w:r>
    </w:p>
    <w:p>
      <w:pPr>
        <w:numPr>
          <w:ilvl w:val="0"/>
          <w:numId w:val="4"/>
        </w:numPr>
        <w:rPr>
          <w:rFonts w:ascii="宋体" w:hAnsi="宋体"/>
          <w:szCs w:val="21"/>
        </w:rPr>
      </w:pPr>
      <w:r>
        <w:rPr>
          <w:rFonts w:ascii="宋体" w:hAnsi="宋体"/>
          <w:szCs w:val="21"/>
        </w:rPr>
        <w:t>结合材料三和所学知识，</w:t>
      </w:r>
      <w:r>
        <w:rPr>
          <w:rFonts w:ascii="宋体" w:hAnsi="宋体" w:hint="eastAsia"/>
          <w:szCs w:val="21"/>
        </w:rPr>
        <w:t>回答</w:t>
      </w:r>
      <w:r>
        <w:rPr>
          <w:rFonts w:ascii="宋体" w:hAnsi="宋体"/>
          <w:szCs w:val="21"/>
        </w:rPr>
        <w:t>这是清</w:t>
      </w:r>
      <w:r>
        <w:rPr>
          <w:rFonts w:ascii="宋体" w:hAnsi="宋体" w:hint="eastAsia"/>
          <w:szCs w:val="21"/>
          <w:lang w:eastAsia="zh-CN"/>
        </w:rPr>
        <w:t>朝</w:t>
      </w:r>
      <w:r>
        <w:rPr>
          <w:rFonts w:ascii="宋体" w:hAnsi="宋体"/>
          <w:szCs w:val="21"/>
        </w:rPr>
        <w:t>实施的什么政策</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szCs w:val="21"/>
        </w:rPr>
        <w:t>它使中国的世界地位发</w:t>
      </w:r>
    </w:p>
    <w:p>
      <w:pPr>
        <w:numPr>
          <w:ilvl w:val="0"/>
          <w:numId w:val="0"/>
        </w:numPr>
        <w:ind w:firstLine="420"/>
        <w:rPr>
          <w:rFonts w:ascii="宋体" w:hAnsi="宋体" w:hint="eastAsia"/>
          <w:szCs w:val="21"/>
          <w:lang w:eastAsia="zh-CN"/>
        </w:rPr>
      </w:pPr>
      <w:r>
        <w:rPr>
          <w:rFonts w:ascii="宋体" w:hAnsi="宋体"/>
          <w:szCs w:val="21"/>
        </w:rPr>
        <w:t>生了怎样的变化？</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szCs w:val="21"/>
        </w:rPr>
        <w:t>这</w:t>
      </w:r>
      <w:r>
        <w:rPr>
          <w:rFonts w:ascii="宋体" w:hAnsi="宋体" w:hint="eastAsia"/>
          <w:szCs w:val="21"/>
        </w:rPr>
        <w:t>一</w:t>
      </w:r>
      <w:r>
        <w:rPr>
          <w:rFonts w:ascii="宋体" w:hAnsi="宋体"/>
          <w:szCs w:val="21"/>
        </w:rPr>
        <w:t>政策推行近20年，被哪场战争所改变</w:t>
      </w:r>
      <w:r>
        <w:rPr>
          <w:rFonts w:ascii="宋体" w:hAnsi="宋体" w:hint="eastAsia"/>
          <w:szCs w:val="21"/>
          <w:lang w:val="en-US" w:eastAsia="zh-CN"/>
        </w:rPr>
        <w:t>?</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hint="eastAsia"/>
          <w:szCs w:val="21"/>
          <w:lang w:val="en-US" w:eastAsia="zh-CN"/>
        </w:rPr>
        <w:t>这场战争</w:t>
      </w:r>
      <w:r>
        <w:rPr>
          <w:rFonts w:ascii="宋体" w:hAnsi="宋体" w:hint="eastAsia"/>
          <w:szCs w:val="21"/>
          <w:lang w:eastAsia="zh-CN"/>
        </w:rPr>
        <w:t>对</w:t>
      </w:r>
    </w:p>
    <w:p>
      <w:pPr>
        <w:numPr>
          <w:ilvl w:val="0"/>
          <w:numId w:val="0"/>
        </w:numPr>
        <w:ind w:firstLine="420"/>
        <w:rPr>
          <w:rFonts w:ascii="宋体" w:hAnsi="宋体" w:eastAsiaTheme="minorEastAsia" w:hint="eastAsia"/>
          <w:szCs w:val="21"/>
          <w:lang w:eastAsia="zh-CN"/>
        </w:rPr>
      </w:pPr>
      <w:r>
        <w:rPr>
          <w:rFonts w:ascii="宋体" w:hAnsi="宋体" w:hint="eastAsia"/>
          <w:szCs w:val="21"/>
          <w:lang w:eastAsia="zh-CN"/>
        </w:rPr>
        <w:t>中国</w:t>
      </w:r>
      <w:r>
        <w:rPr>
          <w:rFonts w:ascii="宋体" w:hAnsi="宋体" w:hint="eastAsia"/>
          <w:szCs w:val="21"/>
          <w:lang w:val="en-US" w:eastAsia="zh-CN"/>
        </w:rPr>
        <w:t>社会</w:t>
      </w:r>
      <w:r>
        <w:rPr>
          <w:rFonts w:ascii="宋体" w:hAnsi="宋体" w:hint="eastAsia"/>
          <w:szCs w:val="21"/>
          <w:lang w:eastAsia="zh-CN"/>
        </w:rPr>
        <w:t>产生什么</w:t>
      </w:r>
      <w:r>
        <w:rPr>
          <w:rFonts w:ascii="宋体" w:hAnsi="宋体" w:hint="eastAsia"/>
          <w:szCs w:val="21"/>
          <w:lang w:val="en-US" w:eastAsia="zh-CN"/>
        </w:rPr>
        <w:t>重要</w:t>
      </w:r>
      <w:r>
        <w:rPr>
          <w:rFonts w:ascii="宋体" w:hAnsi="宋体" w:hint="eastAsia"/>
          <w:szCs w:val="21"/>
          <w:lang w:eastAsia="zh-CN"/>
        </w:rPr>
        <w:t>影响</w:t>
      </w:r>
      <w:r>
        <w:rPr>
          <w:rFonts w:ascii="宋体" w:hAnsi="宋体"/>
          <w:szCs w:val="21"/>
        </w:rPr>
        <w:t>？</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p>
    <w:p>
      <w:pPr>
        <w:numPr>
          <w:ilvl w:val="0"/>
          <w:numId w:val="5"/>
        </w:numPr>
        <w:spacing w:line="240" w:lineRule="auto"/>
        <w:jc w:val="left"/>
        <w:textAlignment w:val="center"/>
        <w:rPr>
          <w:rFonts w:ascii="宋体" w:eastAsia="宋体" w:hAnsi="宋体" w:cs="宋体"/>
        </w:rPr>
      </w:pPr>
      <w:r>
        <w:rPr>
          <w:rFonts w:ascii="宋体" w:eastAsia="宋体" w:hAnsi="宋体" w:cs="宋体"/>
        </w:rPr>
        <w:t>“中国梦”是中国人追求国家富强，民族复兴、人民幸福之梦。近代仁人志士，为追求“中</w:t>
      </w:r>
    </w:p>
    <w:p>
      <w:pPr>
        <w:numPr>
          <w:ilvl w:val="0"/>
          <w:numId w:val="0"/>
        </w:numPr>
        <w:spacing w:line="240" w:lineRule="auto"/>
        <w:jc w:val="left"/>
        <w:textAlignment w:val="center"/>
        <w:rPr>
          <w:rFonts w:ascii="宋体" w:eastAsia="宋体" w:hAnsi="宋体" w:cs="宋体"/>
        </w:rPr>
      </w:pPr>
      <w:r>
        <w:rPr>
          <w:rFonts w:ascii="宋体" w:eastAsia="宋体" w:hAnsi="宋体" w:cs="宋体" w:hint="eastAsia"/>
          <w:lang w:val="en-US" w:eastAsia="zh-CN"/>
        </w:rPr>
        <w:t xml:space="preserve">    </w:t>
      </w:r>
      <w:r>
        <w:rPr>
          <w:rFonts w:ascii="宋体" w:eastAsia="宋体" w:hAnsi="宋体" w:cs="宋体"/>
        </w:rPr>
        <w:t>国梦”而不懈努力和探索。</w:t>
      </w:r>
      <w:r>
        <w:rPr>
          <w:rFonts w:ascii="宋体" w:hAnsi="宋体" w:cs="宋体" w:hint="eastAsia"/>
          <w:lang w:eastAsia="zh-CN"/>
        </w:rPr>
        <w:t>阅读材料，回答</w:t>
      </w:r>
      <w:r>
        <w:rPr>
          <w:rFonts w:ascii="宋体" w:eastAsia="宋体" w:hAnsi="宋体" w:cs="宋体"/>
        </w:rPr>
        <w:t>问题。</w:t>
      </w:r>
    </w:p>
    <w:p>
      <w:pPr>
        <w:spacing w:line="240" w:lineRule="auto"/>
        <w:jc w:val="left"/>
        <w:textAlignment w:val="center"/>
        <w:rPr>
          <w:rFonts w:ascii="楷体" w:eastAsia="楷体" w:hAnsi="楷体" w:cs="楷体" w:hint="eastAsia"/>
        </w:rPr>
      </w:pPr>
      <w:r>
        <w:rPr>
          <w:rFonts w:ascii="宋体" w:eastAsia="宋体" w:hAnsi="宋体" w:cs="宋体" w:hint="eastAsia"/>
        </w:rPr>
        <w:t xml:space="preserve">材料一 </w:t>
      </w:r>
      <w:r>
        <w:rPr>
          <w:rFonts w:ascii="楷体" w:eastAsia="楷体" w:hAnsi="楷体" w:cs="楷体"/>
        </w:rPr>
        <w:t xml:space="preserve"> “中国文武制度，事事远出西人之上，独火器万不能及。……中国欲自强，莫如学习外国利器。”</w:t>
      </w:r>
      <w:r>
        <w:rPr>
          <w:rFonts w:ascii="楷体" w:eastAsia="楷体" w:hAnsi="楷体" w:cs="楷体" w:hint="eastAsia"/>
          <w:lang w:val="en-US" w:eastAsia="zh-CN"/>
        </w:rPr>
        <w:t xml:space="preserve">                                              </w:t>
      </w:r>
      <w:r>
        <w:rPr>
          <w:rFonts w:ascii="楷体" w:eastAsia="楷体" w:hAnsi="楷体" w:cs="楷体"/>
        </w:rPr>
        <w:t xml:space="preserve"> </w:t>
      </w:r>
      <w:r>
        <w:rPr>
          <w:rFonts w:ascii="楷体" w:eastAsia="楷体" w:hAnsi="楷体" w:cs="楷体" w:hint="eastAsia"/>
          <w:lang w:val="en-US" w:eastAsia="zh-CN"/>
        </w:rPr>
        <w:t xml:space="preserve">         </w:t>
      </w:r>
      <w:r>
        <w:rPr>
          <w:rFonts w:ascii="楷体" w:eastAsia="楷体" w:hAnsi="楷体" w:cs="楷体" w:hint="eastAsia"/>
          <w:lang w:eastAsia="zh-CN"/>
        </w:rPr>
        <w:t>——</w:t>
      </w:r>
      <w:r>
        <w:rPr>
          <w:rFonts w:ascii="楷体" w:eastAsia="楷体" w:hAnsi="楷体" w:cs="楷体" w:hint="eastAsia"/>
        </w:rPr>
        <w:t>李鸿章</w:t>
      </w:r>
    </w:p>
    <w:p>
      <w:pPr>
        <w:spacing w:line="240" w:lineRule="auto"/>
        <w:jc w:val="left"/>
        <w:textAlignment w:val="center"/>
        <w:rPr>
          <w:rFonts w:ascii="楷体" w:eastAsia="楷体" w:hAnsi="楷体" w:cs="楷体" w:hint="eastAsia"/>
        </w:rPr>
      </w:pPr>
      <w:r>
        <w:rPr>
          <w:rFonts w:ascii="宋体" w:eastAsia="宋体" w:hAnsi="宋体" w:cs="宋体" w:hint="eastAsia"/>
        </w:rPr>
        <w:t>材料二</w:t>
      </w:r>
      <w:r>
        <w:rPr>
          <w:rFonts w:ascii="楷体" w:eastAsia="楷体" w:hAnsi="楷体" w:cs="楷体" w:hint="eastAsia"/>
        </w:rPr>
        <w:t xml:space="preserve">  </w:t>
      </w:r>
      <w:r>
        <w:rPr>
          <w:rFonts w:ascii="楷体" w:eastAsia="楷体" w:hAnsi="楷体" w:cs="楷体" w:hint="eastAsia"/>
          <w:lang w:eastAsia="zh-CN"/>
        </w:rPr>
        <w:t>法者，天下之公器也；变者，天下之公理也。</w:t>
      </w:r>
      <w:r>
        <w:rPr>
          <w:rFonts w:ascii="楷体" w:eastAsia="楷体" w:hAnsi="楷体" w:cs="楷体" w:hint="eastAsia"/>
          <w:lang w:val="en-US" w:eastAsia="zh-CN"/>
        </w:rPr>
        <w:t xml:space="preserve">                  </w:t>
      </w:r>
      <w:r>
        <w:rPr>
          <w:rFonts w:ascii="楷体" w:eastAsia="楷体" w:hAnsi="楷体" w:cs="楷体" w:hint="eastAsia"/>
          <w:lang w:eastAsia="zh-CN"/>
        </w:rPr>
        <w:t>——梁启超</w:t>
      </w:r>
    </w:p>
    <w:p>
      <w:pPr>
        <w:spacing w:line="240" w:lineRule="auto"/>
        <w:jc w:val="left"/>
        <w:textAlignment w:val="center"/>
        <w:rPr>
          <w:rFonts w:ascii="楷体" w:eastAsia="楷体" w:hAnsi="楷体" w:cs="楷体" w:hint="eastAsia"/>
          <w:lang w:val="en-US" w:eastAsia="zh-CN"/>
        </w:rPr>
      </w:pPr>
      <w:r>
        <w:rPr>
          <w:rFonts w:ascii="宋体" w:eastAsia="宋体" w:hAnsi="宋体" w:cs="宋体" w:hint="eastAsia"/>
          <w:lang w:eastAsia="zh-CN"/>
        </w:rPr>
        <w:t>材料三</w:t>
      </w:r>
      <w:r>
        <w:rPr>
          <w:rFonts w:ascii="楷体" w:eastAsia="楷体" w:hAnsi="楷体" w:cs="楷体" w:hint="eastAsia"/>
          <w:lang w:val="en-US" w:eastAsia="zh-CN"/>
        </w:rPr>
        <w:t xml:space="preserve">  “医术救人，所济有限”，“医国”比“医人”更重要。        ——孙中山</w:t>
      </w:r>
    </w:p>
    <w:p>
      <w:pPr>
        <w:spacing w:line="240" w:lineRule="auto"/>
        <w:jc w:val="left"/>
        <w:textAlignment w:val="center"/>
        <w:rPr>
          <w:rFonts w:ascii="楷体" w:eastAsia="楷体" w:hAnsi="楷体" w:cs="楷体"/>
        </w:rPr>
      </w:pPr>
      <w:r>
        <w:rPr>
          <w:rFonts w:ascii="宋体" w:eastAsia="宋体" w:hAnsi="宋体" w:cs="宋体" w:hint="eastAsia"/>
        </w:rPr>
        <w:t>材料</w:t>
      </w:r>
      <w:r>
        <w:rPr>
          <w:rFonts w:ascii="宋体" w:eastAsia="宋体" w:hAnsi="宋体" w:cs="宋体" w:hint="eastAsia"/>
          <w:lang w:eastAsia="zh-CN"/>
        </w:rPr>
        <w:t>四</w:t>
      </w:r>
      <w:r>
        <w:rPr>
          <w:rFonts w:ascii="楷体" w:eastAsia="楷体" w:hAnsi="楷体" w:cs="楷体"/>
        </w:rPr>
        <w:t xml:space="preserve">  胡适说：“北大是因为三个兔子而成名的，一是老兔子蔡元培；二是中兔子陈独秀，三是小兔子胡适本人（三人年有长幼，但都属兔）”。</w:t>
      </w:r>
    </w:p>
    <w:p>
      <w:pPr>
        <w:numPr>
          <w:ilvl w:val="0"/>
          <w:numId w:val="6"/>
        </w:numPr>
        <w:spacing w:line="240" w:lineRule="auto"/>
        <w:jc w:val="left"/>
        <w:textAlignment w:val="center"/>
        <w:rPr>
          <w:rFonts w:ascii="宋体" w:hAnsi="宋体" w:cs="宋体" w:hint="eastAsia"/>
          <w:lang w:eastAsia="zh-CN"/>
        </w:rPr>
      </w:pPr>
      <w:r>
        <w:rPr>
          <w:rFonts w:ascii="宋体" w:hAnsi="宋体" w:cs="宋体" w:hint="eastAsia"/>
          <w:lang w:eastAsia="zh-CN"/>
        </w:rPr>
        <w:t>依据</w:t>
      </w:r>
      <w:r>
        <w:rPr>
          <w:rFonts w:ascii="宋体" w:eastAsia="宋体" w:hAnsi="宋体" w:cs="宋体"/>
        </w:rPr>
        <w:t>材料一</w:t>
      </w:r>
      <w:r>
        <w:rPr>
          <w:rFonts w:ascii="宋体" w:hAnsi="宋体" w:cs="宋体" w:hint="eastAsia"/>
          <w:lang w:eastAsia="zh-CN"/>
        </w:rPr>
        <w:t>指出</w:t>
      </w:r>
      <w:r>
        <w:rPr>
          <w:rFonts w:ascii="宋体" w:eastAsia="宋体" w:hAnsi="宋体" w:cs="宋体"/>
        </w:rPr>
        <w:t>李鸿章</w:t>
      </w:r>
      <w:r>
        <w:rPr>
          <w:rFonts w:ascii="宋体" w:hAnsi="宋体" w:cs="宋体" w:hint="eastAsia"/>
          <w:lang w:eastAsia="zh-CN"/>
        </w:rPr>
        <w:t>的</w:t>
      </w:r>
      <w:r>
        <w:rPr>
          <w:rFonts w:ascii="宋体" w:eastAsia="宋体" w:hAnsi="宋体" w:cs="宋体"/>
        </w:rPr>
        <w:t>主张</w:t>
      </w:r>
      <w:r>
        <w:rPr>
          <w:rFonts w:ascii="宋体" w:hAnsi="宋体" w:cs="宋体" w:hint="eastAsia"/>
          <w:lang w:eastAsia="zh-CN"/>
        </w:rPr>
        <w:t>是</w:t>
      </w:r>
      <w:r>
        <w:rPr>
          <w:rFonts w:ascii="宋体" w:eastAsia="宋体" w:hAnsi="宋体" w:cs="宋体"/>
        </w:rPr>
        <w:t>什么？</w:t>
      </w:r>
      <w:r>
        <w:rPr>
          <w:rFonts w:ascii="宋体" w:hAnsi="宋体" w:cs="宋体" w:hint="eastAsia"/>
          <w:lang w:eastAsia="zh-CN"/>
        </w:rPr>
        <w:t>（</w:t>
      </w:r>
      <w:r>
        <w:rPr>
          <w:rFonts w:ascii="宋体" w:hAnsi="宋体" w:cs="宋体" w:hint="eastAsia"/>
          <w:lang w:val="en-US" w:eastAsia="zh-CN"/>
        </w:rPr>
        <w:t>1分</w:t>
      </w:r>
      <w:r>
        <w:rPr>
          <w:rFonts w:ascii="宋体" w:hAnsi="宋体" w:cs="宋体" w:hint="eastAsia"/>
          <w:lang w:eastAsia="zh-CN"/>
        </w:rPr>
        <w:t>）任</w:t>
      </w:r>
      <w:r>
        <w:rPr>
          <w:rFonts w:ascii="宋体" w:eastAsia="宋体" w:hAnsi="宋体" w:cs="宋体"/>
        </w:rPr>
        <w:t>举一例材料一中为实现“自强”创办的</w:t>
      </w:r>
      <w:r>
        <w:rPr>
          <w:rFonts w:ascii="宋体" w:eastAsia="宋体" w:hAnsi="宋体" w:cs="宋体" w:hint="eastAsia"/>
          <w:lang w:val="en-US" w:eastAsia="zh-CN"/>
        </w:rPr>
        <w:t xml:space="preserve">    </w:t>
      </w:r>
    </w:p>
    <w:p>
      <w:pPr>
        <w:numPr>
          <w:ilvl w:val="0"/>
          <w:numId w:val="0"/>
        </w:numPr>
        <w:spacing w:line="240" w:lineRule="auto"/>
        <w:ind w:firstLine="420" w:firstLineChars="200"/>
        <w:jc w:val="left"/>
        <w:textAlignment w:val="center"/>
        <w:rPr>
          <w:rFonts w:ascii="宋体" w:hAnsi="宋体" w:cs="宋体" w:hint="eastAsia"/>
          <w:lang w:eastAsia="zh-CN"/>
        </w:rPr>
      </w:pPr>
      <w:r>
        <w:rPr>
          <w:rFonts w:ascii="宋体" w:eastAsia="宋体" w:hAnsi="宋体" w:cs="宋体"/>
        </w:rPr>
        <w:t>军事工业</w:t>
      </w:r>
      <w:r>
        <w:rPr>
          <w:rFonts w:ascii="宋体" w:eastAsia="宋体" w:hAnsi="宋体" w:cs="宋体" w:hint="eastAsia"/>
          <w:lang w:eastAsia="zh-CN"/>
        </w:rPr>
        <w:t>。</w:t>
      </w:r>
      <w:r>
        <w:rPr>
          <w:rFonts w:ascii="宋体" w:hAnsi="宋体" w:cs="宋体" w:hint="eastAsia"/>
          <w:lang w:eastAsia="zh-CN"/>
        </w:rPr>
        <w:t>（</w:t>
      </w:r>
      <w:r>
        <w:rPr>
          <w:rFonts w:ascii="宋体" w:hAnsi="宋体" w:cs="宋体" w:hint="eastAsia"/>
          <w:lang w:val="en-US" w:eastAsia="zh-CN"/>
        </w:rPr>
        <w:t>1分</w:t>
      </w:r>
      <w:r>
        <w:rPr>
          <w:rFonts w:ascii="宋体" w:hAnsi="宋体" w:cs="宋体" w:hint="eastAsia"/>
          <w:lang w:eastAsia="zh-CN"/>
        </w:rPr>
        <w:t>）结合所学谈谈李鸿章等人领导的运动有怎样的作用？（</w:t>
      </w:r>
      <w:r>
        <w:rPr>
          <w:rFonts w:ascii="宋体" w:hAnsi="宋体" w:cs="宋体" w:hint="eastAsia"/>
          <w:lang w:val="en-US" w:eastAsia="zh-CN"/>
        </w:rPr>
        <w:t>1分</w:t>
      </w:r>
      <w:r>
        <w:rPr>
          <w:rFonts w:ascii="宋体" w:hAnsi="宋体" w:cs="宋体" w:hint="eastAsia"/>
          <w:lang w:eastAsia="zh-CN"/>
        </w:rPr>
        <w:t>）</w:t>
      </w:r>
    </w:p>
    <w:p>
      <w:pPr>
        <w:numPr>
          <w:ilvl w:val="0"/>
          <w:numId w:val="0"/>
        </w:numPr>
        <w:spacing w:line="240" w:lineRule="auto"/>
        <w:jc w:val="left"/>
        <w:textAlignment w:val="center"/>
        <w:rPr>
          <w:rFonts w:ascii="宋体" w:hAnsi="宋体" w:cs="宋体" w:hint="eastAsia"/>
          <w:lang w:eastAsia="zh-CN"/>
        </w:rPr>
      </w:pPr>
    </w:p>
    <w:p>
      <w:pPr>
        <w:numPr>
          <w:ilvl w:val="0"/>
          <w:numId w:val="0"/>
        </w:numPr>
        <w:spacing w:line="240" w:lineRule="auto"/>
        <w:jc w:val="left"/>
        <w:textAlignment w:val="center"/>
        <w:rPr>
          <w:rFonts w:ascii="宋体" w:hAnsi="宋体" w:cs="宋体" w:hint="eastAsia"/>
          <w:lang w:eastAsia="zh-CN"/>
        </w:rPr>
      </w:pPr>
    </w:p>
    <w:p>
      <w:pPr>
        <w:numPr>
          <w:ilvl w:val="0"/>
          <w:numId w:val="6"/>
        </w:numPr>
        <w:spacing w:line="240" w:lineRule="auto"/>
        <w:ind w:left="0" w:firstLine="0" w:leftChars="0" w:firstLineChars="0"/>
        <w:jc w:val="left"/>
        <w:textAlignment w:val="center"/>
        <w:rPr>
          <w:rFonts w:ascii="宋体" w:hAnsi="宋体" w:cs="宋体" w:hint="eastAsia"/>
          <w:lang w:eastAsia="zh-CN"/>
        </w:rPr>
      </w:pPr>
      <w:r>
        <w:rPr>
          <w:rFonts w:ascii="宋体" w:eastAsia="宋体" w:hAnsi="宋体" w:cs="宋体"/>
        </w:rPr>
        <w:t>材料二中的</w:t>
      </w:r>
      <w:r>
        <w:rPr>
          <w:rFonts w:ascii="宋体" w:hAnsi="宋体" w:cs="宋体" w:hint="eastAsia"/>
          <w:lang w:eastAsia="zh-CN"/>
        </w:rPr>
        <w:t>人物</w:t>
      </w:r>
      <w:r>
        <w:rPr>
          <w:rFonts w:ascii="宋体" w:eastAsia="宋体" w:hAnsi="宋体" w:cs="宋体"/>
        </w:rPr>
        <w:t>为了救亡图存进行哪次探索？</w:t>
      </w:r>
      <w:r>
        <w:rPr>
          <w:rFonts w:ascii="宋体" w:hAnsi="宋体" w:cs="宋体" w:hint="eastAsia"/>
          <w:lang w:eastAsia="zh-CN"/>
        </w:rPr>
        <w:t>（</w:t>
      </w:r>
      <w:r>
        <w:rPr>
          <w:rFonts w:ascii="宋体" w:hAnsi="宋体" w:cs="宋体" w:hint="eastAsia"/>
          <w:lang w:val="en-US" w:eastAsia="zh-CN"/>
        </w:rPr>
        <w:t>1分</w:t>
      </w:r>
      <w:r>
        <w:rPr>
          <w:rFonts w:ascii="宋体" w:hAnsi="宋体" w:cs="宋体" w:hint="eastAsia"/>
          <w:lang w:eastAsia="zh-CN"/>
        </w:rPr>
        <w:t>）</w:t>
      </w:r>
      <w:r>
        <w:rPr>
          <w:rFonts w:ascii="宋体" w:eastAsia="宋体" w:hAnsi="宋体" w:cs="宋体"/>
        </w:rPr>
        <w:t>结合所学知识，</w:t>
      </w:r>
      <w:r>
        <w:rPr>
          <w:rFonts w:ascii="宋体" w:hAnsi="宋体" w:cs="宋体" w:hint="eastAsia"/>
          <w:lang w:eastAsia="zh-CN"/>
        </w:rPr>
        <w:t>指出这一探索</w:t>
      </w:r>
      <w:r>
        <w:rPr>
          <w:rFonts w:ascii="宋体" w:eastAsia="宋体" w:hAnsi="宋体" w:cs="宋体"/>
        </w:rPr>
        <w:t>的结</w:t>
      </w:r>
    </w:p>
    <w:p>
      <w:pPr>
        <w:numPr>
          <w:ilvl w:val="0"/>
          <w:numId w:val="0"/>
        </w:numPr>
        <w:spacing w:line="240" w:lineRule="auto"/>
        <w:ind w:firstLine="420" w:firstLineChars="200"/>
        <w:jc w:val="left"/>
        <w:textAlignment w:val="center"/>
        <w:rPr>
          <w:rFonts w:ascii="宋体" w:hAnsi="宋体" w:cs="宋体" w:hint="eastAsia"/>
          <w:lang w:eastAsia="zh-CN"/>
        </w:rPr>
      </w:pPr>
      <w:r>
        <w:rPr>
          <w:rFonts w:ascii="宋体" w:eastAsia="宋体" w:hAnsi="宋体" w:cs="宋体"/>
        </w:rPr>
        <w:t>果</w:t>
      </w:r>
      <w:r>
        <w:rPr>
          <w:rFonts w:ascii="宋体" w:hAnsi="宋体" w:cs="宋体" w:hint="eastAsia"/>
          <w:lang w:eastAsia="zh-CN"/>
        </w:rPr>
        <w:t>如何？（</w:t>
      </w:r>
      <w:r>
        <w:rPr>
          <w:rFonts w:ascii="宋体" w:hAnsi="宋体" w:cs="宋体" w:hint="eastAsia"/>
          <w:lang w:val="en-US" w:eastAsia="zh-CN"/>
        </w:rPr>
        <w:t>1分</w:t>
      </w:r>
      <w:r>
        <w:rPr>
          <w:rFonts w:ascii="宋体" w:hAnsi="宋体" w:cs="宋体" w:hint="eastAsia"/>
          <w:lang w:eastAsia="zh-CN"/>
        </w:rPr>
        <w:t>）</w:t>
      </w:r>
    </w:p>
    <w:p>
      <w:pPr>
        <w:numPr>
          <w:ilvl w:val="0"/>
          <w:numId w:val="0"/>
        </w:numPr>
        <w:spacing w:line="240" w:lineRule="auto"/>
        <w:jc w:val="left"/>
        <w:textAlignment w:val="center"/>
        <w:rPr>
          <w:rFonts w:ascii="宋体" w:eastAsia="宋体" w:hAnsi="宋体" w:cs="宋体"/>
        </w:rPr>
      </w:pPr>
    </w:p>
    <w:p>
      <w:pPr>
        <w:numPr>
          <w:ilvl w:val="0"/>
          <w:numId w:val="0"/>
        </w:numPr>
        <w:spacing w:line="240" w:lineRule="auto"/>
        <w:ind w:left="420" w:hanging="420" w:hangingChars="200"/>
        <w:jc w:val="left"/>
        <w:textAlignment w:val="center"/>
        <w:rPr>
          <w:rFonts w:ascii="宋体" w:eastAsia="宋体" w:hAnsi="宋体" w:cs="宋体"/>
        </w:rPr>
      </w:pPr>
      <w:r>
        <w:rPr>
          <w:rFonts w:ascii="宋体" w:eastAsia="宋体" w:hAnsi="宋体" w:cs="宋体"/>
        </w:rPr>
        <w:t>（3）</w:t>
      </w:r>
      <w:r>
        <w:rPr>
          <w:rFonts w:ascii="宋体" w:hAnsi="宋体" w:cs="宋体" w:hint="eastAsia"/>
          <w:lang w:eastAsia="zh-CN"/>
        </w:rPr>
        <w:t>材料三中人物为“医国”</w:t>
      </w:r>
      <w:r>
        <w:rPr>
          <w:rFonts w:ascii="宋体" w:hAnsi="宋体" w:cs="宋体" w:hint="eastAsia"/>
          <w:lang w:val="en-US" w:eastAsia="zh-CN"/>
        </w:rPr>
        <w:t>领导了</w:t>
      </w:r>
      <w:r>
        <w:rPr>
          <w:rFonts w:ascii="宋体" w:eastAsia="宋体" w:hAnsi="宋体" w:cs="宋体"/>
        </w:rPr>
        <w:t>哪场革命？</w:t>
      </w:r>
      <w:r>
        <w:rPr>
          <w:rFonts w:ascii="宋体" w:hAnsi="宋体" w:cs="宋体" w:hint="eastAsia"/>
          <w:lang w:eastAsia="zh-CN"/>
        </w:rPr>
        <w:t>（</w:t>
      </w:r>
      <w:r>
        <w:rPr>
          <w:rFonts w:ascii="宋体" w:hAnsi="宋体" w:cs="宋体" w:hint="eastAsia"/>
          <w:lang w:val="en-US" w:eastAsia="zh-CN"/>
        </w:rPr>
        <w:t>1分</w:t>
      </w:r>
      <w:r>
        <w:rPr>
          <w:rFonts w:ascii="宋体" w:hAnsi="宋体" w:cs="宋体" w:hint="eastAsia"/>
          <w:lang w:eastAsia="zh-CN"/>
        </w:rPr>
        <w:t>）发生于何时？（</w:t>
      </w:r>
      <w:r>
        <w:rPr>
          <w:rFonts w:ascii="宋体" w:hAnsi="宋体" w:cs="宋体" w:hint="eastAsia"/>
          <w:lang w:val="en-US" w:eastAsia="zh-CN"/>
        </w:rPr>
        <w:t>1分</w:t>
      </w:r>
      <w:r>
        <w:rPr>
          <w:rFonts w:ascii="宋体" w:hAnsi="宋体" w:cs="宋体" w:hint="eastAsia"/>
          <w:lang w:eastAsia="zh-CN"/>
        </w:rPr>
        <w:t>）</w:t>
      </w:r>
      <w:r>
        <w:rPr>
          <w:rFonts w:ascii="宋体" w:eastAsia="宋体" w:hAnsi="宋体" w:cs="宋体"/>
        </w:rPr>
        <w:t>这次革命</w:t>
      </w:r>
      <w:r>
        <w:rPr>
          <w:rFonts w:ascii="宋体" w:hAnsi="宋体" w:cs="宋体" w:hint="eastAsia"/>
          <w:lang w:eastAsia="zh-CN"/>
        </w:rPr>
        <w:t>具有怎样的历史意义</w:t>
      </w:r>
      <w:r>
        <w:rPr>
          <w:rFonts w:ascii="宋体" w:eastAsia="宋体" w:hAnsi="宋体" w:cs="宋体"/>
        </w:rPr>
        <w:t xml:space="preserve">？ </w:t>
      </w:r>
      <w:r>
        <w:rPr>
          <w:rFonts w:ascii="宋体" w:hAnsi="宋体" w:cs="宋体" w:hint="eastAsia"/>
          <w:lang w:eastAsia="zh-CN"/>
        </w:rPr>
        <w:t>（</w:t>
      </w:r>
      <w:r>
        <w:rPr>
          <w:rFonts w:ascii="宋体" w:hAnsi="宋体" w:cs="宋体" w:hint="eastAsia"/>
          <w:lang w:val="en-US" w:eastAsia="zh-CN"/>
        </w:rPr>
        <w:t>2分，至少说出两点</w:t>
      </w:r>
      <w:r>
        <w:rPr>
          <w:rFonts w:ascii="宋体" w:hAnsi="宋体" w:cs="宋体" w:hint="eastAsia"/>
          <w:lang w:eastAsia="zh-CN"/>
        </w:rPr>
        <w:t>）</w:t>
      </w:r>
    </w:p>
    <w:p>
      <w:pPr>
        <w:spacing w:line="240" w:lineRule="auto"/>
        <w:jc w:val="left"/>
        <w:textAlignment w:val="center"/>
        <w:rPr>
          <w:rFonts w:ascii="宋体" w:eastAsia="宋体" w:hAnsi="宋体" w:cs="宋体"/>
        </w:rPr>
      </w:pPr>
    </w:p>
    <w:p>
      <w:pPr>
        <w:spacing w:line="240" w:lineRule="auto"/>
        <w:jc w:val="left"/>
        <w:textAlignment w:val="center"/>
        <w:rPr>
          <w:rFonts w:ascii="宋体" w:eastAsia="宋体" w:hAnsi="宋体" w:cs="宋体"/>
        </w:rPr>
      </w:pPr>
      <w:r>
        <w:rPr>
          <w:rFonts w:ascii="宋体" w:eastAsia="宋体" w:hAnsi="宋体" w:cs="宋体"/>
        </w:rPr>
        <w:t>（4）根据所学知识推断，材料</w:t>
      </w:r>
      <w:r>
        <w:rPr>
          <w:rFonts w:ascii="宋体" w:eastAsia="宋体" w:hAnsi="宋体" w:cs="宋体" w:hint="eastAsia"/>
          <w:lang w:val="en-US" w:eastAsia="zh-CN"/>
        </w:rPr>
        <w:t>四</w:t>
      </w:r>
      <w:r>
        <w:rPr>
          <w:rFonts w:ascii="宋体" w:eastAsia="宋体" w:hAnsi="宋体" w:cs="宋体"/>
        </w:rPr>
        <w:t>中的“三只兔子”因高举哪两面大旗而闻名？</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r>
        <w:rPr>
          <w:rFonts w:ascii="宋体" w:eastAsia="宋体" w:hAnsi="宋体" w:cs="宋体"/>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宋体" w:hAnsi="宋体" w:cs="宋体"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宋体" w:hAnsi="宋体" w:cs="宋体" w:hint="eastAsia"/>
          <w:lang w:eastAsia="zh-CN"/>
        </w:rPr>
      </w:pPr>
      <w:r>
        <w:rPr>
          <w:rFonts w:ascii="宋体" w:hAnsi="宋体" w:cs="宋体" w:hint="eastAsia"/>
          <w:lang w:eastAsia="zh-CN"/>
        </w:rPr>
        <w:t>（</w:t>
      </w:r>
      <w:r>
        <w:rPr>
          <w:rFonts w:ascii="宋体" w:hAnsi="宋体" w:cs="宋体" w:hint="eastAsia"/>
          <w:lang w:val="en-US" w:eastAsia="zh-CN"/>
        </w:rPr>
        <w:t>5</w:t>
      </w:r>
      <w:r>
        <w:rPr>
          <w:rFonts w:ascii="宋体" w:hAnsi="宋体" w:cs="宋体" w:hint="eastAsia"/>
          <w:lang w:eastAsia="zh-CN"/>
        </w:rPr>
        <w:t>）</w:t>
      </w:r>
      <w:r>
        <w:rPr>
          <w:rFonts w:ascii="宋体" w:eastAsia="宋体" w:hAnsi="宋体" w:cs="宋体"/>
        </w:rPr>
        <w:t>以上材料体现了中国近代化探索怎样的特点？</w:t>
      </w:r>
      <w:r>
        <w:rPr>
          <w:rFonts w:ascii="宋体" w:hAnsi="宋体" w:cs="宋体" w:hint="eastAsia"/>
          <w:lang w:eastAsia="zh-CN"/>
        </w:rPr>
        <w:t>（</w:t>
      </w:r>
      <w:r>
        <w:rPr>
          <w:rFonts w:ascii="宋体" w:hAnsi="宋体" w:cs="宋体" w:hint="eastAsia"/>
          <w:lang w:val="en-US" w:eastAsia="zh-CN"/>
        </w:rPr>
        <w:t>1分</w:t>
      </w:r>
      <w:r>
        <w:rPr>
          <w:rFonts w:ascii="宋体" w:hAnsi="宋体" w:cs="宋体"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color w:val="000000"/>
        </w:rPr>
      </w:pPr>
      <w:r>
        <w:rPr>
          <w:rFonts w:asciiTheme="minorEastAsia" w:eastAsiaTheme="minorEastAsia" w:hAnsiTheme="minorEastAsia" w:cstheme="minorEastAsia" w:hint="eastAsia"/>
          <w:sz w:val="21"/>
          <w:szCs w:val="21"/>
          <w:lang w:val="en-US" w:eastAsia="zh-CN"/>
        </w:rPr>
        <w:t>28.</w:t>
      </w:r>
      <w:r>
        <w:rPr>
          <w:rFonts w:ascii="宋体" w:eastAsia="宋体" w:hAnsi="宋体" w:cs="宋体"/>
          <w:color w:val="000000"/>
        </w:rPr>
        <w:t>近代以来，各国之间合作不断加强。和则两利，斗则俱伤。阅读下列材料，回答问题。</w:t>
      </w:r>
    </w:p>
    <w:p>
      <w:pPr>
        <w:pStyle w:val="8"/>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cs="宋体"/>
        </w:rPr>
      </w:pPr>
      <w:r>
        <w:rPr>
          <w:rFonts w:asciiTheme="minorEastAsia" w:eastAsiaTheme="minorEastAsia" w:hAnsiTheme="minorEastAsia" w:cstheme="minorEastAsia" w:hint="eastAsia"/>
          <w:color w:val="000000"/>
        </w:rPr>
        <w:t xml:space="preserve">材料一 </w:t>
      </w:r>
      <w:r>
        <w:rPr>
          <w:rFonts w:asciiTheme="minorEastAsia" w:hAnsiTheme="minorEastAsia" w:cstheme="minorEastAsia" w:hint="eastAsia"/>
          <w:color w:val="000000"/>
          <w:lang w:val="en-US" w:eastAsia="zh-CN"/>
        </w:rPr>
        <w:t xml:space="preserve"> </w:t>
      </w:r>
      <w:r>
        <w:rPr>
          <w:rFonts w:ascii="楷体" w:eastAsia="楷体" w:hAnsi="楷体" w:cs="楷体"/>
        </w:rPr>
        <w:t>1941年12月8日13时，罗斯福说：“我要求国会宣布，自1941年12月7日、星期日、日本无端和怯懦地发动进攻开始，合众国与日本帝国主义之间就已存在着战争状态。”……面对德、意、日等法西斯国家的侵略，世界各国逐渐走向联合。1942年1月，美、英、苏、中等26个国家签署了文件，建立了反法西斯联盟。</w:t>
      </w:r>
      <w:r>
        <w:rPr>
          <w:rFonts w:ascii="楷体" w:eastAsia="楷体" w:hAnsi="楷体" w:cs="楷体" w:hint="eastAsia"/>
          <w:lang w:val="en-US" w:eastAsia="zh-CN"/>
        </w:rPr>
        <w:t xml:space="preserve">      </w:t>
      </w:r>
      <w:r>
        <w:rPr>
          <w:rFonts w:ascii="楷体" w:eastAsia="楷体" w:hAnsi="楷体" w:cs="楷体" w:hint="eastAsia"/>
          <w:lang w:eastAsia="zh-CN"/>
        </w:rPr>
        <w:t>——</w:t>
      </w:r>
      <w:r>
        <w:rPr>
          <w:rFonts w:ascii="楷体" w:eastAsia="楷体" w:hAnsi="楷体" w:cs="楷体" w:hint="eastAsia"/>
        </w:rPr>
        <w:t>摘编自《20世纪的战争与和平》</w:t>
      </w:r>
    </w:p>
    <w:p>
      <w:pPr>
        <w:pStyle w:val="8"/>
        <w:numPr>
          <w:ilvl w:val="0"/>
          <w:numId w:val="0"/>
        </w:numPr>
        <w:spacing w:line="312" w:lineRule="auto"/>
        <w:jc w:val="left"/>
        <w:textAlignment w:val="center"/>
        <w:rPr>
          <w:rFonts w:asciiTheme="minorEastAsia" w:hAnsiTheme="minorEastAsia" w:cstheme="minorEastAsia" w:hint="eastAsia"/>
          <w:sz w:val="21"/>
          <w:szCs w:val="21"/>
          <w:lang w:eastAsia="zh-CN"/>
        </w:rPr>
      </w:pPr>
    </w:p>
    <w:p>
      <w:pPr>
        <w:pStyle w:val="8"/>
        <w:numPr>
          <w:ilvl w:val="0"/>
          <w:numId w:val="0"/>
        </w:numPr>
        <w:spacing w:line="312" w:lineRule="auto"/>
        <w:jc w:val="left"/>
        <w:textAlignment w:val="center"/>
        <w:rPr>
          <w:rFonts w:ascii="宋体" w:eastAsia="宋体" w:hAnsi="宋体" w:cs="宋体" w:hint="eastAsia"/>
          <w:color w:val="000000"/>
          <w:lang w:eastAsia="zh-CN"/>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w:t>
      </w:r>
      <w:r>
        <w:rPr>
          <w:rFonts w:asciiTheme="minorEastAsia" w:hAnsiTheme="minorEastAsia" w:cstheme="minorEastAsia" w:hint="eastAsia"/>
          <w:sz w:val="21"/>
          <w:szCs w:val="21"/>
          <w:lang w:eastAsia="zh-CN"/>
        </w:rPr>
        <w:t>）</w:t>
      </w:r>
      <w:r>
        <w:rPr>
          <w:rFonts w:asciiTheme="minorEastAsia" w:hAnsiTheme="minorEastAsia" w:cstheme="minorEastAsia" w:hint="eastAsia"/>
          <w:color w:val="000000"/>
          <w:lang w:eastAsia="zh-CN"/>
        </w:rPr>
        <w:t>材料</w:t>
      </w:r>
      <w:r>
        <w:rPr>
          <w:rFonts w:asciiTheme="minorEastAsia" w:hAnsiTheme="minorEastAsia" w:cstheme="minorEastAsia" w:hint="eastAsia"/>
          <w:color w:val="000000"/>
          <w:lang w:val="en-US" w:eastAsia="zh-CN"/>
        </w:rPr>
        <w:t>一</w:t>
      </w:r>
      <w:r>
        <w:rPr>
          <w:rFonts w:asciiTheme="minorEastAsia" w:hAnsiTheme="minorEastAsia" w:cstheme="minorEastAsia" w:hint="eastAsia"/>
          <w:color w:val="000000"/>
          <w:lang w:eastAsia="zh-CN"/>
        </w:rPr>
        <w:t>中“</w:t>
      </w:r>
      <w:r>
        <w:rPr>
          <w:rFonts w:asciiTheme="minorEastAsia" w:hAnsiTheme="minorEastAsia" w:cstheme="minorEastAsia" w:hint="eastAsia"/>
          <w:color w:val="000000"/>
          <w:lang w:val="en-US" w:eastAsia="zh-CN"/>
        </w:rPr>
        <w:t>日本发动进攻</w:t>
      </w:r>
      <w:r>
        <w:rPr>
          <w:rFonts w:asciiTheme="minorEastAsia" w:hAnsiTheme="minorEastAsia" w:cstheme="minorEastAsia" w:hint="eastAsia"/>
          <w:color w:val="000000"/>
          <w:lang w:eastAsia="zh-CN"/>
        </w:rPr>
        <w:t>”</w:t>
      </w:r>
      <w:r>
        <w:rPr>
          <w:rFonts w:asciiTheme="minorEastAsia" w:hAnsiTheme="minorEastAsia" w:cstheme="minorEastAsia" w:hint="eastAsia"/>
          <w:color w:val="000000"/>
          <w:lang w:val="en-US" w:eastAsia="zh-CN"/>
        </w:rPr>
        <w:t>和“2</w:t>
      </w:r>
      <w:r>
        <w:rPr>
          <w:rFonts w:ascii="宋体" w:hAnsi="宋体" w:cs="宋体"/>
        </w:rPr>
        <w:t>6个国家签署的文件</w:t>
      </w:r>
      <w:r>
        <w:rPr>
          <w:rFonts w:asciiTheme="minorEastAsia" w:hAnsiTheme="minorEastAsia" w:cstheme="minorEastAsia" w:hint="eastAsia"/>
          <w:color w:val="000000"/>
          <w:lang w:val="en-US" w:eastAsia="zh-CN"/>
        </w:rPr>
        <w:t>”分别指的</w:t>
      </w:r>
      <w:r>
        <w:rPr>
          <w:rFonts w:ascii="宋体" w:hAnsi="宋体" w:cs="宋体"/>
        </w:rPr>
        <w:t>是什么？</w:t>
      </w:r>
      <w:r>
        <w:rPr>
          <w:rFonts w:ascii="宋体" w:hAnsi="宋体" w:cs="宋体" w:hint="eastAsia"/>
          <w:lang w:eastAsia="zh-CN"/>
        </w:rPr>
        <w:t>（</w:t>
      </w:r>
      <w:r>
        <w:rPr>
          <w:rFonts w:ascii="宋体" w:hAnsi="宋体" w:cs="宋体" w:hint="eastAsia"/>
          <w:lang w:val="en-US" w:eastAsia="zh-CN"/>
        </w:rPr>
        <w:t>2分</w:t>
      </w:r>
      <w:r>
        <w:rPr>
          <w:rFonts w:ascii="宋体" w:hAnsi="宋体" w:cs="宋体" w:hint="eastAsia"/>
          <w:lang w:eastAsia="zh-CN"/>
        </w:rPr>
        <w:t>）</w:t>
      </w:r>
      <w:r>
        <w:rPr>
          <w:rFonts w:asciiTheme="minorEastAsia" w:hAnsiTheme="minorEastAsia" w:cstheme="minorEastAsia" w:hint="eastAsia"/>
          <w:color w:val="000000"/>
          <w:lang w:eastAsia="zh-CN"/>
        </w:rPr>
        <w:t>写出</w:t>
      </w:r>
      <w:r>
        <w:rPr>
          <w:rFonts w:ascii="宋体" w:eastAsia="宋体" w:hAnsi="宋体" w:cs="宋体"/>
          <w:color w:val="000000"/>
        </w:rPr>
        <w:t>美</w:t>
      </w:r>
      <w:r>
        <w:rPr>
          <w:rFonts w:ascii="宋体" w:eastAsia="宋体" w:hAnsi="宋体" w:cs="宋体" w:hint="eastAsia"/>
          <w:color w:val="000000"/>
          <w:lang w:eastAsia="zh-CN"/>
        </w:rPr>
        <w:t>、</w:t>
      </w:r>
    </w:p>
    <w:p>
      <w:pPr>
        <w:pStyle w:val="8"/>
        <w:numPr>
          <w:ilvl w:val="0"/>
          <w:numId w:val="0"/>
        </w:numPr>
        <w:spacing w:line="312" w:lineRule="auto"/>
        <w:jc w:val="left"/>
        <w:textAlignment w:val="center"/>
        <w:rPr>
          <w:rFonts w:ascii="宋体" w:eastAsia="宋体" w:hAnsi="宋体" w:cs="宋体" w:hint="eastAsia"/>
          <w:color w:val="000000"/>
          <w:lang w:eastAsia="zh-CN"/>
        </w:rPr>
      </w:pPr>
      <w:r>
        <w:rPr>
          <w:rFonts w:ascii="宋体" w:hAnsi="宋体" w:cs="宋体" w:hint="eastAsia"/>
          <w:color w:val="000000"/>
          <w:lang w:val="en-US" w:eastAsia="zh-CN"/>
        </w:rPr>
        <w:t xml:space="preserve">     </w:t>
      </w:r>
      <w:r>
        <w:rPr>
          <w:rFonts w:ascii="宋体" w:eastAsia="宋体" w:hAnsi="宋体" w:cs="宋体"/>
          <w:color w:val="000000"/>
        </w:rPr>
        <w:t>英</w:t>
      </w:r>
      <w:r>
        <w:rPr>
          <w:rFonts w:ascii="宋体" w:eastAsia="宋体" w:hAnsi="宋体" w:cs="宋体" w:hint="eastAsia"/>
          <w:color w:val="000000"/>
          <w:lang w:eastAsia="zh-CN"/>
        </w:rPr>
        <w:t>、</w:t>
      </w:r>
      <w:r>
        <w:rPr>
          <w:rFonts w:ascii="宋体" w:eastAsia="宋体" w:hAnsi="宋体" w:cs="宋体"/>
          <w:color w:val="000000"/>
        </w:rPr>
        <w:t>苏三国首脑为协调盟军行动召开的重要会议的名称。</w:t>
      </w:r>
      <w:r>
        <w:rPr>
          <w:rFonts w:ascii="宋体" w:eastAsia="宋体" w:hAnsi="宋体" w:cs="宋体" w:hint="eastAsia"/>
          <w:color w:val="000000"/>
          <w:lang w:eastAsia="zh-CN"/>
        </w:rPr>
        <w:t>这次会议上决定建立的国际组织</w:t>
      </w:r>
    </w:p>
    <w:p>
      <w:pPr>
        <w:pStyle w:val="8"/>
        <w:numPr>
          <w:ilvl w:val="0"/>
          <w:numId w:val="0"/>
        </w:numPr>
        <w:spacing w:line="312" w:lineRule="auto"/>
        <w:jc w:val="left"/>
        <w:textAlignment w:val="center"/>
        <w:rPr>
          <w:rFonts w:ascii="宋体" w:eastAsia="宋体" w:hAnsi="宋体" w:cs="宋体" w:hint="eastAsia"/>
          <w:color w:val="000000"/>
          <w:lang w:eastAsia="zh-CN"/>
        </w:rPr>
      </w:pPr>
      <w:r>
        <w:rPr>
          <w:rFonts w:ascii="宋体" w:hAnsi="宋体" w:cs="宋体" w:hint="eastAsia"/>
          <w:color w:val="000000"/>
          <w:lang w:val="en-US" w:eastAsia="zh-CN"/>
        </w:rPr>
        <w:t xml:space="preserve">     </w:t>
      </w:r>
      <w:r>
        <w:rPr>
          <w:rFonts w:ascii="宋体" w:eastAsia="宋体" w:hAnsi="宋体" w:cs="宋体" w:hint="eastAsia"/>
          <w:color w:val="000000"/>
          <w:lang w:eastAsia="zh-CN"/>
        </w:rPr>
        <w:t>是什么？（</w:t>
      </w:r>
      <w:r>
        <w:rPr>
          <w:rFonts w:ascii="宋体" w:hAnsi="宋体" w:cs="宋体" w:hint="eastAsia"/>
          <w:color w:val="000000"/>
          <w:lang w:val="en-US" w:eastAsia="zh-CN"/>
        </w:rPr>
        <w:t>2</w:t>
      </w:r>
      <w:r>
        <w:rPr>
          <w:rFonts w:ascii="宋体" w:eastAsia="宋体" w:hAnsi="宋体" w:cs="宋体" w:hint="eastAsia"/>
          <w:color w:val="000000"/>
          <w:lang w:val="en-US" w:eastAsia="zh-CN"/>
        </w:rPr>
        <w:t>分</w:t>
      </w:r>
      <w:r>
        <w:rPr>
          <w:rFonts w:ascii="宋体" w:eastAsia="宋体" w:hAnsi="宋体" w:cs="宋体" w:hint="eastAsia"/>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color w:val="000000"/>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color w:val="000000"/>
        </w:rPr>
      </w:pPr>
      <w:r>
        <w:rPr>
          <w:rFonts w:asciiTheme="minorEastAsia" w:eastAsiaTheme="minorEastAsia" w:hAnsiTheme="minorEastAsia" w:cstheme="minorEastAsia" w:hint="eastAsia"/>
          <w:color w:val="000000"/>
        </w:rPr>
        <w:t xml:space="preserve">材料二  </w:t>
      </w:r>
      <w:r>
        <w:rPr>
          <w:rFonts w:ascii="楷体" w:eastAsia="楷体" w:hAnsi="楷体" w:cs="楷体" w:hint="eastAsia"/>
          <w:color w:val="000000"/>
        </w:rPr>
        <w:t>1972 年3月6日，《时代周刊)封面上有一个大大的“友”字，左上角是毛泽东与尼克松的握手照片，主题凸显得相当明确。</w:t>
      </w:r>
      <w:r>
        <w:rPr>
          <w:rFonts w:ascii="楷体" w:eastAsia="楷体" w:hAnsi="楷体" w:cs="楷体" w:hint="eastAsia"/>
          <w:color w:val="000000"/>
          <w:lang w:val="en-US" w:eastAsia="zh-CN"/>
        </w:rPr>
        <w:t xml:space="preserve">                              </w:t>
      </w:r>
      <w:r>
        <w:rPr>
          <w:rFonts w:ascii="楷体" w:eastAsia="楷体" w:hAnsi="楷体" w:cs="楷体" w:hint="eastAsia"/>
          <w:color w:val="000000"/>
        </w:rPr>
        <w:t>——《时代周刊》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lang w:eastAsia="zh-CN"/>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w:t>
      </w:r>
      <w:r>
        <w:rPr>
          <w:rFonts w:asciiTheme="minorEastAsia" w:hAnsiTheme="minorEastAsia" w:cstheme="minorEastAsia" w:hint="eastAsia"/>
          <w:sz w:val="21"/>
          <w:szCs w:val="21"/>
          <w:lang w:eastAsia="zh-CN"/>
        </w:rPr>
        <w:t>）</w:t>
      </w:r>
      <w:r>
        <w:rPr>
          <w:rFonts w:ascii="宋体" w:eastAsia="宋体" w:hAnsi="宋体" w:cs="宋体"/>
          <w:color w:val="000000"/>
        </w:rPr>
        <w:t xml:space="preserve">材料二反映了哪一重大事件? (1 分)它表明两国关系发生怎样的变化? </w:t>
      </w:r>
      <w:r>
        <w:rPr>
          <w:rFonts w:ascii="宋体" w:eastAsia="宋体" w:hAnsi="宋体" w:cs="宋体" w:hint="eastAsia"/>
          <w:color w:val="000000"/>
          <w:lang w:eastAsia="zh-CN"/>
        </w:rPr>
        <w:t>（</w:t>
      </w:r>
      <w:r>
        <w:rPr>
          <w:rFonts w:ascii="宋体" w:eastAsia="宋体" w:hAnsi="宋体" w:cs="宋体" w:hint="eastAsia"/>
          <w:color w:val="000000"/>
          <w:lang w:val="en-US" w:eastAsia="zh-CN"/>
        </w:rPr>
        <w:t>1分</w:t>
      </w:r>
      <w:r>
        <w:rPr>
          <w:rFonts w:ascii="宋体" w:eastAsia="宋体" w:hAnsi="宋体" w:cs="宋体" w:hint="eastAsia"/>
          <w:color w:val="000000"/>
          <w:lang w:eastAsia="zh-CN"/>
        </w:rPr>
        <w:t>）发生这种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 xml:space="preserve">     </w:t>
      </w:r>
      <w:r>
        <w:rPr>
          <w:rFonts w:ascii="宋体" w:eastAsia="宋体" w:hAnsi="宋体" w:cs="宋体" w:hint="eastAsia"/>
          <w:color w:val="000000"/>
          <w:lang w:eastAsia="zh-CN"/>
        </w:rPr>
        <w:t>变化的原因是什么？（</w:t>
      </w:r>
      <w:r>
        <w:rPr>
          <w:rFonts w:ascii="宋体" w:eastAsia="宋体" w:hAnsi="宋体" w:cs="宋体" w:hint="eastAsia"/>
          <w:color w:val="000000"/>
          <w:lang w:val="en-US" w:eastAsia="zh-CN"/>
        </w:rPr>
        <w:t>1分，答出一点即可</w:t>
      </w:r>
      <w:r>
        <w:rPr>
          <w:rFonts w:ascii="宋体" w:eastAsia="宋体" w:hAnsi="宋体" w:cs="宋体" w:hint="eastAsia"/>
          <w:color w:val="00000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lang w:eastAsia="zh-CN"/>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rPr>
      </w:pPr>
      <w:r>
        <w:drawing>
          <wp:anchor distT="0" distB="0" distL="114300" distR="114300" simplePos="0" relativeHeight="251658240" behindDoc="1" locked="0" layoutInCell="1" allowOverlap="1">
            <wp:simplePos x="0" y="0"/>
            <wp:positionH relativeFrom="column">
              <wp:posOffset>1152525</wp:posOffset>
            </wp:positionH>
            <wp:positionV relativeFrom="paragraph">
              <wp:posOffset>57785</wp:posOffset>
            </wp:positionV>
            <wp:extent cx="2053590" cy="859155"/>
            <wp:effectExtent l="0" t="0" r="3810" b="17145"/>
            <wp:wrapNone/>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16584" name="图片 100016" descr="figure"/>
                    <pic:cNvPicPr>
                      <a:picLocks noChangeAspect="1"/>
                    </pic:cNvPicPr>
                  </pic:nvPicPr>
                  <pic:blipFill>
                    <a:blip xmlns:r="http://schemas.openxmlformats.org/officeDocument/2006/relationships" r:embed="rId5">
                      <a:grayscl/>
                    </a:blip>
                    <a:srcRect l="1554" t="884" r="51751" b="12316"/>
                    <a:stretch>
                      <a:fillRect/>
                    </a:stretch>
                  </pic:blipFill>
                  <pic:spPr>
                    <a:xfrm>
                      <a:off x="0" y="0"/>
                      <a:ext cx="2053590" cy="859155"/>
                    </a:xfrm>
                    <a:prstGeom prst="rect">
                      <a:avLst/>
                    </a:prstGeom>
                  </pic:spPr>
                </pic:pic>
              </a:graphicData>
            </a:graphic>
          </wp:anchor>
        </w:drawing>
      </w:r>
      <w:r>
        <w:rPr>
          <w:rFonts w:ascii="宋体" w:eastAsia="宋体" w:hAnsi="宋体" w:cs="宋体" w:hint="eastAsia"/>
          <w:color w:val="000000"/>
        </w:rPr>
        <w:t xml:space="preserve">材料三  </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ime New Romans" w:eastAsia="宋体" w:hAnsi="Time New Romans" w:cs="宋体"/>
          <w:color w:val="000000"/>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color w:val="000000"/>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3</w:t>
      </w:r>
      <w:r>
        <w:rPr>
          <w:rFonts w:ascii="宋体" w:eastAsia="宋体" w:hAnsi="宋体" w:cs="宋体" w:hint="eastAsia"/>
          <w:color w:val="000000"/>
          <w:lang w:eastAsia="zh-CN"/>
        </w:rPr>
        <w:t>）</w:t>
      </w:r>
      <w:r>
        <w:rPr>
          <w:rFonts w:ascii="宋体" w:eastAsia="宋体" w:hAnsi="宋体" w:cs="宋体"/>
          <w:color w:val="000000"/>
        </w:rPr>
        <w:t>上图反映了当今时代经济发展的趋势是什么?</w:t>
      </w:r>
      <w:r>
        <w:rPr>
          <w:rFonts w:ascii="宋体" w:eastAsia="宋体" w:hAnsi="宋体" w:cs="宋体" w:hint="eastAsia"/>
          <w:color w:val="000000"/>
          <w:lang w:eastAsia="zh-CN"/>
        </w:rPr>
        <w:t>（</w:t>
      </w:r>
      <w:r>
        <w:rPr>
          <w:rFonts w:ascii="宋体" w:eastAsia="宋体" w:hAnsi="宋体" w:cs="宋体" w:hint="eastAsia"/>
          <w:color w:val="000000"/>
          <w:lang w:val="en-US" w:eastAsia="zh-CN"/>
        </w:rPr>
        <w:t>1分</w:t>
      </w:r>
      <w:r>
        <w:rPr>
          <w:rFonts w:ascii="宋体" w:eastAsia="宋体" w:hAnsi="宋体" w:cs="宋体" w:hint="eastAsia"/>
          <w:color w:val="000000"/>
          <w:lang w:eastAsia="zh-CN"/>
        </w:rPr>
        <w:t>）</w:t>
      </w:r>
      <w:r>
        <w:rPr>
          <w:rFonts w:ascii="宋体" w:eastAsia="宋体" w:hAnsi="宋体" w:cs="宋体"/>
          <w:color w:val="000000"/>
        </w:rPr>
        <w:t>在这一趋势背景下,20世纪90年代哪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lang w:eastAsia="zh-CN"/>
        </w:rPr>
      </w:pPr>
      <w:r>
        <w:rPr>
          <w:rFonts w:ascii="宋体" w:eastAsia="宋体" w:hAnsi="宋体" w:cs="宋体" w:hint="eastAsia"/>
          <w:color w:val="000000"/>
          <w:lang w:val="en-US" w:eastAsia="zh-CN"/>
        </w:rPr>
        <w:t xml:space="preserve">     </w:t>
      </w:r>
      <w:r>
        <w:rPr>
          <w:rFonts w:ascii="宋体" w:eastAsia="宋体" w:hAnsi="宋体" w:cs="宋体"/>
          <w:color w:val="000000"/>
        </w:rPr>
        <w:t>一组织正式成立，促进了全球贸易和经济</w:t>
      </w:r>
      <w:r>
        <w:rPr>
          <w:rFonts w:ascii="宋体" w:eastAsia="宋体" w:hAnsi="宋体" w:cs="宋体" w:hint="eastAsia"/>
          <w:color w:val="000000"/>
          <w:lang w:eastAsia="zh-CN"/>
        </w:rPr>
        <w:t>的</w:t>
      </w:r>
      <w:r>
        <w:rPr>
          <w:rFonts w:ascii="宋体" w:eastAsia="宋体" w:hAnsi="宋体" w:cs="宋体"/>
          <w:color w:val="000000"/>
        </w:rPr>
        <w:t xml:space="preserve">发展? </w:t>
      </w:r>
      <w:r>
        <w:rPr>
          <w:rFonts w:ascii="宋体" w:eastAsia="宋体" w:hAnsi="宋体" w:cs="宋体" w:hint="eastAsia"/>
          <w:color w:val="000000"/>
          <w:lang w:eastAsia="zh-CN"/>
        </w:rPr>
        <w:t>（</w:t>
      </w:r>
      <w:r>
        <w:rPr>
          <w:rFonts w:ascii="宋体" w:eastAsia="宋体" w:hAnsi="宋体" w:cs="宋体" w:hint="eastAsia"/>
          <w:color w:val="000000"/>
          <w:lang w:val="en-US" w:eastAsia="zh-CN"/>
        </w:rPr>
        <w:t>1分</w:t>
      </w:r>
      <w:r>
        <w:rPr>
          <w:rFonts w:ascii="宋体" w:eastAsia="宋体" w:hAnsi="宋体" w:cs="宋体" w:hint="eastAsia"/>
          <w:color w:val="000000"/>
          <w:lang w:eastAsia="zh-CN"/>
        </w:rPr>
        <w:t>）中国何时加入这个组织的？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sz w:val="21"/>
          <w:szCs w:val="21"/>
        </w:rPr>
      </w:pPr>
      <w:r>
        <w:rPr>
          <w:rFonts w:ascii="宋体" w:eastAsia="宋体" w:hAnsi="宋体" w:cs="宋体" w:hint="eastAsia"/>
          <w:color w:val="000000"/>
          <w:lang w:val="en-US" w:eastAsia="zh-CN"/>
        </w:rPr>
        <w:t xml:space="preserve">    </w:t>
      </w:r>
      <w:r>
        <w:rPr>
          <w:rFonts w:ascii="宋体" w:eastAsia="宋体" w:hAnsi="宋体" w:cs="宋体" w:hint="eastAsia"/>
          <w:color w:val="000000"/>
          <w:lang w:eastAsia="zh-CN"/>
        </w:rPr>
        <w:t>（</w:t>
      </w:r>
      <w:r>
        <w:rPr>
          <w:rFonts w:ascii="宋体" w:eastAsia="宋体" w:hAnsi="宋体" w:cs="宋体" w:hint="eastAsia"/>
          <w:color w:val="000000"/>
          <w:lang w:val="en-US" w:eastAsia="zh-CN"/>
        </w:rPr>
        <w:t>1分</w:t>
      </w:r>
      <w:r>
        <w:rPr>
          <w:rFonts w:ascii="宋体" w:eastAsia="宋体" w:hAnsi="宋体" w:cs="宋体" w:hint="eastAsia"/>
          <w:color w:val="000000"/>
          <w:lang w:eastAsia="zh-CN"/>
        </w:rPr>
        <w:t>）</w:t>
      </w:r>
      <w:r>
        <w:rPr>
          <w:rFonts w:ascii="宋体" w:eastAsia="宋体" w:hAnsi="宋体" w:cs="宋体" w:hint="eastAsia"/>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color w:val="000000"/>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color w:val="000000"/>
          <w:sz w:val="21"/>
          <w:szCs w:val="21"/>
        </w:rPr>
      </w:pPr>
      <w:r>
        <w:rPr>
          <w:rFonts w:ascii="宋体" w:eastAsia="宋体" w:hAnsi="宋体" w:cs="宋体" w:hint="eastAsia"/>
          <w:color w:val="000000"/>
          <w:sz w:val="21"/>
          <w:szCs w:val="21"/>
        </w:rPr>
        <w:t xml:space="preserve">材料四  </w:t>
      </w:r>
      <w:r>
        <w:rPr>
          <w:rFonts w:ascii="楷体" w:eastAsia="楷体" w:hAnsi="楷体" w:cs="楷体" w:hint="eastAsia"/>
          <w:color w:val="000000"/>
          <w:sz w:val="21"/>
          <w:szCs w:val="21"/>
        </w:rPr>
        <w:t>当今世界，各国相互依存、</w:t>
      </w:r>
      <w:r>
        <w:rPr>
          <w:rFonts w:ascii="楷体" w:eastAsia="楷体" w:hAnsi="楷体" w:cs="楷体" w:hint="eastAsia"/>
          <w:color w:val="000000"/>
          <w:sz w:val="21"/>
          <w:szCs w:val="21"/>
          <w:lang w:eastAsia="zh-CN"/>
        </w:rPr>
        <w:t>休戚与共</w:t>
      </w:r>
      <w:r>
        <w:rPr>
          <w:rFonts w:ascii="楷体" w:eastAsia="楷体" w:hAnsi="楷体" w:cs="楷体" w:hint="eastAsia"/>
          <w:color w:val="000000"/>
          <w:sz w:val="21"/>
          <w:szCs w:val="21"/>
        </w:rPr>
        <w:t>，我们要继承和弘扬联合国宪章的宗旨和原则，构</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lang w:val="en-US" w:eastAsia="zh-CN"/>
        </w:rPr>
        <w:t xml:space="preserve">        </w:t>
      </w:r>
      <w:r>
        <w:rPr>
          <w:rFonts w:ascii="楷体" w:eastAsia="楷体" w:hAnsi="楷体" w:cs="楷体" w:hint="eastAsia"/>
          <w:color w:val="000000"/>
          <w:sz w:val="21"/>
          <w:szCs w:val="21"/>
        </w:rPr>
        <w:t>建以合作共赢为核心的新型国际关系，打造人类命运共同体。</w:t>
      </w:r>
    </w:p>
    <w:p>
      <w:pPr>
        <w:keepNext w:val="0"/>
        <w:keepLines w:val="0"/>
        <w:pageBreakBefore w:val="0"/>
        <w:widowControl w:val="0"/>
        <w:kinsoku/>
        <w:wordWrap/>
        <w:overflowPunct/>
        <w:topLinePunct w:val="0"/>
        <w:autoSpaceDE/>
        <w:autoSpaceDN/>
        <w:bidi w:val="0"/>
        <w:adjustRightInd/>
        <w:snapToGrid/>
        <w:spacing w:line="360" w:lineRule="atLeast"/>
        <w:ind w:firstLine="3570" w:firstLineChars="1700"/>
        <w:jc w:val="left"/>
        <w:textAlignment w:val="center"/>
        <w:rPr>
          <w:rFonts w:ascii="楷体" w:eastAsia="楷体" w:hAnsi="楷体" w:cs="楷体" w:hint="eastAsia"/>
          <w:color w:val="000000"/>
          <w:sz w:val="21"/>
          <w:szCs w:val="21"/>
        </w:rPr>
      </w:pPr>
      <w:r>
        <w:rPr>
          <w:rFonts w:ascii="楷体" w:eastAsia="楷体" w:hAnsi="楷体" w:cs="楷体" w:hint="eastAsia"/>
          <w:color w:val="000000"/>
          <w:sz w:val="21"/>
          <w:szCs w:val="21"/>
          <w:lang w:eastAsia="zh-CN"/>
        </w:rPr>
        <w:t>——</w:t>
      </w:r>
      <w:r>
        <w:rPr>
          <w:rFonts w:ascii="楷体" w:eastAsia="楷体" w:hAnsi="楷体" w:cs="楷体" w:hint="eastAsia"/>
          <w:color w:val="000000"/>
          <w:sz w:val="21"/>
          <w:szCs w:val="21"/>
        </w:rPr>
        <w:t>习近平在第七十届联合国大会一般性辩论时的讲话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宋体" w:eastAsia="宋体" w:hAnsi="宋体" w:cs="宋体"/>
          <w:color w:val="000000"/>
        </w:rPr>
      </w:pPr>
      <w:r>
        <w:rPr>
          <w:rFonts w:ascii="宋体" w:eastAsia="宋体" w:hAnsi="宋体" w:cs="宋体" w:hint="eastAsia"/>
          <w:color w:val="000000"/>
          <w:lang w:eastAsia="zh-CN"/>
        </w:rPr>
        <w:t>（</w:t>
      </w:r>
      <w:r>
        <w:rPr>
          <w:rFonts w:ascii="宋体" w:eastAsia="宋体" w:hAnsi="宋体" w:cs="宋体" w:hint="eastAsia"/>
          <w:color w:val="000000"/>
          <w:lang w:val="en-US" w:eastAsia="zh-CN"/>
        </w:rPr>
        <w:t>4</w:t>
      </w:r>
      <w:r>
        <w:rPr>
          <w:rFonts w:ascii="宋体" w:eastAsia="宋体" w:hAnsi="宋体" w:cs="宋体" w:hint="eastAsia"/>
          <w:color w:val="000000"/>
          <w:lang w:eastAsia="zh-CN"/>
        </w:rPr>
        <w:t>）</w:t>
      </w:r>
      <w:r>
        <w:rPr>
          <w:rFonts w:ascii="宋体" w:eastAsia="宋体" w:hAnsi="宋体" w:cs="宋体"/>
          <w:color w:val="000000"/>
        </w:rPr>
        <w:t>阅读材料四结合所学知识回答为</w:t>
      </w:r>
      <w:r>
        <w:rPr>
          <w:rFonts w:ascii="宋体" w:eastAsia="宋体" w:hAnsi="宋体" w:cs="宋体" w:hint="eastAsia"/>
          <w:color w:val="000000"/>
          <w:lang w:eastAsia="zh-CN"/>
        </w:rPr>
        <w:t>构建新型</w:t>
      </w:r>
      <w:r>
        <w:rPr>
          <w:rFonts w:ascii="宋体" w:eastAsia="宋体" w:hAnsi="宋体" w:cs="宋体"/>
          <w:color w:val="000000"/>
        </w:rPr>
        <w:t>国际</w:t>
      </w:r>
      <w:r>
        <w:rPr>
          <w:rFonts w:ascii="宋体" w:eastAsia="宋体" w:hAnsi="宋体" w:cs="宋体" w:hint="eastAsia"/>
          <w:color w:val="000000"/>
          <w:lang w:eastAsia="zh-CN"/>
        </w:rPr>
        <w:t>关系，</w:t>
      </w:r>
      <w:r>
        <w:rPr>
          <w:rFonts w:ascii="宋体" w:eastAsia="宋体" w:hAnsi="宋体" w:cs="宋体"/>
          <w:color w:val="000000"/>
        </w:rPr>
        <w:t>打造人类命运共同体，我国采取哪些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r>
        <w:rPr>
          <w:rFonts w:ascii="宋体" w:eastAsia="宋体" w:hAnsi="宋体" w:cs="宋体" w:hint="eastAsia"/>
          <w:color w:val="000000"/>
          <w:lang w:val="en-US" w:eastAsia="zh-CN"/>
        </w:rPr>
        <w:t xml:space="preserve">     </w:t>
      </w:r>
      <w:r>
        <w:rPr>
          <w:rFonts w:ascii="宋体" w:eastAsia="宋体" w:hAnsi="宋体" w:cs="宋体"/>
          <w:color w:val="000000"/>
        </w:rPr>
        <w:t>应对措施? (至少写</w:t>
      </w:r>
      <w:r>
        <w:rPr>
          <w:rFonts w:ascii="宋体" w:eastAsia="宋体" w:hAnsi="宋体" w:cs="宋体" w:hint="eastAsia"/>
          <w:color w:val="000000"/>
          <w:lang w:eastAsia="zh-CN"/>
        </w:rPr>
        <w:t>出</w:t>
      </w:r>
      <w:r>
        <w:rPr>
          <w:rFonts w:ascii="宋体" w:eastAsia="宋体" w:hAnsi="宋体" w:cs="宋体"/>
          <w:color w:val="000000"/>
        </w:rPr>
        <w:t>两点)</w:t>
      </w:r>
      <w:r>
        <w:rPr>
          <w:rFonts w:ascii="宋体" w:eastAsia="宋体" w:hAnsi="宋体" w:cs="宋体" w:hint="eastAsia"/>
          <w:color w:val="000000"/>
          <w:lang w:eastAsia="zh-CN"/>
        </w:rPr>
        <w:t>（</w:t>
      </w:r>
      <w:r>
        <w:rPr>
          <w:rFonts w:ascii="宋体" w:eastAsia="宋体" w:hAnsi="宋体" w:cs="宋体" w:hint="eastAsia"/>
          <w:color w:val="000000"/>
          <w:lang w:val="en-US" w:eastAsia="zh-CN"/>
        </w:rPr>
        <w:t>2分</w:t>
      </w:r>
      <w:r>
        <w:rPr>
          <w:rFonts w:ascii="宋体" w:eastAsia="宋体" w:hAnsi="宋体" w:cs="宋体" w:hint="eastAsia"/>
          <w:color w:val="000000"/>
          <w:lang w:eastAsia="zh-CN"/>
        </w:rPr>
        <w:t>）</w:t>
      </w:r>
    </w:p>
    <w:tbl>
      <w:tblPr>
        <w:tblStyle w:val="TableGrid"/>
        <w:tblpPr w:leftFromText="180" w:rightFromText="180" w:vertAnchor="text" w:horzAnchor="page" w:tblpX="1077" w:tblpY="235"/>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91"/>
        <w:gridCol w:w="9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9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得分</w:t>
            </w:r>
          </w:p>
        </w:tc>
        <w:tc>
          <w:tcPr>
            <w:tcW w:w="93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default"/>
                <w:sz w:val="21"/>
                <w:szCs w:val="21"/>
                <w:vertAlign w:val="baseline"/>
                <w:lang w:val="en-US" w:eastAsia="zh-CN"/>
              </w:rPr>
            </w:pPr>
            <w:r>
              <w:rPr>
                <w:rFonts w:asciiTheme="minorEastAsia" w:hAnsiTheme="minorEastAsia" w:cstheme="minorEastAsia"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c>
          <w:tcPr>
            <w:tcW w:w="791"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eastAsia"/>
                <w:sz w:val="21"/>
                <w:szCs w:val="21"/>
                <w:vertAlign w:val="baseline"/>
                <w:lang w:val="en-US" w:eastAsia="zh-CN"/>
              </w:rPr>
            </w:pPr>
          </w:p>
        </w:tc>
        <w:tc>
          <w:tcPr>
            <w:tcW w:w="93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asciiTheme="minorEastAsia" w:hAnsiTheme="minorEastAsia" w:cstheme="minorEastAsia" w:hint="eastAsia"/>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heme="minorEastAsia" w:hAnsiTheme="minorEastAsia" w:cstheme="minorEastAsia" w:hint="eastAsia"/>
          <w:sz w:val="21"/>
          <w:szCs w:val="21"/>
          <w:lang w:val="en-US"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jc w:val="left"/>
        <w:textAlignment w:val="center"/>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探究空间（本题共1小题，共14分）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hAnsiTheme="minorEastAsia" w:cstheme="minorEastAsia"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val="en-US" w:eastAsia="zh-CN"/>
        </w:rPr>
        <w:t>29</w:t>
      </w:r>
      <w:r>
        <w:rPr>
          <w:rFonts w:asciiTheme="minorEastAsia" w:eastAsiaTheme="minorEastAsia" w:hAnsiTheme="minorEastAsia" w:cstheme="minorEastAsia" w:hint="eastAsia"/>
          <w:sz w:val="21"/>
          <w:szCs w:val="21"/>
        </w:rPr>
        <w:t>．2021年是中国共产党成立100</w:t>
      </w:r>
      <w:r>
        <w:rPr>
          <w:rFonts w:asciiTheme="minorEastAsia" w:hAnsiTheme="minorEastAsia" w:cstheme="minorEastAsia" w:hint="eastAsia"/>
          <w:sz w:val="21"/>
          <w:szCs w:val="21"/>
          <w:lang w:val="en-US" w:eastAsia="zh-CN"/>
        </w:rPr>
        <w:t>周</w:t>
      </w:r>
      <w:r>
        <w:rPr>
          <w:rFonts w:asciiTheme="minorEastAsia" w:eastAsiaTheme="minorEastAsia" w:hAnsiTheme="minorEastAsia" w:cstheme="minorEastAsia" w:hint="eastAsia"/>
          <w:sz w:val="21"/>
          <w:szCs w:val="21"/>
        </w:rPr>
        <w:t>年</w:t>
      </w:r>
      <w:r>
        <w:rPr>
          <w:rFonts w:asciiTheme="minorEastAsia" w:hAnsiTheme="minorEastAsia" w:cstheme="minorEastAsia" w:hint="eastAsia"/>
          <w:sz w:val="21"/>
          <w:szCs w:val="21"/>
          <w:lang w:eastAsia="zh-CN"/>
        </w:rPr>
        <w:t>，也是学党史、开新局的一年</w:t>
      </w:r>
      <w:r>
        <w:rPr>
          <w:rFonts w:asciiTheme="minorEastAsia" w:eastAsiaTheme="minorEastAsia" w:hAnsiTheme="minorEastAsia" w:cstheme="minorEastAsia" w:hint="eastAsia"/>
          <w:sz w:val="21"/>
          <w:szCs w:val="21"/>
        </w:rPr>
        <w:t>。阅读</w:t>
      </w:r>
      <w:r>
        <w:rPr>
          <w:rFonts w:asciiTheme="minorEastAsia" w:hAnsiTheme="minorEastAsia" w:cstheme="minorEastAsia" w:hint="eastAsia"/>
          <w:sz w:val="21"/>
          <w:szCs w:val="21"/>
          <w:lang w:eastAsia="zh-CN"/>
        </w:rPr>
        <w:t>并</w:t>
      </w:r>
      <w:r>
        <w:rPr>
          <w:rFonts w:asciiTheme="minorEastAsia" w:eastAsiaTheme="minorEastAsia" w:hAnsiTheme="minorEastAsia" w:cstheme="minorEastAsia" w:hint="eastAsia"/>
          <w:sz w:val="21"/>
          <w:szCs w:val="21"/>
        </w:rPr>
        <w:t>回答问题。</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drawing>
          <wp:anchor distT="0" distB="0" distL="114300" distR="114300" simplePos="0" relativeHeight="251679744" behindDoc="1" locked="0" layoutInCell="1" allowOverlap="1">
            <wp:simplePos x="0" y="0"/>
            <wp:positionH relativeFrom="column">
              <wp:posOffset>247650</wp:posOffset>
            </wp:positionH>
            <wp:positionV relativeFrom="paragraph">
              <wp:posOffset>208915</wp:posOffset>
            </wp:positionV>
            <wp:extent cx="5152390" cy="1533525"/>
            <wp:effectExtent l="0" t="0" r="10160" b="9525"/>
            <wp:wrapNone/>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034499" name="图片 100010" descr="figure"/>
                    <pic:cNvPicPr>
                      <a:picLocks noChangeAspect="1"/>
                    </pic:cNvPicPr>
                  </pic:nvPicPr>
                  <pic:blipFill>
                    <a:blip xmlns:r="http://schemas.openxmlformats.org/officeDocument/2006/relationships" r:embed="rId6">
                      <a:grayscl/>
                    </a:blip>
                    <a:stretch>
                      <a:fillRect/>
                    </a:stretch>
                  </pic:blipFill>
                  <pic:spPr>
                    <a:xfrm>
                      <a:off x="0" y="0"/>
                      <a:ext cx="5152390" cy="1533525"/>
                    </a:xfrm>
                    <a:prstGeom prst="rect">
                      <a:avLst/>
                    </a:prstGeom>
                  </pic:spPr>
                </pic:pic>
              </a:graphicData>
            </a:graphic>
          </wp:anchor>
        </w:drawing>
      </w:r>
      <w:r>
        <w:rPr>
          <w:rFonts w:ascii="宋体" w:eastAsia="宋体" w:hAnsi="宋体" w:cs="宋体" w:hint="eastAsia"/>
          <w:sz w:val="21"/>
          <w:szCs w:val="21"/>
        </w:rPr>
        <w:t>【</w:t>
      </w:r>
      <w:r>
        <w:rPr>
          <w:rFonts w:asciiTheme="minorEastAsia" w:hAnsiTheme="minorEastAsia" w:cstheme="minorEastAsia" w:hint="eastAsia"/>
          <w:b/>
          <w:bCs/>
          <w:sz w:val="21"/>
          <w:szCs w:val="21"/>
          <w:lang w:eastAsia="zh-CN"/>
        </w:rPr>
        <w:t>图片印证党史</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eastAsia="zh-CN"/>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eastAsia="zh-CN"/>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1</w:t>
      </w:r>
      <w:r>
        <w:rPr>
          <w:rFonts w:asciiTheme="minorEastAsia" w:hAnsiTheme="minorEastAsia" w:cstheme="minorEastAsia" w:hint="eastAsia"/>
          <w:sz w:val="21"/>
          <w:szCs w:val="21"/>
          <w:lang w:eastAsia="zh-CN"/>
        </w:rPr>
        <w:t>）请为下列有关党史的主题选取适合的图片：</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eastAsia="zh-CN"/>
        </w:rPr>
        <w:t>在横线上</w:t>
      </w:r>
      <w:r>
        <w:rPr>
          <w:rFonts w:asciiTheme="minorEastAsia" w:eastAsiaTheme="minorEastAsia" w:hAnsiTheme="minorEastAsia" w:cstheme="minorEastAsia" w:hint="eastAsia"/>
          <w:sz w:val="21"/>
          <w:szCs w:val="21"/>
        </w:rPr>
        <w:t>填写</w:t>
      </w:r>
      <w:r>
        <w:rPr>
          <w:rFonts w:asciiTheme="minorEastAsia" w:hAnsiTheme="minorEastAsia" w:cstheme="minorEastAsia" w:hint="eastAsia"/>
          <w:sz w:val="21"/>
          <w:szCs w:val="21"/>
          <w:lang w:eastAsia="zh-CN"/>
        </w:rPr>
        <w:t>图片的</w:t>
      </w:r>
      <w:r>
        <w:rPr>
          <w:rFonts w:asciiTheme="minorEastAsia" w:eastAsiaTheme="minorEastAsia" w:hAnsiTheme="minorEastAsia" w:cstheme="minorEastAsia" w:hint="eastAsia"/>
          <w:sz w:val="21"/>
          <w:szCs w:val="21"/>
        </w:rPr>
        <w:t>序号）</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4分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 xml:space="preserve">     A</w:t>
      </w:r>
      <w:r>
        <w:rPr>
          <w:rFonts w:asciiTheme="minorEastAsia" w:eastAsiaTheme="minorEastAsia" w:hAnsiTheme="minorEastAsia" w:cstheme="minorEastAsia" w:hint="eastAsia"/>
          <w:sz w:val="21"/>
          <w:szCs w:val="21"/>
        </w:rPr>
        <w:t>开天辟地一声雷</w:t>
      </w:r>
      <w:r>
        <w:rPr>
          <w:rFonts w:ascii="宋体" w:eastAsia="宋体" w:hAnsi="宋体" w:cs="宋体" w:hint="eastAsia"/>
          <w:sz w:val="21"/>
          <w:szCs w:val="21"/>
          <w:lang w:val="en-US" w:eastAsia="zh-CN"/>
        </w:rPr>
        <w:t>__________；</w:t>
      </w:r>
      <w:r>
        <w:rPr>
          <w:rFonts w:asciiTheme="minorEastAsia" w:hAnsiTheme="minorEastAsia" w:cstheme="minorEastAsia" w:hint="eastAsia"/>
          <w:sz w:val="21"/>
          <w:szCs w:val="21"/>
          <w:lang w:val="en-US" w:eastAsia="zh-CN"/>
        </w:rPr>
        <w:t xml:space="preserve">       B</w:t>
      </w:r>
      <w:r>
        <w:rPr>
          <w:rFonts w:asciiTheme="minorEastAsia" w:eastAsiaTheme="minorEastAsia" w:hAnsiTheme="minorEastAsia" w:cstheme="minorEastAsia" w:hint="eastAsia"/>
          <w:sz w:val="21"/>
          <w:szCs w:val="21"/>
        </w:rPr>
        <w:t>生死攸关大转折</w:t>
      </w:r>
      <w:r>
        <w:rPr>
          <w:rFonts w:ascii="宋体" w:eastAsia="宋体" w:hAnsi="宋体" w:cs="宋体" w:hint="eastAsia"/>
          <w:sz w:val="21"/>
          <w:szCs w:val="21"/>
          <w:lang w:val="en-US" w:eastAsia="zh-CN"/>
        </w:rPr>
        <w:t>__________；</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eastAsia="zh-CN"/>
        </w:rPr>
      </w:pPr>
      <w:r>
        <w:rPr>
          <w:rFonts w:asciiTheme="minorEastAsia" w:hAnsiTheme="minorEastAsia" w:cstheme="minorEastAsia" w:hint="eastAsia"/>
          <w:sz w:val="21"/>
          <w:szCs w:val="21"/>
          <w:lang w:val="en-US" w:eastAsia="zh-CN"/>
        </w:rPr>
        <w:t xml:space="preserve">     C</w:t>
      </w:r>
      <w:r>
        <w:rPr>
          <w:rFonts w:asciiTheme="minorEastAsia" w:eastAsiaTheme="minorEastAsia" w:hAnsiTheme="minorEastAsia" w:cstheme="minorEastAsia" w:hint="eastAsia"/>
          <w:sz w:val="21"/>
          <w:szCs w:val="21"/>
        </w:rPr>
        <w:t>星星之火可燎原</w:t>
      </w:r>
      <w:r>
        <w:rPr>
          <w:rFonts w:ascii="宋体" w:eastAsia="宋体" w:hAnsi="宋体" w:cs="宋体" w:hint="eastAsia"/>
          <w:sz w:val="21"/>
          <w:szCs w:val="21"/>
          <w:lang w:val="en-US" w:eastAsia="zh-CN"/>
        </w:rPr>
        <w:t>__________；</w:t>
      </w:r>
      <w:r>
        <w:rPr>
          <w:rFonts w:asciiTheme="minorEastAsia" w:hAnsiTheme="minorEastAsia" w:cstheme="minorEastAsia" w:hint="eastAsia"/>
          <w:sz w:val="21"/>
          <w:szCs w:val="21"/>
          <w:lang w:val="en-US" w:eastAsia="zh-CN"/>
        </w:rPr>
        <w:t xml:space="preserve">       D</w:t>
      </w:r>
      <w:r>
        <w:rPr>
          <w:rFonts w:asciiTheme="minorEastAsia" w:hAnsiTheme="minorEastAsia" w:cstheme="minorEastAsia" w:hint="eastAsia"/>
          <w:sz w:val="21"/>
          <w:szCs w:val="21"/>
          <w:lang w:eastAsia="zh-CN"/>
        </w:rPr>
        <w:t>百万雄师过大江</w:t>
      </w:r>
      <w:r>
        <w:rPr>
          <w:rFonts w:ascii="宋体" w:eastAsia="宋体" w:hAnsi="宋体" w:cs="宋体" w:hint="eastAsia"/>
          <w:sz w:val="21"/>
          <w:szCs w:val="21"/>
          <w:lang w:val="en-US" w:eastAsia="zh-CN"/>
        </w:rPr>
        <w:t>__________。</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center"/>
        <w:rPr>
          <w:rFonts w:ascii="宋体" w:eastAsia="宋体" w:hAnsi="宋体" w:cs="宋体" w:hint="eastAsia"/>
          <w:b/>
          <w:bCs/>
        </w:rPr>
      </w:pPr>
      <w:r>
        <w:rPr>
          <w:rFonts w:ascii="宋体" w:eastAsia="宋体" w:hAnsi="宋体" w:cs="宋体" w:hint="eastAsia"/>
          <w:b/>
          <w:bCs/>
        </w:rPr>
        <w:t>【</w:t>
      </w:r>
      <w:r>
        <w:rPr>
          <w:rFonts w:ascii="宋体" w:eastAsia="宋体" w:hAnsi="宋体" w:cs="宋体" w:hint="eastAsia"/>
          <w:b/>
          <w:bCs/>
          <w:lang w:eastAsia="zh-CN"/>
        </w:rPr>
        <w:t>乐曲歌颂党史</w:t>
      </w:r>
      <w:r>
        <w:rPr>
          <w:rFonts w:ascii="宋体" w:eastAsia="宋体" w:hAnsi="宋体" w:cs="宋体" w:hint="eastAsia"/>
          <w:b/>
          <w:bCs/>
        </w:rPr>
        <w:t>】</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center"/>
        <w:rPr>
          <w:rFonts w:ascii="Arial" w:eastAsia="楷体" w:hAnsi="Arial" w:cs="Arial" w:hint="eastAsia"/>
          <w:b w:val="0"/>
          <w:bCs w:val="0"/>
          <w:lang w:eastAsia="zh-CN"/>
        </w:rPr>
      </w:pPr>
      <w:r>
        <w:rPr>
          <w:rFonts w:ascii="楷体" w:eastAsia="楷体" w:hAnsi="楷体" w:cs="楷体" w:hint="eastAsia"/>
          <w:b w:val="0"/>
          <w:bCs w:val="0"/>
          <w:lang w:val="en-US" w:eastAsia="zh-CN"/>
        </w:rPr>
        <w:t>A.</w:t>
      </w:r>
      <w:r>
        <w:rPr>
          <w:rFonts w:ascii="楷体" w:eastAsia="楷体" w:hAnsi="楷体" w:cs="楷体" w:hint="eastAsia"/>
          <w:b w:val="0"/>
          <w:bCs w:val="0"/>
          <w:lang w:eastAsia="zh-CN"/>
        </w:rPr>
        <w:t>雄赳赳，气昂昂，跨过鸭绿江！</w:t>
      </w:r>
      <w:r>
        <w:rPr>
          <w:rFonts w:ascii="Arial" w:eastAsia="楷体" w:hAnsi="Arial" w:cs="Arial" w:hint="default"/>
          <w:b w:val="0"/>
          <w:bCs w:val="0"/>
          <w:lang w:eastAsia="zh-CN"/>
        </w:rPr>
        <w:t>……</w:t>
      </w:r>
      <w:r>
        <w:rPr>
          <w:rFonts w:ascii="Arial" w:eastAsia="楷体" w:hAnsi="Arial" w:cs="Arial" w:hint="eastAsia"/>
          <w:b w:val="0"/>
          <w:bCs w:val="0"/>
          <w:lang w:eastAsia="zh-CN"/>
        </w:rPr>
        <w:t>中国好儿女，齐心团结紧，抗美援朝打败美国野心狼！</w:t>
      </w:r>
    </w:p>
    <w:p>
      <w:pPr>
        <w:keepNext w:val="0"/>
        <w:keepLines w:val="0"/>
        <w:pageBreakBefore w:val="0"/>
        <w:widowControl w:val="0"/>
        <w:kinsoku/>
        <w:wordWrap/>
        <w:overflowPunct/>
        <w:topLinePunct w:val="0"/>
        <w:autoSpaceDE/>
        <w:autoSpaceDN/>
        <w:bidi w:val="0"/>
        <w:adjustRightInd/>
        <w:snapToGrid/>
        <w:spacing w:line="360" w:lineRule="atLeast"/>
        <w:jc w:val="both"/>
        <w:textAlignment w:val="center"/>
        <w:rPr>
          <w:rFonts w:ascii="Arial" w:eastAsia="楷体" w:hAnsi="Arial" w:cs="Arial" w:hint="eastAsia"/>
          <w:b w:val="0"/>
          <w:bCs w:val="0"/>
          <w:lang w:val="en-US" w:eastAsia="zh-CN"/>
        </w:rPr>
      </w:pPr>
      <w:r>
        <w:rPr>
          <w:rFonts w:ascii="楷体" w:eastAsia="楷体" w:hAnsi="楷体" w:cs="楷体" w:hint="eastAsia"/>
          <w:b w:val="0"/>
          <w:bCs w:val="0"/>
          <w:lang w:val="en-US" w:eastAsia="zh-CN"/>
        </w:rPr>
        <w:t>B.</w:t>
      </w:r>
      <w:r>
        <w:rPr>
          <w:rFonts w:ascii="Arial" w:eastAsia="楷体" w:hAnsi="Arial" w:cs="Arial" w:hint="eastAsia"/>
          <w:b w:val="0"/>
          <w:bCs w:val="0"/>
          <w:lang w:val="en-US" w:eastAsia="zh-CN"/>
        </w:rPr>
        <w:t>你可知“MACAU”，不是我真姓，我离开你太久了，母亲，但是他们掳去的是我的肉体，你依然保管着我内心的灵魂。</w:t>
      </w:r>
      <w:r>
        <w:rPr>
          <w:rFonts w:ascii="Arial" w:eastAsia="楷体" w:hAnsi="Arial" w:cs="Arial" w:hint="default"/>
          <w:b w:val="0"/>
          <w:bCs w:val="0"/>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tLeast"/>
        <w:jc w:val="both"/>
        <w:textAlignment w:val="center"/>
        <w:rPr>
          <w:rFonts w:asciiTheme="minorEastAsia" w:hAnsiTheme="minorEastAsia" w:cstheme="minorEastAsia" w:hint="eastAsia"/>
          <w:lang w:eastAsia="zh-CN"/>
        </w:rPr>
      </w:pPr>
      <w:r>
        <w:rPr>
          <w:rFonts w:asciiTheme="minorEastAsia" w:hAnsiTheme="minorEastAsia" w:cstheme="minorEastAsia" w:hint="eastAsia"/>
          <w:sz w:val="21"/>
          <w:szCs w:val="21"/>
          <w:lang w:eastAsia="zh-CN"/>
        </w:rPr>
        <w:t>歌曲</w:t>
      </w:r>
      <w:r>
        <w:rPr>
          <w:rFonts w:ascii="楷体" w:eastAsia="楷体" w:hAnsi="楷体" w:cs="楷体" w:hint="eastAsia"/>
          <w:lang w:val="en-US" w:eastAsia="zh-CN"/>
        </w:rPr>
        <w:t>A</w:t>
      </w:r>
      <w:r>
        <w:rPr>
          <w:rFonts w:asciiTheme="minorEastAsia" w:hAnsiTheme="minorEastAsia" w:cstheme="minorEastAsia" w:hint="eastAsia"/>
          <w:sz w:val="21"/>
          <w:szCs w:val="21"/>
          <w:lang w:eastAsia="zh-CN"/>
        </w:rPr>
        <w:t>中，</w:t>
      </w:r>
      <w:r>
        <w:rPr>
          <w:rFonts w:asciiTheme="minorEastAsia" w:eastAsiaTheme="minorEastAsia" w:hAnsiTheme="minorEastAsia" w:cstheme="minorEastAsia" w:hint="eastAsia"/>
          <w:lang w:eastAsia="zh-CN"/>
        </w:rPr>
        <w:t>跨过鸭绿江</w:t>
      </w:r>
      <w:r>
        <w:rPr>
          <w:rFonts w:asciiTheme="minorEastAsia" w:hAnsiTheme="minorEastAsia" w:cstheme="minorEastAsia" w:hint="eastAsia"/>
          <w:lang w:eastAsia="zh-CN"/>
        </w:rPr>
        <w:t>的部队是英勇之师，请你写出一位战斗英雄的名字。（</w:t>
      </w:r>
      <w:r>
        <w:rPr>
          <w:rFonts w:asciiTheme="minorEastAsia" w:hAnsiTheme="minorEastAsia" w:cstheme="minorEastAsia" w:hint="eastAsia"/>
          <w:lang w:val="en-US" w:eastAsia="zh-CN"/>
        </w:rPr>
        <w:t>1分</w:t>
      </w:r>
      <w:r>
        <w:rPr>
          <w:rFonts w:asciiTheme="minorEastAsia" w:hAnsiTheme="minorEastAsia" w:cstheme="minorEastAsia" w:hint="eastAsia"/>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420" w:firstLineChars="200"/>
        <w:jc w:val="both"/>
        <w:textAlignment w:val="center"/>
        <w:rPr>
          <w:rFonts w:asciiTheme="minorEastAsia" w:hAnsiTheme="minorEastAsia" w:cstheme="minorEastAsia" w:hint="eastAsia"/>
          <w:lang w:val="en-US" w:eastAsia="zh-CN"/>
        </w:rPr>
      </w:pPr>
      <w:r>
        <w:rPr>
          <w:rFonts w:asciiTheme="minorEastAsia" w:hAnsiTheme="minorEastAsia" w:cstheme="minorEastAsia" w:hint="eastAsia"/>
          <w:lang w:eastAsia="zh-CN"/>
        </w:rPr>
        <w:t>歌曲</w:t>
      </w:r>
      <w:r>
        <w:rPr>
          <w:rFonts w:ascii="楷体" w:eastAsia="楷体" w:hAnsi="楷体" w:cs="楷体" w:hint="eastAsia"/>
          <w:lang w:val="en-US" w:eastAsia="zh-CN"/>
        </w:rPr>
        <w:t>B</w:t>
      </w:r>
      <w:r>
        <w:rPr>
          <w:rFonts w:ascii="宋体" w:eastAsia="宋体" w:hAnsi="宋体" w:cs="宋体" w:hint="eastAsia"/>
          <w:lang w:val="en-US" w:eastAsia="zh-CN"/>
        </w:rPr>
        <w:t>中</w:t>
      </w:r>
      <w:r>
        <w:rPr>
          <w:rFonts w:ascii="Arial" w:eastAsia="楷体" w:hAnsi="Arial" w:cs="Arial" w:hint="eastAsia"/>
          <w:lang w:val="en-US" w:eastAsia="zh-CN"/>
        </w:rPr>
        <w:t>，“MACAU”</w:t>
      </w:r>
      <w:r>
        <w:rPr>
          <w:rFonts w:asciiTheme="minorEastAsia" w:eastAsiaTheme="minorEastAsia" w:hAnsiTheme="minorEastAsia" w:cstheme="minorEastAsia" w:hint="eastAsia"/>
          <w:lang w:val="en-US" w:eastAsia="zh-CN"/>
        </w:rPr>
        <w:t>是在什么时候回到“母亲”怀抱的？它的回归得益于什么方针？</w:t>
      </w:r>
      <w:r>
        <w:rPr>
          <w:rFonts w:asciiTheme="minorEastAsia" w:hAnsiTheme="minorEastAsia" w:cstheme="minorEastAsia"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420" w:firstLineChars="200"/>
        <w:jc w:val="both"/>
        <w:textAlignment w:val="center"/>
        <w:rPr>
          <w:rFonts w:asciiTheme="minorEastAsia" w:hAnsiTheme="minorEastAsia" w:cstheme="minorEastAsia" w:hint="eastAsia"/>
          <w:lang w:eastAsia="zh-CN"/>
        </w:rPr>
      </w:pPr>
      <w:r>
        <w:rPr>
          <w:rFonts w:asciiTheme="minorEastAsia" w:hAnsiTheme="minorEastAsia" w:cstheme="minorEastAsia" w:hint="eastAsia"/>
          <w:lang w:eastAsia="zh-CN"/>
        </w:rPr>
        <w:t>（</w:t>
      </w:r>
      <w:r>
        <w:rPr>
          <w:rFonts w:asciiTheme="minorEastAsia" w:hAnsiTheme="minorEastAsia" w:cstheme="minorEastAsia" w:hint="eastAsia"/>
          <w:lang w:val="en-US" w:eastAsia="zh-CN"/>
        </w:rPr>
        <w:t>2分</w:t>
      </w:r>
      <w:r>
        <w:rPr>
          <w:rFonts w:asciiTheme="minorEastAsia" w:hAnsiTheme="minorEastAsia" w:cstheme="minorEastAsia"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Theme="minorEastAsia" w:eastAsiaTheme="minorEastAsia" w:hAnsiTheme="minorEastAsia" w:cstheme="minorEastAsia" w:hint="eastAsia"/>
          <w:sz w:val="21"/>
          <w:szCs w:val="21"/>
        </w:rPr>
      </w:pPr>
      <w:r>
        <w:rPr>
          <w:rFonts w:ascii="宋体" w:eastAsia="宋体" w:hAnsi="宋体" w:cs="宋体" w:hint="eastAsia"/>
          <w:b/>
          <w:bCs/>
        </w:rPr>
        <w:t>【</w:t>
      </w:r>
      <w:r>
        <w:rPr>
          <w:rFonts w:asciiTheme="minorEastAsia" w:eastAsiaTheme="minorEastAsia" w:hAnsiTheme="minorEastAsia" w:cstheme="minorEastAsia" w:hint="eastAsia"/>
          <w:b/>
          <w:bCs/>
          <w:lang w:eastAsia="zh-CN"/>
        </w:rPr>
        <w:t>描述</w:t>
      </w:r>
      <w:r>
        <w:rPr>
          <w:rFonts w:asciiTheme="minorEastAsia" w:hAnsiTheme="minorEastAsia" w:cstheme="minorEastAsia" w:hint="eastAsia"/>
          <w:b/>
          <w:bCs/>
          <w:lang w:eastAsia="zh-CN"/>
        </w:rPr>
        <w:t>再现</w:t>
      </w:r>
      <w:r>
        <w:rPr>
          <w:rFonts w:asciiTheme="minorEastAsia" w:eastAsiaTheme="minorEastAsia" w:hAnsiTheme="minorEastAsia" w:cstheme="minorEastAsia" w:hint="eastAsia"/>
          <w:b/>
          <w:bCs/>
          <w:lang w:eastAsia="zh-CN"/>
        </w:rPr>
        <w:t>党史</w:t>
      </w:r>
      <w:r>
        <w:rPr>
          <w:rFonts w:ascii="宋体" w:eastAsia="宋体" w:hAnsi="宋体" w:cs="宋体" w:hint="eastAsia"/>
          <w:b/>
          <w:bCs/>
        </w:rPr>
        <w:t>】</w:t>
      </w:r>
      <w:r>
        <w:rPr>
          <w:rFonts w:asciiTheme="minorEastAsia" w:eastAsiaTheme="minorEastAsia" w:hAnsiTheme="minorEastAsia" w:cstheme="minorEastAsia" w:hint="eastAsia"/>
          <w:sz w:val="21"/>
          <w:szCs w:val="21"/>
          <w:lang w:eastAsia="zh-CN"/>
        </w:rPr>
        <w:t>阅读下列生动的历史画面，</w:t>
      </w:r>
      <w:r>
        <w:rPr>
          <w:rFonts w:asciiTheme="minorEastAsia" w:hAnsiTheme="minorEastAsia" w:cstheme="minorEastAsia" w:hint="eastAsia"/>
          <w:sz w:val="21"/>
          <w:szCs w:val="21"/>
          <w:lang w:eastAsia="zh-CN"/>
        </w:rPr>
        <w:t>并回答问题</w:t>
      </w:r>
      <w:r>
        <w:rPr>
          <w:rFonts w:asciiTheme="minorEastAsia" w:eastAsia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val="0"/>
          <w:bCs w:val="0"/>
          <w:lang w:val="en-US" w:eastAsia="zh-CN"/>
        </w:rPr>
      </w:pPr>
      <w:r>
        <w:rPr>
          <w:rFonts w:ascii="楷体" w:eastAsia="楷体" w:hAnsi="楷体" w:cs="楷体" w:hint="eastAsia"/>
          <w:b w:val="0"/>
          <w:bCs w:val="0"/>
          <w:szCs w:val="22"/>
        </w:rPr>
        <w:t>①</w:t>
      </w:r>
      <w:r>
        <w:rPr>
          <w:rFonts w:ascii="楷体" w:eastAsia="楷体" w:hAnsi="楷体" w:cs="楷体" w:hint="eastAsia"/>
          <w:b w:val="0"/>
          <w:bCs w:val="0"/>
        </w:rPr>
        <w:t>1949年10月1日，鲜艳的五星红旗在天安门广场冉冉升起，乐队奏起了雄浑激昂的国歌，54</w:t>
      </w:r>
      <w:r>
        <w:rPr>
          <w:rFonts w:ascii="楷体" w:eastAsia="楷体" w:hAnsi="楷体" w:cs="楷体" w:hint="eastAsia"/>
          <w:b w:val="0"/>
          <w:bCs w:val="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val="0"/>
          <w:bCs w:val="0"/>
          <w:sz w:val="21"/>
          <w:szCs w:val="21"/>
        </w:rPr>
      </w:pPr>
      <w:r>
        <w:rPr>
          <w:rFonts w:ascii="楷体" w:eastAsia="楷体" w:hAnsi="楷体" w:cs="楷体" w:hint="eastAsia"/>
          <w:b w:val="0"/>
          <w:bCs w:val="0"/>
          <w:lang w:val="en-US" w:eastAsia="zh-CN"/>
        </w:rPr>
        <w:t xml:space="preserve">  </w:t>
      </w:r>
      <w:r>
        <w:rPr>
          <w:rFonts w:ascii="楷体" w:eastAsia="楷体" w:hAnsi="楷体" w:cs="楷体" w:hint="eastAsia"/>
          <w:b w:val="0"/>
          <w:bCs w:val="0"/>
        </w:rPr>
        <w:t>门礼炮齐鸣28响</w:t>
      </w:r>
      <w:r>
        <w:rPr>
          <w:rFonts w:ascii="楷体" w:eastAsia="楷体" w:hAnsi="楷体" w:cs="楷体" w:hint="eastAsia"/>
          <w:b w:val="0"/>
          <w:bCs w:val="0"/>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val="0"/>
          <w:bCs w:val="0"/>
          <w:sz w:val="21"/>
          <w:szCs w:val="21"/>
        </w:rPr>
      </w:pPr>
      <w:r>
        <w:rPr>
          <w:rFonts w:ascii="楷体" w:eastAsia="楷体" w:hAnsi="楷体" w:cs="楷体" w:hint="eastAsia"/>
          <w:b w:val="0"/>
          <w:bCs w:val="0"/>
          <w:szCs w:val="22"/>
        </w:rPr>
        <w:t>②</w:t>
      </w:r>
      <w:r>
        <w:rPr>
          <w:rFonts w:ascii="楷体" w:eastAsia="楷体" w:hAnsi="楷体" w:cs="楷体" w:hint="eastAsia"/>
          <w:b w:val="0"/>
          <w:bCs w:val="0"/>
          <w:sz w:val="21"/>
          <w:szCs w:val="21"/>
        </w:rPr>
        <w:t>1964年10月16日，中国西部的荒漠地带，升腾起“一朵巨大的蘑菇云”。</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val="0"/>
          <w:bCs w:val="0"/>
          <w:sz w:val="21"/>
          <w:szCs w:val="21"/>
        </w:rPr>
      </w:pPr>
      <w:r>
        <w:rPr>
          <w:rFonts w:ascii="楷体" w:eastAsia="楷体" w:hAnsi="楷体" w:cs="楷体" w:hint="eastAsia"/>
          <w:b w:val="0"/>
          <w:bCs w:val="0"/>
          <w:szCs w:val="22"/>
        </w:rPr>
        <w:t>③</w:t>
      </w:r>
      <w:r>
        <w:rPr>
          <w:rFonts w:ascii="楷体" w:eastAsia="楷体" w:hAnsi="楷体" w:cs="楷体" w:hint="eastAsia"/>
          <w:b w:val="0"/>
          <w:bCs w:val="0"/>
          <w:sz w:val="21"/>
          <w:szCs w:val="21"/>
        </w:rPr>
        <w:t>1971年10月25日，联合国大会上中国代表团乔冠华激动的心情难以抑制，开怀大笑。</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val="0"/>
          <w:bCs w:val="0"/>
          <w:sz w:val="21"/>
          <w:szCs w:val="21"/>
        </w:rPr>
      </w:pPr>
      <w:r>
        <w:rPr>
          <w:rFonts w:ascii="楷体" w:eastAsia="楷体" w:hAnsi="楷体" w:cs="楷体" w:hint="eastAsia"/>
          <w:b w:val="0"/>
          <w:bCs w:val="0"/>
          <w:sz w:val="21"/>
          <w:szCs w:val="21"/>
        </w:rPr>
        <w:t>④1978年12月22日，大会宣布，党和国家工作的中心转移到经济建设上来。</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val="en-US" w:eastAsia="zh-CN"/>
        </w:rPr>
        <w:t>3</w:t>
      </w:r>
      <w:r>
        <w:rPr>
          <w:rFonts w:asciiTheme="minorEastAsia" w:eastAsiaTheme="minorEastAsia" w:hAnsiTheme="minorEastAsia" w:cstheme="minorEastAsia" w:hint="eastAsia"/>
          <w:sz w:val="21"/>
          <w:szCs w:val="21"/>
        </w:rPr>
        <w:t>）请</w:t>
      </w:r>
      <w:r>
        <w:rPr>
          <w:rFonts w:asciiTheme="minorEastAsia" w:hAnsiTheme="minorEastAsia" w:cstheme="minorEastAsia" w:hint="eastAsia"/>
          <w:sz w:val="21"/>
          <w:szCs w:val="21"/>
          <w:lang w:eastAsia="zh-CN"/>
        </w:rPr>
        <w:t>分别写出</w:t>
      </w:r>
      <w:r>
        <w:rPr>
          <w:rFonts w:asciiTheme="minorEastAsia" w:eastAsiaTheme="minorEastAsia" w:hAnsiTheme="minorEastAsia" w:cstheme="minorEastAsia" w:hint="eastAsia"/>
          <w:sz w:val="21"/>
          <w:szCs w:val="21"/>
        </w:rPr>
        <w:t>以上</w:t>
      </w:r>
      <w:r>
        <w:rPr>
          <w:rFonts w:asciiTheme="minorEastAsia" w:hAnsiTheme="minorEastAsia" w:cstheme="minorEastAsia" w:hint="eastAsia"/>
          <w:sz w:val="21"/>
          <w:szCs w:val="21"/>
          <w:lang w:eastAsia="zh-CN"/>
        </w:rPr>
        <w:t>四个</w:t>
      </w:r>
      <w:r>
        <w:rPr>
          <w:rFonts w:asciiTheme="minorEastAsia" w:eastAsiaTheme="minorEastAsia" w:hAnsiTheme="minorEastAsia" w:cstheme="minorEastAsia" w:hint="eastAsia"/>
          <w:sz w:val="21"/>
          <w:szCs w:val="21"/>
        </w:rPr>
        <w:t>画面</w:t>
      </w:r>
      <w:r>
        <w:rPr>
          <w:rFonts w:asciiTheme="minorEastAsia" w:hAnsiTheme="minorEastAsia" w:cstheme="minorEastAsia" w:hint="eastAsia"/>
          <w:sz w:val="21"/>
          <w:szCs w:val="21"/>
          <w:lang w:eastAsia="zh-CN"/>
        </w:rPr>
        <w:t>反映的历史事件</w:t>
      </w:r>
      <w:r>
        <w:rPr>
          <w:rFonts w:asciiTheme="minorEastAsia" w:eastAsiaTheme="minorEastAsia" w:hAnsiTheme="minorEastAsia" w:cstheme="minorEastAsia" w:hint="eastAsia"/>
          <w:sz w:val="21"/>
          <w:szCs w:val="21"/>
        </w:rPr>
        <w:t>。</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4分</w:t>
      </w:r>
      <w:r>
        <w:rPr>
          <w:rFonts w:asciiTheme="minorEastAsia" w:hAnsiTheme="minorEastAsia" w:cstheme="minorEastAsia"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宋体" w:eastAsia="宋体" w:hAnsi="宋体" w:cs="宋体" w:hint="eastAsia"/>
          <w:b/>
          <w:bCs/>
        </w:rPr>
      </w:pPr>
      <w:r>
        <w:rPr>
          <w:rFonts w:ascii="宋体" w:eastAsia="宋体" w:hAnsi="宋体" w:cs="宋体" w:hint="eastAsia"/>
          <w:b/>
          <w:bCs/>
        </w:rPr>
        <w:t>【</w:t>
      </w:r>
      <w:r>
        <w:rPr>
          <w:rFonts w:ascii="宋体" w:eastAsia="宋体" w:hAnsi="宋体" w:cs="宋体" w:hint="eastAsia"/>
          <w:b/>
          <w:bCs/>
          <w:lang w:eastAsia="zh-CN"/>
        </w:rPr>
        <w:t>基因传承党史</w:t>
      </w:r>
      <w:r>
        <w:rPr>
          <w:rFonts w:ascii="宋体" w:eastAsia="宋体" w:hAnsi="宋体" w:cs="宋体" w:hint="eastAsia"/>
          <w:b/>
          <w:bCs/>
        </w:rPr>
        <w:t>】</w:t>
      </w:r>
    </w:p>
    <w:p>
      <w:pPr>
        <w:keepNext w:val="0"/>
        <w:keepLines w:val="0"/>
        <w:pageBreakBefore w:val="0"/>
        <w:widowControl w:val="0"/>
        <w:kinsoku/>
        <w:wordWrap/>
        <w:overflowPunct/>
        <w:topLinePunct w:val="0"/>
        <w:autoSpaceDE/>
        <w:autoSpaceDN/>
        <w:bidi w:val="0"/>
        <w:adjustRightInd/>
        <w:snapToGrid/>
        <w:spacing w:line="360" w:lineRule="atLeast"/>
        <w:jc w:val="left"/>
        <w:textAlignment w:val="center"/>
        <w:rPr>
          <w:rFonts w:ascii="楷体" w:eastAsia="楷体" w:hAnsi="楷体" w:cs="楷体" w:hint="eastAsia"/>
          <w:b/>
          <w:bCs/>
          <w:sz w:val="21"/>
          <w:szCs w:val="21"/>
          <w:lang w:val="en-US" w:eastAsia="zh-CN"/>
        </w:rPr>
      </w:pPr>
      <w:r>
        <w:rPr>
          <w:rFonts w:ascii="楷体" w:eastAsia="楷体" w:hAnsi="楷体" w:cs="楷体" w:hint="eastAsia"/>
          <w:sz w:val="21"/>
          <w:szCs w:val="21"/>
          <w:lang w:val="en-US" w:eastAsia="zh-CN"/>
        </w:rPr>
        <w:t xml:space="preserve">  </w:t>
      </w:r>
      <w:r>
        <w:rPr>
          <w:rFonts w:ascii="楷体" w:eastAsia="楷体" w:hAnsi="楷体" w:cs="楷体" w:hint="eastAsia"/>
          <w:b w:val="0"/>
          <w:bCs w:val="0"/>
          <w:sz w:val="21"/>
          <w:szCs w:val="21"/>
          <w:lang w:val="en-US" w:eastAsia="zh-CN"/>
        </w:rPr>
        <w:t>……历经100年来的砥砺奋进，淬火成钢的精神品质、坚如磐石的理想信念、百折不挠的英雄气概、敢于胜利的革命风范，构成了中国共产党的红色基因。“红色基因”是中国共产党人的精神内核，是中华民族的精神纽带。所以，习主席说：“我们要讲好红色故事，让红色基因代代相传。”                       ——摘自习近平《论中国共产党历史》</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请写出我们应该传承和发扬的红色革命精神。（2个即可）（2分）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（5）作为当代中学生，请你结合实际谈谈对学习百年党史，传承革命精神的感悟。（1分）</w:t>
      </w:r>
    </w:p>
    <w:p>
      <w:pPr>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br w:type="page"/>
      </w:r>
    </w:p>
    <w:p>
      <w:pPr>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二〇二一年富区初中学业模拟考试</w:t>
      </w:r>
    </w:p>
    <w:p>
      <w:pPr>
        <w:jc w:val="center"/>
        <w:rPr>
          <w:rFonts w:asciiTheme="majorEastAsia" w:eastAsiaTheme="majorEastAsia" w:hAnsiTheme="majorEastAsia" w:cstheme="majorEastAsia"/>
          <w:sz w:val="32"/>
          <w:szCs w:val="32"/>
        </w:rPr>
      </w:pPr>
      <w:r>
        <w:rPr>
          <w:rFonts w:asciiTheme="majorEastAsia" w:eastAsiaTheme="majorEastAsia" w:hAnsiTheme="majorEastAsia" w:cstheme="majorEastAsia" w:hint="eastAsia"/>
          <w:sz w:val="32"/>
          <w:szCs w:val="32"/>
        </w:rPr>
        <w:t>历史参考答案及评分说明</w:t>
      </w:r>
    </w:p>
    <w:p>
      <w:pPr>
        <w:numPr>
          <w:ilvl w:val="0"/>
          <w:numId w:val="10"/>
        </w:numPr>
        <w:rPr>
          <w:rFonts w:ascii="宋体" w:eastAsia="宋体" w:hAnsi="宋体" w:cs="宋体"/>
          <w:szCs w:val="21"/>
        </w:rPr>
      </w:pPr>
      <w:r>
        <w:rPr>
          <w:rFonts w:ascii="宋体" w:eastAsia="宋体" w:hAnsi="宋体" w:cs="宋体" w:hint="eastAsia"/>
          <w:szCs w:val="21"/>
        </w:rPr>
        <w:t>慧眼识真(本题共25小题，每小题只有一个正确答案，每小题2分，共50分）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68"/>
        <w:gridCol w:w="464"/>
        <w:gridCol w:w="616"/>
        <w:gridCol w:w="616"/>
        <w:gridCol w:w="616"/>
        <w:gridCol w:w="616"/>
        <w:gridCol w:w="616"/>
        <w:gridCol w:w="616"/>
        <w:gridCol w:w="616"/>
        <w:gridCol w:w="616"/>
        <w:gridCol w:w="616"/>
        <w:gridCol w:w="616"/>
        <w:gridCol w:w="616"/>
        <w:gridCol w:w="61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69"/>
        </w:trPr>
        <w:tc>
          <w:tcPr>
            <w:tcW w:w="768" w:type="dxa"/>
          </w:tcPr>
          <w:p>
            <w:pPr>
              <w:rPr>
                <w:rFonts w:ascii="宋体" w:eastAsia="宋体" w:hAnsi="宋体" w:cs="宋体"/>
                <w:szCs w:val="21"/>
              </w:rPr>
            </w:pPr>
            <w:r>
              <w:rPr>
                <w:rFonts w:ascii="宋体" w:eastAsia="宋体" w:hAnsi="宋体" w:cs="宋体" w:hint="eastAsia"/>
                <w:szCs w:val="21"/>
              </w:rPr>
              <w:t>题号</w:t>
            </w:r>
          </w:p>
        </w:tc>
        <w:tc>
          <w:tcPr>
            <w:tcW w:w="464" w:type="dxa"/>
          </w:tcPr>
          <w:p>
            <w:pPr>
              <w:rPr>
                <w:rFonts w:ascii="宋体" w:eastAsia="宋体" w:hAnsi="宋体" w:cs="宋体"/>
                <w:szCs w:val="21"/>
              </w:rPr>
            </w:pPr>
            <w:r>
              <w:rPr>
                <w:rFonts w:ascii="宋体" w:eastAsia="宋体" w:hAnsi="宋体" w:cs="宋体" w:hint="eastAsia"/>
                <w:szCs w:val="21"/>
              </w:rPr>
              <w:t>1</w:t>
            </w:r>
          </w:p>
        </w:tc>
        <w:tc>
          <w:tcPr>
            <w:tcW w:w="616" w:type="dxa"/>
          </w:tcPr>
          <w:p>
            <w:pPr>
              <w:rPr>
                <w:rFonts w:ascii="宋体" w:eastAsia="宋体" w:hAnsi="宋体" w:cs="宋体"/>
                <w:szCs w:val="21"/>
              </w:rPr>
            </w:pPr>
            <w:r>
              <w:rPr>
                <w:rFonts w:ascii="宋体" w:eastAsia="宋体" w:hAnsi="宋体" w:cs="宋体" w:hint="eastAsia"/>
                <w:szCs w:val="21"/>
              </w:rPr>
              <w:t>2</w:t>
            </w:r>
          </w:p>
        </w:tc>
        <w:tc>
          <w:tcPr>
            <w:tcW w:w="616" w:type="dxa"/>
          </w:tcPr>
          <w:p>
            <w:pPr>
              <w:rPr>
                <w:rFonts w:ascii="宋体" w:eastAsia="宋体" w:hAnsi="宋体" w:cs="宋体"/>
                <w:szCs w:val="21"/>
              </w:rPr>
            </w:pPr>
            <w:r>
              <w:rPr>
                <w:rFonts w:ascii="宋体" w:eastAsia="宋体" w:hAnsi="宋体" w:cs="宋体" w:hint="eastAsia"/>
                <w:szCs w:val="21"/>
              </w:rPr>
              <w:t>3</w:t>
            </w:r>
          </w:p>
        </w:tc>
        <w:tc>
          <w:tcPr>
            <w:tcW w:w="616" w:type="dxa"/>
          </w:tcPr>
          <w:p>
            <w:pPr>
              <w:rPr>
                <w:rFonts w:ascii="宋体" w:eastAsia="宋体" w:hAnsi="宋体" w:cs="宋体"/>
                <w:szCs w:val="21"/>
              </w:rPr>
            </w:pPr>
            <w:r>
              <w:rPr>
                <w:rFonts w:ascii="宋体" w:eastAsia="宋体" w:hAnsi="宋体" w:cs="宋体" w:hint="eastAsia"/>
                <w:szCs w:val="21"/>
              </w:rPr>
              <w:t>4</w:t>
            </w:r>
          </w:p>
        </w:tc>
        <w:tc>
          <w:tcPr>
            <w:tcW w:w="616" w:type="dxa"/>
          </w:tcPr>
          <w:p>
            <w:pPr>
              <w:rPr>
                <w:rFonts w:ascii="宋体" w:eastAsia="宋体" w:hAnsi="宋体" w:cs="宋体"/>
                <w:szCs w:val="21"/>
              </w:rPr>
            </w:pPr>
            <w:r>
              <w:rPr>
                <w:rFonts w:ascii="宋体" w:eastAsia="宋体" w:hAnsi="宋体" w:cs="宋体" w:hint="eastAsia"/>
                <w:szCs w:val="21"/>
              </w:rPr>
              <w:t>5</w:t>
            </w:r>
          </w:p>
        </w:tc>
        <w:tc>
          <w:tcPr>
            <w:tcW w:w="616" w:type="dxa"/>
          </w:tcPr>
          <w:p>
            <w:pPr>
              <w:rPr>
                <w:rFonts w:ascii="宋体" w:eastAsia="宋体" w:hAnsi="宋体" w:cs="宋体"/>
                <w:szCs w:val="21"/>
              </w:rPr>
            </w:pPr>
            <w:r>
              <w:rPr>
                <w:rFonts w:ascii="宋体" w:eastAsia="宋体" w:hAnsi="宋体" w:cs="宋体" w:hint="eastAsia"/>
                <w:szCs w:val="21"/>
              </w:rPr>
              <w:t>6</w:t>
            </w:r>
          </w:p>
        </w:tc>
        <w:tc>
          <w:tcPr>
            <w:tcW w:w="616" w:type="dxa"/>
          </w:tcPr>
          <w:p>
            <w:pPr>
              <w:rPr>
                <w:rFonts w:ascii="宋体" w:eastAsia="宋体" w:hAnsi="宋体" w:cs="宋体"/>
                <w:szCs w:val="21"/>
              </w:rPr>
            </w:pPr>
            <w:r>
              <w:rPr>
                <w:rFonts w:ascii="宋体" w:eastAsia="宋体" w:hAnsi="宋体" w:cs="宋体" w:hint="eastAsia"/>
                <w:szCs w:val="21"/>
              </w:rPr>
              <w:t>7</w:t>
            </w:r>
          </w:p>
        </w:tc>
        <w:tc>
          <w:tcPr>
            <w:tcW w:w="616" w:type="dxa"/>
          </w:tcPr>
          <w:p>
            <w:pPr>
              <w:rPr>
                <w:rFonts w:ascii="宋体" w:eastAsia="宋体" w:hAnsi="宋体" w:cs="宋体"/>
                <w:szCs w:val="21"/>
              </w:rPr>
            </w:pPr>
            <w:r>
              <w:rPr>
                <w:rFonts w:ascii="宋体" w:eastAsia="宋体" w:hAnsi="宋体" w:cs="宋体" w:hint="eastAsia"/>
                <w:szCs w:val="21"/>
              </w:rPr>
              <w:t>8</w:t>
            </w:r>
          </w:p>
        </w:tc>
        <w:tc>
          <w:tcPr>
            <w:tcW w:w="616" w:type="dxa"/>
          </w:tcPr>
          <w:p>
            <w:pPr>
              <w:rPr>
                <w:rFonts w:ascii="宋体" w:eastAsia="宋体" w:hAnsi="宋体" w:cs="宋体"/>
                <w:szCs w:val="21"/>
              </w:rPr>
            </w:pPr>
            <w:r>
              <w:rPr>
                <w:rFonts w:ascii="宋体" w:eastAsia="宋体" w:hAnsi="宋体" w:cs="宋体" w:hint="eastAsia"/>
                <w:szCs w:val="21"/>
              </w:rPr>
              <w:t>9</w:t>
            </w:r>
          </w:p>
        </w:tc>
        <w:tc>
          <w:tcPr>
            <w:tcW w:w="616" w:type="dxa"/>
          </w:tcPr>
          <w:p>
            <w:pPr>
              <w:rPr>
                <w:rFonts w:ascii="宋体" w:eastAsia="宋体" w:hAnsi="宋体" w:cs="宋体"/>
                <w:szCs w:val="21"/>
              </w:rPr>
            </w:pPr>
            <w:r>
              <w:rPr>
                <w:rFonts w:ascii="宋体" w:eastAsia="宋体" w:hAnsi="宋体" w:cs="宋体" w:hint="eastAsia"/>
                <w:szCs w:val="21"/>
              </w:rPr>
              <w:t>10</w:t>
            </w:r>
          </w:p>
        </w:tc>
        <w:tc>
          <w:tcPr>
            <w:tcW w:w="616" w:type="dxa"/>
          </w:tcPr>
          <w:p>
            <w:pPr>
              <w:rPr>
                <w:rFonts w:ascii="宋体" w:eastAsia="宋体" w:hAnsi="宋体" w:cs="宋体"/>
                <w:szCs w:val="21"/>
              </w:rPr>
            </w:pPr>
            <w:r>
              <w:rPr>
                <w:rFonts w:ascii="宋体" w:eastAsia="宋体" w:hAnsi="宋体" w:cs="宋体" w:hint="eastAsia"/>
                <w:szCs w:val="21"/>
              </w:rPr>
              <w:t>11</w:t>
            </w:r>
          </w:p>
        </w:tc>
        <w:tc>
          <w:tcPr>
            <w:tcW w:w="616" w:type="dxa"/>
          </w:tcPr>
          <w:p>
            <w:pPr>
              <w:rPr>
                <w:rFonts w:ascii="宋体" w:eastAsia="宋体" w:hAnsi="宋体" w:cs="宋体"/>
                <w:szCs w:val="21"/>
              </w:rPr>
            </w:pPr>
            <w:r>
              <w:rPr>
                <w:rFonts w:ascii="宋体" w:eastAsia="宋体" w:hAnsi="宋体" w:cs="宋体" w:hint="eastAsia"/>
                <w:szCs w:val="21"/>
              </w:rPr>
              <w:t>12</w:t>
            </w:r>
          </w:p>
        </w:tc>
        <w:tc>
          <w:tcPr>
            <w:tcW w:w="616" w:type="dxa"/>
          </w:tcPr>
          <w:p>
            <w:pPr>
              <w:rPr>
                <w:rFonts w:ascii="宋体" w:eastAsia="宋体" w:hAnsi="宋体" w:cs="宋体"/>
                <w:szCs w:val="21"/>
              </w:rPr>
            </w:pPr>
            <w:r>
              <w:rPr>
                <w:rFonts w:ascii="宋体" w:eastAsia="宋体" w:hAnsi="宋体" w:cs="宋体" w:hint="eastAsia"/>
                <w:szCs w:val="21"/>
              </w:rPr>
              <w:t>13</w:t>
            </w:r>
          </w:p>
        </w:tc>
      </w:tr>
      <w:tr>
        <w:tblPrEx>
          <w:tblW w:w="0" w:type="auto"/>
          <w:tblInd w:w="0" w:type="dxa"/>
          <w:tblCellMar>
            <w:top w:w="0" w:type="dxa"/>
            <w:left w:w="108" w:type="dxa"/>
            <w:bottom w:w="0" w:type="dxa"/>
            <w:right w:w="108" w:type="dxa"/>
          </w:tblCellMar>
        </w:tblPrEx>
        <w:trPr>
          <w:trHeight w:val="369"/>
        </w:trPr>
        <w:tc>
          <w:tcPr>
            <w:tcW w:w="768" w:type="dxa"/>
          </w:tcPr>
          <w:p>
            <w:pPr>
              <w:rPr>
                <w:rFonts w:ascii="宋体" w:eastAsia="宋体" w:hAnsi="宋体" w:cs="宋体"/>
                <w:szCs w:val="21"/>
              </w:rPr>
            </w:pPr>
            <w:r>
              <w:rPr>
                <w:rFonts w:ascii="宋体" w:eastAsia="宋体" w:hAnsi="宋体" w:cs="宋体" w:hint="eastAsia"/>
                <w:szCs w:val="21"/>
              </w:rPr>
              <w:t>选项</w:t>
            </w:r>
          </w:p>
        </w:tc>
        <w:tc>
          <w:tcPr>
            <w:tcW w:w="464"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A</w:t>
            </w:r>
          </w:p>
        </w:tc>
        <w:tc>
          <w:tcPr>
            <w:tcW w:w="616"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A</w:t>
            </w:r>
          </w:p>
        </w:tc>
        <w:tc>
          <w:tcPr>
            <w:tcW w:w="616" w:type="dxa"/>
          </w:tcPr>
          <w:p>
            <w:pPr>
              <w:rPr>
                <w:rFonts w:ascii="宋体" w:eastAsia="宋体" w:hAnsi="宋体" w:cs="宋体"/>
                <w:szCs w:val="21"/>
              </w:rPr>
            </w:pPr>
            <w:r>
              <w:rPr>
                <w:rFonts w:ascii="宋体" w:eastAsia="宋体" w:hAnsi="宋体" w:cs="宋体" w:hint="eastAsia"/>
                <w:szCs w:val="21"/>
              </w:rPr>
              <w:t>A</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C</w:t>
            </w:r>
          </w:p>
        </w:tc>
      </w:tr>
      <w:tr>
        <w:tblPrEx>
          <w:tblW w:w="0" w:type="auto"/>
          <w:tblInd w:w="0" w:type="dxa"/>
          <w:tblCellMar>
            <w:top w:w="0" w:type="dxa"/>
            <w:left w:w="108" w:type="dxa"/>
            <w:bottom w:w="0" w:type="dxa"/>
            <w:right w:w="108" w:type="dxa"/>
          </w:tblCellMar>
        </w:tblPrEx>
        <w:trPr>
          <w:trHeight w:val="369"/>
        </w:trPr>
        <w:tc>
          <w:tcPr>
            <w:tcW w:w="768" w:type="dxa"/>
          </w:tcPr>
          <w:p>
            <w:pPr>
              <w:rPr>
                <w:rFonts w:ascii="宋体" w:eastAsia="宋体" w:hAnsi="宋体" w:cs="宋体"/>
                <w:szCs w:val="21"/>
              </w:rPr>
            </w:pPr>
            <w:r>
              <w:rPr>
                <w:rFonts w:ascii="宋体" w:eastAsia="宋体" w:hAnsi="宋体" w:cs="宋体" w:hint="eastAsia"/>
                <w:szCs w:val="21"/>
              </w:rPr>
              <w:t>题号</w:t>
            </w:r>
          </w:p>
        </w:tc>
        <w:tc>
          <w:tcPr>
            <w:tcW w:w="464" w:type="dxa"/>
          </w:tcPr>
          <w:p>
            <w:pPr>
              <w:rPr>
                <w:rFonts w:ascii="宋体" w:eastAsia="宋体" w:hAnsi="宋体" w:cs="宋体"/>
                <w:szCs w:val="21"/>
              </w:rPr>
            </w:pPr>
            <w:r>
              <w:rPr>
                <w:rFonts w:ascii="宋体" w:eastAsia="宋体" w:hAnsi="宋体" w:cs="宋体" w:hint="eastAsia"/>
                <w:szCs w:val="21"/>
              </w:rPr>
              <w:t>14</w:t>
            </w:r>
          </w:p>
        </w:tc>
        <w:tc>
          <w:tcPr>
            <w:tcW w:w="616" w:type="dxa"/>
          </w:tcPr>
          <w:p>
            <w:pPr>
              <w:rPr>
                <w:rFonts w:ascii="宋体" w:eastAsia="宋体" w:hAnsi="宋体" w:cs="宋体"/>
                <w:szCs w:val="21"/>
              </w:rPr>
            </w:pPr>
            <w:r>
              <w:rPr>
                <w:rFonts w:ascii="宋体" w:eastAsia="宋体" w:hAnsi="宋体" w:cs="宋体" w:hint="eastAsia"/>
                <w:szCs w:val="21"/>
              </w:rPr>
              <w:t>15</w:t>
            </w:r>
          </w:p>
        </w:tc>
        <w:tc>
          <w:tcPr>
            <w:tcW w:w="616" w:type="dxa"/>
          </w:tcPr>
          <w:p>
            <w:pPr>
              <w:rPr>
                <w:rFonts w:ascii="宋体" w:eastAsia="宋体" w:hAnsi="宋体" w:cs="宋体"/>
                <w:szCs w:val="21"/>
              </w:rPr>
            </w:pPr>
            <w:r>
              <w:rPr>
                <w:rFonts w:ascii="宋体" w:eastAsia="宋体" w:hAnsi="宋体" w:cs="宋体" w:hint="eastAsia"/>
                <w:szCs w:val="21"/>
              </w:rPr>
              <w:t>16</w:t>
            </w:r>
          </w:p>
        </w:tc>
        <w:tc>
          <w:tcPr>
            <w:tcW w:w="616" w:type="dxa"/>
          </w:tcPr>
          <w:p>
            <w:pPr>
              <w:rPr>
                <w:rFonts w:ascii="宋体" w:eastAsia="宋体" w:hAnsi="宋体" w:cs="宋体"/>
                <w:szCs w:val="21"/>
              </w:rPr>
            </w:pPr>
            <w:r>
              <w:rPr>
                <w:rFonts w:ascii="宋体" w:eastAsia="宋体" w:hAnsi="宋体" w:cs="宋体" w:hint="eastAsia"/>
                <w:szCs w:val="21"/>
              </w:rPr>
              <w:t>17</w:t>
            </w:r>
          </w:p>
        </w:tc>
        <w:tc>
          <w:tcPr>
            <w:tcW w:w="616" w:type="dxa"/>
          </w:tcPr>
          <w:p>
            <w:pPr>
              <w:rPr>
                <w:rFonts w:ascii="宋体" w:eastAsia="宋体" w:hAnsi="宋体" w:cs="宋体"/>
                <w:szCs w:val="21"/>
              </w:rPr>
            </w:pPr>
            <w:r>
              <w:rPr>
                <w:rFonts w:ascii="宋体" w:eastAsia="宋体" w:hAnsi="宋体" w:cs="宋体" w:hint="eastAsia"/>
                <w:szCs w:val="21"/>
              </w:rPr>
              <w:t>18</w:t>
            </w:r>
          </w:p>
        </w:tc>
        <w:tc>
          <w:tcPr>
            <w:tcW w:w="616" w:type="dxa"/>
          </w:tcPr>
          <w:p>
            <w:pPr>
              <w:rPr>
                <w:rFonts w:ascii="宋体" w:eastAsia="宋体" w:hAnsi="宋体" w:cs="宋体"/>
                <w:szCs w:val="21"/>
              </w:rPr>
            </w:pPr>
            <w:r>
              <w:rPr>
                <w:rFonts w:ascii="宋体" w:eastAsia="宋体" w:hAnsi="宋体" w:cs="宋体" w:hint="eastAsia"/>
                <w:szCs w:val="21"/>
              </w:rPr>
              <w:t>19</w:t>
            </w:r>
          </w:p>
        </w:tc>
        <w:tc>
          <w:tcPr>
            <w:tcW w:w="616" w:type="dxa"/>
          </w:tcPr>
          <w:p>
            <w:pPr>
              <w:rPr>
                <w:rFonts w:ascii="宋体" w:eastAsia="宋体" w:hAnsi="宋体" w:cs="宋体"/>
                <w:szCs w:val="21"/>
              </w:rPr>
            </w:pPr>
            <w:r>
              <w:rPr>
                <w:rFonts w:ascii="宋体" w:eastAsia="宋体" w:hAnsi="宋体" w:cs="宋体" w:hint="eastAsia"/>
                <w:szCs w:val="21"/>
              </w:rPr>
              <w:t>20</w:t>
            </w:r>
          </w:p>
        </w:tc>
        <w:tc>
          <w:tcPr>
            <w:tcW w:w="616" w:type="dxa"/>
          </w:tcPr>
          <w:p>
            <w:pPr>
              <w:rPr>
                <w:rFonts w:ascii="宋体" w:eastAsia="宋体" w:hAnsi="宋体" w:cs="宋体"/>
                <w:szCs w:val="21"/>
              </w:rPr>
            </w:pPr>
            <w:r>
              <w:rPr>
                <w:rFonts w:ascii="宋体" w:eastAsia="宋体" w:hAnsi="宋体" w:cs="宋体" w:hint="eastAsia"/>
                <w:szCs w:val="21"/>
              </w:rPr>
              <w:t>21</w:t>
            </w:r>
          </w:p>
        </w:tc>
        <w:tc>
          <w:tcPr>
            <w:tcW w:w="616" w:type="dxa"/>
          </w:tcPr>
          <w:p>
            <w:pPr>
              <w:rPr>
                <w:rFonts w:ascii="宋体" w:eastAsia="宋体" w:hAnsi="宋体" w:cs="宋体"/>
                <w:szCs w:val="21"/>
              </w:rPr>
            </w:pPr>
            <w:r>
              <w:rPr>
                <w:rFonts w:ascii="宋体" w:eastAsia="宋体" w:hAnsi="宋体" w:cs="宋体" w:hint="eastAsia"/>
                <w:szCs w:val="21"/>
              </w:rPr>
              <w:t>22</w:t>
            </w:r>
          </w:p>
        </w:tc>
        <w:tc>
          <w:tcPr>
            <w:tcW w:w="616" w:type="dxa"/>
          </w:tcPr>
          <w:p>
            <w:pPr>
              <w:rPr>
                <w:rFonts w:ascii="宋体" w:eastAsia="宋体" w:hAnsi="宋体" w:cs="宋体"/>
                <w:szCs w:val="21"/>
              </w:rPr>
            </w:pPr>
            <w:r>
              <w:rPr>
                <w:rFonts w:ascii="宋体" w:eastAsia="宋体" w:hAnsi="宋体" w:cs="宋体" w:hint="eastAsia"/>
                <w:szCs w:val="21"/>
              </w:rPr>
              <w:t>23</w:t>
            </w:r>
          </w:p>
        </w:tc>
        <w:tc>
          <w:tcPr>
            <w:tcW w:w="616" w:type="dxa"/>
          </w:tcPr>
          <w:p>
            <w:pPr>
              <w:rPr>
                <w:rFonts w:ascii="宋体" w:eastAsia="宋体" w:hAnsi="宋体" w:cs="宋体"/>
                <w:szCs w:val="21"/>
              </w:rPr>
            </w:pPr>
            <w:r>
              <w:rPr>
                <w:rFonts w:ascii="宋体" w:eastAsia="宋体" w:hAnsi="宋体" w:cs="宋体" w:hint="eastAsia"/>
                <w:szCs w:val="21"/>
              </w:rPr>
              <w:t>24</w:t>
            </w:r>
          </w:p>
        </w:tc>
        <w:tc>
          <w:tcPr>
            <w:tcW w:w="616" w:type="dxa"/>
          </w:tcPr>
          <w:p>
            <w:pPr>
              <w:rPr>
                <w:rFonts w:ascii="宋体" w:eastAsia="宋体" w:hAnsi="宋体" w:cs="宋体"/>
                <w:szCs w:val="21"/>
              </w:rPr>
            </w:pPr>
            <w:r>
              <w:rPr>
                <w:rFonts w:ascii="宋体" w:eastAsia="宋体" w:hAnsi="宋体" w:cs="宋体" w:hint="eastAsia"/>
                <w:szCs w:val="21"/>
              </w:rPr>
              <w:t>25</w:t>
            </w:r>
          </w:p>
        </w:tc>
        <w:tc>
          <w:tcPr>
            <w:tcW w:w="616" w:type="dxa"/>
          </w:tcPr>
          <w:p>
            <w:pPr>
              <w:rPr>
                <w:rFonts w:ascii="宋体" w:eastAsia="宋体" w:hAnsi="宋体" w:cs="宋体"/>
                <w:szCs w:val="21"/>
              </w:rPr>
            </w:pPr>
          </w:p>
        </w:tc>
      </w:tr>
      <w:tr>
        <w:tblPrEx>
          <w:tblW w:w="0" w:type="auto"/>
          <w:tblInd w:w="0" w:type="dxa"/>
          <w:tblCellMar>
            <w:top w:w="0" w:type="dxa"/>
            <w:left w:w="108" w:type="dxa"/>
            <w:bottom w:w="0" w:type="dxa"/>
            <w:right w:w="108" w:type="dxa"/>
          </w:tblCellMar>
        </w:tblPrEx>
        <w:trPr>
          <w:trHeight w:val="375"/>
        </w:trPr>
        <w:tc>
          <w:tcPr>
            <w:tcW w:w="768" w:type="dxa"/>
          </w:tcPr>
          <w:p>
            <w:pPr>
              <w:rPr>
                <w:rFonts w:ascii="宋体" w:eastAsia="宋体" w:hAnsi="宋体" w:cs="宋体"/>
                <w:szCs w:val="21"/>
              </w:rPr>
            </w:pPr>
            <w:r>
              <w:rPr>
                <w:rFonts w:ascii="宋体" w:eastAsia="宋体" w:hAnsi="宋体" w:cs="宋体" w:hint="eastAsia"/>
                <w:szCs w:val="21"/>
              </w:rPr>
              <w:t>选项</w:t>
            </w:r>
          </w:p>
        </w:tc>
        <w:tc>
          <w:tcPr>
            <w:tcW w:w="464"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A</w:t>
            </w:r>
          </w:p>
        </w:tc>
        <w:tc>
          <w:tcPr>
            <w:tcW w:w="616"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A</w:t>
            </w:r>
          </w:p>
        </w:tc>
        <w:tc>
          <w:tcPr>
            <w:tcW w:w="616"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r>
              <w:rPr>
                <w:rFonts w:ascii="宋体" w:eastAsia="宋体" w:hAnsi="宋体" w:cs="宋体" w:hint="eastAsia"/>
                <w:szCs w:val="21"/>
              </w:rPr>
              <w:t>C</w:t>
            </w:r>
          </w:p>
        </w:tc>
        <w:tc>
          <w:tcPr>
            <w:tcW w:w="616" w:type="dxa"/>
          </w:tcPr>
          <w:p>
            <w:pPr>
              <w:rPr>
                <w:rFonts w:ascii="宋体" w:eastAsia="宋体" w:hAnsi="宋体" w:cs="宋体"/>
                <w:szCs w:val="21"/>
              </w:rPr>
            </w:pPr>
            <w:r>
              <w:rPr>
                <w:rFonts w:ascii="宋体" w:eastAsia="宋体" w:hAnsi="宋体" w:cs="宋体" w:hint="eastAsia"/>
                <w:szCs w:val="21"/>
              </w:rPr>
              <w:t>D</w:t>
            </w:r>
          </w:p>
        </w:tc>
        <w:tc>
          <w:tcPr>
            <w:tcW w:w="616"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r>
              <w:rPr>
                <w:rFonts w:ascii="宋体" w:eastAsia="宋体" w:hAnsi="宋体" w:cs="宋体" w:hint="eastAsia"/>
                <w:szCs w:val="21"/>
              </w:rPr>
              <w:t>B</w:t>
            </w:r>
          </w:p>
        </w:tc>
        <w:tc>
          <w:tcPr>
            <w:tcW w:w="616" w:type="dxa"/>
          </w:tcPr>
          <w:p>
            <w:pPr>
              <w:rPr>
                <w:rFonts w:ascii="宋体" w:eastAsia="宋体" w:hAnsi="宋体" w:cs="宋体"/>
                <w:szCs w:val="21"/>
              </w:rPr>
            </w:pPr>
          </w:p>
        </w:tc>
      </w:tr>
    </w:tbl>
    <w:p>
      <w:pPr>
        <w:spacing w:line="360" w:lineRule="auto"/>
        <w:jc w:val="left"/>
        <w:textAlignment w:val="center"/>
        <w:rPr>
          <w:rFonts w:asciiTheme="minorEastAsia" w:hAnsiTheme="minorEastAsia" w:cstheme="minorEastAsia"/>
          <w:bCs/>
          <w:szCs w:val="21"/>
        </w:rPr>
      </w:pPr>
      <w:r>
        <w:rPr>
          <w:rFonts w:asciiTheme="minorEastAsia" w:hAnsiTheme="minorEastAsia" w:cstheme="minorEastAsia" w:hint="eastAsia"/>
          <w:bCs/>
          <w:szCs w:val="21"/>
        </w:rPr>
        <w:t>二、史林释义（本题共3小题，每小题12分，共36分）</w:t>
      </w:r>
    </w:p>
    <w:p>
      <w:pPr>
        <w:spacing w:line="360" w:lineRule="auto"/>
        <w:rPr>
          <w:rFonts w:ascii="宋体" w:eastAsia="宋体" w:hAnsi="宋体" w:cs="宋体"/>
        </w:rPr>
      </w:pPr>
      <w:r>
        <w:rPr>
          <w:rFonts w:asciiTheme="minorEastAsia" w:hAnsiTheme="minorEastAsia" w:cstheme="minorEastAsia" w:hint="eastAsia"/>
          <w:szCs w:val="21"/>
        </w:rPr>
        <w:t>26.</w:t>
      </w:r>
      <w:r>
        <w:t>（1）</w:t>
      </w:r>
      <w:r>
        <w:rPr>
          <w:rFonts w:hint="eastAsia"/>
        </w:rPr>
        <w:t>嬴政或秦始皇（1分）大一统的中央集权</w:t>
      </w:r>
      <w:r>
        <w:t>制</w:t>
      </w:r>
      <w:r>
        <w:rPr>
          <w:rFonts w:hint="eastAsia"/>
        </w:rPr>
        <w:t>度（1分）</w:t>
      </w:r>
      <w:r>
        <w:rPr>
          <w:rFonts w:ascii="宋体" w:eastAsia="宋体" w:hAnsi="宋体" w:cs="宋体" w:hint="eastAsia"/>
        </w:rPr>
        <w:t>中国形成了一个以汉族为主体的统一的大国(1分）开创皇帝制度，最高统治者称皇帝，中央设丞相太尉御史大夫，地方推行郡县制，统一文字货币度量衡等。（1分，答出一个方面即可）</w:t>
      </w:r>
    </w:p>
    <w:p>
      <w:pPr>
        <w:spacing w:line="360" w:lineRule="auto"/>
        <w:rPr>
          <w:rFonts w:ascii="宋体" w:hAnsi="宋体"/>
          <w:szCs w:val="21"/>
        </w:rPr>
      </w:pPr>
      <w:r>
        <w:rPr>
          <w:rFonts w:ascii="宋体" w:hAnsi="宋体"/>
          <w:szCs w:val="21"/>
        </w:rPr>
        <w:t>（2）</w:t>
      </w:r>
      <w:r>
        <w:rPr>
          <w:rFonts w:asciiTheme="minorEastAsia" w:hAnsiTheme="minorEastAsia" w:cstheme="minorEastAsia" w:hint="eastAsia"/>
          <w:szCs w:val="21"/>
        </w:rPr>
        <w:t>A-③ 、B-① 、 C-②、 D-唐朝经济繁荣</w:t>
      </w:r>
      <w:r>
        <w:rPr>
          <w:rFonts w:ascii="宋体" w:hAnsi="宋体" w:hint="eastAsia"/>
          <w:szCs w:val="21"/>
        </w:rPr>
        <w:t>（4分）</w:t>
      </w:r>
    </w:p>
    <w:p>
      <w:pPr>
        <w:spacing w:line="360" w:lineRule="auto"/>
        <w:rPr>
          <w:rFonts w:ascii="宋体" w:hAnsi="宋体"/>
          <w:szCs w:val="21"/>
        </w:rPr>
      </w:pPr>
      <w:r>
        <w:rPr>
          <w:rFonts w:ascii="宋体" w:hAnsi="宋体"/>
          <w:szCs w:val="21"/>
        </w:rPr>
        <w:t>（3）</w:t>
      </w:r>
      <w:r>
        <w:rPr>
          <w:rFonts w:ascii="宋体" w:hAnsi="宋体" w:hint="eastAsia"/>
          <w:szCs w:val="21"/>
        </w:rPr>
        <w:t>闭关锁国</w:t>
      </w:r>
      <w:r>
        <w:rPr>
          <w:rFonts w:ascii="宋体" w:hAnsi="宋体"/>
          <w:szCs w:val="21"/>
        </w:rPr>
        <w:t>政策</w:t>
      </w:r>
      <w:r>
        <w:rPr>
          <w:rFonts w:ascii="宋体" w:hAnsi="宋体" w:hint="eastAsia"/>
          <w:szCs w:val="21"/>
        </w:rPr>
        <w:t>（1分） 使中国在世界上落伍（落后）（1分）</w:t>
      </w:r>
    </w:p>
    <w:p>
      <w:pPr>
        <w:spacing w:line="360" w:lineRule="auto"/>
        <w:ind w:firstLine="210" w:firstLineChars="100"/>
        <w:rPr>
          <w:rFonts w:ascii="宋体" w:hAnsi="宋体"/>
          <w:szCs w:val="21"/>
        </w:rPr>
      </w:pPr>
      <w:r>
        <w:rPr>
          <w:rFonts w:ascii="宋体" w:hAnsi="宋体" w:hint="eastAsia"/>
          <w:szCs w:val="21"/>
        </w:rPr>
        <w:t>鸦片战争（1分）使中国开始沦为半殖民地半封建社会，鸦片战争是中国近代史的开端（1分）（答出一点即可）</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27.（1）主张：学习外国利器（1分）、安庆内军械所（或江南制造总局、福州船政局）。（1分）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洋务运动是中国历史上第一次近代化运动，在客观上促进了中国民族资本主义的产生，对外国资本的入侵起到了一定的抵制作用。（1分 ，答出一方面即可）</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（2）戊戌变法或百日维新（1分）、失败（1分）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3）辛亥革命（1分）1911年（1分）推翻了清王朝的反动统治，宣告了中国两千多年君主专制制度的终结。它开创了完全意义上的近代民族民主革命，极大推动了中华民族的思想解放，打开了中国进步潮流的闸门。（2分，答出任意两方面即可）</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（4）民主和科学。（2分）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（5）从学习西方先进技术到学习西方先进制度再到学习西方先进的思想文化，体现了由表及里，由浅到深，层层递进的特点。（1分）</w:t>
      </w:r>
    </w:p>
    <w:p>
      <w:pPr>
        <w:spacing w:line="360" w:lineRule="auto"/>
        <w:jc w:val="left"/>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28.（1）日本偷袭珍珠港（或珍珠港事件）、《联合国家宣言》（2分）雅尔塔会议、联合国（2分）</w:t>
      </w:r>
    </w:p>
    <w:p>
      <w:pPr>
        <w:spacing w:line="360" w:lineRule="auto"/>
        <w:jc w:val="left"/>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（2）尼克松访华 (1 分) 中美关系开始走向正常化（1分）中国国际地位的提高（或答中国综合国力的增强）和国际形势的变化（1分，写一点即可）</w:t>
      </w:r>
    </w:p>
    <w:p>
      <w:pPr>
        <w:spacing w:line="360" w:lineRule="auto"/>
        <w:jc w:val="left"/>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(3)全球化（1分）世界贸易组织（世贸组织、WTO）（1分，答出任一个即可）2001年（1分）</w:t>
      </w:r>
    </w:p>
    <w:p>
      <w:pPr>
        <w:spacing w:line="360" w:lineRule="auto"/>
        <w:jc w:val="left"/>
        <w:textAlignment w:val="center"/>
        <w:rPr>
          <w:rFonts w:asciiTheme="minorEastAsia" w:hAnsiTheme="minorEastAsia" w:cstheme="minorEastAsia"/>
          <w:color w:val="000000"/>
          <w:szCs w:val="21"/>
        </w:rPr>
      </w:pPr>
      <w:r>
        <w:rPr>
          <w:rFonts w:asciiTheme="minorEastAsia" w:hAnsiTheme="minorEastAsia" w:cstheme="minorEastAsia" w:hint="eastAsia"/>
          <w:color w:val="000000"/>
          <w:szCs w:val="21"/>
        </w:rPr>
        <w:t>(4)以经济建设为中心，提高综合国力；中国积极参与世界政治、经济新秩序的建立；加强国际合作，积极参与国际事务等。 (至少写两点，符合题意、</w:t>
      </w:r>
      <w:r>
        <w:rPr>
          <w:rFonts w:asciiTheme="minorEastAsia" w:hAnsiTheme="minorEastAsia" w:cstheme="minorEastAsia" w:hint="eastAsia"/>
          <w:szCs w:val="21"/>
        </w:rPr>
        <w:t>言之有理即可</w:t>
      </w:r>
      <w:r>
        <w:rPr>
          <w:rFonts w:asciiTheme="minorEastAsia" w:hAnsiTheme="minorEastAsia" w:cstheme="minorEastAsia" w:hint="eastAsia"/>
          <w:color w:val="000000"/>
          <w:szCs w:val="21"/>
        </w:rPr>
        <w:t>)（2分）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三、探究空间（本题共1小题，共14分）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29．（1）A-①、B-③、C-④、D-⑥（4分）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（2）黄继光或邱少云（1分）1999年12月20日、“一国两制”（2分）</w:t>
      </w:r>
    </w:p>
    <w:p>
      <w:pPr>
        <w:spacing w:line="360" w:lineRule="auto"/>
        <w:ind w:left="210" w:hanging="210" w:hangingChars="100"/>
        <w:jc w:val="left"/>
        <w:textAlignment w:val="center"/>
        <w:rPr>
          <w:rFonts w:asciiTheme="minorEastAsia" w:hAnsiTheme="minorEastAsia" w:cstheme="minorEastAsia"/>
          <w:szCs w:val="21"/>
        </w:rPr>
      </w:pPr>
      <w:r>
        <w:rPr>
          <w:rFonts w:asciiTheme="minorEastAsia" w:hAnsiTheme="minorEastAsia" w:cstheme="minorEastAsia" w:hint="eastAsia"/>
          <w:szCs w:val="21"/>
        </w:rPr>
        <w:t>（3）①开国大典或新中国成立；②我国第一颗原子弹爆炸成功；③中国重返联合国或中国恢复在联合国的合法席位；④中共十一届三中全会召开（4分）</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（4）</w:t>
      </w:r>
      <w:r>
        <w:rPr>
          <w:rFonts w:ascii="宋体" w:eastAsia="宋体" w:hAnsi="宋体" w:cs="宋体"/>
        </w:rPr>
        <w:t>红船精神、井冈山精神、长征精神、延安精神、抗战精神</w:t>
      </w:r>
      <w:r>
        <w:rPr>
          <w:rFonts w:ascii="宋体" w:eastAsia="宋体" w:hAnsi="宋体" w:cs="宋体" w:hint="eastAsia"/>
        </w:rPr>
        <w:t>、抗美援朝精神、艰苦奋斗精神、铁人精神、两弹一星精神等</w:t>
      </w:r>
      <w:r>
        <w:rPr>
          <w:rFonts w:asciiTheme="minorEastAsia" w:hAnsiTheme="minorEastAsia" w:cstheme="minorEastAsia" w:hint="eastAsia"/>
          <w:szCs w:val="21"/>
        </w:rPr>
        <w:t>（2分）（2个即可）</w:t>
      </w:r>
    </w:p>
    <w:p>
      <w:pPr>
        <w:spacing w:line="360" w:lineRule="auto"/>
        <w:jc w:val="left"/>
        <w:textAlignment w:val="center"/>
        <w:rPr>
          <w:rFonts w:asciiTheme="minorEastAsia" w:hAnsiTheme="minorEastAsia" w:cstheme="minorEastAsia"/>
          <w:szCs w:val="21"/>
        </w:rPr>
      </w:pPr>
      <w:r>
        <w:rPr>
          <w:rFonts w:asciiTheme="minorEastAsia" w:hAnsiTheme="minorEastAsia" w:cstheme="minorEastAsia" w:hint="eastAsia"/>
          <w:szCs w:val="21"/>
        </w:rPr>
        <w:t>（5）思想观点正确，言之有理即可（1）</w:t>
      </w:r>
    </w:p>
    <w:p>
      <w:pPr>
        <w:spacing w:line="360" w:lineRule="auto"/>
        <w:jc w:val="left"/>
        <w:textAlignment w:val="center"/>
        <w:rPr>
          <w:rFonts w:asciiTheme="minorEastAsia" w:hAnsiTheme="minorEastAsia" w:cstheme="minorEastAsia"/>
          <w:szCs w:val="21"/>
        </w:rPr>
      </w:pPr>
    </w:p>
    <w:p>
      <w:pPr>
        <w:spacing w:line="360" w:lineRule="auto"/>
        <w:rPr>
          <w:rFonts w:asciiTheme="minorEastAsia" w:hAnsiTheme="minorEastAsia" w:cstheme="minorEastAsia"/>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left"/>
        <w:textAlignment w:val="center"/>
        <w:rPr>
          <w:rFonts w:asciiTheme="minorEastAsia" w:hAnsiTheme="minorEastAsia" w:cstheme="minorEastAsia" w:hint="eastAsia"/>
          <w:sz w:val="21"/>
          <w:szCs w:val="21"/>
          <w:lang w:val="en-US" w:eastAsia="zh-CN"/>
        </w:rPr>
      </w:pPr>
      <w:bookmarkStart w:id="0" w:name="_GoBack"/>
      <w:bookmarkEnd w:id="0"/>
    </w:p>
    <w:sectPr>
      <w:footerReference w:type="default" r:id="rId7"/>
      <w:headerReference w:type="first" r:id="rId8"/>
      <w:pgSz w:w="10431" w:h="14740"/>
      <w:pgMar w:top="1134" w:right="850" w:bottom="1134" w:left="850" w:header="851" w:footer="99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240" w:firstLineChars="18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3</w:t>
                    </w:r>
                    <w:r>
                      <w:fldChar w:fldCharType="end"/>
                    </w:r>
                  </w:p>
                </w:txbxContent>
              </v:textbox>
              <w10:wrap anchorx="margin"/>
            </v:shape>
          </w:pict>
        </mc:Fallback>
      </mc:AlternateContent>
    </w:r>
    <w:r>
      <w:rPr>
        <w:rFonts w:hint="eastAsia"/>
        <w:lang w:val="en-US" w:eastAsia="zh-CN"/>
      </w:rPr>
      <w:t xml:space="preserve">历史试卷 第  页（ 共6页）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540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454659"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62BB6F"/>
    <w:multiLevelType w:val="singleLevel"/>
    <w:tmpl w:val="C362BB6F"/>
    <w:lvl w:ilvl="0">
      <w:start w:val="1"/>
      <w:numFmt w:val="decimal"/>
      <w:lvlText w:val="%1."/>
      <w:lvlJc w:val="left"/>
      <w:pPr>
        <w:tabs>
          <w:tab w:val="left" w:pos="312"/>
        </w:tabs>
      </w:pPr>
    </w:lvl>
  </w:abstractNum>
  <w:abstractNum w:abstractNumId="1">
    <w:nsid w:val="CD8558D6"/>
    <w:multiLevelType w:val="singleLevel"/>
    <w:tmpl w:val="CD8558D6"/>
    <w:lvl w:ilvl="0">
      <w:start w:val="1"/>
      <w:numFmt w:val="chineseCounting"/>
      <w:suff w:val="nothing"/>
      <w:lvlText w:val="%1、"/>
      <w:lvlJc w:val="left"/>
      <w:rPr>
        <w:rFonts w:hint="eastAsia"/>
      </w:rPr>
    </w:lvl>
  </w:abstractNum>
  <w:abstractNum w:abstractNumId="2">
    <w:nsid w:val="D42C773B"/>
    <w:multiLevelType w:val="singleLevel"/>
    <w:tmpl w:val="D42C773B"/>
    <w:lvl w:ilvl="0">
      <w:start w:val="3"/>
      <w:numFmt w:val="chineseCounting"/>
      <w:suff w:val="nothing"/>
      <w:lvlText w:val="%1、"/>
      <w:lvlJc w:val="left"/>
      <w:rPr>
        <w:rFonts w:hint="eastAsia"/>
      </w:rPr>
    </w:lvl>
  </w:abstractNum>
  <w:abstractNum w:abstractNumId="3">
    <w:nsid w:val="E0871592"/>
    <w:multiLevelType w:val="singleLevel"/>
    <w:tmpl w:val="E0871592"/>
    <w:lvl w:ilvl="0">
      <w:start w:val="2"/>
      <w:numFmt w:val="chineseCounting"/>
      <w:suff w:val="nothing"/>
      <w:lvlText w:val="%1、"/>
      <w:lvlJc w:val="left"/>
      <w:rPr>
        <w:rFonts w:hint="eastAsia"/>
      </w:rPr>
    </w:lvl>
  </w:abstractNum>
  <w:abstractNum w:abstractNumId="4">
    <w:nsid w:val="45BC300F"/>
    <w:multiLevelType w:val="singleLevel"/>
    <w:tmpl w:val="45BC300F"/>
    <w:lvl w:ilvl="0">
      <w:start w:val="1"/>
      <w:numFmt w:val="decimal"/>
      <w:suff w:val="nothing"/>
      <w:lvlText w:val="（%1）"/>
      <w:lvlJc w:val="left"/>
    </w:lvl>
  </w:abstractNum>
  <w:abstractNum w:abstractNumId="5">
    <w:nsid w:val="60A9AD94"/>
    <w:multiLevelType w:val="singleLevel"/>
    <w:tmpl w:val="60A9AD94"/>
    <w:lvl w:ilvl="0">
      <w:start w:val="1"/>
      <w:numFmt w:val="decimal"/>
      <w:suff w:val="nothing"/>
      <w:lvlText w:val="（%1）"/>
      <w:lvlJc w:val="left"/>
    </w:lvl>
  </w:abstractNum>
  <w:abstractNum w:abstractNumId="6">
    <w:nsid w:val="60A9B0CB"/>
    <w:multiLevelType w:val="singleLevel"/>
    <w:tmpl w:val="60A9B0CB"/>
    <w:lvl w:ilvl="0">
      <w:start w:val="3"/>
      <w:numFmt w:val="decimal"/>
      <w:suff w:val="nothing"/>
      <w:lvlText w:val="（%1）"/>
      <w:lvlJc w:val="left"/>
    </w:lvl>
  </w:abstractNum>
  <w:abstractNum w:abstractNumId="7">
    <w:nsid w:val="60AA57B3"/>
    <w:multiLevelType w:val="singleLevel"/>
    <w:tmpl w:val="60AA57B3"/>
    <w:lvl w:ilvl="0">
      <w:start w:val="2"/>
      <w:numFmt w:val="decimal"/>
      <w:suff w:val="nothing"/>
      <w:lvlText w:val="（%1）"/>
      <w:lvlJc w:val="left"/>
    </w:lvl>
  </w:abstractNum>
  <w:abstractNum w:abstractNumId="8">
    <w:nsid w:val="60AA6094"/>
    <w:multiLevelType w:val="singleLevel"/>
    <w:tmpl w:val="60AA6094"/>
    <w:lvl w:ilvl="0">
      <w:start w:val="4"/>
      <w:numFmt w:val="decimal"/>
      <w:suff w:val="nothing"/>
      <w:lvlText w:val="（%1）"/>
      <w:lvlJc w:val="left"/>
    </w:lvl>
  </w:abstractNum>
  <w:abstractNum w:abstractNumId="9">
    <w:nsid w:val="60AA62C1"/>
    <w:multiLevelType w:val="singleLevel"/>
    <w:tmpl w:val="60AA62C1"/>
    <w:lvl w:ilvl="0">
      <w:start w:val="27"/>
      <w:numFmt w:val="decimal"/>
      <w:suff w:val="nothing"/>
      <w:lvlText w:val="%1."/>
      <w:lvlJc w:val="left"/>
    </w:lvl>
  </w:abstractNum>
  <w:num w:numId="1">
    <w:abstractNumId w:val="0"/>
  </w:num>
  <w:num w:numId="2">
    <w:abstractNumId w:val="3"/>
  </w:num>
  <w:num w:numId="3">
    <w:abstractNumId w:val="5"/>
  </w:num>
  <w:num w:numId="4">
    <w:abstractNumId w:val="6"/>
  </w:num>
  <w:num w:numId="5">
    <w:abstractNumId w:val="9"/>
  </w:num>
  <w:num w:numId="6">
    <w:abstractNumId w:val="4"/>
  </w:num>
  <w:num w:numId="7">
    <w:abstractNumId w:val="2"/>
  </w:num>
  <w:num w:numId="8">
    <w:abstractNumId w:val="7"/>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D46A32"/>
    <w:rsid w:val="006E016A"/>
    <w:rsid w:val="008E5B4D"/>
    <w:rsid w:val="00A21A90"/>
    <w:rsid w:val="00BA6065"/>
    <w:rsid w:val="00EB3B41"/>
    <w:rsid w:val="01130AD9"/>
    <w:rsid w:val="013C55F7"/>
    <w:rsid w:val="0140795A"/>
    <w:rsid w:val="019C0509"/>
    <w:rsid w:val="01EB0310"/>
    <w:rsid w:val="02A624C8"/>
    <w:rsid w:val="032D2C53"/>
    <w:rsid w:val="032E0E6B"/>
    <w:rsid w:val="03751EE8"/>
    <w:rsid w:val="03B32B7C"/>
    <w:rsid w:val="043120FC"/>
    <w:rsid w:val="04616EE8"/>
    <w:rsid w:val="046B2734"/>
    <w:rsid w:val="04954C63"/>
    <w:rsid w:val="04F1225A"/>
    <w:rsid w:val="05526BD9"/>
    <w:rsid w:val="05CA4025"/>
    <w:rsid w:val="061C27AB"/>
    <w:rsid w:val="066D64C6"/>
    <w:rsid w:val="06F832D0"/>
    <w:rsid w:val="07327745"/>
    <w:rsid w:val="073707F2"/>
    <w:rsid w:val="07790F5D"/>
    <w:rsid w:val="07C006F1"/>
    <w:rsid w:val="07D9743D"/>
    <w:rsid w:val="083C2260"/>
    <w:rsid w:val="0852425A"/>
    <w:rsid w:val="08665BCF"/>
    <w:rsid w:val="087232E2"/>
    <w:rsid w:val="08996889"/>
    <w:rsid w:val="08D36A3D"/>
    <w:rsid w:val="090164F0"/>
    <w:rsid w:val="090F3695"/>
    <w:rsid w:val="09323C55"/>
    <w:rsid w:val="098C7E77"/>
    <w:rsid w:val="09CD2F22"/>
    <w:rsid w:val="09E10BA6"/>
    <w:rsid w:val="0A262CAF"/>
    <w:rsid w:val="0A847028"/>
    <w:rsid w:val="0A980AC4"/>
    <w:rsid w:val="0A991BC9"/>
    <w:rsid w:val="0A9B533C"/>
    <w:rsid w:val="0AD90535"/>
    <w:rsid w:val="0B38288B"/>
    <w:rsid w:val="0B50741F"/>
    <w:rsid w:val="0B590C7E"/>
    <w:rsid w:val="0BD833D7"/>
    <w:rsid w:val="0BDF4198"/>
    <w:rsid w:val="0C8A25DE"/>
    <w:rsid w:val="0CB065D7"/>
    <w:rsid w:val="0CB452B2"/>
    <w:rsid w:val="0CBB22B0"/>
    <w:rsid w:val="0CEA64FD"/>
    <w:rsid w:val="0D102E16"/>
    <w:rsid w:val="0D142691"/>
    <w:rsid w:val="0D1C2D43"/>
    <w:rsid w:val="0DAC114C"/>
    <w:rsid w:val="0EB1523C"/>
    <w:rsid w:val="0EDD3590"/>
    <w:rsid w:val="0F542714"/>
    <w:rsid w:val="0FD11F0F"/>
    <w:rsid w:val="0FD46A32"/>
    <w:rsid w:val="11053AEE"/>
    <w:rsid w:val="119F7C19"/>
    <w:rsid w:val="12480C75"/>
    <w:rsid w:val="124B4B9F"/>
    <w:rsid w:val="12664985"/>
    <w:rsid w:val="12711533"/>
    <w:rsid w:val="127B6A8A"/>
    <w:rsid w:val="12A253D1"/>
    <w:rsid w:val="12D87FB2"/>
    <w:rsid w:val="12F91779"/>
    <w:rsid w:val="133431C4"/>
    <w:rsid w:val="13933B08"/>
    <w:rsid w:val="13BE788A"/>
    <w:rsid w:val="152B2F3C"/>
    <w:rsid w:val="162D685B"/>
    <w:rsid w:val="1676008C"/>
    <w:rsid w:val="16B26352"/>
    <w:rsid w:val="16C06AF7"/>
    <w:rsid w:val="16DB2782"/>
    <w:rsid w:val="17947974"/>
    <w:rsid w:val="17D700EB"/>
    <w:rsid w:val="18964FC2"/>
    <w:rsid w:val="19663CC5"/>
    <w:rsid w:val="19BD353D"/>
    <w:rsid w:val="1A55741E"/>
    <w:rsid w:val="1AB13EE7"/>
    <w:rsid w:val="1ABE6F9B"/>
    <w:rsid w:val="1AFF481C"/>
    <w:rsid w:val="1B0F4A11"/>
    <w:rsid w:val="1C4A1176"/>
    <w:rsid w:val="1D065D55"/>
    <w:rsid w:val="1DA2309B"/>
    <w:rsid w:val="1E0D578B"/>
    <w:rsid w:val="1F4D648E"/>
    <w:rsid w:val="1F8671E2"/>
    <w:rsid w:val="1FDD7CCE"/>
    <w:rsid w:val="20480318"/>
    <w:rsid w:val="205C35EB"/>
    <w:rsid w:val="206815BD"/>
    <w:rsid w:val="20EB50CA"/>
    <w:rsid w:val="20F4508D"/>
    <w:rsid w:val="210E2016"/>
    <w:rsid w:val="212E7BCA"/>
    <w:rsid w:val="213B4777"/>
    <w:rsid w:val="21426A43"/>
    <w:rsid w:val="21961ADF"/>
    <w:rsid w:val="21F23584"/>
    <w:rsid w:val="22443841"/>
    <w:rsid w:val="22AC6966"/>
    <w:rsid w:val="22D758F3"/>
    <w:rsid w:val="22E32AB1"/>
    <w:rsid w:val="22E8725D"/>
    <w:rsid w:val="232074B0"/>
    <w:rsid w:val="2321674B"/>
    <w:rsid w:val="23231EE9"/>
    <w:rsid w:val="23AC4716"/>
    <w:rsid w:val="243607E6"/>
    <w:rsid w:val="244F2054"/>
    <w:rsid w:val="249E31BF"/>
    <w:rsid w:val="256936F7"/>
    <w:rsid w:val="265D6086"/>
    <w:rsid w:val="280756CB"/>
    <w:rsid w:val="28825CFC"/>
    <w:rsid w:val="28E7196D"/>
    <w:rsid w:val="29CE5C73"/>
    <w:rsid w:val="2AB10930"/>
    <w:rsid w:val="2B4048F0"/>
    <w:rsid w:val="2B631CC3"/>
    <w:rsid w:val="2B83448E"/>
    <w:rsid w:val="2BCA732A"/>
    <w:rsid w:val="2CF005B0"/>
    <w:rsid w:val="2CF41F46"/>
    <w:rsid w:val="2D296350"/>
    <w:rsid w:val="2DA753A3"/>
    <w:rsid w:val="2DAD23C0"/>
    <w:rsid w:val="2E021DFC"/>
    <w:rsid w:val="2EDE3204"/>
    <w:rsid w:val="2FAA5B5B"/>
    <w:rsid w:val="30CC46E1"/>
    <w:rsid w:val="311D3EE1"/>
    <w:rsid w:val="313809A5"/>
    <w:rsid w:val="31671337"/>
    <w:rsid w:val="318D0AA8"/>
    <w:rsid w:val="31FA56D0"/>
    <w:rsid w:val="322601B9"/>
    <w:rsid w:val="3265105A"/>
    <w:rsid w:val="32BA0C4F"/>
    <w:rsid w:val="33AB1E61"/>
    <w:rsid w:val="3409705D"/>
    <w:rsid w:val="348D42D6"/>
    <w:rsid w:val="36565C83"/>
    <w:rsid w:val="367253E1"/>
    <w:rsid w:val="369230E1"/>
    <w:rsid w:val="36BD3BB1"/>
    <w:rsid w:val="372E44B4"/>
    <w:rsid w:val="373856DC"/>
    <w:rsid w:val="37A06133"/>
    <w:rsid w:val="37EE6E57"/>
    <w:rsid w:val="38301047"/>
    <w:rsid w:val="38470F88"/>
    <w:rsid w:val="3852411C"/>
    <w:rsid w:val="39A757D7"/>
    <w:rsid w:val="39DE4FF6"/>
    <w:rsid w:val="3A524E8F"/>
    <w:rsid w:val="3A922199"/>
    <w:rsid w:val="3A983B9C"/>
    <w:rsid w:val="3ACF503A"/>
    <w:rsid w:val="3AD22209"/>
    <w:rsid w:val="3B4D56B9"/>
    <w:rsid w:val="3B5E4E6A"/>
    <w:rsid w:val="3B9A0FAA"/>
    <w:rsid w:val="3BA50A6E"/>
    <w:rsid w:val="3C5822A3"/>
    <w:rsid w:val="3CD032C1"/>
    <w:rsid w:val="3D1C6DC2"/>
    <w:rsid w:val="3D5B0AB4"/>
    <w:rsid w:val="3DF804A8"/>
    <w:rsid w:val="3E1C6413"/>
    <w:rsid w:val="3E651C4A"/>
    <w:rsid w:val="3E86578E"/>
    <w:rsid w:val="3EAB709A"/>
    <w:rsid w:val="3F73148F"/>
    <w:rsid w:val="408B077E"/>
    <w:rsid w:val="40BA3F38"/>
    <w:rsid w:val="41037EED"/>
    <w:rsid w:val="413A78D6"/>
    <w:rsid w:val="41A958DF"/>
    <w:rsid w:val="41FC0F36"/>
    <w:rsid w:val="4201030F"/>
    <w:rsid w:val="42271003"/>
    <w:rsid w:val="425E2FF4"/>
    <w:rsid w:val="42964678"/>
    <w:rsid w:val="42B54130"/>
    <w:rsid w:val="4376594F"/>
    <w:rsid w:val="44A25717"/>
    <w:rsid w:val="44C32767"/>
    <w:rsid w:val="44F31A74"/>
    <w:rsid w:val="456F08AF"/>
    <w:rsid w:val="45B35CCF"/>
    <w:rsid w:val="46532F5E"/>
    <w:rsid w:val="465F62D4"/>
    <w:rsid w:val="466E170B"/>
    <w:rsid w:val="46AC3616"/>
    <w:rsid w:val="46C1418D"/>
    <w:rsid w:val="46E257F6"/>
    <w:rsid w:val="47C14447"/>
    <w:rsid w:val="48EA0E0E"/>
    <w:rsid w:val="4948583A"/>
    <w:rsid w:val="4AE95EB1"/>
    <w:rsid w:val="4B4A0D6E"/>
    <w:rsid w:val="4B5D2450"/>
    <w:rsid w:val="4B7804A7"/>
    <w:rsid w:val="4BF118E7"/>
    <w:rsid w:val="4C3C1B78"/>
    <w:rsid w:val="4C6F2910"/>
    <w:rsid w:val="4CB70F39"/>
    <w:rsid w:val="4E096ACD"/>
    <w:rsid w:val="4E2C1F4A"/>
    <w:rsid w:val="4F0F23DB"/>
    <w:rsid w:val="4F230F1C"/>
    <w:rsid w:val="4F9C6C3C"/>
    <w:rsid w:val="4FE35341"/>
    <w:rsid w:val="4FEF1D3E"/>
    <w:rsid w:val="505A468D"/>
    <w:rsid w:val="50A85079"/>
    <w:rsid w:val="50D62C96"/>
    <w:rsid w:val="51026145"/>
    <w:rsid w:val="515B14A5"/>
    <w:rsid w:val="532D7BA3"/>
    <w:rsid w:val="533F71F8"/>
    <w:rsid w:val="53450630"/>
    <w:rsid w:val="53943FDB"/>
    <w:rsid w:val="53F752EF"/>
    <w:rsid w:val="53FF297D"/>
    <w:rsid w:val="544C52F2"/>
    <w:rsid w:val="54597E74"/>
    <w:rsid w:val="54970A1E"/>
    <w:rsid w:val="556A47A4"/>
    <w:rsid w:val="559B664C"/>
    <w:rsid w:val="57603943"/>
    <w:rsid w:val="57731453"/>
    <w:rsid w:val="5785371B"/>
    <w:rsid w:val="587D18AB"/>
    <w:rsid w:val="59BB0E41"/>
    <w:rsid w:val="59D82452"/>
    <w:rsid w:val="5A000825"/>
    <w:rsid w:val="5A0038EB"/>
    <w:rsid w:val="5AD916FE"/>
    <w:rsid w:val="5AFB5C4F"/>
    <w:rsid w:val="5B966FD2"/>
    <w:rsid w:val="5BA61E29"/>
    <w:rsid w:val="5BD344E2"/>
    <w:rsid w:val="5C093C05"/>
    <w:rsid w:val="5C26316C"/>
    <w:rsid w:val="5C4270CF"/>
    <w:rsid w:val="5C4F3F1E"/>
    <w:rsid w:val="5C5D1BD1"/>
    <w:rsid w:val="5C9A1496"/>
    <w:rsid w:val="5CBF225F"/>
    <w:rsid w:val="5DA62EFD"/>
    <w:rsid w:val="5DA96762"/>
    <w:rsid w:val="5F1B5106"/>
    <w:rsid w:val="61444ABA"/>
    <w:rsid w:val="6145006A"/>
    <w:rsid w:val="61E02B44"/>
    <w:rsid w:val="62A00548"/>
    <w:rsid w:val="62A61A40"/>
    <w:rsid w:val="62C22C9E"/>
    <w:rsid w:val="634200C0"/>
    <w:rsid w:val="63AF2D80"/>
    <w:rsid w:val="63E647E9"/>
    <w:rsid w:val="64D86A3B"/>
    <w:rsid w:val="651B3767"/>
    <w:rsid w:val="66A374F2"/>
    <w:rsid w:val="66A50DDA"/>
    <w:rsid w:val="66FD161D"/>
    <w:rsid w:val="67E278FD"/>
    <w:rsid w:val="67E95245"/>
    <w:rsid w:val="68727EBD"/>
    <w:rsid w:val="688D046B"/>
    <w:rsid w:val="68BC6EF7"/>
    <w:rsid w:val="69134184"/>
    <w:rsid w:val="692D190A"/>
    <w:rsid w:val="692F28F8"/>
    <w:rsid w:val="6A247BA5"/>
    <w:rsid w:val="6ACC2A37"/>
    <w:rsid w:val="6B6849F5"/>
    <w:rsid w:val="6B8065E1"/>
    <w:rsid w:val="6B8841CD"/>
    <w:rsid w:val="6BCE507D"/>
    <w:rsid w:val="6C061C2E"/>
    <w:rsid w:val="6C745948"/>
    <w:rsid w:val="6CAF2A96"/>
    <w:rsid w:val="6D013620"/>
    <w:rsid w:val="6DD75CBA"/>
    <w:rsid w:val="6DE92A9D"/>
    <w:rsid w:val="6E6D1F4D"/>
    <w:rsid w:val="6E9C0EDF"/>
    <w:rsid w:val="6EA23700"/>
    <w:rsid w:val="6EA53E2E"/>
    <w:rsid w:val="6ED96B62"/>
    <w:rsid w:val="6EEB3AC3"/>
    <w:rsid w:val="6F6D743B"/>
    <w:rsid w:val="6FB8502B"/>
    <w:rsid w:val="70CF7B88"/>
    <w:rsid w:val="70DF160C"/>
    <w:rsid w:val="71320543"/>
    <w:rsid w:val="71996F19"/>
    <w:rsid w:val="71D45AE5"/>
    <w:rsid w:val="71EE331D"/>
    <w:rsid w:val="71F25A77"/>
    <w:rsid w:val="72D84901"/>
    <w:rsid w:val="73BC77A2"/>
    <w:rsid w:val="759F1A7F"/>
    <w:rsid w:val="75B87A99"/>
    <w:rsid w:val="7674312E"/>
    <w:rsid w:val="76AD309B"/>
    <w:rsid w:val="77010194"/>
    <w:rsid w:val="77B046E7"/>
    <w:rsid w:val="77F871A4"/>
    <w:rsid w:val="783158E2"/>
    <w:rsid w:val="784020AA"/>
    <w:rsid w:val="78845EB5"/>
    <w:rsid w:val="789E58F6"/>
    <w:rsid w:val="78B835C7"/>
    <w:rsid w:val="79007848"/>
    <w:rsid w:val="79202AB7"/>
    <w:rsid w:val="794167BE"/>
    <w:rsid w:val="795F1961"/>
    <w:rsid w:val="79D57670"/>
    <w:rsid w:val="7ADC371D"/>
    <w:rsid w:val="7BC26389"/>
    <w:rsid w:val="7C624191"/>
    <w:rsid w:val="7CE9212E"/>
    <w:rsid w:val="7D656296"/>
    <w:rsid w:val="7DA41F5B"/>
    <w:rsid w:val="7DFB2D40"/>
    <w:rsid w:val="7E140D01"/>
    <w:rsid w:val="7E1B17D3"/>
    <w:rsid w:val="7F294777"/>
    <w:rsid w:val="7F4D52B7"/>
    <w:rsid w:val="7FB97FCB"/>
    <w:rsid w:val="7FBB558B"/>
    <w:rsid w:val="7FF3754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
    <w:name w:val="正文_8"/>
    <w:qFormat/>
    <w:pPr>
      <w:widowControl w:val="0"/>
      <w:jc w:val="both"/>
    </w:pPr>
    <w:rPr>
      <w:rFonts w:ascii="Calibri"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cp:revision>
  <dcterms:created xsi:type="dcterms:W3CDTF">2021-05-13T12:30:00Z</dcterms:created>
  <dcterms:modified xsi:type="dcterms:W3CDTF">2021-06-01T07:05:24Z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