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sz w:val="30"/>
          <w:szCs w:val="30"/>
        </w:rPr>
      </w:pPr>
      <w:r>
        <w:rPr>
          <w:rFonts w:ascii="Times New Roman" w:hAnsi="Times New Roman"/>
          <w:sz w:val="30"/>
          <w:szCs w:val="30"/>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11772900</wp:posOffset>
            </wp:positionV>
            <wp:extent cx="330200" cy="406400"/>
            <wp:effectExtent l="0" t="0" r="12700" b="1270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6"/>
                    <a:stretch>
                      <a:fillRect/>
                    </a:stretch>
                  </pic:blipFill>
                  <pic:spPr>
                    <a:xfrm>
                      <a:off x="0" y="0"/>
                      <a:ext cx="330200" cy="406400"/>
                    </a:xfrm>
                    <a:prstGeom prst="rect">
                      <a:avLst/>
                    </a:prstGeom>
                  </pic:spPr>
                </pic:pic>
              </a:graphicData>
            </a:graphic>
          </wp:anchor>
        </w:drawing>
      </w:r>
      <w:r>
        <w:rPr>
          <w:rFonts w:ascii="Times New Roman" w:hAnsi="Times New Roman"/>
          <w:sz w:val="30"/>
          <w:szCs w:val="30"/>
        </w:rPr>
        <w:t>榆次区2020</w:t>
      </w:r>
      <w:r>
        <w:rPr>
          <w:rFonts w:hint="eastAsia" w:ascii="宋体" w:hAnsi="宋体"/>
          <w:sz w:val="30"/>
          <w:szCs w:val="30"/>
        </w:rPr>
        <w:t>－</w:t>
      </w:r>
      <w:r>
        <w:rPr>
          <w:rFonts w:ascii="Times New Roman" w:hAnsi="Times New Roman"/>
          <w:sz w:val="30"/>
          <w:szCs w:val="30"/>
        </w:rPr>
        <w:t>2021学年度第学期九年级期未测试题（卷</w:t>
      </w:r>
      <w:r>
        <w:rPr>
          <w:rFonts w:hint="eastAsia" w:ascii="Times New Roman" w:hAnsi="Times New Roman"/>
          <w:sz w:val="30"/>
          <w:szCs w:val="30"/>
        </w:rPr>
        <w:t>）</w:t>
      </w:r>
    </w:p>
    <w:p>
      <w:pPr>
        <w:spacing w:line="240" w:lineRule="auto"/>
        <w:jc w:val="center"/>
        <w:rPr>
          <w:rFonts w:ascii="Times New Roman" w:hAnsi="Times New Roman"/>
          <w:sz w:val="30"/>
          <w:szCs w:val="30"/>
        </w:rPr>
      </w:pPr>
      <w:r>
        <w:rPr>
          <w:rFonts w:ascii="Times New Roman" w:hAnsi="Times New Roman"/>
          <w:sz w:val="30"/>
          <w:szCs w:val="30"/>
        </w:rPr>
        <w:t>语</w:t>
      </w:r>
      <w:r>
        <w:rPr>
          <w:rFonts w:hint="eastAsia" w:ascii="Times New Roman" w:hAnsi="Times New Roman"/>
          <w:sz w:val="30"/>
          <w:szCs w:val="30"/>
        </w:rPr>
        <w:t xml:space="preserve">  </w:t>
      </w:r>
      <w:r>
        <w:rPr>
          <w:rFonts w:ascii="Times New Roman" w:hAnsi="Times New Roman"/>
          <w:sz w:val="30"/>
          <w:szCs w:val="30"/>
        </w:rPr>
        <w:t>文</w:t>
      </w:r>
    </w:p>
    <w:p>
      <w:pPr>
        <w:spacing w:line="240" w:lineRule="auto"/>
        <w:jc w:val="center"/>
        <w:rPr>
          <w:rFonts w:ascii="Times New Roman" w:hAnsi="Times New Roman"/>
          <w:szCs w:val="21"/>
        </w:rPr>
      </w:pPr>
      <w:r>
        <w:rPr>
          <w:rFonts w:ascii="Times New Roman" w:hAnsi="Times New Roman"/>
          <w:szCs w:val="21"/>
        </w:rPr>
        <w:t>姓</w:t>
      </w:r>
      <w:r>
        <w:rPr>
          <w:rFonts w:hint="eastAsia" w:ascii="Times New Roman" w:hAnsi="Times New Roman"/>
          <w:szCs w:val="21"/>
        </w:rPr>
        <w:t xml:space="preserve">  </w:t>
      </w:r>
      <w:r>
        <w:rPr>
          <w:rFonts w:ascii="Times New Roman" w:hAnsi="Times New Roman"/>
          <w:szCs w:val="21"/>
        </w:rPr>
        <w:t>名</w:t>
      </w:r>
      <w:r>
        <w:rPr>
          <w:rFonts w:hint="eastAsia" w:ascii="Times New Roman" w:hAnsi="Times New Roman"/>
          <w:szCs w:val="21"/>
        </w:rPr>
        <w:t>_________________</w:t>
      </w:r>
      <w:r>
        <w:rPr>
          <w:rFonts w:ascii="Times New Roman" w:hAnsi="Times New Roman"/>
          <w:szCs w:val="21"/>
        </w:rPr>
        <w:tab/>
      </w:r>
      <w:r>
        <w:rPr>
          <w:rFonts w:ascii="Times New Roman" w:hAnsi="Times New Roman"/>
          <w:szCs w:val="21"/>
        </w:rPr>
        <w:t>准考</w:t>
      </w:r>
      <w:r>
        <w:rPr>
          <w:rFonts w:hint="eastAsia" w:ascii="Times New Roman" w:hAnsi="Times New Roman"/>
          <w:szCs w:val="21"/>
        </w:rPr>
        <w:t>证号_________________</w:t>
      </w:r>
    </w:p>
    <w:p>
      <w:pPr>
        <w:spacing w:line="240" w:lineRule="auto"/>
        <w:rPr>
          <w:rFonts w:ascii="Times New Roman" w:hAnsi="Times New Roman"/>
          <w:szCs w:val="21"/>
        </w:rPr>
      </w:pPr>
      <w:r>
        <w:rPr>
          <w:rFonts w:ascii="Times New Roman" w:hAnsi="Times New Roman"/>
          <w:szCs w:val="21"/>
        </w:rPr>
        <w:t>【</w:t>
      </w:r>
      <w:r>
        <w:rPr>
          <w:rFonts w:ascii="Times New Roman" w:hAnsi="Times New Roman"/>
          <w:b/>
          <w:szCs w:val="21"/>
        </w:rPr>
        <w:t>温馨提示</w:t>
      </w:r>
      <w:r>
        <w:rPr>
          <w:rFonts w:ascii="Times New Roman" w:hAnsi="Times New Roman"/>
          <w:szCs w:val="21"/>
        </w:rPr>
        <w:t>】</w:t>
      </w:r>
    </w:p>
    <w:p>
      <w:pPr>
        <w:spacing w:line="240" w:lineRule="auto"/>
        <w:rPr>
          <w:rFonts w:ascii="Times New Roman" w:hAnsi="Times New Roman"/>
          <w:szCs w:val="21"/>
        </w:rPr>
      </w:pPr>
      <w:r>
        <w:rPr>
          <w:rFonts w:ascii="Times New Roman" w:hAnsi="Times New Roman"/>
          <w:szCs w:val="21"/>
        </w:rPr>
        <w:t>1．试题共8页，计17题</w:t>
      </w:r>
      <w:r>
        <w:rPr>
          <w:rFonts w:hint="eastAsia" w:ascii="Times New Roman" w:hAnsi="Times New Roman"/>
          <w:szCs w:val="21"/>
        </w:rPr>
        <w:t>；</w:t>
      </w:r>
      <w:r>
        <w:rPr>
          <w:rFonts w:ascii="Times New Roman" w:hAnsi="Times New Roman"/>
          <w:szCs w:val="21"/>
        </w:rPr>
        <w:t>总分值120分；答题时间150分钟</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2．答卷前，考生务必将自己的信息填写在试卷和答题卡的相应位置。</w:t>
      </w:r>
    </w:p>
    <w:p>
      <w:pPr>
        <w:spacing w:line="240" w:lineRule="auto"/>
        <w:rPr>
          <w:rFonts w:ascii="Times New Roman" w:hAnsi="Times New Roman"/>
          <w:szCs w:val="21"/>
        </w:rPr>
      </w:pPr>
      <w:r>
        <w:rPr>
          <w:rFonts w:ascii="Times New Roman" w:hAnsi="Times New Roman"/>
          <w:szCs w:val="21"/>
        </w:rPr>
        <w:t>3．</w:t>
      </w:r>
      <w:r>
        <w:rPr>
          <w:rFonts w:hint="eastAsia" w:ascii="Times New Roman" w:hAnsi="Times New Roman"/>
          <w:szCs w:val="21"/>
        </w:rPr>
        <w:t>答案</w:t>
      </w:r>
      <w:r>
        <w:rPr>
          <w:rFonts w:ascii="Times New Roman" w:hAnsi="Times New Roman"/>
          <w:szCs w:val="21"/>
        </w:rPr>
        <w:t>全部在答题卡上完成，答在本试卷上无效</w:t>
      </w:r>
      <w:r>
        <w:rPr>
          <w:rFonts w:hint="eastAsia" w:ascii="Times New Roman" w:hAnsi="Times New Roman"/>
          <w:szCs w:val="21"/>
        </w:rPr>
        <w:t>。</w:t>
      </w:r>
    </w:p>
    <w:p>
      <w:pPr>
        <w:spacing w:line="240" w:lineRule="auto"/>
        <w:rPr>
          <w:rFonts w:ascii="Times New Roman" w:hAnsi="Times New Roman"/>
          <w:b/>
          <w:szCs w:val="21"/>
        </w:rPr>
      </w:pPr>
      <w:r>
        <w:rPr>
          <w:rFonts w:hint="eastAsia" w:ascii="Times New Roman" w:hAnsi="Times New Roman"/>
          <w:b/>
          <w:szCs w:val="21"/>
        </w:rPr>
        <w:t>一</w:t>
      </w:r>
      <w:r>
        <w:rPr>
          <w:rFonts w:ascii="Times New Roman" w:hAnsi="Times New Roman"/>
          <w:b/>
          <w:szCs w:val="21"/>
        </w:rPr>
        <w:t>、读</w:t>
      </w:r>
      <w:r>
        <w:rPr>
          <w:rFonts w:ascii="宋体" w:hAnsi="宋体"/>
          <w:b/>
          <w:szCs w:val="21"/>
        </w:rPr>
        <w:t>·</w:t>
      </w:r>
      <w:r>
        <w:rPr>
          <w:rFonts w:ascii="Times New Roman" w:hAnsi="Times New Roman"/>
          <w:b/>
          <w:szCs w:val="21"/>
        </w:rPr>
        <w:t>书</w:t>
      </w:r>
    </w:p>
    <w:p>
      <w:pPr>
        <w:spacing w:line="240" w:lineRule="auto"/>
        <w:rPr>
          <w:rFonts w:ascii="Times New Roman" w:hAnsi="Times New Roman"/>
          <w:szCs w:val="21"/>
        </w:rPr>
      </w:pPr>
      <w:r>
        <w:rPr>
          <w:rFonts w:ascii="Times New Roman" w:hAnsi="Times New Roman"/>
          <w:szCs w:val="21"/>
        </w:rPr>
        <w:t>1．古文蕴含思想精华，书法承载民族文化，二者结合更有无穷魅力。请赏读右边这幅书法作品，并将其包含的成语用楷体正确、规范地书写在田字格内</w:t>
      </w:r>
      <w:r>
        <w:rPr>
          <w:rFonts w:hint="eastAsia" w:ascii="Times New Roman" w:hAnsi="Times New Roman"/>
          <w:szCs w:val="21"/>
        </w:rPr>
        <w:t>。（2分）</w:t>
      </w:r>
    </w:p>
    <w:p>
      <w:pPr>
        <w:spacing w:line="240" w:lineRule="auto"/>
        <w:rPr>
          <w:rFonts w:ascii="Times New Roman" w:hAnsi="Times New Roman"/>
          <w:szCs w:val="21"/>
        </w:rPr>
      </w:pPr>
      <w:r>
        <w:drawing>
          <wp:inline distT="0" distB="0" distL="0" distR="0">
            <wp:extent cx="1007110" cy="129921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021189" cy="1317186"/>
                    </a:xfrm>
                    <a:prstGeom prst="rect">
                      <a:avLst/>
                    </a:prstGeom>
                  </pic:spPr>
                </pic:pic>
              </a:graphicData>
            </a:graphic>
          </wp:inline>
        </w:drawing>
      </w:r>
    </w:p>
    <w:p>
      <w:pPr>
        <w:spacing w:line="240" w:lineRule="auto"/>
        <w:rPr>
          <w:rFonts w:ascii="Times New Roman" w:hAnsi="Times New Roman"/>
          <w:szCs w:val="21"/>
        </w:rPr>
      </w:pPr>
      <w:r>
        <w:rPr>
          <w:rFonts w:hint="eastAsia"/>
        </w:rPr>
        <mc:AlternateContent>
          <mc:Choice Requires="wpg">
            <w:drawing>
              <wp:inline distT="0" distB="0" distL="0" distR="0">
                <wp:extent cx="1562100" cy="382270"/>
                <wp:effectExtent l="0" t="0" r="19050" b="17780"/>
                <wp:docPr id="122" name="组合 122"/>
                <wp:cNvGraphicFramePr/>
                <a:graphic xmlns:a="http://schemas.openxmlformats.org/drawingml/2006/main">
                  <a:graphicData uri="http://schemas.microsoft.com/office/word/2010/wordprocessingGroup">
                    <wpg:wgp>
                      <wpg:cNvGrpSpPr/>
                      <wpg:grpSpPr>
                        <a:xfrm>
                          <a:off x="0" y="0"/>
                          <a:ext cx="1562100" cy="382474"/>
                          <a:chOff x="2630" y="1490"/>
                          <a:chExt cx="3630" cy="912"/>
                        </a:xfrm>
                      </wpg:grpSpPr>
                      <wpg:grpSp>
                        <wpg:cNvPr id="123" name="Group 35"/>
                        <wpg:cNvGrpSpPr/>
                        <wpg:grpSpPr>
                          <a:xfrm>
                            <a:off x="2630" y="1490"/>
                            <a:ext cx="2722" cy="912"/>
                            <a:chOff x="2630" y="1490"/>
                            <a:chExt cx="2722" cy="912"/>
                          </a:xfrm>
                        </wpg:grpSpPr>
                        <wpg:grpSp>
                          <wpg:cNvPr id="124" name="组合 12"/>
                          <wpg:cNvGrpSpPr/>
                          <wpg:grpSpPr>
                            <a:xfrm>
                              <a:off x="2630" y="1494"/>
                              <a:ext cx="908" cy="908"/>
                              <a:chOff x="2913" y="1777"/>
                              <a:chExt cx="908" cy="908"/>
                            </a:xfrm>
                          </wpg:grpSpPr>
                          <wps:wsp>
                            <wps:cNvPr id="125" name="矩形 1"/>
                            <wps:cNvSpPr>
                              <a:spLocks noChangeArrowheads="1"/>
                            </wps:cNvSpPr>
                            <wps:spPr bwMode="auto">
                              <a:xfrm>
                                <a:off x="2913" y="1777"/>
                                <a:ext cx="908" cy="908"/>
                              </a:xfrm>
                              <a:prstGeom prst="rect">
                                <a:avLst/>
                              </a:prstGeom>
                              <a:solidFill>
                                <a:srgbClr val="FFFFFF"/>
                              </a:solidFill>
                              <a:ln w="12700">
                                <a:solidFill>
                                  <a:srgbClr val="000000"/>
                                </a:solidFill>
                                <a:miter lim="800000"/>
                              </a:ln>
                              <a:effectLst/>
                            </wps:spPr>
                            <wps:bodyPr rot="0" vert="horz" wrap="square" anchor="ctr" anchorCtr="0" upright="1"/>
                          </wps:wsp>
                          <wps:wsp>
                            <wps:cNvPr id="126"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27"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28" name="组合 13"/>
                          <wpg:cNvGrpSpPr/>
                          <wpg:grpSpPr>
                            <a:xfrm>
                              <a:off x="3536" y="1490"/>
                              <a:ext cx="908" cy="912"/>
                              <a:chOff x="2913" y="1775"/>
                              <a:chExt cx="908" cy="912"/>
                            </a:xfrm>
                          </wpg:grpSpPr>
                          <wps:wsp>
                            <wps:cNvPr id="129" name="矩形 1"/>
                            <wps:cNvSpPr>
                              <a:spLocks noChangeArrowheads="1"/>
                            </wps:cNvSpPr>
                            <wps:spPr bwMode="auto">
                              <a:xfrm>
                                <a:off x="2913" y="1775"/>
                                <a:ext cx="908" cy="912"/>
                              </a:xfrm>
                              <a:prstGeom prst="rect">
                                <a:avLst/>
                              </a:prstGeom>
                              <a:solidFill>
                                <a:srgbClr val="FFFFFF"/>
                              </a:solidFill>
                              <a:ln w="12700">
                                <a:solidFill>
                                  <a:srgbClr val="000000"/>
                                </a:solidFill>
                                <a:miter lim="800000"/>
                              </a:ln>
                              <a:effectLst/>
                            </wps:spPr>
                            <wps:bodyPr rot="0" vert="horz" wrap="square" anchor="ctr" anchorCtr="0" upright="1"/>
                          </wps:wsp>
                          <wps:wsp>
                            <wps:cNvPr id="130"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31"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cNvPr id="132" name="组合 13"/>
                          <wpg:cNvGrpSpPr/>
                          <wpg:grpSpPr>
                            <a:xfrm>
                              <a:off x="4444" y="1490"/>
                              <a:ext cx="908" cy="912"/>
                              <a:chOff x="2913" y="1775"/>
                              <a:chExt cx="908" cy="912"/>
                            </a:xfrm>
                          </wpg:grpSpPr>
                          <wps:wsp>
                            <wps:cNvPr id="133" name="矩形 1"/>
                            <wps:cNvSpPr>
                              <a:spLocks noChangeArrowheads="1"/>
                            </wps:cNvSpPr>
                            <wps:spPr bwMode="auto">
                              <a:xfrm>
                                <a:off x="2913" y="1775"/>
                                <a:ext cx="908" cy="912"/>
                              </a:xfrm>
                              <a:prstGeom prst="rect">
                                <a:avLst/>
                              </a:prstGeom>
                              <a:solidFill>
                                <a:srgbClr val="FFFFFF"/>
                              </a:solidFill>
                              <a:ln w="12700">
                                <a:solidFill>
                                  <a:srgbClr val="000000"/>
                                </a:solidFill>
                                <a:miter lim="800000"/>
                              </a:ln>
                              <a:effectLst/>
                            </wps:spPr>
                            <wps:bodyPr rot="0" vert="horz" wrap="square" anchor="ctr" anchorCtr="0" upright="1"/>
                          </wps:wsp>
                          <wps:wsp>
                            <wps:cNvPr id="134"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35"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grpSp>
                      <wpg:grpSp>
                        <wpg:cNvPr id="136" name="组合 21"/>
                        <wpg:cNvGrpSpPr/>
                        <wpg:grpSpPr>
                          <a:xfrm>
                            <a:off x="5352" y="1490"/>
                            <a:ext cx="908" cy="912"/>
                            <a:chOff x="2913" y="1775"/>
                            <a:chExt cx="908" cy="912"/>
                          </a:xfrm>
                        </wpg:grpSpPr>
                        <wps:wsp>
                          <wps:cNvPr id="137" name="矩形 1"/>
                          <wps:cNvSpPr>
                            <a:spLocks noChangeArrowheads="1"/>
                          </wps:cNvSpPr>
                          <wps:spPr bwMode="auto">
                            <a:xfrm>
                              <a:off x="2913" y="1775"/>
                              <a:ext cx="908" cy="912"/>
                            </a:xfrm>
                            <a:prstGeom prst="rect">
                              <a:avLst/>
                            </a:prstGeom>
                            <a:solidFill>
                              <a:srgbClr val="FFFFFF"/>
                            </a:solidFill>
                            <a:ln w="12700">
                              <a:solidFill>
                                <a:srgbClr val="000000"/>
                              </a:solidFill>
                              <a:miter lim="800000"/>
                            </a:ln>
                            <a:effectLst/>
                          </wps:spPr>
                          <wps:bodyPr rot="0" vert="horz" wrap="square" anchor="ctr" anchorCtr="0" upright="1"/>
                        </wps:wsp>
                        <wps:wsp>
                          <wps:cNvPr id="138" name="直接连接符 2"/>
                          <wps:cNvCnPr>
                            <a:cxnSpLocks noChangeShapeType="1"/>
                          </wps:cNvCnPr>
                          <wps:spPr bwMode="auto">
                            <a:xfrm>
                              <a:off x="2913" y="2231"/>
                              <a:ext cx="908" cy="0"/>
                            </a:xfrm>
                            <a:prstGeom prst="line">
                              <a:avLst/>
                            </a:prstGeom>
                            <a:noFill/>
                            <a:ln w="6350">
                              <a:solidFill>
                                <a:srgbClr val="181717"/>
                              </a:solidFill>
                              <a:prstDash val="dash"/>
                              <a:miter lim="800000"/>
                            </a:ln>
                            <a:effectLst/>
                          </wps:spPr>
                          <wps:bodyPr/>
                        </wps:wsp>
                        <wps:wsp>
                          <wps:cNvPr id="139" name="直接连接符 3"/>
                          <wps:cNvCnPr>
                            <a:cxnSpLocks noChangeShapeType="1"/>
                          </wps:cNvCnPr>
                          <wps:spPr bwMode="auto">
                            <a:xfrm>
                              <a:off x="3367" y="1777"/>
                              <a:ext cx="0" cy="908"/>
                            </a:xfrm>
                            <a:prstGeom prst="line">
                              <a:avLst/>
                            </a:prstGeom>
                            <a:noFill/>
                            <a:ln w="6350">
                              <a:solidFill>
                                <a:srgbClr val="0D0D0D"/>
                              </a:solidFill>
                              <a:prstDash val="dash"/>
                              <a:miter lim="800000"/>
                            </a:ln>
                            <a:effectLst/>
                          </wps:spPr>
                          <wps:bodyPr/>
                        </wps:wsp>
                      </wpg:grpSp>
                    </wpg:wgp>
                  </a:graphicData>
                </a:graphic>
              </wp:inline>
            </w:drawing>
          </mc:Choice>
          <mc:Fallback>
            <w:pict>
              <v:group id="_x0000_s1026" o:spid="_x0000_s1026" o:spt="203" style="height:30.1pt;width:123pt;" coordorigin="2630,1490" coordsize="3630,912" o:gfxdata="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">
                <o:lock v:ext="edit" aspectratio="f"/>
                <v:group id="Group 35" o:spid="_x0000_s1026" o:spt="203" style="position:absolute;left:2630;top:1490;height:912;width:2722;" coordorigin="2630,1490" coordsize="2722,912" o:gfxdata="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v1fxr0AAADcAAAADwAAAAAAAAABACAAAAAiAAAAZHJzL2Rvd25yZXYueG1s&#10;UEsBAhQAFAAAAAgAh07iQDMvBZ47AAAAOQAAABUAAAAAAAAAAQAgAAAADAEAAGRycy9ncm91cHNo&#10;YXBleG1sLnhtbFBLBQYAAAAABgAGAGABAADJAwAAAAA=&#10;">
                  <o:lock v:ext="edit" aspectratio="f"/>
                  <v:group id="组合 12" o:spid="_x0000_s1026" o:spt="203" style="position:absolute;left:2630;top:1494;height:908;width:908;" coordorigin="2913,1777" coordsize="908,908" o:gfxdata="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kUx7K7AAAA3AAAAA8AAAAAAAAAAQAgAAAAIgAAAGRycy9kb3ducmV2LnhtbFBL&#10;AQIUABQAAAAIAIdO4kAzLwWeOwAAADkAAAAVAAAAAAAAAAEAIAAAAAoBAABkcnMvZ3JvdXBzaGFw&#10;ZXhtbC54bWxQSwUGAAAAAAYABgBgAQAAxwMAAAAA&#10;">
                    <o:lock v:ext="edit" aspectratio="f"/>
                    <v:rect id="矩形 1" o:spid="_x0000_s1026" o:spt="1" style="position:absolute;left:2913;top:1777;height:908;width:908;v-text-anchor:middle;" fillcolor="#FFFFFF" filled="t" stroked="t" coordsize="21600,21600" o:gfxdata="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mNfv7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BPaHwLsAAADc&#10;AAAADwAAAGRycy9kb3ducmV2LnhtbEVPyWrDMBC9F/oPYgq51bJzCMWJbBKbJrn0kOUDptbUMrZG&#10;xlKzfX1VKPQ2j7fOqrzZQVxo8p1jBVmSgiBunO64VXA+vb++gfABWePgmBTcyUNZPD+tMNfuyge6&#10;HEMrYgj7HBWYEMZcSt8YsugTNxJH7stNFkOEUyv1hNcYbgc5T9OFtNhxbDA4UmWo6Y/fVkFP1U7v&#10;t7buKPuo/eZhHuvPg1Kzlyxdggh0C//iP/dex/nzBfw+Ey+Qx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aHwLsAAADc&#10;AAAADwAAAAAAAAABACAAAAAiAAAAZHJzL2Rvd25yZXYueG1sUEsBAhQAFAAAAAgAh07iQDMvBZ47&#10;AAAAOQAAABAAAAAAAAAAAQAgAAAACgEAAGRycy9zaGFwZXhtbC54bWxQSwUGAAAAAAYABgBbAQAA&#10;tA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B28bg7sAAADc&#10;AAAADwAAAGRycy9kb3ducmV2LnhtbEVPzWrCQBC+F/oOywje6iY5WImugoJQjKUk+gBDdpqkZmdD&#10;dk3i27uFQm/z8f3OZjeZVgzUu8aygngRgSAurW64UnC9HN9WIJxH1thaJgUPcrDbvr5sMNV25JyG&#10;wlcihLBLUUHtfZdK6cqaDLqF7YgD9217gz7AvpK6xzGEm1YmUbSUBhsODTV2dKipvBV3o2CfZasx&#10;uZ30cv9z/sT8KzaejkrNZ3G0BuFp8v/iP/eHDvOTd/h9Jlwgt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28bg7sAAADc&#10;AAAADwAAAAAAAAABACAAAAAiAAAAZHJzL2Rvd25yZXYueG1sUEsBAhQAFAAAAAgAh07iQDMvBZ47&#10;AAAAOQAAABAAAAAAAAAAAQAgAAAACgEAAGRycy9zaGFwZXhtbC54bWxQSwUGAAAAAAYABgBbAQAA&#10;tAMAAAAA&#10;">
                      <v:fill on="f" focussize="0,0"/>
                      <v:stroke weight="0.5pt" color="#0D0D0D" miterlimit="8" joinstyle="miter" dashstyle="dash"/>
                      <v:imagedata o:title=""/>
                      <o:lock v:ext="edit" aspectratio="f"/>
                    </v:line>
                  </v:group>
                  <v:group id="组合 13" o:spid="_x0000_s1026" o:spt="203" style="position:absolute;left:3536;top:1490;height:912;width:908;" coordorigin="2913,1775" coordsize="908,912"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rect id="矩形 1" o:spid="_x0000_s1026" o:spt="1" style="position:absolute;left:2913;top:1775;height:912;width:908;v-text-anchor:middle;" fillcolor="#FFFFFF" filled="t" stroked="t" coordsize="21600,21600" o:gfxdata="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5VursAAADc&#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YYos8r4AAADc&#10;AAAADwAAAGRycy9kb3ducmV2LnhtbEWPy24CMQxF95X4h8hI7EpmQKqqgYB4qC0bFjw+wEzMZMTE&#10;GU3Co3x9vUDqzta9vvd4On/4Rt2oi3VgA/kwA0VcBltzZeB4+Hr/BBUTssUmMBn4pQjzWe9tioUN&#10;d97RbZ8qJSEcCzTgUmoLrWPpyGMchpZYtHPoPCZZu0rbDu8S7hs9yrIP7bFmaXDY0spRedlfvYEL&#10;rX7s5tuva8q367h8uufitDNm0M+zCahEj/Rvfl1vrOCPBV+ekQn0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os8r4A&#10;AADc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YhOwsbcAAADc&#10;AAAADwAAAGRycy9kb3ducmV2LnhtbEVPSwrCMBDdC94hjOBO0yqIVKOgIIgfxM8BhmZsq82kNNHq&#10;7Y0guJvH+850/jKleFLtCssK4n4Egji1uuBMweW86o1BOI+ssbRMCt7kYD5rt6aYaNvwkZ4nn4kQ&#10;wi5BBbn3VSKlS3My6Pq2Ig7c1dYGfYB1JnWNTQg3pRxE0UgaLDg05FjRMqf0fnoYBYvtdtwM7hs9&#10;Wtx2ezweYuNppVS3E0cTEJ5e/i/+udc6zB/G8H0mXCB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iE7CxtwAAANwAAAAP&#10;AAAAAAAAAAEAIAAAACIAAABkcnMvZG93bnJldi54bWxQSwECFAAUAAAACACHTuJAMy8FnjsAAAA5&#10;AAAAEAAAAAAAAAABACAAAAAGAQAAZHJzL3NoYXBleG1sLnhtbFBLBQYAAAAABgAGAFsBAACwAwAA&#10;AAA=&#10;">
                      <v:fill on="f" focussize="0,0"/>
                      <v:stroke weight="0.5pt" color="#0D0D0D" miterlimit="8" joinstyle="miter" dashstyle="dash"/>
                      <v:imagedata o:title=""/>
                      <o:lock v:ext="edit" aspectratio="f"/>
                    </v:line>
                  </v:group>
                  <v:group id="组合 13" o:spid="_x0000_s1026" o:spt="203" style="position:absolute;left:4444;top:1490;height:912;width:908;" coordorigin="2913,1775" coordsize="908,912"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5;height:912;width:908;v-text-anchor:middle;" fillcolor="#FFFFFF" filled="t" stroked="t" coordsize="21600,21600" o:gfxdata="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H/SNugAAANwA&#10;AAAPAAAAAAAAAAEAIAAAACIAAABkcnMvZG93bnJldi54bWxQSwECFAAUAAAACACHTuJAMy8FnjsA&#10;AAA5AAAAEAAAAAAAAAABACAAAAAJAQAAZHJzL3NoYXBleG1sLnhtbFBLBQYAAAAABgAGAFsBAACz&#10;Aw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HrEq8bwAAADc&#10;AAAADwAAAGRycy9kb3ducmV2LnhtbEVPS2rDMBDdF3IHMYXuatlpKcWxEpqENt50EbcHmFoTy8Qa&#10;GUv5+fRVIJDdPN53isXZduJIg28dK8iSFARx7XTLjYLfn8/ndxA+IGvsHJOCC3lYzCcPBebanXhL&#10;xyo0Ioawz1GBCaHPpfS1IYs+cT1x5HZusBgiHBqpBzzFcNvJaZq+SYstxwaDPa0M1fvqYBXsabXR&#10;5Zddt5R9r/1yNOPH31app8csnYEIdA538c1d6jj/5RWuz8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6xKvG8AAAA&#10;3AAAAA8AAAAAAAAAAQAgAAAAIgAAAGRycy9kb3ducmV2LnhtbFBLAQIUABQAAAAIAIdO4kAzLwWe&#10;OwAAADkAAAAQAAAAAAAAAAEAIAAAAAsBAABkcnMvc2hhcGV4bWwueG1sUEsFBgAAAAAGAAYAWwEA&#10;ALUDA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HSi2sroAAADc&#10;AAAADwAAAGRycy9kb3ducmV2LnhtbEVP24rCMBB9F/yHMIJvmlZRpJoWFIRFXRYvHzA0Y1ttJqXJ&#10;Wv17Iyzs2xzOdVbZ09TiQa2rLCuIxxEI4tzqigsFl/N2tADhPLLG2jIpeJGDLO33Vpho2/GRHidf&#10;iBDCLkEFpfdNIqXLSzLoxrYhDtzVtgZ9gG0hdYtdCDe1nETRXBqsODSU2NCmpPx++jUK1vv9opvc&#10;d3q+vh2+8fgTG09bpYaDOFqC8PT0/+I/95cO86cz+DwTLpDp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KLayugAAANwA&#10;AAAPAAAAAAAAAAEAIAAAACIAAABkcnMvZG93bnJldi54bWxQSwECFAAUAAAACACHTuJAMy8FnjsA&#10;AAA5AAAAEAAAAAAAAAABACAAAAAJAQAAZHJzL3NoYXBleG1sLnhtbFBLBQYAAAAABgAGAFsBAACz&#10;AwAAAAA=&#10;">
                      <v:fill on="f" focussize="0,0"/>
                      <v:stroke weight="0.5pt" color="#0D0D0D" miterlimit="8" joinstyle="miter" dashstyle="dash"/>
                      <v:imagedata o:title=""/>
                      <o:lock v:ext="edit" aspectratio="f"/>
                    </v:line>
                  </v:group>
                </v:group>
                <v:group id="组合 21" o:spid="_x0000_s1026" o:spt="203" style="position:absolute;left:5352;top:1490;height:912;width:908;" coordorigin="2913,1775" coordsize="908,912"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rect id="矩形 1" o:spid="_x0000_s1026" o:spt="1" style="position:absolute;left:2913;top:1775;height:912;width:908;v-text-anchor:middle;" fillcolor="#FFFFFF" filled="t" stroked="t" coordsize="21600,21600" o:gfxdata="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k8o68AAAA&#10;3A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rect>
                  <v:line id="直接连接符 2" o:spid="_x0000_s1026" o:spt="20" style="position:absolute;left:2913;top:2231;height:0;width:908;" filled="f" stroked="t" coordsize="21600,21600" o:gfxdata="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wg9L4A&#10;AADcAAAADwAAAAAAAAABACAAAAAiAAAAZHJzL2Rvd25yZXYueG1sUEsBAhQAFAAAAAgAh07iQDMv&#10;BZ47AAAAOQAAABAAAAAAAAAAAQAgAAAADQEAAGRycy9zaGFwZXhtbC54bWxQSwUGAAAAAAYABgBb&#10;AQAAtwMAAAAA&#10;">
                    <v:fill on="f" focussize="0,0"/>
                    <v:stroke weight="0.5pt" color="#181717" miterlimit="8" joinstyle="miter" dashstyle="dash"/>
                    <v:imagedata o:title=""/>
                    <o:lock v:ext="edit" aspectratio="f"/>
                  </v:line>
                  <v:line id="直接连接符 3" o:spid="_x0000_s1026" o:spt="20" style="position:absolute;left:3367;top:1777;height:908;width:0;" filled="f" stroked="t" coordsize="21600,21600" o:gfxdata="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GW8t7sAAADc&#10;AAAADwAAAAAAAAABACAAAAAiAAAAZHJzL2Rvd25yZXYueG1sUEsBAhQAFAAAAAgAh07iQDMvBZ47&#10;AAAAOQAAABAAAAAAAAAAAQAgAAAACgEAAGRycy9zaGFwZXhtbC54bWxQSwUGAAAAAAYABgBbAQAA&#10;tAMAAAAA&#10;">
                    <v:fill on="f" focussize="0,0"/>
                    <v:stroke weight="0.5pt" color="#0D0D0D" miterlimit="8" joinstyle="miter" dashstyle="dash"/>
                    <v:imagedata o:title=""/>
                    <o:lock v:ext="edit" aspectratio="f"/>
                  </v:line>
                </v:group>
                <w10:wrap type="none"/>
                <w10:anchorlock/>
              </v:group>
            </w:pict>
          </mc:Fallback>
        </mc:AlternateContent>
      </w:r>
    </w:p>
    <w:p>
      <w:pPr>
        <w:spacing w:line="240" w:lineRule="auto"/>
        <w:rPr>
          <w:rFonts w:ascii="Times New Roman" w:hAnsi="Times New Roman"/>
          <w:szCs w:val="21"/>
        </w:rPr>
      </w:pPr>
      <w:r>
        <w:rPr>
          <w:rFonts w:ascii="Times New Roman" w:hAnsi="Times New Roman"/>
          <w:szCs w:val="21"/>
        </w:rPr>
        <w:t>2．诵读经典诗文，品悟人生百态。读下面语段，将空缺处的古诗文原句书写在横线</w:t>
      </w:r>
      <w:r>
        <w:rPr>
          <w:rFonts w:hint="eastAsia" w:ascii="Times New Roman" w:hAnsi="Times New Roman"/>
          <w:szCs w:val="21"/>
        </w:rPr>
        <w:t>上。</w:t>
      </w:r>
      <w:r>
        <w:rPr>
          <w:rFonts w:ascii="Times New Roman" w:hAnsi="Times New Roman"/>
          <w:szCs w:val="21"/>
        </w:rPr>
        <w:t>（10分）</w:t>
      </w:r>
    </w:p>
    <w:p>
      <w:pPr>
        <w:spacing w:line="240" w:lineRule="auto"/>
        <w:rPr>
          <w:rFonts w:ascii="Times New Roman" w:hAnsi="Times New Roman"/>
          <w:szCs w:val="21"/>
        </w:rPr>
      </w:pPr>
      <w:r>
        <w:rPr>
          <w:rFonts w:ascii="Times New Roman" w:hAnsi="Times New Roman"/>
          <w:szCs w:val="21"/>
        </w:rPr>
        <w:t>（1）诗词中有人生况味：李商隐以诗寄情，借</w:t>
      </w:r>
      <w:r>
        <w:rPr>
          <w:rFonts w:ascii="宋体" w:hAnsi="宋体"/>
          <w:szCs w:val="21"/>
        </w:rPr>
        <w:t>“</w:t>
      </w:r>
      <w:r>
        <w:rPr>
          <w:rFonts w:ascii="宋体" w:hAnsi="宋体"/>
          <w:szCs w:val="21"/>
          <w:u w:val="single"/>
        </w:rPr>
        <w:t xml:space="preserve">   </w:t>
      </w:r>
      <w:r>
        <w:rPr>
          <w:rFonts w:hint="eastAsia" w:ascii="宋体" w:hAnsi="宋体" w:cs="宋体"/>
          <w:szCs w:val="21"/>
          <w:u w:val="single"/>
        </w:rPr>
        <w:t>①</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，夜吟应觉月光</w:t>
      </w:r>
      <w:r>
        <w:rPr>
          <w:rFonts w:ascii="宋体" w:hAnsi="宋体"/>
          <w:szCs w:val="21"/>
        </w:rPr>
        <w:t>寒”</w:t>
      </w:r>
      <w:r>
        <w:rPr>
          <w:rFonts w:ascii="Times New Roman" w:hAnsi="Times New Roman"/>
          <w:szCs w:val="21"/>
        </w:rPr>
        <w:t>道尽相思悲苦；辛弃疾登高抒怀，用</w:t>
      </w:r>
      <w:r>
        <w:rPr>
          <w:rFonts w:ascii="宋体" w:hAnsi="宋体"/>
          <w:szCs w:val="21"/>
        </w:rPr>
        <w:t>“爱</w:t>
      </w:r>
      <w:r>
        <w:rPr>
          <w:rFonts w:ascii="Times New Roman" w:hAnsi="Times New Roman"/>
          <w:szCs w:val="21"/>
        </w:rPr>
        <w:t>上层楼</w:t>
      </w:r>
      <w:r>
        <w:rPr>
          <w:rFonts w:hint="eastAsia" w:ascii="Times New Roman" w:hAnsi="Times New Roman"/>
          <w:szCs w:val="21"/>
        </w:rPr>
        <w:t>，</w:t>
      </w:r>
      <w:r>
        <w:rPr>
          <w:rFonts w:ascii="宋体" w:hAnsi="宋体"/>
          <w:szCs w:val="21"/>
          <w:u w:val="single"/>
        </w:rPr>
        <w:t xml:space="preserve">   </w:t>
      </w:r>
      <w:r>
        <w:rPr>
          <w:rFonts w:hint="eastAsia" w:ascii="宋体" w:hAnsi="宋体" w:cs="宋体"/>
          <w:szCs w:val="21"/>
          <w:u w:val="single"/>
        </w:rPr>
        <w:t xml:space="preserve">② </w:t>
      </w:r>
      <w:r>
        <w:rPr>
          <w:rFonts w:hint="eastAsia" w:ascii="Times New Roman" w:hAnsi="Times New Roman"/>
          <w:szCs w:val="21"/>
          <w:u w:val="single"/>
        </w:rPr>
        <w:t xml:space="preserve">  </w:t>
      </w:r>
      <w:r>
        <w:rPr>
          <w:rFonts w:ascii="宋体" w:hAnsi="宋体"/>
          <w:szCs w:val="21"/>
        </w:rPr>
        <w:t>”强</w:t>
      </w:r>
      <w:r>
        <w:rPr>
          <w:rFonts w:ascii="Times New Roman" w:hAnsi="Times New Roman"/>
          <w:szCs w:val="21"/>
        </w:rPr>
        <w:t>说少年闲愁；陈与义闲登小阁，叹</w:t>
      </w:r>
      <w:r>
        <w:rPr>
          <w:rFonts w:ascii="宋体" w:hAnsi="宋体"/>
          <w:szCs w:val="21"/>
        </w:rPr>
        <w:t>“</w:t>
      </w:r>
      <w:r>
        <w:rPr>
          <w:rFonts w:ascii="宋体" w:hAnsi="宋体"/>
          <w:szCs w:val="21"/>
          <w:u w:val="single"/>
        </w:rPr>
        <w:t xml:space="preserve">   </w:t>
      </w:r>
      <w:r>
        <w:rPr>
          <w:rFonts w:hint="eastAsia" w:ascii="宋体" w:hAnsi="宋体" w:cs="宋体"/>
          <w:szCs w:val="21"/>
          <w:u w:val="single"/>
        </w:rPr>
        <w:t>③</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，此身虽在堪惊</w:t>
      </w:r>
      <w:r>
        <w:rPr>
          <w:rFonts w:ascii="宋体" w:hAnsi="宋体"/>
          <w:szCs w:val="21"/>
        </w:rPr>
        <w:t>”感</w:t>
      </w:r>
      <w:r>
        <w:rPr>
          <w:rFonts w:ascii="Times New Roman" w:hAnsi="Times New Roman"/>
          <w:szCs w:val="21"/>
        </w:rPr>
        <w:t>喟世事沧桑；苏轼沙湖道遇雨，吟</w:t>
      </w:r>
      <w:r>
        <w:rPr>
          <w:rFonts w:ascii="宋体" w:hAnsi="宋体"/>
          <w:szCs w:val="21"/>
        </w:rPr>
        <w:t>“竹杖芒鞋轻胜马，谁怕</w:t>
      </w:r>
      <w:r>
        <w:rPr>
          <w:rFonts w:hint="eastAsia" w:ascii="宋体" w:hAnsi="宋体"/>
          <w:szCs w:val="21"/>
        </w:rPr>
        <w:t>？</w:t>
      </w:r>
      <w:r>
        <w:rPr>
          <w:rFonts w:ascii="宋体" w:hAnsi="宋体"/>
          <w:szCs w:val="21"/>
          <w:u w:val="single"/>
        </w:rPr>
        <w:t xml:space="preserve">   </w:t>
      </w:r>
      <w:r>
        <w:rPr>
          <w:rFonts w:hint="eastAsia" w:ascii="宋体" w:hAnsi="宋体" w:cs="宋体"/>
          <w:szCs w:val="21"/>
          <w:u w:val="single"/>
        </w:rPr>
        <w:t>④</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”高唱乐观旷达</w:t>
      </w:r>
      <w:r>
        <w:rPr>
          <w:rFonts w:hint="eastAsia" w:ascii="宋体" w:hAnsi="宋体"/>
          <w:szCs w:val="21"/>
        </w:rPr>
        <w:t>。</w:t>
      </w:r>
    </w:p>
    <w:p>
      <w:pPr>
        <w:spacing w:line="240" w:lineRule="auto"/>
        <w:rPr>
          <w:rFonts w:ascii="宋体" w:hAnsi="宋体"/>
          <w:szCs w:val="21"/>
        </w:rPr>
      </w:pPr>
      <w:r>
        <w:rPr>
          <w:rFonts w:ascii="Times New Roman" w:hAnsi="Times New Roman"/>
          <w:szCs w:val="21"/>
        </w:rPr>
        <w:t>（2）</w:t>
      </w:r>
      <w:r>
        <w:rPr>
          <w:rFonts w:ascii="宋体" w:hAnsi="宋体"/>
          <w:szCs w:val="21"/>
        </w:rPr>
        <w:t>诗词中有人生志向：“</w:t>
      </w:r>
      <w:r>
        <w:rPr>
          <w:rFonts w:ascii="宋体" w:hAnsi="宋体"/>
          <w:szCs w:val="21"/>
          <w:u w:val="single"/>
        </w:rPr>
        <w:t xml:space="preserve">   </w:t>
      </w:r>
      <w:r>
        <w:rPr>
          <w:rFonts w:hint="eastAsia" w:ascii="宋体" w:hAnsi="宋体" w:cs="宋体"/>
          <w:szCs w:val="21"/>
          <w:u w:val="single"/>
        </w:rPr>
        <w:t xml:space="preserve">⑤ </w:t>
      </w:r>
      <w:r>
        <w:rPr>
          <w:rFonts w:hint="eastAsia" w:ascii="Times New Roman" w:hAnsi="Times New Roman"/>
          <w:szCs w:val="21"/>
          <w:u w:val="single"/>
        </w:rPr>
        <w:t xml:space="preserve">  </w:t>
      </w:r>
      <w:r>
        <w:rPr>
          <w:rFonts w:ascii="宋体" w:hAnsi="宋体"/>
          <w:szCs w:val="21"/>
        </w:rPr>
        <w:t>，西北望，射天狼”是苏轼企望为国御敌立功的壮志；“了却君王天下事，</w:t>
      </w:r>
      <w:r>
        <w:rPr>
          <w:rFonts w:ascii="宋体" w:hAnsi="宋体"/>
          <w:szCs w:val="21"/>
          <w:u w:val="single"/>
        </w:rPr>
        <w:t xml:space="preserve">   </w:t>
      </w:r>
      <w:r>
        <w:rPr>
          <w:rFonts w:hint="eastAsia" w:ascii="宋体" w:hAnsi="宋体" w:cs="宋体"/>
          <w:szCs w:val="21"/>
          <w:u w:val="single"/>
        </w:rPr>
        <w:t xml:space="preserve">⑥ </w:t>
      </w:r>
      <w:r>
        <w:rPr>
          <w:rFonts w:hint="eastAsia" w:ascii="Times New Roman" w:hAnsi="Times New Roman"/>
          <w:szCs w:val="21"/>
          <w:u w:val="single"/>
        </w:rPr>
        <w:t xml:space="preserve">  </w:t>
      </w:r>
      <w:r>
        <w:rPr>
          <w:rFonts w:ascii="宋体" w:hAnsi="宋体"/>
          <w:szCs w:val="21"/>
        </w:rPr>
        <w:t>”是辛弃疾渴望率师北伐、统一南北的雄心</w:t>
      </w:r>
      <w:r>
        <w:rPr>
          <w:rFonts w:hint="eastAsia" w:ascii="宋体" w:hAnsi="宋体"/>
          <w:szCs w:val="21"/>
        </w:rPr>
        <w:t>。</w:t>
      </w:r>
    </w:p>
    <w:p>
      <w:pPr>
        <w:spacing w:line="240" w:lineRule="auto"/>
        <w:rPr>
          <w:rFonts w:ascii="宋体" w:hAnsi="宋体"/>
          <w:szCs w:val="21"/>
        </w:rPr>
      </w:pPr>
      <w:r>
        <w:rPr>
          <w:rFonts w:ascii="Times New Roman" w:hAnsi="Times New Roman"/>
          <w:szCs w:val="21"/>
        </w:rPr>
        <w:t>（3）诗文中有人生抉择：《鱼我所欲也》中孟子高声放言</w:t>
      </w:r>
      <w:r>
        <w:rPr>
          <w:rFonts w:ascii="宋体" w:hAnsi="宋体"/>
          <w:szCs w:val="21"/>
        </w:rPr>
        <w:t>“</w:t>
      </w:r>
      <w:r>
        <w:rPr>
          <w:rFonts w:ascii="宋体" w:hAnsi="宋体"/>
          <w:szCs w:val="21"/>
          <w:u w:val="single"/>
        </w:rPr>
        <w:t xml:space="preserve">   </w:t>
      </w:r>
      <w:r>
        <w:rPr>
          <w:rFonts w:hint="eastAsia" w:ascii="宋体" w:hAnsi="宋体" w:cs="宋体"/>
          <w:szCs w:val="21"/>
          <w:u w:val="single"/>
        </w:rPr>
        <w:t>⑦</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w:t>
      </w:r>
      <w:r>
        <w:rPr>
          <w:rFonts w:ascii="宋体" w:hAnsi="宋体"/>
          <w:szCs w:val="21"/>
          <w:u w:val="single"/>
        </w:rPr>
        <w:t xml:space="preserve">   </w:t>
      </w:r>
      <w:r>
        <w:rPr>
          <w:rFonts w:hint="eastAsia" w:ascii="宋体" w:hAnsi="宋体" w:cs="宋体"/>
          <w:szCs w:val="21"/>
          <w:u w:val="single"/>
        </w:rPr>
        <w:t>⑧</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w:t>
      </w:r>
      <w:r>
        <w:rPr>
          <w:rFonts w:hint="eastAsia" w:ascii="宋体" w:hAnsi="宋体"/>
          <w:szCs w:val="21"/>
        </w:rPr>
        <w:t>，</w:t>
      </w:r>
      <w:r>
        <w:rPr>
          <w:rFonts w:ascii="宋体" w:hAnsi="宋体"/>
          <w:szCs w:val="21"/>
        </w:rPr>
        <w:t>呼喊出“不辩礼义”而不受万钟之俸的人格坚守；《渔家傲·秋思》中范仲淹借酒抒怀“</w:t>
      </w:r>
      <w:r>
        <w:rPr>
          <w:rFonts w:ascii="宋体" w:hAnsi="宋体"/>
          <w:szCs w:val="21"/>
          <w:u w:val="single"/>
        </w:rPr>
        <w:t xml:space="preserve">   </w:t>
      </w:r>
      <w:r>
        <w:rPr>
          <w:rFonts w:hint="eastAsia" w:ascii="宋体" w:hAnsi="宋体" w:cs="宋体"/>
          <w:szCs w:val="21"/>
          <w:u w:val="single"/>
        </w:rPr>
        <w:t>⑨</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w:t>
      </w:r>
      <w:r>
        <w:rPr>
          <w:rFonts w:ascii="宋体" w:hAnsi="宋体"/>
          <w:szCs w:val="21"/>
          <w:u w:val="single"/>
        </w:rPr>
        <w:t xml:space="preserve">   </w:t>
      </w:r>
      <w:r>
        <w:rPr>
          <w:rFonts w:hint="eastAsia" w:ascii="宋体" w:hAnsi="宋体" w:cs="宋体"/>
          <w:szCs w:val="21"/>
          <w:u w:val="single"/>
        </w:rPr>
        <w:t>⑩</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”，表达出将士们虽思乡心切却又不甘无功而返的矛盾心理。</w:t>
      </w:r>
    </w:p>
    <w:p>
      <w:pPr>
        <w:spacing w:line="240" w:lineRule="auto"/>
        <w:rPr>
          <w:rFonts w:ascii="宋体" w:hAnsi="宋体"/>
          <w:b/>
          <w:szCs w:val="21"/>
        </w:rPr>
      </w:pPr>
      <w:r>
        <w:rPr>
          <w:rFonts w:hint="eastAsia" w:ascii="宋体" w:hAnsi="宋体"/>
          <w:b/>
          <w:szCs w:val="21"/>
        </w:rPr>
        <w:t>二</w:t>
      </w:r>
      <w:r>
        <w:rPr>
          <w:rFonts w:ascii="宋体" w:hAnsi="宋体"/>
          <w:b/>
          <w:szCs w:val="21"/>
        </w:rPr>
        <w:t>、读·思</w:t>
      </w:r>
    </w:p>
    <w:p>
      <w:pPr>
        <w:spacing w:line="240" w:lineRule="auto"/>
        <w:jc w:val="center"/>
        <w:rPr>
          <w:rFonts w:ascii="Times New Roman" w:hAnsi="Times New Roman"/>
          <w:szCs w:val="21"/>
        </w:rPr>
      </w:pPr>
      <w:r>
        <w:rPr>
          <w:rFonts w:ascii="Times New Roman" w:hAnsi="Times New Roman"/>
          <w:szCs w:val="21"/>
        </w:rPr>
        <w:t>（一）</w:t>
      </w:r>
    </w:p>
    <w:p>
      <w:pPr>
        <w:spacing w:line="240" w:lineRule="auto"/>
        <w:ind w:firstLine="420" w:firstLineChars="200"/>
        <w:rPr>
          <w:rFonts w:ascii="宋体" w:hAnsi="宋体"/>
          <w:szCs w:val="21"/>
        </w:rPr>
      </w:pPr>
      <w:r>
        <w:rPr>
          <w:rFonts w:ascii="Times New Roman" w:hAnsi="Times New Roman"/>
          <w:szCs w:val="21"/>
        </w:rPr>
        <w:t>英雄出于凡人，不同时代的凡人英雄都值得敬仰。学校组织了以</w:t>
      </w:r>
      <w:r>
        <w:rPr>
          <w:rFonts w:ascii="宋体" w:hAnsi="宋体"/>
          <w:szCs w:val="21"/>
        </w:rPr>
        <w:t>“勇担青春使命，传承英雄精神”为主题的语文系列活动。</w:t>
      </w:r>
    </w:p>
    <w:p>
      <w:pPr>
        <w:spacing w:line="240" w:lineRule="auto"/>
        <w:rPr>
          <w:rFonts w:ascii="Times New Roman" w:hAnsi="Times New Roman"/>
          <w:b/>
          <w:szCs w:val="21"/>
        </w:rPr>
      </w:pPr>
      <w:r>
        <w:rPr>
          <w:rFonts w:ascii="Times New Roman" w:hAnsi="Times New Roman"/>
          <w:b/>
          <w:szCs w:val="21"/>
        </w:rPr>
        <w:t>【活动一：写体会</w:t>
      </w:r>
      <w:r>
        <w:rPr>
          <w:rFonts w:ascii="宋体" w:hAnsi="宋体"/>
          <w:b/>
          <w:szCs w:val="21"/>
        </w:rPr>
        <w:t>——</w:t>
      </w:r>
      <w:r>
        <w:rPr>
          <w:rFonts w:ascii="Times New Roman" w:hAnsi="Times New Roman"/>
          <w:b/>
          <w:szCs w:val="21"/>
        </w:rPr>
        <w:t>铭记八百壮士】</w:t>
      </w:r>
    </w:p>
    <w:p>
      <w:pPr>
        <w:spacing w:line="240" w:lineRule="auto"/>
        <w:ind w:firstLine="420" w:firstLineChars="200"/>
        <w:rPr>
          <w:rFonts w:ascii="楷体" w:hAnsi="楷体" w:eastAsia="楷体"/>
          <w:szCs w:val="21"/>
        </w:rPr>
      </w:pPr>
      <w:r>
        <w:rPr>
          <w:rFonts w:ascii="楷体" w:hAnsi="楷体" w:eastAsia="楷体"/>
          <w:szCs w:val="21"/>
        </w:rPr>
        <w:t>（甲）</w:t>
      </w:r>
      <w:r>
        <w:rPr>
          <w:rFonts w:ascii="楷体" w:hAnsi="楷体" w:eastAsia="楷体"/>
          <w:szCs w:val="21"/>
          <w:u w:val="wave"/>
        </w:rPr>
        <w:t>“中国不</w:t>
      </w:r>
      <w:r>
        <w:rPr>
          <w:rFonts w:hint="eastAsia" w:ascii="楷体" w:hAnsi="楷体" w:eastAsia="楷体"/>
          <w:szCs w:val="21"/>
          <w:u w:val="wave"/>
        </w:rPr>
        <w:t>会</w:t>
      </w:r>
      <w:r>
        <w:rPr>
          <w:rFonts w:ascii="楷体" w:hAnsi="楷体" w:eastAsia="楷体"/>
          <w:szCs w:val="21"/>
          <w:u w:val="wave"/>
        </w:rPr>
        <w:t>亡，中国不会亡，你看那民族</w:t>
      </w:r>
      <w:r>
        <w:rPr>
          <w:rFonts w:hint="eastAsia" w:ascii="楷体" w:hAnsi="楷体" w:eastAsia="楷体"/>
          <w:szCs w:val="21"/>
          <w:u w:val="wave"/>
        </w:rPr>
        <w:t>英雄</w:t>
      </w:r>
      <w:r>
        <w:rPr>
          <w:rFonts w:ascii="楷体" w:hAnsi="楷体" w:eastAsia="楷体"/>
          <w:szCs w:val="21"/>
          <w:u w:val="wave"/>
        </w:rPr>
        <w:t>谢</w:t>
      </w:r>
      <w:r>
        <w:rPr>
          <w:rFonts w:hint="eastAsia" w:ascii="楷体" w:hAnsi="楷体" w:eastAsia="楷体"/>
          <w:szCs w:val="21"/>
          <w:u w:val="wave"/>
        </w:rPr>
        <w:t>团</w:t>
      </w:r>
      <w:r>
        <w:rPr>
          <w:rFonts w:ascii="楷体" w:hAnsi="楷体" w:eastAsia="楷体"/>
          <w:szCs w:val="21"/>
          <w:u w:val="wave"/>
        </w:rPr>
        <w:t>长</w:t>
      </w:r>
      <w:r>
        <w:rPr>
          <w:rFonts w:hint="eastAsia" w:ascii="楷体" w:hAnsi="楷体" w:eastAsia="楷体"/>
          <w:szCs w:val="21"/>
          <w:u w:val="wave"/>
        </w:rPr>
        <w:t>；</w:t>
      </w:r>
      <w:r>
        <w:rPr>
          <w:rFonts w:ascii="楷体" w:hAnsi="楷体" w:eastAsia="楷体"/>
          <w:szCs w:val="21"/>
          <w:u w:val="wave"/>
        </w:rPr>
        <w:t>中国不</w:t>
      </w:r>
      <w:r>
        <w:rPr>
          <w:rFonts w:hint="eastAsia" w:ascii="楷体" w:hAnsi="楷体" w:eastAsia="楷体"/>
          <w:szCs w:val="21"/>
          <w:u w:val="wave"/>
        </w:rPr>
        <w:t>会</w:t>
      </w:r>
      <w:r>
        <w:rPr>
          <w:rFonts w:ascii="楷体" w:hAnsi="楷体" w:eastAsia="楷体"/>
          <w:szCs w:val="21"/>
          <w:u w:val="wave"/>
        </w:rPr>
        <w:t>亡</w:t>
      </w:r>
      <w:r>
        <w:rPr>
          <w:rFonts w:hint="eastAsia" w:ascii="楷体" w:hAnsi="楷体" w:eastAsia="楷体"/>
          <w:szCs w:val="21"/>
          <w:u w:val="wave"/>
        </w:rPr>
        <w:t>，</w:t>
      </w:r>
      <w:r>
        <w:rPr>
          <w:rFonts w:ascii="楷体" w:hAnsi="楷体" w:eastAsia="楷体"/>
          <w:szCs w:val="21"/>
          <w:u w:val="wave"/>
        </w:rPr>
        <w:t>中国不</w:t>
      </w:r>
      <w:r>
        <w:rPr>
          <w:rFonts w:hint="eastAsia" w:ascii="楷体" w:hAnsi="楷体" w:eastAsia="楷体"/>
          <w:szCs w:val="21"/>
          <w:u w:val="wave"/>
        </w:rPr>
        <w:t>会</w:t>
      </w:r>
      <w:r>
        <w:rPr>
          <w:rFonts w:ascii="楷体" w:hAnsi="楷体" w:eastAsia="楷体"/>
          <w:szCs w:val="21"/>
          <w:u w:val="wave"/>
        </w:rPr>
        <w:t>亡</w:t>
      </w:r>
      <w:r>
        <w:rPr>
          <w:rFonts w:hint="eastAsia" w:ascii="楷体" w:hAnsi="楷体" w:eastAsia="楷体"/>
          <w:szCs w:val="21"/>
          <w:u w:val="wave"/>
        </w:rPr>
        <w:t>，</w:t>
      </w:r>
      <w:r>
        <w:rPr>
          <w:rFonts w:ascii="楷体" w:hAnsi="楷体" w:eastAsia="楷体"/>
          <w:szCs w:val="21"/>
          <w:u w:val="wave"/>
        </w:rPr>
        <w:t>你看那八百壮士孤军</w:t>
      </w:r>
      <w:r>
        <w:rPr>
          <w:rFonts w:hint="eastAsia" w:ascii="楷体" w:hAnsi="楷体" w:eastAsia="楷体"/>
          <w:szCs w:val="21"/>
          <w:u w:val="wave"/>
        </w:rPr>
        <w:t>奋斗</w:t>
      </w:r>
      <w:r>
        <w:rPr>
          <w:rFonts w:ascii="楷体" w:hAnsi="楷体" w:eastAsia="楷体"/>
          <w:szCs w:val="21"/>
          <w:u w:val="wave"/>
        </w:rPr>
        <w:t>守战场</w:t>
      </w:r>
      <w:r>
        <w:rPr>
          <w:rFonts w:hint="eastAsia" w:ascii="楷体" w:hAnsi="楷体" w:eastAsia="楷体"/>
          <w:szCs w:val="21"/>
          <w:u w:val="wave"/>
        </w:rPr>
        <w:t>。</w:t>
      </w:r>
      <w:r>
        <w:rPr>
          <w:rFonts w:ascii="楷体" w:hAnsi="楷体" w:eastAsia="楷体"/>
          <w:szCs w:val="21"/>
          <w:u w:val="wave"/>
        </w:rPr>
        <w:t>”</w:t>
      </w:r>
      <w:r>
        <w:rPr>
          <w:rFonts w:ascii="楷体" w:hAnsi="楷体" w:eastAsia="楷体"/>
          <w:szCs w:val="21"/>
        </w:rPr>
        <w:t>这首《歌八百壮士》今天听来依旧让人热血沸腾</w:t>
      </w:r>
      <w:r>
        <w:rPr>
          <w:rFonts w:hint="eastAsia" w:ascii="楷体" w:hAnsi="楷体" w:eastAsia="楷体"/>
          <w:szCs w:val="21"/>
        </w:rPr>
        <w:t>。</w:t>
      </w:r>
      <w:r>
        <w:rPr>
          <w:rFonts w:ascii="楷体" w:hAnsi="楷体" w:eastAsia="楷体"/>
          <w:szCs w:val="21"/>
        </w:rPr>
        <w:t>1937年10月，524团副团长谢晋元以</w:t>
      </w:r>
      <w:r>
        <w:rPr>
          <w:rFonts w:ascii="楷体" w:hAnsi="楷体" w:eastAsia="楷体"/>
          <w:szCs w:val="21"/>
          <w:u w:val="single"/>
        </w:rPr>
        <w:t>卓越胆识</w:t>
      </w:r>
      <w:r>
        <w:rPr>
          <w:rFonts w:ascii="楷体" w:hAnsi="楷体" w:eastAsia="楷体"/>
          <w:szCs w:val="21"/>
        </w:rPr>
        <w:t>率部在弹丸之地与</w:t>
      </w:r>
      <w:r>
        <w:rPr>
          <w:rFonts w:ascii="楷体" w:hAnsi="楷体" w:eastAsia="楷体"/>
          <w:szCs w:val="21"/>
          <w:u w:val="single"/>
        </w:rPr>
        <w:t>穷凶极</w:t>
      </w:r>
      <w:r>
        <w:rPr>
          <w:rFonts w:hint="eastAsia" w:ascii="楷体" w:hAnsi="楷体" w:eastAsia="楷体"/>
          <w:szCs w:val="21"/>
          <w:u w:val="single"/>
        </w:rPr>
        <w:t>恶</w:t>
      </w:r>
      <w:r>
        <w:rPr>
          <w:rFonts w:ascii="楷体" w:hAnsi="楷体" w:eastAsia="楷体"/>
          <w:szCs w:val="21"/>
        </w:rPr>
        <w:t>的日军浴血奋战四昼夜。八百壮士在敌众我寡的战斗中，剑锋所指，所向</w:t>
      </w:r>
      <w:r>
        <w:rPr>
          <w:rFonts w:hint="eastAsia" w:ascii="楷体" w:hAnsi="楷体" w:eastAsia="楷体"/>
          <w:szCs w:val="21"/>
        </w:rPr>
        <w:t>披</w:t>
      </w:r>
      <w:r>
        <w:rPr>
          <w:rFonts w:hint="eastAsia" w:ascii="楷体" w:hAnsi="楷体" w:eastAsia="楷体"/>
          <w:szCs w:val="21"/>
          <w:em w:val="dot"/>
        </w:rPr>
        <w:t>靡</w:t>
      </w:r>
      <w:r>
        <w:rPr>
          <w:rFonts w:ascii="楷体" w:hAnsi="楷体" w:eastAsia="楷体"/>
          <w:szCs w:val="21"/>
        </w:rPr>
        <w:t>。他们用</w:t>
      </w:r>
      <w:r>
        <w:rPr>
          <w:rFonts w:ascii="楷体" w:hAnsi="楷体" w:eastAsia="楷体"/>
          <w:szCs w:val="21"/>
          <w:u w:val="single"/>
        </w:rPr>
        <w:t>生命和鲜血</w:t>
      </w:r>
      <w:r>
        <w:rPr>
          <w:rFonts w:ascii="楷体" w:hAnsi="楷体" w:eastAsia="楷体"/>
          <w:szCs w:val="21"/>
        </w:rPr>
        <w:t>奏响了一曲抗击侵略的壮丽凯歌，史称“八百壮士守四行”</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一座仓库，因为英雄的坚守，而成为民族永恒的丰碑。一场战斗，因为先辈的热血，而成为民族永远的记忆。</w:t>
      </w:r>
      <w:r>
        <w:rPr>
          <w:rFonts w:ascii="楷体" w:hAnsi="楷体" w:eastAsia="楷体"/>
          <w:szCs w:val="21"/>
          <w:u w:val="wave"/>
        </w:rPr>
        <w:t>（乙）战士们的</w:t>
      </w:r>
      <w:r>
        <w:rPr>
          <w:rFonts w:hint="eastAsia" w:ascii="楷体" w:hAnsi="楷体" w:eastAsia="楷体"/>
          <w:szCs w:val="21"/>
          <w:u w:val="wave"/>
        </w:rPr>
        <w:t>壮举</w:t>
      </w:r>
      <w:r>
        <w:rPr>
          <w:rFonts w:ascii="楷体" w:hAnsi="楷体" w:eastAsia="楷体"/>
          <w:szCs w:val="21"/>
          <w:u w:val="wave"/>
        </w:rPr>
        <w:t>，不仅</w:t>
      </w:r>
      <w:r>
        <w:rPr>
          <w:rFonts w:hint="eastAsia" w:ascii="楷体" w:hAnsi="楷体" w:eastAsia="楷体"/>
          <w:szCs w:val="21"/>
          <w:u w:val="wave"/>
        </w:rPr>
        <w:t>唤醒了</w:t>
      </w:r>
      <w:r>
        <w:rPr>
          <w:rFonts w:ascii="楷体" w:hAnsi="楷体" w:eastAsia="楷体"/>
          <w:szCs w:val="21"/>
          <w:u w:val="wave"/>
        </w:rPr>
        <w:t>当时南岸有良知的中国人，更唤醒了如今千千万万有良知的中国人。</w:t>
      </w:r>
      <w:r>
        <w:rPr>
          <w:rFonts w:ascii="楷体" w:hAnsi="楷体" w:eastAsia="楷体"/>
          <w:szCs w:val="21"/>
        </w:rPr>
        <w:t>铭记历史，勿忘国耻</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3．晓丽同学分享了自己观看电影《八佰》后的体会，下列说法正确的一项是（</w:t>
      </w:r>
      <w:r>
        <w:rPr>
          <w:rFonts w:hint="eastAsia" w:ascii="Times New Roman" w:hAnsi="Times New Roman"/>
          <w:szCs w:val="21"/>
        </w:rPr>
        <w:t xml:space="preserve">    </w:t>
      </w:r>
      <w:r>
        <w:rPr>
          <w:rFonts w:ascii="Times New Roman" w:hAnsi="Times New Roman"/>
          <w:szCs w:val="21"/>
        </w:rPr>
        <w:t>）（2分）</w:t>
      </w:r>
    </w:p>
    <w:p>
      <w:pPr>
        <w:spacing w:line="240" w:lineRule="auto"/>
        <w:rPr>
          <w:rFonts w:ascii="Times New Roman" w:hAnsi="Times New Roman"/>
          <w:szCs w:val="21"/>
        </w:rPr>
      </w:pPr>
      <w:r>
        <w:rPr>
          <w:rFonts w:ascii="Times New Roman" w:hAnsi="Times New Roman"/>
          <w:szCs w:val="21"/>
        </w:rPr>
        <w:t>A．文中加点</w:t>
      </w:r>
      <w:r>
        <w:rPr>
          <w:rFonts w:ascii="宋体" w:hAnsi="宋体"/>
          <w:szCs w:val="21"/>
        </w:rPr>
        <w:t>字“靡”字的</w:t>
      </w:r>
      <w:r>
        <w:rPr>
          <w:rFonts w:ascii="Times New Roman" w:hAnsi="Times New Roman"/>
          <w:szCs w:val="21"/>
        </w:rPr>
        <w:t>正确读音是mí</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B．文中画横线的三个短语结构一致</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C．朗读甲句时要声音低沉，语气轻柔，语调平缓</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D．乙句中后一分句的意思比前一个更进一层，是递进复句</w:t>
      </w:r>
      <w:r>
        <w:rPr>
          <w:rFonts w:hint="eastAsia" w:ascii="Times New Roman" w:hAnsi="Times New Roman"/>
          <w:szCs w:val="21"/>
        </w:rPr>
        <w:t>。</w:t>
      </w:r>
    </w:p>
    <w:p>
      <w:pPr>
        <w:spacing w:line="240" w:lineRule="auto"/>
        <w:rPr>
          <w:rFonts w:ascii="Times New Roman" w:hAnsi="Times New Roman"/>
          <w:b/>
          <w:szCs w:val="21"/>
        </w:rPr>
      </w:pPr>
      <w:r>
        <w:rPr>
          <w:rFonts w:ascii="Times New Roman" w:hAnsi="Times New Roman"/>
          <w:b/>
          <w:szCs w:val="21"/>
        </w:rPr>
        <w:t>【活动二：读名著</w:t>
      </w:r>
      <w:r>
        <w:rPr>
          <w:rFonts w:ascii="宋体" w:hAnsi="宋体"/>
          <w:b/>
          <w:szCs w:val="21"/>
        </w:rPr>
        <w:t>——</w:t>
      </w:r>
      <w:r>
        <w:rPr>
          <w:rFonts w:ascii="Times New Roman" w:hAnsi="Times New Roman"/>
          <w:b/>
          <w:szCs w:val="21"/>
        </w:rPr>
        <w:t>品析梁山好汉】</w:t>
      </w:r>
    </w:p>
    <w:p>
      <w:pPr>
        <w:spacing w:line="240" w:lineRule="auto"/>
        <w:rPr>
          <w:rFonts w:ascii="Times New Roman" w:hAnsi="Times New Roman"/>
          <w:b/>
          <w:szCs w:val="21"/>
        </w:rPr>
      </w:pPr>
      <w:r>
        <w:rPr>
          <w:rFonts w:hint="eastAsia" w:ascii="Times New Roman" w:hAnsi="Times New Roman"/>
          <w:b/>
          <w:szCs w:val="21"/>
        </w:rPr>
        <w:t>故事一：</w:t>
      </w:r>
    </w:p>
    <w:p>
      <w:pPr>
        <w:spacing w:line="240" w:lineRule="auto"/>
        <w:ind w:firstLine="420" w:firstLineChars="200"/>
        <w:rPr>
          <w:rFonts w:ascii="楷体" w:hAnsi="楷体" w:eastAsia="楷体"/>
          <w:szCs w:val="21"/>
        </w:rPr>
      </w:pPr>
      <w:r>
        <w:rPr>
          <w:rFonts w:ascii="楷体" w:hAnsi="楷体" w:eastAsia="楷体"/>
          <w:szCs w:val="21"/>
        </w:rPr>
        <w:t>到得松树里边，石头上不见了娘，只见朴刀插在那里。A叫娘吃水，杳无踪迹，叫了几声不应。A心慌，丢了香炉，定住眼四下里看时，并不见娘。走不到三十余步，只见草地上一团血迹，A见了，心里越疑感，趁着那血迹寻将去。寻到一处大洞口，只见两个小虎儿在那里舐一条人腿。正是：假黑旋风真捣鬼，生时欺心死烧腿。谁知娘腿亦遭伤，饿虎饿人皆为</w:t>
      </w:r>
      <w:r>
        <w:rPr>
          <w:rFonts w:hint="eastAsia" w:ascii="楷体" w:hAnsi="楷体" w:eastAsia="楷体"/>
          <w:szCs w:val="21"/>
        </w:rPr>
        <w:t>嘴</w:t>
      </w:r>
      <w:r>
        <w:rPr>
          <w:rFonts w:ascii="楷体" w:hAnsi="楷体" w:eastAsia="楷体"/>
          <w:szCs w:val="21"/>
        </w:rPr>
        <w:t>。</w:t>
      </w:r>
    </w:p>
    <w:p>
      <w:pPr>
        <w:spacing w:line="240" w:lineRule="auto"/>
        <w:rPr>
          <w:rFonts w:ascii="Times New Roman" w:hAnsi="Times New Roman"/>
          <w:b/>
          <w:szCs w:val="21"/>
        </w:rPr>
      </w:pPr>
      <w:r>
        <w:rPr>
          <w:rFonts w:ascii="Times New Roman" w:hAnsi="Times New Roman"/>
          <w:b/>
          <w:szCs w:val="21"/>
        </w:rPr>
        <w:t>故事二：</w:t>
      </w:r>
    </w:p>
    <w:p>
      <w:pPr>
        <w:spacing w:line="240" w:lineRule="auto"/>
        <w:ind w:firstLine="420" w:firstLineChars="200"/>
        <w:rPr>
          <w:rFonts w:ascii="楷体" w:hAnsi="楷体" w:eastAsia="楷体"/>
          <w:szCs w:val="21"/>
        </w:rPr>
      </w:pPr>
      <w:r>
        <w:rPr>
          <w:rFonts w:ascii="楷体" w:hAnsi="楷体" w:eastAsia="楷体"/>
          <w:szCs w:val="21"/>
        </w:rPr>
        <w:t>鲁提辖假意道</w:t>
      </w:r>
      <w:r>
        <w:rPr>
          <w:rFonts w:hint="eastAsia" w:ascii="楷体" w:hAnsi="楷体" w:eastAsia="楷体"/>
          <w:szCs w:val="21"/>
        </w:rPr>
        <w:t>：“</w:t>
      </w:r>
      <w:r>
        <w:rPr>
          <w:rFonts w:ascii="楷体" w:hAnsi="楷体" w:eastAsia="楷体"/>
          <w:szCs w:val="21"/>
        </w:rPr>
        <w:t>你这厮诈死，洒家再打</w:t>
      </w:r>
      <w:r>
        <w:rPr>
          <w:rFonts w:hint="eastAsia" w:ascii="楷体" w:hAnsi="楷体" w:eastAsia="楷体"/>
          <w:szCs w:val="21"/>
        </w:rPr>
        <w:t>！”</w:t>
      </w:r>
      <w:r>
        <w:rPr>
          <w:rFonts w:ascii="楷体" w:hAnsi="楷体" w:eastAsia="楷体"/>
          <w:szCs w:val="21"/>
        </w:rPr>
        <w:t>只见面皮渐渐地变了。鲁达寻</w:t>
      </w:r>
      <w:r>
        <w:rPr>
          <w:rFonts w:hint="eastAsia" w:ascii="楷体" w:hAnsi="楷体" w:eastAsia="楷体"/>
          <w:szCs w:val="21"/>
        </w:rPr>
        <w:t>思</w:t>
      </w:r>
      <w:r>
        <w:rPr>
          <w:rFonts w:ascii="楷体" w:hAnsi="楷体" w:eastAsia="楷体"/>
          <w:szCs w:val="21"/>
        </w:rPr>
        <w:t>道</w:t>
      </w:r>
      <w:r>
        <w:rPr>
          <w:rFonts w:hint="eastAsia" w:ascii="楷体" w:hAnsi="楷体" w:eastAsia="楷体"/>
          <w:szCs w:val="21"/>
        </w:rPr>
        <w:t>：“</w:t>
      </w:r>
      <w:r>
        <w:rPr>
          <w:rFonts w:ascii="楷体" w:hAnsi="楷体" w:eastAsia="楷体"/>
          <w:szCs w:val="21"/>
        </w:rPr>
        <w:t>俺只指望痛打这</w:t>
      </w:r>
      <w:r>
        <w:rPr>
          <w:rFonts w:hint="eastAsia" w:ascii="楷体" w:hAnsi="楷体" w:eastAsia="楷体"/>
          <w:szCs w:val="21"/>
        </w:rPr>
        <w:t>厮</w:t>
      </w:r>
      <w:r>
        <w:rPr>
          <w:rFonts w:ascii="楷体" w:hAnsi="楷体" w:eastAsia="楷体"/>
          <w:szCs w:val="21"/>
        </w:rPr>
        <w:t>一</w:t>
      </w:r>
      <w:r>
        <w:rPr>
          <w:rFonts w:hint="eastAsia" w:ascii="楷体" w:hAnsi="楷体" w:eastAsia="楷体"/>
          <w:szCs w:val="21"/>
        </w:rPr>
        <w:t>顿</w:t>
      </w:r>
      <w:r>
        <w:rPr>
          <w:rFonts w:ascii="楷体" w:hAnsi="楷体" w:eastAsia="楷体"/>
          <w:szCs w:val="21"/>
        </w:rPr>
        <w:t>，不想三拳真个打死了他。洒家须吃官司，又没人送饭，不如及早撒开</w:t>
      </w:r>
      <w:r>
        <w:rPr>
          <w:rFonts w:hint="eastAsia" w:ascii="楷体" w:hAnsi="楷体" w:eastAsia="楷体"/>
          <w:szCs w:val="21"/>
        </w:rPr>
        <w:t>。”</w:t>
      </w:r>
      <w:r>
        <w:rPr>
          <w:rFonts w:ascii="楷体" w:hAnsi="楷体" w:eastAsia="楷体"/>
          <w:szCs w:val="21"/>
        </w:rPr>
        <w:t>拔步便走，回头指着郑屠尸道</w:t>
      </w:r>
      <w:r>
        <w:rPr>
          <w:rFonts w:hint="eastAsia" w:ascii="楷体" w:hAnsi="楷体" w:eastAsia="楷体"/>
          <w:szCs w:val="21"/>
        </w:rPr>
        <w:t>：“</w:t>
      </w:r>
      <w:r>
        <w:rPr>
          <w:rFonts w:ascii="楷体" w:hAnsi="楷体" w:eastAsia="楷体"/>
          <w:szCs w:val="21"/>
        </w:rPr>
        <w:t>你</w:t>
      </w:r>
      <w:r>
        <w:rPr>
          <w:rFonts w:hint="eastAsia" w:ascii="楷体" w:hAnsi="楷体" w:eastAsia="楷体"/>
          <w:szCs w:val="21"/>
        </w:rPr>
        <w:t>诈</w:t>
      </w:r>
      <w:r>
        <w:rPr>
          <w:rFonts w:ascii="楷体" w:hAnsi="楷体" w:eastAsia="楷体"/>
          <w:szCs w:val="21"/>
        </w:rPr>
        <w:t>死，洒家和你慢理会</w:t>
      </w:r>
      <w:r>
        <w:rPr>
          <w:rFonts w:hint="eastAsia" w:ascii="楷体" w:hAnsi="楷体" w:eastAsia="楷体"/>
          <w:szCs w:val="21"/>
        </w:rPr>
        <w:t>！”一</w:t>
      </w:r>
      <w:r>
        <w:rPr>
          <w:rFonts w:ascii="楷体" w:hAnsi="楷体" w:eastAsia="楷体"/>
          <w:szCs w:val="21"/>
        </w:rPr>
        <w:t>头骂，一头大踏步去了。</w:t>
      </w:r>
    </w:p>
    <w:p>
      <w:pPr>
        <w:spacing w:line="240" w:lineRule="auto"/>
        <w:rPr>
          <w:rFonts w:ascii="Times New Roman" w:hAnsi="Times New Roman"/>
          <w:b/>
          <w:szCs w:val="21"/>
        </w:rPr>
      </w:pPr>
      <w:r>
        <w:rPr>
          <w:rFonts w:ascii="Times New Roman" w:hAnsi="Times New Roman"/>
          <w:b/>
          <w:szCs w:val="21"/>
        </w:rPr>
        <w:t>阅读心得</w:t>
      </w:r>
      <w:r>
        <w:rPr>
          <w:rFonts w:hint="eastAsia" w:ascii="Times New Roman" w:hAnsi="Times New Roman"/>
          <w:b/>
          <w:szCs w:val="21"/>
        </w:rPr>
        <w:t>：</w:t>
      </w:r>
    </w:p>
    <w:p>
      <w:pPr>
        <w:spacing w:line="240" w:lineRule="auto"/>
        <w:ind w:firstLine="420" w:firstLineChars="200"/>
        <w:rPr>
          <w:rFonts w:ascii="Times New Roman" w:hAnsi="Times New Roman"/>
          <w:szCs w:val="21"/>
        </w:rPr>
      </w:pPr>
      <w:r>
        <w:rPr>
          <w:rFonts w:ascii="Times New Roman" w:hAnsi="Times New Roman"/>
          <w:szCs w:val="21"/>
        </w:rPr>
        <w:t>每次阅读</w:t>
      </w:r>
      <w:r>
        <w:rPr>
          <w:rFonts w:ascii="宋体" w:hAnsi="宋体"/>
          <w:szCs w:val="21"/>
          <w:u w:val="single"/>
        </w:rPr>
        <w:t xml:space="preserve">   </w:t>
      </w:r>
      <w:r>
        <w:rPr>
          <w:rFonts w:hint="eastAsia" w:ascii="宋体" w:hAnsi="宋体" w:cs="宋体"/>
          <w:szCs w:val="21"/>
          <w:u w:val="single"/>
        </w:rPr>
        <w:t>①</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创作的《水浒传》我都被其中的人物所吸引</w:t>
      </w:r>
      <w:r>
        <w:rPr>
          <w:rFonts w:hint="eastAsia" w:ascii="Times New Roman" w:hAnsi="Times New Roman"/>
          <w:szCs w:val="21"/>
        </w:rPr>
        <w:t>。</w:t>
      </w:r>
      <w:r>
        <w:rPr>
          <w:rFonts w:ascii="Times New Roman" w:hAnsi="Times New Roman"/>
          <w:szCs w:val="21"/>
        </w:rPr>
        <w:t>故事一中A指</w:t>
      </w:r>
      <w:r>
        <w:rPr>
          <w:rFonts w:ascii="宋体" w:hAnsi="宋体"/>
          <w:szCs w:val="21"/>
          <w:u w:val="single"/>
        </w:rPr>
        <w:t xml:space="preserve">   </w:t>
      </w:r>
      <w:r>
        <w:rPr>
          <w:rFonts w:hint="eastAsia" w:ascii="宋体" w:hAnsi="宋体" w:cs="宋体"/>
          <w:szCs w:val="21"/>
          <w:u w:val="single"/>
        </w:rPr>
        <w:t>②</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（人名），他与鲁达同是嫉恶如仇</w:t>
      </w:r>
      <w:r>
        <w:rPr>
          <w:rFonts w:hint="eastAsia" w:ascii="Times New Roman" w:hAnsi="Times New Roman"/>
          <w:szCs w:val="21"/>
        </w:rPr>
        <w:t>、</w:t>
      </w:r>
      <w:r>
        <w:rPr>
          <w:rFonts w:ascii="Times New Roman" w:hAnsi="Times New Roman"/>
          <w:szCs w:val="21"/>
        </w:rPr>
        <w:t>侠肝义胆</w:t>
      </w:r>
      <w:r>
        <w:rPr>
          <w:rFonts w:hint="eastAsia" w:ascii="Times New Roman" w:hAnsi="Times New Roman"/>
          <w:szCs w:val="21"/>
        </w:rPr>
        <w:t>、</w:t>
      </w:r>
      <w:r>
        <w:rPr>
          <w:rFonts w:ascii="Times New Roman" w:hAnsi="Times New Roman"/>
          <w:szCs w:val="21"/>
        </w:rPr>
        <w:t>牌气火爆的人物。同时</w:t>
      </w:r>
      <w:r>
        <w:rPr>
          <w:rFonts w:hint="eastAsia" w:ascii="Times New Roman" w:hAnsi="Times New Roman"/>
          <w:szCs w:val="21"/>
        </w:rPr>
        <w:t>，</w:t>
      </w:r>
      <w:r>
        <w:rPr>
          <w:rFonts w:ascii="Times New Roman" w:hAnsi="Times New Roman"/>
          <w:szCs w:val="21"/>
        </w:rPr>
        <w:t>他们也有不同之处，比如我们可以从故事二中看出鲁达还有</w:t>
      </w:r>
      <w:r>
        <w:rPr>
          <w:rFonts w:ascii="宋体" w:hAnsi="宋体"/>
          <w:szCs w:val="21"/>
          <w:u w:val="single"/>
        </w:rPr>
        <w:t xml:space="preserve">   </w:t>
      </w:r>
      <w:r>
        <w:rPr>
          <w:rFonts w:hint="eastAsia" w:ascii="宋体" w:hAnsi="宋体" w:cs="宋体"/>
          <w:szCs w:val="21"/>
          <w:u w:val="single"/>
        </w:rPr>
        <w:t>③</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的一面</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4．晓敏同学分享了名著中的故事和他的阅读心得。请你将心得中的空缺处补充完整。（3分）</w:t>
      </w:r>
    </w:p>
    <w:p>
      <w:pPr>
        <w:spacing w:line="240" w:lineRule="auto"/>
        <w:rPr>
          <w:rFonts w:ascii="Times New Roman" w:hAnsi="Times New Roman"/>
          <w:b/>
          <w:szCs w:val="21"/>
        </w:rPr>
      </w:pPr>
      <w:r>
        <w:rPr>
          <w:rFonts w:ascii="Times New Roman" w:hAnsi="Times New Roman"/>
          <w:b/>
          <w:szCs w:val="21"/>
        </w:rPr>
        <w:t>【活动三：写留言</w:t>
      </w:r>
      <w:r>
        <w:rPr>
          <w:rFonts w:ascii="宋体" w:hAnsi="宋体"/>
          <w:b/>
          <w:szCs w:val="21"/>
        </w:rPr>
        <w:t>——</w:t>
      </w:r>
      <w:r>
        <w:rPr>
          <w:rFonts w:ascii="Times New Roman" w:hAnsi="Times New Roman"/>
          <w:b/>
          <w:szCs w:val="21"/>
        </w:rPr>
        <w:t>致敬燃灯校长】</w:t>
      </w:r>
    </w:p>
    <w:p>
      <w:pPr>
        <w:spacing w:line="240" w:lineRule="auto"/>
        <w:ind w:firstLine="420" w:firstLineChars="200"/>
        <w:rPr>
          <w:rFonts w:ascii="楷体" w:hAnsi="楷体" w:eastAsia="楷体"/>
          <w:szCs w:val="21"/>
        </w:rPr>
      </w:pPr>
      <w:r>
        <w:rPr>
          <w:rFonts w:ascii="楷体" w:hAnsi="楷体" w:eastAsia="楷体"/>
          <w:szCs w:val="21"/>
        </w:rPr>
        <w:t>她扎根边疆教育一线40余年，用柔弱的身躯支撑起400多个贫困家庭的希望，用微薄的工资资助着学校里每一个需要帮助的学生，多年来捐赠资金达70余万元。</w:t>
      </w:r>
    </w:p>
    <w:p>
      <w:pPr>
        <w:spacing w:line="240" w:lineRule="auto"/>
        <w:ind w:firstLine="420" w:firstLineChars="200"/>
        <w:rPr>
          <w:rFonts w:ascii="楷体" w:hAnsi="楷体" w:eastAsia="楷体"/>
          <w:szCs w:val="21"/>
        </w:rPr>
      </w:pPr>
      <w:r>
        <w:rPr>
          <w:rFonts w:ascii="楷体" w:hAnsi="楷体" w:eastAsia="楷体"/>
          <w:szCs w:val="21"/>
        </w:rPr>
        <w:t>为了改变贫困地区女孩失学辍学状况，</w:t>
      </w:r>
      <w:r>
        <w:rPr>
          <w:rFonts w:hint="eastAsia" w:ascii="楷体" w:hAnsi="楷体" w:eastAsia="楷体"/>
          <w:szCs w:val="21"/>
        </w:rPr>
        <w:t>她</w:t>
      </w:r>
      <w:r>
        <w:rPr>
          <w:rFonts w:ascii="楷体" w:hAnsi="楷体" w:eastAsia="楷体"/>
          <w:szCs w:val="21"/>
        </w:rPr>
        <w:t>推动创建了全国第一所公办免费女子高中</w:t>
      </w:r>
      <w:r>
        <w:rPr>
          <w:rFonts w:hint="eastAsia" w:ascii="楷体" w:hAnsi="楷体" w:eastAsia="楷体"/>
          <w:szCs w:val="21"/>
        </w:rPr>
        <w:t>，</w:t>
      </w:r>
      <w:r>
        <w:rPr>
          <w:rFonts w:ascii="楷体" w:hAnsi="楷体" w:eastAsia="楷体"/>
          <w:szCs w:val="21"/>
        </w:rPr>
        <w:t>建校12年来已帮助1800多位女孩走出大山、走进大学，用知识改变贫困山区女孩的命</w:t>
      </w:r>
      <w:r>
        <w:rPr>
          <w:rFonts w:hint="eastAsia" w:ascii="楷体" w:hAnsi="楷体" w:eastAsia="楷体"/>
          <w:szCs w:val="21"/>
        </w:rPr>
        <w:t>运</w:t>
      </w:r>
      <w:r>
        <w:rPr>
          <w:rFonts w:ascii="楷体" w:hAnsi="楷体" w:eastAsia="楷体"/>
          <w:szCs w:val="21"/>
        </w:rPr>
        <w:t>，用教育阻断贫困代际传递，用爱心和智慧点亮万千乡村女孩的人生梦想，她就是被大家称为“燃灯校长”的张桂梅。中央宣传部近日授予她“时代楷模”称号。</w:t>
      </w:r>
    </w:p>
    <w:p>
      <w:pPr>
        <w:spacing w:line="240" w:lineRule="auto"/>
        <w:rPr>
          <w:rFonts w:ascii="宋体" w:hAnsi="宋体"/>
          <w:szCs w:val="21"/>
        </w:rPr>
      </w:pPr>
      <w:r>
        <w:rPr>
          <w:rFonts w:ascii="Times New Roman" w:hAnsi="Times New Roman"/>
          <w:szCs w:val="21"/>
        </w:rPr>
        <w:t>5．光明日报微信公众号刊发</w:t>
      </w:r>
      <w:r>
        <w:rPr>
          <w:rFonts w:ascii="宋体" w:hAnsi="宋体"/>
          <w:szCs w:val="21"/>
        </w:rPr>
        <w:t>了“时代</w:t>
      </w:r>
      <w:r>
        <w:rPr>
          <w:rFonts w:hint="eastAsia" w:ascii="宋体" w:hAnsi="宋体"/>
          <w:szCs w:val="21"/>
        </w:rPr>
        <w:t>楷模</w:t>
      </w:r>
      <w:r>
        <w:rPr>
          <w:rFonts w:ascii="宋体" w:hAnsi="宋体"/>
          <w:szCs w:val="21"/>
        </w:rPr>
        <w:t>”张桂梅的感人事迹后，晓军等同学纷纷留言</w:t>
      </w:r>
      <w:r>
        <w:rPr>
          <w:rFonts w:hint="eastAsia" w:ascii="宋体" w:hAnsi="宋体"/>
          <w:szCs w:val="21"/>
        </w:rPr>
        <w:t>，</w:t>
      </w:r>
      <w:r>
        <w:rPr>
          <w:rFonts w:ascii="宋体" w:hAnsi="宋体"/>
          <w:szCs w:val="21"/>
        </w:rPr>
        <w:t>向“燃灯校长”致敬。你也分享了自己的留言</w:t>
      </w:r>
      <w:r>
        <w:rPr>
          <w:rFonts w:hint="eastAsia" w:ascii="宋体" w:hAnsi="宋体"/>
          <w:szCs w:val="21"/>
        </w:rPr>
        <w:t>。</w:t>
      </w:r>
      <w:r>
        <w:rPr>
          <w:rFonts w:ascii="Times New Roman" w:hAnsi="Times New Roman"/>
          <w:szCs w:val="21"/>
        </w:rPr>
        <w:t>（2分）</w:t>
      </w:r>
    </w:p>
    <w:p>
      <w:pPr>
        <w:spacing w:line="240" w:lineRule="auto"/>
        <w:rPr>
          <w:rFonts w:ascii="宋体" w:hAnsi="宋体"/>
          <w:szCs w:val="21"/>
        </w:rPr>
      </w:pPr>
      <w:r>
        <w:rPr>
          <w:rFonts w:ascii="Times New Roman" w:hAnsi="Times New Roman"/>
          <w:b/>
          <w:szCs w:val="21"/>
        </w:rPr>
        <w:t>晓军的留言：</w:t>
      </w:r>
      <w:r>
        <w:rPr>
          <w:rFonts w:hint="eastAsia" w:ascii="Times New Roman" w:hAnsi="Times New Roman"/>
          <w:szCs w:val="21"/>
        </w:rPr>
        <w:t>贫困学子</w:t>
      </w:r>
      <w:r>
        <w:rPr>
          <w:rFonts w:ascii="Times New Roman" w:hAnsi="Times New Roman"/>
          <w:szCs w:val="21"/>
        </w:rPr>
        <w:t>的启明灯，大山深处的山茶花。向张老师</w:t>
      </w:r>
      <w:r>
        <w:rPr>
          <w:rFonts w:hint="eastAsia" w:ascii="Times New Roman" w:hAnsi="Times New Roman"/>
          <w:szCs w:val="21"/>
        </w:rPr>
        <w:t>致敬</w:t>
      </w:r>
      <w:r>
        <w:rPr>
          <w:rFonts w:ascii="宋体" w:hAnsi="宋体"/>
          <w:szCs w:val="21"/>
        </w:rPr>
        <w:t>!</w:t>
      </w:r>
    </w:p>
    <w:p>
      <w:pPr>
        <w:spacing w:line="240" w:lineRule="auto"/>
        <w:rPr>
          <w:rFonts w:ascii="Times New Roman" w:hAnsi="Times New Roman"/>
          <w:szCs w:val="21"/>
        </w:rPr>
      </w:pPr>
      <w:r>
        <w:rPr>
          <w:rFonts w:ascii="Times New Roman" w:hAnsi="Times New Roman"/>
          <w:b/>
          <w:szCs w:val="21"/>
        </w:rPr>
        <w:t>王星的留言：</w:t>
      </w:r>
      <w:r>
        <w:rPr>
          <w:rFonts w:ascii="Times New Roman" w:hAnsi="Times New Roman"/>
          <w:szCs w:val="21"/>
        </w:rPr>
        <w:t>扎根西部甘于奉献，淡泊名利教育报国。向燃灯校长致</w:t>
      </w:r>
      <w:r>
        <w:rPr>
          <w:rFonts w:ascii="宋体" w:hAnsi="宋体"/>
          <w:szCs w:val="21"/>
        </w:rPr>
        <w:t>敬!</w:t>
      </w:r>
    </w:p>
    <w:p>
      <w:pPr>
        <w:spacing w:line="240" w:lineRule="auto"/>
        <w:rPr>
          <w:rFonts w:ascii="Times New Roman" w:hAnsi="Times New Roman"/>
          <w:b/>
          <w:szCs w:val="21"/>
        </w:rPr>
      </w:pPr>
      <w:r>
        <w:rPr>
          <w:rFonts w:ascii="Times New Roman" w:hAnsi="Times New Roman"/>
          <w:b/>
          <w:szCs w:val="21"/>
        </w:rPr>
        <w:t>我的留言：</w:t>
      </w:r>
      <w:r>
        <w:rPr>
          <w:rFonts w:hint="eastAsia" w:ascii="Times New Roman" w:hAnsi="Times New Roman"/>
          <w:b/>
          <w:szCs w:val="21"/>
        </w:rPr>
        <w:t>______________________________________________________</w:t>
      </w:r>
    </w:p>
    <w:p>
      <w:pPr>
        <w:spacing w:line="240" w:lineRule="auto"/>
        <w:jc w:val="center"/>
        <w:rPr>
          <w:rFonts w:ascii="Times New Roman" w:hAnsi="Times New Roman"/>
          <w:szCs w:val="21"/>
        </w:rPr>
      </w:pPr>
      <w:r>
        <w:rPr>
          <w:rFonts w:hint="eastAsia" w:ascii="Times New Roman" w:hAnsi="Times New Roman"/>
          <w:szCs w:val="21"/>
        </w:rPr>
        <w:t>（二）</w:t>
      </w:r>
    </w:p>
    <w:p>
      <w:pPr>
        <w:spacing w:line="240" w:lineRule="auto"/>
        <w:rPr>
          <w:rFonts w:ascii="Times New Roman" w:hAnsi="Times New Roman"/>
          <w:szCs w:val="21"/>
        </w:rPr>
      </w:pPr>
      <w:r>
        <w:rPr>
          <w:rFonts w:ascii="Times New Roman" w:hAnsi="Times New Roman"/>
          <w:szCs w:val="21"/>
        </w:rPr>
        <w:t>阅读下面选文，完成第6</w:t>
      </w:r>
      <w:r>
        <w:rPr>
          <w:rFonts w:hint="eastAsia" w:ascii="宋体" w:hAnsi="宋体"/>
          <w:szCs w:val="21"/>
        </w:rPr>
        <w:t>～</w:t>
      </w:r>
      <w:r>
        <w:rPr>
          <w:rFonts w:ascii="Times New Roman" w:hAnsi="Times New Roman"/>
          <w:szCs w:val="21"/>
        </w:rPr>
        <w:t>7题</w:t>
      </w:r>
      <w:r>
        <w:rPr>
          <w:rFonts w:hint="eastAsia" w:ascii="Times New Roman" w:hAnsi="Times New Roman"/>
          <w:szCs w:val="21"/>
        </w:rPr>
        <w:t>。</w:t>
      </w:r>
    </w:p>
    <w:p>
      <w:pPr>
        <w:spacing w:line="240" w:lineRule="auto"/>
        <w:jc w:val="center"/>
        <w:rPr>
          <w:rFonts w:ascii="Times New Roman" w:hAnsi="Times New Roman"/>
          <w:b/>
          <w:szCs w:val="21"/>
        </w:rPr>
      </w:pPr>
      <w:r>
        <w:rPr>
          <w:rFonts w:ascii="Times New Roman" w:hAnsi="Times New Roman"/>
          <w:b/>
          <w:szCs w:val="21"/>
        </w:rPr>
        <w:t>真实的高度</w:t>
      </w:r>
    </w:p>
    <w:p>
      <w:pPr>
        <w:spacing w:line="240" w:lineRule="auto"/>
        <w:ind w:firstLine="420" w:firstLineChars="200"/>
        <w:rPr>
          <w:rFonts w:ascii="楷体" w:hAnsi="楷体" w:eastAsia="楷体"/>
          <w:szCs w:val="21"/>
        </w:rPr>
      </w:pPr>
      <w:r>
        <w:rPr>
          <w:rFonts w:ascii="楷体" w:hAnsi="楷体" w:eastAsia="楷体"/>
          <w:szCs w:val="21"/>
        </w:rPr>
        <w:t>大仲马和小仲马是世界文坛的</w:t>
      </w:r>
      <w:r>
        <w:rPr>
          <w:rFonts w:hint="eastAsia" w:ascii="楷体" w:hAnsi="楷体" w:eastAsia="楷体"/>
          <w:szCs w:val="21"/>
        </w:rPr>
        <w:t>佼佼者</w:t>
      </w:r>
      <w:r>
        <w:rPr>
          <w:rFonts w:ascii="楷体" w:hAnsi="楷体" w:eastAsia="楷体"/>
          <w:szCs w:val="21"/>
        </w:rPr>
        <w:t>，有很多人把他们</w:t>
      </w:r>
      <w:r>
        <w:rPr>
          <w:rFonts w:hint="eastAsia" w:ascii="楷体" w:hAnsi="楷体" w:eastAsia="楷体"/>
          <w:szCs w:val="21"/>
        </w:rPr>
        <w:t>混为一谈</w:t>
      </w:r>
      <w:r>
        <w:rPr>
          <w:rFonts w:ascii="楷体" w:hAnsi="楷体" w:eastAsia="楷体"/>
          <w:szCs w:val="21"/>
        </w:rPr>
        <w:t>，</w:t>
      </w:r>
      <w:r>
        <w:rPr>
          <w:rFonts w:hint="eastAsia" w:ascii="楷体" w:hAnsi="楷体" w:eastAsia="楷体"/>
          <w:szCs w:val="21"/>
        </w:rPr>
        <w:t>其实</w:t>
      </w:r>
      <w:r>
        <w:rPr>
          <w:rFonts w:ascii="楷体" w:hAnsi="楷体" w:eastAsia="楷体"/>
          <w:szCs w:val="21"/>
        </w:rPr>
        <w:t>他们是一对</w:t>
      </w:r>
      <w:r>
        <w:rPr>
          <w:rFonts w:hint="eastAsia" w:ascii="楷体" w:hAnsi="楷体" w:eastAsia="楷体"/>
          <w:szCs w:val="21"/>
        </w:rPr>
        <w:t>父</w:t>
      </w:r>
      <w:r>
        <w:rPr>
          <w:rFonts w:ascii="楷体" w:hAnsi="楷体" w:eastAsia="楷体"/>
          <w:szCs w:val="21"/>
        </w:rPr>
        <w:t>子</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szCs w:val="21"/>
        </w:rPr>
        <w:t>一</w:t>
      </w:r>
      <w:r>
        <w:rPr>
          <w:rFonts w:ascii="楷体" w:hAnsi="楷体" w:eastAsia="楷体"/>
          <w:szCs w:val="21"/>
        </w:rPr>
        <w:t>天，大仲马得知小仲马寄出的稿子总是被退回，便对小仲马说</w:t>
      </w:r>
      <w:r>
        <w:rPr>
          <w:rFonts w:hint="eastAsia" w:ascii="楷体" w:hAnsi="楷体" w:eastAsia="楷体"/>
          <w:szCs w:val="21"/>
        </w:rPr>
        <w:t>：“</w:t>
      </w:r>
      <w:r>
        <w:rPr>
          <w:rFonts w:ascii="楷体" w:hAnsi="楷体" w:eastAsia="楷体"/>
          <w:szCs w:val="21"/>
        </w:rPr>
        <w:t>如果你能在寄稿时，随稿给编辑们附上一封短信，或者只写一句话，说‘我是大仲马的儿子’，或许情况就好了。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小仲马固执地说</w:t>
      </w:r>
      <w:r>
        <w:rPr>
          <w:rFonts w:hint="eastAsia" w:ascii="楷体" w:hAnsi="楷体" w:eastAsia="楷体"/>
          <w:szCs w:val="21"/>
        </w:rPr>
        <w:t>：“</w:t>
      </w:r>
      <w:r>
        <w:rPr>
          <w:rFonts w:ascii="楷体" w:hAnsi="楷体" w:eastAsia="楷体"/>
          <w:szCs w:val="21"/>
        </w:rPr>
        <w:t>不，我不想坐在您的肩膀上摘</w:t>
      </w:r>
      <w:r>
        <w:rPr>
          <w:rFonts w:hint="eastAsia" w:ascii="楷体" w:hAnsi="楷体" w:eastAsia="楷体"/>
          <w:szCs w:val="21"/>
        </w:rPr>
        <w:t>苹果</w:t>
      </w:r>
      <w:r>
        <w:rPr>
          <w:rFonts w:ascii="楷体" w:hAnsi="楷体" w:eastAsia="楷体"/>
          <w:szCs w:val="21"/>
        </w:rPr>
        <w:t>，那样摘来的苹果没味道。</w:t>
      </w:r>
      <w:r>
        <w:rPr>
          <w:rFonts w:hint="eastAsia" w:ascii="楷体" w:hAnsi="楷体" w:eastAsia="楷体"/>
          <w:szCs w:val="21"/>
        </w:rPr>
        <w:t>”</w:t>
      </w:r>
      <w:r>
        <w:rPr>
          <w:rFonts w:ascii="楷体" w:hAnsi="楷体" w:eastAsia="楷体"/>
          <w:szCs w:val="21"/>
        </w:rPr>
        <w:t>年轻的小仲马不但拒绝以父亲的盛名做自己事业的敲门砖，而且不露声色地给自己取了十几个其他姓氏的笔名，以避免郡些編辑们把他和大名鼎鼎的父亲联系起来</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面对冷酷无情的一张张退稿笺，小仲马没有沮丧，仍坚持创作自己的作品。终于，他用笔名寄出的长篇小说《茶花女》出版了，并且获得众多作家的一致好评。“您为何不在稿子上签您的真实姓名呢</w:t>
      </w:r>
      <w:r>
        <w:rPr>
          <w:rFonts w:hint="eastAsia" w:ascii="楷体" w:hAnsi="楷体" w:eastAsia="楷体"/>
          <w:szCs w:val="21"/>
        </w:rPr>
        <w:t>？</w:t>
      </w:r>
      <w:r>
        <w:rPr>
          <w:rFonts w:ascii="楷体" w:hAnsi="楷体" w:eastAsia="楷体"/>
          <w:szCs w:val="21"/>
        </w:rPr>
        <w:t>”老编辑疑感地问小仲马。小仲马说</w:t>
      </w:r>
      <w:r>
        <w:rPr>
          <w:rFonts w:hint="eastAsia" w:ascii="楷体" w:hAnsi="楷体" w:eastAsia="楷体"/>
          <w:szCs w:val="21"/>
        </w:rPr>
        <w:t>：“</w:t>
      </w:r>
      <w:r>
        <w:rPr>
          <w:rFonts w:ascii="楷体" w:hAnsi="楷体" w:eastAsia="楷体"/>
          <w:szCs w:val="21"/>
        </w:rPr>
        <w:t>我只想拥有真实的高度</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6．文章结尾处，</w:t>
      </w:r>
      <w:r>
        <w:rPr>
          <w:rFonts w:ascii="楷体" w:hAnsi="楷体" w:eastAsia="楷体"/>
          <w:szCs w:val="21"/>
        </w:rPr>
        <w:t>小仲马说</w:t>
      </w:r>
      <w:r>
        <w:rPr>
          <w:rFonts w:hint="eastAsia" w:ascii="楷体" w:hAnsi="楷体" w:eastAsia="楷体"/>
          <w:szCs w:val="21"/>
        </w:rPr>
        <w:t>：“</w:t>
      </w:r>
      <w:r>
        <w:rPr>
          <w:rFonts w:ascii="楷体" w:hAnsi="楷体" w:eastAsia="楷体"/>
          <w:szCs w:val="21"/>
        </w:rPr>
        <w:t>我只想拥有真实的高度</w:t>
      </w:r>
      <w:r>
        <w:rPr>
          <w:rFonts w:hint="eastAsia" w:ascii="楷体" w:hAnsi="楷体" w:eastAsia="楷体"/>
          <w:szCs w:val="21"/>
        </w:rPr>
        <w:t>”</w:t>
      </w:r>
      <w:r>
        <w:rPr>
          <w:rFonts w:ascii="Times New Roman" w:hAnsi="Times New Roman"/>
          <w:szCs w:val="21"/>
        </w:rPr>
        <w:t>，</w:t>
      </w:r>
      <w:r>
        <w:rPr>
          <w:rFonts w:ascii="宋体" w:hAnsi="宋体"/>
          <w:szCs w:val="21"/>
        </w:rPr>
        <w:t>“真实的高度”</w:t>
      </w:r>
      <w:r>
        <w:rPr>
          <w:rFonts w:ascii="Times New Roman" w:hAnsi="Times New Roman"/>
          <w:szCs w:val="21"/>
        </w:rPr>
        <w:t>具体指什么，请简要回答</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（3分）</w:t>
      </w:r>
    </w:p>
    <w:p>
      <w:pPr>
        <w:spacing w:line="240" w:lineRule="auto"/>
        <w:rPr>
          <w:rFonts w:ascii="Times New Roman" w:hAnsi="Times New Roman"/>
          <w:szCs w:val="21"/>
        </w:rPr>
      </w:pPr>
      <w:r>
        <w:rPr>
          <w:rFonts w:ascii="Times New Roman" w:hAnsi="Times New Roman"/>
          <w:szCs w:val="21"/>
        </w:rPr>
        <w:t>7．读了这篇文章，同学们展开了讨论</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小红说</w:t>
      </w:r>
      <w:r>
        <w:rPr>
          <w:rFonts w:hint="eastAsia" w:ascii="Times New Roman" w:hAnsi="Times New Roman"/>
          <w:szCs w:val="21"/>
        </w:rPr>
        <w:t>：“</w:t>
      </w:r>
      <w:r>
        <w:rPr>
          <w:rFonts w:ascii="Times New Roman" w:hAnsi="Times New Roman"/>
          <w:szCs w:val="21"/>
        </w:rPr>
        <w:t>想要获得真实的人生高度，自力更生最重要。</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小雨说</w:t>
      </w:r>
      <w:r>
        <w:rPr>
          <w:rFonts w:hint="eastAsia" w:ascii="Times New Roman" w:hAnsi="Times New Roman"/>
          <w:szCs w:val="21"/>
        </w:rPr>
        <w:t>：“</w:t>
      </w:r>
      <w:r>
        <w:rPr>
          <w:rFonts w:ascii="Times New Roman" w:hAnsi="Times New Roman"/>
          <w:szCs w:val="21"/>
        </w:rPr>
        <w:t>想要获得真实的人生高度，脚踏实地最重要。</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小刚说</w:t>
      </w:r>
      <w:r>
        <w:rPr>
          <w:rFonts w:hint="eastAsia" w:ascii="Times New Roman" w:hAnsi="Times New Roman"/>
          <w:szCs w:val="21"/>
        </w:rPr>
        <w:t>：“</w:t>
      </w:r>
      <w:r>
        <w:rPr>
          <w:rFonts w:ascii="Times New Roman" w:hAnsi="Times New Roman"/>
          <w:szCs w:val="21"/>
        </w:rPr>
        <w:t>想要获得真实的人生高度，坚持不懈最重要。</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请围绕</w:t>
      </w:r>
      <w:r>
        <w:rPr>
          <w:rFonts w:ascii="宋体" w:hAnsi="宋体"/>
          <w:szCs w:val="21"/>
        </w:rPr>
        <w:t>“怎样获得真实的人生高度”这</w:t>
      </w:r>
      <w:r>
        <w:rPr>
          <w:rFonts w:ascii="Times New Roman" w:hAnsi="Times New Roman"/>
          <w:szCs w:val="21"/>
        </w:rPr>
        <w:t>一话题写一段议论性文字，表明你的观点并加以阐述</w:t>
      </w:r>
      <w:r>
        <w:rPr>
          <w:rFonts w:hint="eastAsia" w:ascii="Times New Roman" w:hAnsi="Times New Roman"/>
          <w:szCs w:val="21"/>
        </w:rPr>
        <w:t>。</w:t>
      </w:r>
      <w:r>
        <w:rPr>
          <w:rFonts w:ascii="Times New Roman" w:hAnsi="Times New Roman"/>
          <w:szCs w:val="21"/>
        </w:rPr>
        <w:t>（10分）</w:t>
      </w:r>
    </w:p>
    <w:p>
      <w:pPr>
        <w:spacing w:line="240" w:lineRule="auto"/>
        <w:rPr>
          <w:rFonts w:ascii="Times New Roman" w:hAnsi="Times New Roman"/>
          <w:szCs w:val="21"/>
        </w:rPr>
      </w:pPr>
      <w:r>
        <w:rPr>
          <w:rFonts w:ascii="Times New Roman" w:hAnsi="Times New Roman"/>
          <w:b/>
          <w:szCs w:val="21"/>
        </w:rPr>
        <w:t>写作提示：</w:t>
      </w:r>
      <w:r>
        <w:rPr>
          <w:rFonts w:hint="eastAsia" w:ascii="宋体" w:hAnsi="宋体" w:cs="宋体"/>
          <w:szCs w:val="21"/>
        </w:rPr>
        <w:t>①</w:t>
      </w:r>
      <w:r>
        <w:rPr>
          <w:rFonts w:ascii="Times New Roman" w:hAnsi="Times New Roman"/>
          <w:szCs w:val="21"/>
        </w:rPr>
        <w:t>可以同意以上的某种观点，也可以另有自己的看法；</w:t>
      </w:r>
      <w:r>
        <w:rPr>
          <w:rFonts w:hint="eastAsia" w:ascii="宋体" w:hAnsi="宋体" w:cs="宋体"/>
          <w:szCs w:val="21"/>
        </w:rPr>
        <w:t>②</w:t>
      </w:r>
      <w:r>
        <w:rPr>
          <w:rFonts w:ascii="Times New Roman" w:hAnsi="Times New Roman"/>
          <w:szCs w:val="21"/>
        </w:rPr>
        <w:t>不少于100字</w:t>
      </w:r>
      <w:r>
        <w:rPr>
          <w:rFonts w:hint="eastAsia" w:ascii="Times New Roman" w:hAnsi="Times New Roman"/>
          <w:szCs w:val="21"/>
        </w:rPr>
        <w:t>。</w:t>
      </w:r>
    </w:p>
    <w:p>
      <w:pPr>
        <w:spacing w:line="240" w:lineRule="auto"/>
        <w:jc w:val="center"/>
        <w:rPr>
          <w:rFonts w:ascii="Times New Roman" w:hAnsi="Times New Roman"/>
          <w:szCs w:val="21"/>
        </w:rPr>
      </w:pPr>
      <w:r>
        <w:rPr>
          <w:rFonts w:ascii="Times New Roman" w:hAnsi="Times New Roman"/>
          <w:szCs w:val="21"/>
        </w:rPr>
        <w:t>（三）</w:t>
      </w:r>
    </w:p>
    <w:p>
      <w:pPr>
        <w:spacing w:line="240" w:lineRule="auto"/>
        <w:rPr>
          <w:rFonts w:ascii="Times New Roman" w:hAnsi="Times New Roman"/>
          <w:szCs w:val="21"/>
        </w:rPr>
      </w:pPr>
      <w:r>
        <w:rPr>
          <w:rFonts w:ascii="Times New Roman" w:hAnsi="Times New Roman"/>
          <w:szCs w:val="21"/>
        </w:rPr>
        <w:t>诗文佳作脍炙人口，表现手法同中有异。请阅读下面的古诗文，完成8</w:t>
      </w:r>
      <w:r>
        <w:rPr>
          <w:rFonts w:hint="eastAsia" w:ascii="宋体" w:hAnsi="宋体"/>
          <w:szCs w:val="21"/>
        </w:rPr>
        <w:t>～</w:t>
      </w:r>
      <w:r>
        <w:rPr>
          <w:rFonts w:ascii="Times New Roman" w:hAnsi="Times New Roman"/>
          <w:szCs w:val="21"/>
        </w:rPr>
        <w:t>11题</w:t>
      </w:r>
      <w:r>
        <w:rPr>
          <w:rFonts w:hint="eastAsia" w:ascii="Times New Roman" w:hAnsi="Times New Roman"/>
          <w:szCs w:val="21"/>
        </w:rPr>
        <w:t>。</w:t>
      </w:r>
    </w:p>
    <w:p>
      <w:pPr>
        <w:spacing w:line="240" w:lineRule="auto"/>
        <w:jc w:val="center"/>
        <w:rPr>
          <w:rFonts w:ascii="楷体" w:hAnsi="楷体" w:eastAsia="楷体"/>
          <w:b/>
          <w:szCs w:val="21"/>
        </w:rPr>
      </w:pPr>
      <w:r>
        <w:rPr>
          <w:rFonts w:ascii="楷体" w:hAnsi="楷体" w:eastAsia="楷体"/>
          <w:b/>
          <w:szCs w:val="21"/>
        </w:rPr>
        <w:t>满江红</w:t>
      </w:r>
    </w:p>
    <w:p>
      <w:pPr>
        <w:spacing w:line="240" w:lineRule="auto"/>
        <w:jc w:val="center"/>
        <w:rPr>
          <w:rFonts w:ascii="楷体" w:hAnsi="楷体" w:eastAsia="楷体"/>
          <w:b/>
          <w:szCs w:val="21"/>
        </w:rPr>
      </w:pPr>
      <w:r>
        <w:rPr>
          <w:rFonts w:hint="eastAsia" w:ascii="楷体" w:hAnsi="楷体" w:eastAsia="楷体"/>
          <w:b/>
          <w:szCs w:val="21"/>
        </w:rPr>
        <w:t>秋瑾</w:t>
      </w:r>
    </w:p>
    <w:p>
      <w:pPr>
        <w:spacing w:line="240" w:lineRule="auto"/>
        <w:ind w:firstLine="420" w:firstLineChars="200"/>
        <w:rPr>
          <w:rFonts w:ascii="楷体" w:hAnsi="楷体" w:eastAsia="楷体"/>
          <w:szCs w:val="21"/>
        </w:rPr>
      </w:pPr>
      <w:r>
        <w:rPr>
          <w:rFonts w:ascii="楷体" w:hAnsi="楷体" w:eastAsia="楷体"/>
          <w:szCs w:val="21"/>
        </w:rPr>
        <w:t>小住京华，早又是中秋佳节。为篱下黄花开遍，秋容如拭。四面歌残终破楚，八年风味徒思</w:t>
      </w:r>
      <w:r>
        <w:rPr>
          <w:rFonts w:hint="eastAsia" w:ascii="楷体" w:hAnsi="楷体" w:eastAsia="楷体"/>
          <w:szCs w:val="21"/>
        </w:rPr>
        <w:t>渐</w:t>
      </w:r>
      <w:r>
        <w:rPr>
          <w:rFonts w:ascii="楷体" w:hAnsi="楷体" w:eastAsia="楷体"/>
          <w:szCs w:val="21"/>
        </w:rPr>
        <w:t>。苦将侬强派作蛾眉，殊未屑</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szCs w:val="21"/>
        </w:rPr>
        <w:t>身不得，男儿列，心却比，男儿烈。算平生肝胆，因人常热。俗子胸襟谁识我？英雄末路当磨折。莽红尘何处觅知音？青衫湿！</w:t>
      </w:r>
    </w:p>
    <w:p>
      <w:pPr>
        <w:spacing w:line="240" w:lineRule="auto"/>
        <w:jc w:val="center"/>
        <w:rPr>
          <w:rFonts w:ascii="楷体" w:hAnsi="楷体" w:eastAsia="楷体"/>
          <w:b/>
          <w:szCs w:val="21"/>
        </w:rPr>
      </w:pPr>
      <w:r>
        <w:rPr>
          <w:rFonts w:hint="eastAsia" w:ascii="楷体" w:hAnsi="楷体" w:eastAsia="楷体"/>
          <w:b/>
          <w:szCs w:val="21"/>
        </w:rPr>
        <w:t>送东阳马生序（节选）</w:t>
      </w:r>
    </w:p>
    <w:p>
      <w:pPr>
        <w:spacing w:line="240" w:lineRule="auto"/>
        <w:jc w:val="center"/>
        <w:rPr>
          <w:rFonts w:ascii="楷体" w:hAnsi="楷体" w:eastAsia="楷体"/>
          <w:b/>
          <w:szCs w:val="21"/>
        </w:rPr>
      </w:pPr>
      <w:r>
        <w:rPr>
          <w:rFonts w:hint="eastAsia" w:ascii="楷体" w:hAnsi="楷体" w:eastAsia="楷体"/>
          <w:b/>
          <w:szCs w:val="21"/>
        </w:rPr>
        <w:t>宋濂</w:t>
      </w:r>
    </w:p>
    <w:p>
      <w:pPr>
        <w:spacing w:line="240" w:lineRule="auto"/>
        <w:ind w:firstLine="422" w:firstLineChars="200"/>
        <w:rPr>
          <w:rFonts w:ascii="Times New Roman" w:hAnsi="Times New Roman"/>
          <w:b/>
          <w:szCs w:val="21"/>
        </w:rPr>
      </w:pPr>
      <w:r>
        <w:rPr>
          <w:rFonts w:hint="eastAsia" w:ascii="Times New Roman" w:hAnsi="Times New Roman"/>
          <w:b/>
          <w:szCs w:val="21"/>
        </w:rPr>
        <w:t>选段</w:t>
      </w:r>
      <w:r>
        <w:rPr>
          <w:rFonts w:ascii="Times New Roman" w:hAnsi="Times New Roman"/>
          <w:b/>
          <w:szCs w:val="21"/>
        </w:rPr>
        <w:t>一：</w:t>
      </w:r>
    </w:p>
    <w:p>
      <w:pPr>
        <w:spacing w:line="240" w:lineRule="auto"/>
        <w:ind w:firstLine="420" w:firstLineChars="200"/>
        <w:rPr>
          <w:rFonts w:ascii="楷体" w:hAnsi="楷体" w:eastAsia="楷体"/>
          <w:szCs w:val="21"/>
        </w:rPr>
      </w:pPr>
      <w:r>
        <w:rPr>
          <w:rFonts w:ascii="楷体" w:hAnsi="楷体" w:eastAsia="楷体"/>
          <w:szCs w:val="21"/>
        </w:rPr>
        <w:t>余幼时即嗜学。家贫，无从致书以观，每假借于藏书之家，手自笔录，计日以还。天大寒，</w:t>
      </w:r>
      <w:r>
        <w:rPr>
          <w:rFonts w:hint="eastAsia" w:ascii="楷体" w:hAnsi="楷体" w:eastAsia="楷体"/>
          <w:szCs w:val="21"/>
        </w:rPr>
        <w:t>砚</w:t>
      </w:r>
      <w:r>
        <w:rPr>
          <w:rFonts w:ascii="楷体" w:hAnsi="楷体" w:eastAsia="楷体"/>
          <w:szCs w:val="21"/>
        </w:rPr>
        <w:t>冰坚，手指不可屈伸，弗之怠。录毕，走送之，不敢稍逾约。以是人多以书假余</w:t>
      </w:r>
      <w:r>
        <w:rPr>
          <w:rFonts w:hint="eastAsia" w:ascii="楷体" w:hAnsi="楷体" w:eastAsia="楷体"/>
          <w:szCs w:val="21"/>
        </w:rPr>
        <w:t>，</w:t>
      </w:r>
      <w:r>
        <w:rPr>
          <w:rFonts w:ascii="楷体" w:hAnsi="楷体" w:eastAsia="楷体"/>
          <w:szCs w:val="21"/>
        </w:rPr>
        <w:t>余因得遍观群书。既加</w:t>
      </w:r>
      <w:r>
        <w:rPr>
          <w:rFonts w:ascii="楷体" w:hAnsi="楷体" w:eastAsia="楷体"/>
          <w:szCs w:val="21"/>
          <w:em w:val="dot"/>
        </w:rPr>
        <w:t>冠</w:t>
      </w:r>
      <w:r>
        <w:rPr>
          <w:rFonts w:ascii="楷体" w:hAnsi="楷体" w:eastAsia="楷体"/>
          <w:szCs w:val="21"/>
        </w:rPr>
        <w:t>，益慕圣贤之道。又患无硕师名人与游，尝</w:t>
      </w:r>
      <w:r>
        <w:rPr>
          <w:rFonts w:ascii="楷体" w:hAnsi="楷体" w:eastAsia="楷体"/>
          <w:szCs w:val="21"/>
          <w:em w:val="dot"/>
        </w:rPr>
        <w:t>趋</w:t>
      </w:r>
      <w:r>
        <w:rPr>
          <w:rFonts w:ascii="楷体" w:hAnsi="楷体" w:eastAsia="楷体"/>
          <w:szCs w:val="21"/>
        </w:rPr>
        <w:t>百里外，从乡之先达执经叩问。先达德隆望尊，门人弟子填其</w:t>
      </w:r>
      <w:r>
        <w:rPr>
          <w:rFonts w:hint="eastAsia" w:ascii="楷体" w:hAnsi="楷体" w:eastAsia="楷体"/>
          <w:szCs w:val="21"/>
        </w:rPr>
        <w:t>室</w:t>
      </w:r>
      <w:r>
        <w:rPr>
          <w:rFonts w:ascii="楷体" w:hAnsi="楷体" w:eastAsia="楷体"/>
          <w:szCs w:val="21"/>
        </w:rPr>
        <w:t>，未尝稍降辞色。余立侍左右，援疑质理</w:t>
      </w:r>
      <w:r>
        <w:rPr>
          <w:rFonts w:hint="eastAsia" w:ascii="楷体" w:hAnsi="楷体" w:eastAsia="楷体"/>
          <w:szCs w:val="21"/>
        </w:rPr>
        <w:t>，</w:t>
      </w:r>
      <w:r>
        <w:rPr>
          <w:rFonts w:ascii="楷体" w:hAnsi="楷体" w:eastAsia="楷体"/>
          <w:szCs w:val="21"/>
        </w:rPr>
        <w:t>俯身倾耳以请</w:t>
      </w:r>
      <w:r>
        <w:rPr>
          <w:rFonts w:hint="eastAsia" w:ascii="楷体" w:hAnsi="楷体" w:eastAsia="楷体"/>
          <w:szCs w:val="21"/>
        </w:rPr>
        <w:t>；</w:t>
      </w:r>
      <w:r>
        <w:rPr>
          <w:rFonts w:ascii="楷体" w:hAnsi="楷体" w:eastAsia="楷体"/>
          <w:szCs w:val="21"/>
        </w:rPr>
        <w:t>或遇其叱咄，色愈恭，礼愈</w:t>
      </w:r>
      <w:r>
        <w:rPr>
          <w:rFonts w:ascii="楷体" w:hAnsi="楷体" w:eastAsia="楷体"/>
          <w:szCs w:val="21"/>
          <w:em w:val="dot"/>
        </w:rPr>
        <w:t>至</w:t>
      </w:r>
      <w:r>
        <w:rPr>
          <w:rFonts w:ascii="楷体" w:hAnsi="楷体" w:eastAsia="楷体"/>
          <w:szCs w:val="21"/>
        </w:rPr>
        <w:t>，不敢出一言以复；</w:t>
      </w:r>
      <w:r>
        <w:rPr>
          <w:rFonts w:ascii="楷体" w:hAnsi="楷体" w:eastAsia="楷体"/>
          <w:szCs w:val="21"/>
          <w:em w:val="dot"/>
        </w:rPr>
        <w:t>俟</w:t>
      </w:r>
      <w:r>
        <w:rPr>
          <w:rFonts w:ascii="楷体" w:hAnsi="楷体" w:eastAsia="楷体"/>
          <w:szCs w:val="21"/>
        </w:rPr>
        <w:t>其欣悦，则又请焉</w:t>
      </w:r>
      <w:r>
        <w:rPr>
          <w:rFonts w:hint="eastAsia" w:ascii="楷体" w:hAnsi="楷体" w:eastAsia="楷体"/>
          <w:szCs w:val="21"/>
        </w:rPr>
        <w:t>。</w:t>
      </w:r>
      <w:r>
        <w:rPr>
          <w:rFonts w:ascii="楷体" w:hAnsi="楷体" w:eastAsia="楷体"/>
          <w:szCs w:val="21"/>
        </w:rPr>
        <w:t>故余虽愚，卒获有所闻</w:t>
      </w:r>
      <w:r>
        <w:rPr>
          <w:rFonts w:hint="eastAsia" w:ascii="楷体" w:hAnsi="楷体" w:eastAsia="楷体"/>
          <w:szCs w:val="21"/>
        </w:rPr>
        <w:t>。</w:t>
      </w:r>
    </w:p>
    <w:p>
      <w:pPr>
        <w:spacing w:line="240" w:lineRule="auto"/>
        <w:ind w:firstLine="422" w:firstLineChars="200"/>
        <w:rPr>
          <w:rFonts w:ascii="楷体" w:hAnsi="楷体" w:eastAsia="楷体"/>
          <w:b/>
          <w:szCs w:val="21"/>
        </w:rPr>
      </w:pPr>
      <w:r>
        <w:rPr>
          <w:rFonts w:ascii="Times New Roman" w:hAnsi="Times New Roman"/>
          <w:b/>
          <w:szCs w:val="21"/>
        </w:rPr>
        <w:t>选段二：</w:t>
      </w:r>
    </w:p>
    <w:p>
      <w:pPr>
        <w:spacing w:line="240" w:lineRule="auto"/>
        <w:ind w:firstLine="420" w:firstLineChars="200"/>
        <w:rPr>
          <w:rFonts w:ascii="楷体" w:hAnsi="楷体" w:eastAsia="楷体"/>
          <w:b/>
          <w:szCs w:val="21"/>
        </w:rPr>
      </w:pPr>
      <w:r>
        <w:rPr>
          <w:rFonts w:ascii="楷体" w:hAnsi="楷体" w:eastAsia="楷体"/>
          <w:szCs w:val="21"/>
        </w:rPr>
        <w:t>今诸生学于太学，县官日有廪稍之供，父母岁有裘葛之</w:t>
      </w:r>
      <w:r>
        <w:rPr>
          <w:rFonts w:ascii="楷体" w:hAnsi="楷体" w:eastAsia="楷体"/>
          <w:szCs w:val="21"/>
          <w:em w:val="dot"/>
        </w:rPr>
        <w:t>遭</w:t>
      </w:r>
      <w:r>
        <w:rPr>
          <w:rFonts w:ascii="楷体" w:hAnsi="楷体" w:eastAsia="楷体"/>
          <w:szCs w:val="21"/>
        </w:rPr>
        <w:t>，无冻</w:t>
      </w:r>
      <w:r>
        <w:rPr>
          <w:rFonts w:hint="eastAsia" w:ascii="楷体" w:hAnsi="楷体" w:eastAsia="楷体"/>
          <w:szCs w:val="21"/>
          <w:em w:val="dot"/>
        </w:rPr>
        <w:t>馁</w:t>
      </w:r>
      <w:r>
        <w:rPr>
          <w:rFonts w:ascii="楷体" w:hAnsi="楷体" w:eastAsia="楷体"/>
          <w:szCs w:val="21"/>
        </w:rPr>
        <w:t>之患矣；坐大</w:t>
      </w:r>
      <w:r>
        <w:rPr>
          <w:rFonts w:hint="eastAsia" w:ascii="楷体" w:hAnsi="楷体" w:eastAsia="楷体"/>
          <w:szCs w:val="21"/>
        </w:rPr>
        <w:t>厦</w:t>
      </w:r>
      <w:r>
        <w:rPr>
          <w:rFonts w:ascii="楷体" w:hAnsi="楷体" w:eastAsia="楷体"/>
          <w:szCs w:val="21"/>
        </w:rPr>
        <w:t>之下而诵诗书，无奔走之劳矣；有司业、博士为之师，未有问而不告、求而不得者也；凡所宜有之书，皆集于此，不必若余之手录，假诸人而后见也。其业有不精、德有不成者，非天质之卑，则心不若余之专耳，岂他人之过哉</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8．读准字音，是学好古诗文的第一步。请给下列句中的加点字标注读音</w:t>
      </w:r>
      <w:r>
        <w:rPr>
          <w:rFonts w:hint="eastAsia" w:ascii="Times New Roman" w:hAnsi="Times New Roman"/>
          <w:szCs w:val="21"/>
        </w:rPr>
        <w:t>。</w:t>
      </w:r>
      <w:r>
        <w:rPr>
          <w:rFonts w:ascii="Times New Roman" w:hAnsi="Times New Roman"/>
          <w:szCs w:val="21"/>
        </w:rPr>
        <w:t>（2分）</w:t>
      </w:r>
    </w:p>
    <w:p>
      <w:pPr>
        <w:spacing w:line="240" w:lineRule="auto"/>
        <w:rPr>
          <w:rFonts w:ascii="Times New Roman" w:hAnsi="Times New Roman"/>
          <w:szCs w:val="21"/>
        </w:rPr>
      </w:pPr>
      <w:r>
        <w:rPr>
          <w:rFonts w:hint="eastAsia" w:ascii="Times New Roman" w:hAnsi="Times New Roman"/>
          <w:szCs w:val="21"/>
        </w:rPr>
        <w:t>（1）既加</w:t>
      </w:r>
      <w:r>
        <w:rPr>
          <w:rFonts w:hint="eastAsia" w:ascii="Times New Roman" w:hAnsi="Times New Roman"/>
          <w:szCs w:val="21"/>
          <w:em w:val="dot"/>
        </w:rPr>
        <w:t>冠</w:t>
      </w:r>
      <w:r>
        <w:rPr>
          <w:rFonts w:ascii="Times New Roman" w:hAnsi="Times New Roman"/>
          <w:szCs w:val="21"/>
        </w:rPr>
        <w:t>，益慕圣贤之道</w:t>
      </w:r>
      <w:r>
        <w:rPr>
          <w:rFonts w:ascii="Times New Roman" w:hAnsi="Times New Roman"/>
          <w:szCs w:val="21"/>
        </w:rPr>
        <w:tab/>
      </w:r>
      <w:r>
        <w:drawing>
          <wp:inline distT="0" distB="0" distL="0" distR="0">
            <wp:extent cx="1089025" cy="5003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102136" cy="506982"/>
                    </a:xfrm>
                    <a:prstGeom prst="rect">
                      <a:avLst/>
                    </a:prstGeom>
                  </pic:spPr>
                </pic:pic>
              </a:graphicData>
            </a:graphic>
          </wp:inline>
        </w:drawing>
      </w:r>
    </w:p>
    <w:p>
      <w:pPr>
        <w:spacing w:line="240" w:lineRule="auto"/>
        <w:rPr>
          <w:rFonts w:ascii="Times New Roman" w:hAnsi="Times New Roman"/>
          <w:szCs w:val="21"/>
        </w:rPr>
      </w:pPr>
      <w:r>
        <w:rPr>
          <w:rFonts w:ascii="Times New Roman" w:hAnsi="Times New Roman"/>
          <w:szCs w:val="21"/>
        </w:rPr>
        <w:t>（2）</w:t>
      </w:r>
      <w:r>
        <w:rPr>
          <w:rFonts w:ascii="Times New Roman" w:hAnsi="Times New Roman"/>
          <w:szCs w:val="21"/>
          <w:em w:val="dot"/>
        </w:rPr>
        <w:t>俟</w:t>
      </w:r>
      <w:r>
        <w:rPr>
          <w:rFonts w:ascii="Times New Roman" w:hAnsi="Times New Roman"/>
          <w:szCs w:val="21"/>
        </w:rPr>
        <w:t>其欣悦</w:t>
      </w:r>
      <w:r>
        <w:rPr>
          <w:rFonts w:ascii="Times New Roman" w:hAnsi="Times New Roman"/>
          <w:szCs w:val="21"/>
        </w:rPr>
        <w:tab/>
      </w:r>
      <w:r>
        <w:rPr>
          <w:rFonts w:ascii="Times New Roman" w:hAnsi="Times New Roman"/>
          <w:szCs w:val="21"/>
        </w:rPr>
        <w:tab/>
      </w:r>
      <w:r>
        <w:drawing>
          <wp:inline distT="0" distB="0" distL="0" distR="0">
            <wp:extent cx="1089025" cy="50038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1102136" cy="506982"/>
                    </a:xfrm>
                    <a:prstGeom prst="rect">
                      <a:avLst/>
                    </a:prstGeom>
                  </pic:spPr>
                </pic:pic>
              </a:graphicData>
            </a:graphic>
          </wp:inline>
        </w:drawing>
      </w:r>
    </w:p>
    <w:p>
      <w:pPr>
        <w:spacing w:line="240" w:lineRule="auto"/>
        <w:rPr>
          <w:rFonts w:ascii="Times New Roman" w:hAnsi="Times New Roman"/>
          <w:szCs w:val="21"/>
        </w:rPr>
      </w:pPr>
      <w:r>
        <w:rPr>
          <w:rFonts w:ascii="Times New Roman" w:hAnsi="Times New Roman"/>
          <w:szCs w:val="21"/>
        </w:rPr>
        <w:t>9．一词多义是汉语中的常见现象。下列加点词意思相同的一项是</w:t>
      </w:r>
      <w:r>
        <w:rPr>
          <w:rFonts w:hint="eastAsia" w:ascii="Times New Roman" w:hAnsi="Times New Roman"/>
          <w:szCs w:val="21"/>
        </w:rPr>
        <w:t>（    ）</w:t>
      </w:r>
      <w:r>
        <w:rPr>
          <w:rFonts w:ascii="Times New Roman" w:hAnsi="Times New Roman"/>
          <w:szCs w:val="21"/>
        </w:rPr>
        <w:t>（3分）</w:t>
      </w:r>
    </w:p>
    <w:p>
      <w:pPr>
        <w:spacing w:line="240" w:lineRule="auto"/>
        <w:rPr>
          <w:rFonts w:ascii="Times New Roman" w:hAnsi="Times New Roman"/>
          <w:szCs w:val="21"/>
        </w:rPr>
      </w:pPr>
      <w:r>
        <w:rPr>
          <w:rFonts w:ascii="Times New Roman" w:hAnsi="Times New Roman"/>
          <w:szCs w:val="21"/>
        </w:rPr>
        <w:t>A．尝</w:t>
      </w:r>
      <w:r>
        <w:rPr>
          <w:rFonts w:ascii="Times New Roman" w:hAnsi="Times New Roman"/>
          <w:szCs w:val="21"/>
          <w:em w:val="dot"/>
        </w:rPr>
        <w:t>趋</w:t>
      </w:r>
      <w:r>
        <w:rPr>
          <w:rFonts w:ascii="Times New Roman" w:hAnsi="Times New Roman"/>
          <w:szCs w:val="21"/>
        </w:rPr>
        <w:t>百里外</w:t>
      </w:r>
      <w:r>
        <w:rPr>
          <w:rFonts w:ascii="Times New Roman" w:hAnsi="Times New Roman"/>
          <w:szCs w:val="21"/>
        </w:rPr>
        <w:tab/>
      </w:r>
      <w:r>
        <w:rPr>
          <w:rFonts w:ascii="Times New Roman" w:hAnsi="Times New Roman"/>
          <w:szCs w:val="21"/>
        </w:rPr>
        <w:tab/>
      </w:r>
      <w:r>
        <w:rPr>
          <w:rFonts w:ascii="Times New Roman" w:hAnsi="Times New Roman"/>
          <w:szCs w:val="21"/>
        </w:rPr>
        <w:t>疾</w:t>
      </w:r>
      <w:r>
        <w:rPr>
          <w:rFonts w:ascii="Times New Roman" w:hAnsi="Times New Roman"/>
          <w:szCs w:val="21"/>
          <w:em w:val="dot"/>
        </w:rPr>
        <w:t>趋</w:t>
      </w:r>
      <w:r>
        <w:rPr>
          <w:rFonts w:ascii="Times New Roman" w:hAnsi="Times New Roman"/>
          <w:szCs w:val="21"/>
        </w:rPr>
        <w:t>而过</w:t>
      </w:r>
    </w:p>
    <w:p>
      <w:pPr>
        <w:spacing w:line="240" w:lineRule="auto"/>
        <w:rPr>
          <w:rFonts w:ascii="Times New Roman" w:hAnsi="Times New Roman"/>
          <w:szCs w:val="21"/>
        </w:rPr>
      </w:pPr>
      <w:r>
        <w:rPr>
          <w:rFonts w:ascii="Times New Roman" w:hAnsi="Times New Roman"/>
          <w:szCs w:val="21"/>
        </w:rPr>
        <w:t>B．色愈恭，礼愈</w:t>
      </w:r>
      <w:r>
        <w:rPr>
          <w:rFonts w:ascii="Times New Roman" w:hAnsi="Times New Roman"/>
          <w:szCs w:val="21"/>
          <w:em w:val="dot"/>
        </w:rPr>
        <w:t>至</w:t>
      </w:r>
      <w:r>
        <w:rPr>
          <w:rFonts w:ascii="Times New Roman" w:hAnsi="Times New Roman"/>
          <w:szCs w:val="21"/>
        </w:rPr>
        <w:tab/>
      </w:r>
      <w:r>
        <w:rPr>
          <w:rFonts w:ascii="Times New Roman" w:hAnsi="Times New Roman"/>
          <w:szCs w:val="21"/>
        </w:rPr>
        <w:tab/>
      </w:r>
      <w:r>
        <w:rPr>
          <w:rFonts w:ascii="Times New Roman" w:hAnsi="Times New Roman"/>
          <w:szCs w:val="21"/>
          <w:em w:val="dot"/>
        </w:rPr>
        <w:t>至</w:t>
      </w:r>
      <w:r>
        <w:rPr>
          <w:rFonts w:ascii="Times New Roman" w:hAnsi="Times New Roman"/>
          <w:szCs w:val="21"/>
        </w:rPr>
        <w:t>高无上</w:t>
      </w:r>
    </w:p>
    <w:p>
      <w:pPr>
        <w:spacing w:line="240" w:lineRule="auto"/>
        <w:rPr>
          <w:rFonts w:ascii="Times New Roman" w:hAnsi="Times New Roman"/>
          <w:szCs w:val="21"/>
        </w:rPr>
      </w:pPr>
      <w:r>
        <w:rPr>
          <w:rFonts w:ascii="Times New Roman" w:hAnsi="Times New Roman"/>
          <w:szCs w:val="21"/>
        </w:rPr>
        <w:t>C．父母岁有裘葛之</w:t>
      </w:r>
      <w:r>
        <w:rPr>
          <w:rFonts w:hint="eastAsia" w:ascii="Times New Roman" w:hAnsi="Times New Roman"/>
          <w:szCs w:val="21"/>
          <w:em w:val="dot"/>
        </w:rPr>
        <w:t>遗</w:t>
      </w:r>
      <w:r>
        <w:rPr>
          <w:rFonts w:ascii="Times New Roman" w:hAnsi="Times New Roman"/>
          <w:szCs w:val="21"/>
        </w:rPr>
        <w:tab/>
      </w:r>
      <w:r>
        <w:rPr>
          <w:rFonts w:ascii="Times New Roman" w:hAnsi="Times New Roman"/>
          <w:szCs w:val="21"/>
        </w:rPr>
        <w:tab/>
      </w:r>
      <w:r>
        <w:rPr>
          <w:rFonts w:ascii="Times New Roman" w:hAnsi="Times New Roman"/>
          <w:szCs w:val="21"/>
        </w:rPr>
        <w:t>路不拾</w:t>
      </w:r>
      <w:r>
        <w:rPr>
          <w:rFonts w:hint="eastAsia" w:ascii="Times New Roman" w:hAnsi="Times New Roman"/>
          <w:szCs w:val="21"/>
          <w:em w:val="dot"/>
        </w:rPr>
        <w:t>遗</w:t>
      </w:r>
    </w:p>
    <w:p>
      <w:pPr>
        <w:spacing w:line="240" w:lineRule="auto"/>
        <w:rPr>
          <w:rFonts w:ascii="Times New Roman" w:hAnsi="Times New Roman"/>
          <w:szCs w:val="21"/>
        </w:rPr>
      </w:pPr>
      <w:r>
        <w:rPr>
          <w:rFonts w:ascii="Times New Roman" w:hAnsi="Times New Roman"/>
          <w:szCs w:val="21"/>
        </w:rPr>
        <w:t>D．无冻</w:t>
      </w:r>
      <w:r>
        <w:rPr>
          <w:rFonts w:ascii="Times New Roman" w:hAnsi="Times New Roman"/>
          <w:szCs w:val="21"/>
          <w:em w:val="dot"/>
        </w:rPr>
        <w:t>馁</w:t>
      </w:r>
      <w:r>
        <w:rPr>
          <w:rFonts w:ascii="Times New Roman" w:hAnsi="Times New Roman"/>
          <w:szCs w:val="21"/>
        </w:rPr>
        <w:t>之患矣</w:t>
      </w:r>
      <w:r>
        <w:rPr>
          <w:rFonts w:ascii="Times New Roman" w:hAnsi="Times New Roman"/>
          <w:szCs w:val="21"/>
        </w:rPr>
        <w:tab/>
      </w:r>
      <w:r>
        <w:rPr>
          <w:rFonts w:ascii="Times New Roman" w:hAnsi="Times New Roman"/>
          <w:szCs w:val="21"/>
        </w:rPr>
        <w:tab/>
      </w:r>
      <w:r>
        <w:rPr>
          <w:rFonts w:ascii="Times New Roman" w:hAnsi="Times New Roman"/>
          <w:szCs w:val="21"/>
        </w:rPr>
        <w:t>毫不气</w:t>
      </w:r>
      <w:r>
        <w:rPr>
          <w:rFonts w:ascii="Times New Roman" w:hAnsi="Times New Roman"/>
          <w:szCs w:val="21"/>
          <w:em w:val="dot"/>
        </w:rPr>
        <w:t>馁</w:t>
      </w:r>
    </w:p>
    <w:p>
      <w:pPr>
        <w:spacing w:line="240" w:lineRule="auto"/>
        <w:rPr>
          <w:rFonts w:ascii="Times New Roman" w:hAnsi="Times New Roman"/>
          <w:szCs w:val="21"/>
        </w:rPr>
      </w:pPr>
      <w:r>
        <w:rPr>
          <w:rFonts w:ascii="Times New Roman" w:hAnsi="Times New Roman"/>
          <w:szCs w:val="21"/>
        </w:rPr>
        <w:t>10．完成下列语句的翻译</w:t>
      </w:r>
      <w:r>
        <w:rPr>
          <w:rFonts w:hint="eastAsia" w:ascii="Times New Roman" w:hAnsi="Times New Roman"/>
          <w:szCs w:val="21"/>
        </w:rPr>
        <w:t>。（</w:t>
      </w:r>
      <w:r>
        <w:rPr>
          <w:rFonts w:ascii="Times New Roman" w:hAnsi="Times New Roman"/>
          <w:szCs w:val="21"/>
        </w:rPr>
        <w:t>3分）</w:t>
      </w:r>
    </w:p>
    <w:p>
      <w:pPr>
        <w:spacing w:line="240" w:lineRule="auto"/>
        <w:rPr>
          <w:rFonts w:ascii="Times New Roman" w:hAnsi="Times New Roman"/>
          <w:szCs w:val="21"/>
        </w:rPr>
      </w:pPr>
      <w:r>
        <w:rPr>
          <w:rFonts w:ascii="Times New Roman" w:hAnsi="Times New Roman"/>
          <w:szCs w:val="21"/>
        </w:rPr>
        <w:t>（1）先达德隆望尊，门人弟子填其室，未尝稍降辞色。</w:t>
      </w:r>
    </w:p>
    <w:p>
      <w:pPr>
        <w:spacing w:line="240" w:lineRule="auto"/>
        <w:rPr>
          <w:rFonts w:ascii="Times New Roman" w:hAnsi="Times New Roman"/>
          <w:szCs w:val="21"/>
        </w:rPr>
      </w:pPr>
      <w:r>
        <w:rPr>
          <w:rFonts w:ascii="Times New Roman" w:hAnsi="Times New Roman"/>
          <w:szCs w:val="21"/>
        </w:rPr>
        <w:t>翻译：前辈德高望重，向他求教的学生挤满了屋子</w:t>
      </w:r>
      <w:r>
        <w:rPr>
          <w:rFonts w:hint="eastAsia" w:ascii="Times New Roman" w:hAnsi="Times New Roman"/>
          <w:szCs w:val="21"/>
        </w:rPr>
        <w:t>，___________________________。</w:t>
      </w:r>
    </w:p>
    <w:p>
      <w:pPr>
        <w:spacing w:line="240" w:lineRule="auto"/>
        <w:rPr>
          <w:rFonts w:ascii="Times New Roman" w:hAnsi="Times New Roman"/>
          <w:szCs w:val="21"/>
        </w:rPr>
      </w:pPr>
      <w:r>
        <w:rPr>
          <w:rFonts w:ascii="Times New Roman" w:hAnsi="Times New Roman"/>
          <w:szCs w:val="21"/>
        </w:rPr>
        <w:t>（2）余立侍左右，援疑质理，俯身倾耳以请。</w:t>
      </w:r>
    </w:p>
    <w:p>
      <w:pPr>
        <w:spacing w:line="240" w:lineRule="auto"/>
        <w:rPr>
          <w:rFonts w:ascii="Times New Roman" w:hAnsi="Times New Roman"/>
          <w:szCs w:val="21"/>
        </w:rPr>
      </w:pPr>
      <w:r>
        <w:rPr>
          <w:rFonts w:ascii="Times New Roman" w:hAnsi="Times New Roman"/>
          <w:szCs w:val="21"/>
        </w:rPr>
        <w:t>翻译：我站在旁边侍着，</w:t>
      </w:r>
      <w:r>
        <w:rPr>
          <w:rFonts w:hint="eastAsia" w:ascii="Times New Roman" w:hAnsi="Times New Roman"/>
          <w:szCs w:val="21"/>
        </w:rPr>
        <w:t>_____________________，_____________________。</w:t>
      </w:r>
    </w:p>
    <w:p>
      <w:pPr>
        <w:spacing w:line="240" w:lineRule="auto"/>
        <w:rPr>
          <w:rFonts w:ascii="Times New Roman" w:hAnsi="Times New Roman"/>
          <w:szCs w:val="21"/>
        </w:rPr>
      </w:pPr>
      <w:r>
        <w:rPr>
          <w:rFonts w:hint="eastAsia" w:ascii="Times New Roman" w:hAnsi="Times New Roman"/>
          <w:szCs w:val="21"/>
        </w:rPr>
        <w:t>（11）对</w:t>
      </w:r>
      <w:r>
        <w:rPr>
          <w:rFonts w:ascii="Times New Roman" w:hAnsi="Times New Roman"/>
          <w:szCs w:val="21"/>
        </w:rPr>
        <w:t>比是古诗文常用的手法。请根据你对诗文内容的理解，将下面的表格补充完整</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4</w:t>
      </w:r>
      <w:r>
        <w:rPr>
          <w:rFonts w:ascii="Times New Roman" w:hAnsi="Times New Roman"/>
          <w:szCs w:val="21"/>
        </w:rPr>
        <w:t>分</w:t>
      </w:r>
      <w:r>
        <w:rPr>
          <w:rFonts w:hint="eastAsia" w:ascii="Times New Roman" w:hAnsi="Times New Roman"/>
          <w:szCs w:val="21"/>
        </w:rPr>
        <w:t>）</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4252"/>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vAlign w:val="center"/>
          </w:tcPr>
          <w:p>
            <w:pPr>
              <w:spacing w:line="240" w:lineRule="auto"/>
              <w:jc w:val="center"/>
              <w:rPr>
                <w:rFonts w:ascii="Times New Roman" w:hAnsi="Times New Roman"/>
                <w:szCs w:val="21"/>
              </w:rPr>
            </w:pPr>
            <w:r>
              <w:rPr>
                <w:rFonts w:ascii="Times New Roman" w:hAnsi="Times New Roman"/>
                <w:szCs w:val="21"/>
              </w:rPr>
              <w:t>选文</w:t>
            </w:r>
          </w:p>
        </w:tc>
        <w:tc>
          <w:tcPr>
            <w:tcW w:w="4252" w:type="dxa"/>
            <w:vAlign w:val="center"/>
          </w:tcPr>
          <w:p>
            <w:pPr>
              <w:spacing w:line="240" w:lineRule="auto"/>
              <w:jc w:val="center"/>
              <w:rPr>
                <w:rFonts w:ascii="Times New Roman" w:hAnsi="Times New Roman"/>
                <w:szCs w:val="21"/>
              </w:rPr>
            </w:pPr>
            <w:r>
              <w:rPr>
                <w:rFonts w:ascii="Times New Roman" w:hAnsi="Times New Roman"/>
                <w:szCs w:val="21"/>
              </w:rPr>
              <w:t>满江红</w:t>
            </w:r>
          </w:p>
        </w:tc>
        <w:tc>
          <w:tcPr>
            <w:tcW w:w="4728" w:type="dxa"/>
            <w:vAlign w:val="center"/>
          </w:tcPr>
          <w:p>
            <w:pPr>
              <w:spacing w:line="240" w:lineRule="auto"/>
              <w:jc w:val="center"/>
              <w:rPr>
                <w:rFonts w:ascii="Times New Roman" w:hAnsi="Times New Roman"/>
                <w:szCs w:val="21"/>
              </w:rPr>
            </w:pPr>
            <w:r>
              <w:rPr>
                <w:rFonts w:ascii="Times New Roman" w:hAnsi="Times New Roman"/>
                <w:szCs w:val="21"/>
              </w:rPr>
              <w:t>东阳马生序（节选）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vAlign w:val="center"/>
          </w:tcPr>
          <w:p>
            <w:pPr>
              <w:spacing w:line="240" w:lineRule="auto"/>
              <w:jc w:val="center"/>
              <w:rPr>
                <w:rFonts w:ascii="Times New Roman" w:hAnsi="Times New Roman"/>
                <w:szCs w:val="21"/>
              </w:rPr>
            </w:pPr>
            <w:r>
              <w:rPr>
                <w:rFonts w:ascii="Times New Roman" w:hAnsi="Times New Roman"/>
                <w:szCs w:val="21"/>
              </w:rPr>
              <w:t>对比</w:t>
            </w:r>
          </w:p>
          <w:p>
            <w:pPr>
              <w:spacing w:line="240" w:lineRule="auto"/>
              <w:jc w:val="center"/>
              <w:rPr>
                <w:rFonts w:ascii="Times New Roman" w:hAnsi="Times New Roman"/>
                <w:szCs w:val="21"/>
              </w:rPr>
            </w:pPr>
            <w:r>
              <w:rPr>
                <w:rFonts w:ascii="Times New Roman" w:hAnsi="Times New Roman"/>
                <w:szCs w:val="21"/>
              </w:rPr>
              <w:t>之处</w:t>
            </w:r>
          </w:p>
        </w:tc>
        <w:tc>
          <w:tcPr>
            <w:tcW w:w="4252" w:type="dxa"/>
            <w:vAlign w:val="center"/>
          </w:tcPr>
          <w:p>
            <w:pPr>
              <w:spacing w:line="240" w:lineRule="auto"/>
              <w:jc w:val="center"/>
              <w:rPr>
                <w:rFonts w:ascii="Times New Roman" w:hAnsi="Times New Roman"/>
                <w:szCs w:val="21"/>
              </w:rPr>
            </w:pPr>
            <w:r>
              <w:rPr>
                <w:rFonts w:ascii="宋体" w:hAnsi="宋体"/>
                <w:szCs w:val="21"/>
              </w:rPr>
              <w:t>“</w:t>
            </w:r>
            <w:r>
              <w:rPr>
                <w:rFonts w:ascii="宋体" w:hAnsi="宋体"/>
                <w:szCs w:val="21"/>
                <w:u w:val="single"/>
              </w:rPr>
              <w:t xml:space="preserve">   </w:t>
            </w:r>
            <w:r>
              <w:rPr>
                <w:rFonts w:hint="eastAsia" w:ascii="宋体" w:hAnsi="宋体" w:cs="宋体"/>
                <w:szCs w:val="21"/>
                <w:u w:val="single"/>
              </w:rPr>
              <w:t>①</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”与</w:t>
            </w:r>
            <w:r>
              <w:rPr>
                <w:rFonts w:ascii="宋体" w:hAnsi="宋体"/>
                <w:szCs w:val="21"/>
              </w:rPr>
              <w:t>“</w:t>
            </w:r>
            <w:r>
              <w:rPr>
                <w:rFonts w:ascii="宋体" w:hAnsi="宋体"/>
                <w:szCs w:val="21"/>
                <w:u w:val="single"/>
              </w:rPr>
              <w:t xml:space="preserve">   </w:t>
            </w:r>
            <w:r>
              <w:rPr>
                <w:rFonts w:hint="eastAsia" w:ascii="宋体" w:hAnsi="宋体" w:cs="宋体"/>
                <w:szCs w:val="21"/>
                <w:u w:val="single"/>
              </w:rPr>
              <w:t>②</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w:t>
            </w:r>
          </w:p>
          <w:p>
            <w:pPr>
              <w:spacing w:line="240" w:lineRule="auto"/>
              <w:jc w:val="center"/>
              <w:rPr>
                <w:rFonts w:ascii="Times New Roman" w:hAnsi="Times New Roman"/>
                <w:szCs w:val="21"/>
              </w:rPr>
            </w:pPr>
            <w:r>
              <w:rPr>
                <w:rFonts w:hint="eastAsia" w:ascii="Times New Roman" w:hAnsi="Times New Roman"/>
                <w:szCs w:val="21"/>
              </w:rPr>
              <w:t>（用</w:t>
            </w:r>
            <w:r>
              <w:rPr>
                <w:rFonts w:ascii="Times New Roman" w:hAnsi="Times New Roman"/>
                <w:szCs w:val="21"/>
              </w:rPr>
              <w:t>原文中的词语填空</w:t>
            </w:r>
            <w:r>
              <w:rPr>
                <w:rFonts w:hint="eastAsia" w:ascii="Times New Roman" w:hAnsi="Times New Roman"/>
                <w:szCs w:val="21"/>
              </w:rPr>
              <w:t>）</w:t>
            </w:r>
          </w:p>
        </w:tc>
        <w:tc>
          <w:tcPr>
            <w:tcW w:w="4728" w:type="dxa"/>
            <w:vAlign w:val="center"/>
          </w:tcPr>
          <w:p>
            <w:pPr>
              <w:spacing w:line="240" w:lineRule="auto"/>
              <w:jc w:val="center"/>
              <w:rPr>
                <w:rFonts w:ascii="宋体" w:hAnsi="宋体"/>
                <w:szCs w:val="21"/>
              </w:rPr>
            </w:pPr>
            <w:r>
              <w:rPr>
                <w:rFonts w:ascii="宋体" w:hAnsi="宋体"/>
                <w:szCs w:val="21"/>
              </w:rPr>
              <w:t>“无从致书”与“凡所宜有之书，皆集于此</w:t>
            </w:r>
            <w:r>
              <w:rPr>
                <w:rFonts w:hint="eastAsia" w:ascii="宋体" w:hAnsi="宋体"/>
                <w:szCs w:val="21"/>
              </w:rPr>
              <w:t>”</w:t>
            </w:r>
          </w:p>
          <w:p>
            <w:pPr>
              <w:spacing w:line="240" w:lineRule="auto"/>
              <w:jc w:val="center"/>
              <w:rPr>
                <w:rFonts w:ascii="宋体" w:hAnsi="宋体"/>
                <w:szCs w:val="21"/>
              </w:rPr>
            </w:pPr>
            <w:r>
              <w:rPr>
                <w:rFonts w:hint="eastAsia" w:ascii="Times New Roman" w:hAnsi="Times New Roman"/>
                <w:szCs w:val="21"/>
              </w:rPr>
              <w:t>“</w:t>
            </w:r>
            <w:r>
              <w:rPr>
                <w:rFonts w:ascii="Times New Roman" w:hAnsi="Times New Roman"/>
                <w:szCs w:val="21"/>
              </w:rPr>
              <w:t>患无硕师名人与游</w:t>
            </w:r>
            <w:r>
              <w:rPr>
                <w:rFonts w:hint="eastAsia" w:ascii="Times New Roman" w:hAnsi="Times New Roman"/>
                <w:szCs w:val="21"/>
              </w:rPr>
              <w:t>”</w:t>
            </w:r>
            <w:r>
              <w:rPr>
                <w:rFonts w:ascii="Times New Roman" w:hAnsi="Times New Roman"/>
                <w:szCs w:val="21"/>
              </w:rPr>
              <w:t>与</w:t>
            </w:r>
            <w:r>
              <w:rPr>
                <w:rFonts w:ascii="宋体" w:hAnsi="宋体"/>
                <w:szCs w:val="21"/>
              </w:rPr>
              <w:t>“司业、博士为之师</w:t>
            </w:r>
            <w:r>
              <w:rPr>
                <w:rFonts w:hint="eastAsia" w:ascii="宋体" w:hAnsi="宋体"/>
                <w:szCs w:val="21"/>
              </w:rPr>
              <w:t>”</w:t>
            </w:r>
          </w:p>
          <w:p>
            <w:pPr>
              <w:spacing w:line="240" w:lineRule="auto"/>
              <w:jc w:val="center"/>
              <w:rPr>
                <w:rFonts w:ascii="Times New Roman" w:hAnsi="Times New Roman"/>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vAlign w:val="center"/>
          </w:tcPr>
          <w:p>
            <w:pPr>
              <w:spacing w:line="240" w:lineRule="auto"/>
              <w:jc w:val="center"/>
              <w:rPr>
                <w:rFonts w:ascii="Times New Roman" w:hAnsi="Times New Roman"/>
                <w:szCs w:val="21"/>
              </w:rPr>
            </w:pPr>
            <w:r>
              <w:rPr>
                <w:rFonts w:hint="eastAsia" w:ascii="Times New Roman" w:hAnsi="Times New Roman"/>
                <w:szCs w:val="21"/>
              </w:rPr>
              <w:t>作用</w:t>
            </w:r>
          </w:p>
        </w:tc>
        <w:tc>
          <w:tcPr>
            <w:tcW w:w="4252" w:type="dxa"/>
            <w:vAlign w:val="center"/>
          </w:tcPr>
          <w:p>
            <w:pPr>
              <w:spacing w:line="240" w:lineRule="auto"/>
              <w:ind w:firstLine="420" w:firstLineChars="200"/>
              <w:jc w:val="left"/>
              <w:rPr>
                <w:rFonts w:ascii="Times New Roman" w:hAnsi="Times New Roman"/>
                <w:szCs w:val="21"/>
              </w:rPr>
            </w:pPr>
            <w:r>
              <w:rPr>
                <w:rFonts w:ascii="Times New Roman" w:hAnsi="Times New Roman"/>
                <w:szCs w:val="21"/>
              </w:rPr>
              <w:t>词人虽为女子却比男儿还刚烈，对比中写出词人不</w:t>
            </w:r>
            <w:r>
              <w:rPr>
                <w:rFonts w:hint="eastAsia" w:ascii="Times New Roman" w:hAnsi="Times New Roman"/>
                <w:szCs w:val="21"/>
              </w:rPr>
              <w:t>是</w:t>
            </w:r>
            <w:r>
              <w:rPr>
                <w:rFonts w:ascii="Times New Roman" w:hAnsi="Times New Roman"/>
                <w:szCs w:val="21"/>
              </w:rPr>
              <w:t>男儿胜似男儿的豪迈气概，表现</w:t>
            </w:r>
            <w:r>
              <w:rPr>
                <w:rFonts w:ascii="宋体" w:hAnsi="宋体"/>
                <w:szCs w:val="21"/>
              </w:rPr>
              <w:t>出“鉴湖</w:t>
            </w:r>
            <w:r>
              <w:rPr>
                <w:rFonts w:hint="eastAsia" w:ascii="宋体" w:hAnsi="宋体"/>
                <w:szCs w:val="21"/>
              </w:rPr>
              <w:t>女侠</w:t>
            </w:r>
            <w:r>
              <w:rPr>
                <w:rFonts w:ascii="宋体" w:hAnsi="宋体"/>
                <w:szCs w:val="21"/>
              </w:rPr>
              <w:t>”的</w:t>
            </w:r>
            <w:r>
              <w:rPr>
                <w:rFonts w:hint="eastAsia" w:ascii="宋体" w:hAnsi="宋体"/>
                <w:szCs w:val="21"/>
              </w:rPr>
              <w:t>“</w:t>
            </w:r>
            <w:r>
              <w:rPr>
                <w:rFonts w:ascii="宋体" w:hAnsi="宋体"/>
                <w:szCs w:val="21"/>
              </w:rPr>
              <w:t>竞雄”精神</w:t>
            </w:r>
            <w:r>
              <w:rPr>
                <w:rFonts w:hint="eastAsia" w:ascii="宋体" w:hAnsi="宋体"/>
                <w:szCs w:val="21"/>
              </w:rPr>
              <w:t>。</w:t>
            </w:r>
          </w:p>
        </w:tc>
        <w:tc>
          <w:tcPr>
            <w:tcW w:w="4728" w:type="dxa"/>
            <w:vAlign w:val="center"/>
          </w:tcPr>
          <w:p>
            <w:pPr>
              <w:spacing w:line="240" w:lineRule="auto"/>
              <w:jc w:val="center"/>
              <w:rPr>
                <w:rFonts w:ascii="Times New Roman" w:hAnsi="Times New Roman"/>
                <w:szCs w:val="21"/>
              </w:rPr>
            </w:pPr>
            <w:r>
              <w:rPr>
                <w:rFonts w:ascii="宋体" w:hAnsi="宋体"/>
                <w:szCs w:val="21"/>
                <w:u w:val="single"/>
              </w:rPr>
              <w:t xml:space="preserve">   </w:t>
            </w:r>
            <w:r>
              <w:rPr>
                <w:rFonts w:hint="eastAsia" w:ascii="宋体" w:hAnsi="宋体" w:cs="宋体"/>
                <w:szCs w:val="21"/>
                <w:u w:val="single"/>
              </w:rPr>
              <w:t>③</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p>
        </w:tc>
      </w:tr>
    </w:tbl>
    <w:p>
      <w:pPr>
        <w:spacing w:line="240" w:lineRule="auto"/>
        <w:rPr>
          <w:rFonts w:ascii="Times New Roman" w:hAnsi="Times New Roman"/>
          <w:szCs w:val="21"/>
        </w:rPr>
      </w:pPr>
      <w:r>
        <w:rPr>
          <w:rFonts w:ascii="Times New Roman" w:hAnsi="Times New Roman"/>
          <w:szCs w:val="21"/>
        </w:rPr>
        <w:t>阅读选文，完成12</w:t>
      </w:r>
      <w:r>
        <w:rPr>
          <w:rFonts w:hint="eastAsia" w:ascii="宋体" w:hAnsi="宋体"/>
          <w:szCs w:val="21"/>
        </w:rPr>
        <w:t>～</w:t>
      </w:r>
      <w:r>
        <w:rPr>
          <w:rFonts w:ascii="Times New Roman" w:hAnsi="Times New Roman"/>
          <w:szCs w:val="21"/>
        </w:rPr>
        <w:t>13题。</w:t>
      </w:r>
    </w:p>
    <w:p>
      <w:pPr>
        <w:spacing w:line="240" w:lineRule="auto"/>
        <w:ind w:firstLine="420" w:firstLineChars="200"/>
        <w:rPr>
          <w:rFonts w:ascii="楷体" w:hAnsi="楷体" w:eastAsia="楷体"/>
          <w:szCs w:val="21"/>
        </w:rPr>
      </w:pPr>
      <w:r>
        <w:rPr>
          <w:rFonts w:ascii="楷体" w:hAnsi="楷体" w:eastAsia="楷体"/>
          <w:szCs w:val="21"/>
        </w:rPr>
        <w:t>景公</w:t>
      </w:r>
      <w:r>
        <w:rPr>
          <w:rFonts w:hint="eastAsia" w:ascii="楷体" w:hAnsi="楷体" w:eastAsia="楷体"/>
          <w:szCs w:val="21"/>
          <w:vertAlign w:val="superscript"/>
        </w:rPr>
        <w:t>①</w:t>
      </w:r>
      <w:r>
        <w:rPr>
          <w:rFonts w:ascii="楷体" w:hAnsi="楷体" w:eastAsia="楷体"/>
          <w:szCs w:val="21"/>
        </w:rPr>
        <w:t>之时，雨雪三日而不霁</w:t>
      </w:r>
      <w:r>
        <w:rPr>
          <w:rFonts w:hint="eastAsia" w:ascii="楷体" w:hAnsi="楷体" w:eastAsia="楷体" w:cs="宋体"/>
          <w:szCs w:val="21"/>
          <w:vertAlign w:val="superscript"/>
          <w:lang w:eastAsia="ja-JP"/>
        </w:rPr>
        <w:t>②</w:t>
      </w:r>
      <w:r>
        <w:rPr>
          <w:rFonts w:ascii="楷体" w:hAnsi="楷体" w:eastAsia="楷体"/>
          <w:szCs w:val="21"/>
        </w:rPr>
        <w:t>。公被狐白之裘，坐于堂侧陛</w:t>
      </w:r>
      <w:r>
        <w:rPr>
          <w:rFonts w:hint="eastAsia" w:ascii="楷体" w:hAnsi="楷体" w:eastAsia="楷体"/>
          <w:szCs w:val="21"/>
          <w:vertAlign w:val="superscript"/>
        </w:rPr>
        <w:t>③</w:t>
      </w:r>
      <w:r>
        <w:rPr>
          <w:rFonts w:ascii="楷体" w:hAnsi="楷体" w:eastAsia="楷体"/>
          <w:szCs w:val="21"/>
        </w:rPr>
        <w:t>。</w:t>
      </w:r>
      <w:r>
        <w:rPr>
          <w:rFonts w:hint="eastAsia" w:ascii="楷体" w:hAnsi="楷体" w:eastAsia="楷体"/>
          <w:szCs w:val="21"/>
        </w:rPr>
        <w:t>晏子</w:t>
      </w:r>
      <w:r>
        <w:rPr>
          <w:rFonts w:ascii="楷体" w:hAnsi="楷体" w:eastAsia="楷体"/>
          <w:szCs w:val="21"/>
        </w:rPr>
        <w:t>入见，立有间</w:t>
      </w:r>
      <w:r>
        <w:rPr>
          <w:rFonts w:hint="eastAsia" w:ascii="楷体" w:hAnsi="楷体" w:eastAsia="楷体"/>
          <w:szCs w:val="21"/>
        </w:rPr>
        <w:t>。公曰：“</w:t>
      </w:r>
      <w:r>
        <w:rPr>
          <w:rFonts w:ascii="楷体" w:hAnsi="楷体" w:eastAsia="楷体"/>
          <w:szCs w:val="21"/>
        </w:rPr>
        <w:t>怪哉</w:t>
      </w:r>
      <w:r>
        <w:rPr>
          <w:rFonts w:hint="eastAsia" w:ascii="楷体" w:hAnsi="楷体" w:eastAsia="楷体"/>
          <w:szCs w:val="21"/>
        </w:rPr>
        <w:t>！</w:t>
      </w:r>
      <w:r>
        <w:rPr>
          <w:rFonts w:ascii="楷体" w:hAnsi="楷体" w:eastAsia="楷体"/>
          <w:szCs w:val="21"/>
        </w:rPr>
        <w:t>雨雪三日而天不寒</w:t>
      </w:r>
      <w:r>
        <w:rPr>
          <w:rFonts w:hint="eastAsia" w:ascii="楷体" w:hAnsi="楷体" w:eastAsia="楷体"/>
          <w:szCs w:val="21"/>
        </w:rPr>
        <w:t>。”</w:t>
      </w:r>
      <w:r>
        <w:rPr>
          <w:rFonts w:ascii="楷体" w:hAnsi="楷体" w:eastAsia="楷体"/>
          <w:szCs w:val="21"/>
        </w:rPr>
        <w:t>晏子对曰</w:t>
      </w:r>
      <w:r>
        <w:rPr>
          <w:rFonts w:hint="eastAsia" w:ascii="楷体" w:hAnsi="楷体" w:eastAsia="楷体"/>
          <w:szCs w:val="21"/>
        </w:rPr>
        <w:t>：“</w:t>
      </w:r>
      <w:r>
        <w:rPr>
          <w:rFonts w:ascii="楷体" w:hAnsi="楷体" w:eastAsia="楷体"/>
          <w:szCs w:val="21"/>
        </w:rPr>
        <w:t>天不寒乎</w:t>
      </w:r>
      <w:r>
        <w:rPr>
          <w:rFonts w:hint="eastAsia" w:ascii="楷体" w:hAnsi="楷体" w:eastAsia="楷体"/>
          <w:szCs w:val="21"/>
        </w:rPr>
        <w:t>？”</w:t>
      </w:r>
      <w:r>
        <w:rPr>
          <w:rFonts w:ascii="楷体" w:hAnsi="楷体" w:eastAsia="楷体"/>
          <w:szCs w:val="21"/>
        </w:rPr>
        <w:t>公笑。晏子曰</w:t>
      </w:r>
      <w:r>
        <w:rPr>
          <w:rFonts w:hint="eastAsia" w:ascii="楷体" w:hAnsi="楷体" w:eastAsia="楷体"/>
          <w:szCs w:val="21"/>
        </w:rPr>
        <w:t>：“</w:t>
      </w:r>
      <w:r>
        <w:rPr>
          <w:rFonts w:ascii="楷体" w:hAnsi="楷体" w:eastAsia="楷体"/>
          <w:szCs w:val="21"/>
          <w:u w:val="single"/>
        </w:rPr>
        <w:t>婴闻古之贤君饱而知人之饥温而知人之</w:t>
      </w:r>
      <w:r>
        <w:rPr>
          <w:rFonts w:hint="eastAsia" w:ascii="楷体" w:hAnsi="楷体" w:eastAsia="楷体"/>
          <w:szCs w:val="21"/>
          <w:u w:val="single"/>
        </w:rPr>
        <w:t>寒</w:t>
      </w:r>
      <w:r>
        <w:rPr>
          <w:rFonts w:ascii="楷体" w:hAnsi="楷体" w:eastAsia="楷体"/>
          <w:szCs w:val="21"/>
          <w:u w:val="single"/>
        </w:rPr>
        <w:t>逸</w:t>
      </w:r>
      <w:r>
        <w:rPr>
          <w:rFonts w:hint="eastAsia" w:ascii="楷体" w:hAnsi="楷体" w:eastAsia="楷体"/>
          <w:szCs w:val="21"/>
          <w:u w:val="single"/>
          <w:vertAlign w:val="superscript"/>
        </w:rPr>
        <w:t>④</w:t>
      </w:r>
      <w:r>
        <w:rPr>
          <w:rFonts w:ascii="楷体" w:hAnsi="楷体" w:eastAsia="楷体"/>
          <w:szCs w:val="21"/>
          <w:u w:val="single"/>
        </w:rPr>
        <w:t>而知人之劳</w:t>
      </w:r>
      <w:r>
        <w:rPr>
          <w:rFonts w:ascii="楷体" w:hAnsi="楷体" w:eastAsia="楷体"/>
          <w:szCs w:val="21"/>
        </w:rPr>
        <w:t>。今君不知也。</w:t>
      </w:r>
      <w:r>
        <w:rPr>
          <w:rFonts w:hint="eastAsia" w:ascii="楷体" w:hAnsi="楷体" w:eastAsia="楷体"/>
          <w:szCs w:val="21"/>
        </w:rPr>
        <w:t>”</w:t>
      </w:r>
      <w:r>
        <w:rPr>
          <w:rFonts w:ascii="楷体" w:hAnsi="楷体" w:eastAsia="楷体"/>
          <w:szCs w:val="21"/>
        </w:rPr>
        <w:t>公曰</w:t>
      </w:r>
      <w:r>
        <w:rPr>
          <w:rFonts w:hint="eastAsia" w:ascii="楷体" w:hAnsi="楷体" w:eastAsia="楷体"/>
          <w:szCs w:val="21"/>
        </w:rPr>
        <w:t>：“</w:t>
      </w:r>
      <w:r>
        <w:rPr>
          <w:rFonts w:ascii="楷体" w:hAnsi="楷体" w:eastAsia="楷体"/>
          <w:szCs w:val="21"/>
        </w:rPr>
        <w:t>善</w:t>
      </w:r>
      <w:r>
        <w:rPr>
          <w:rFonts w:hint="eastAsia" w:ascii="楷体" w:hAnsi="楷体" w:eastAsia="楷体"/>
          <w:szCs w:val="21"/>
        </w:rPr>
        <w:t>！</w:t>
      </w:r>
      <w:r>
        <w:rPr>
          <w:rFonts w:ascii="楷体" w:hAnsi="楷体" w:eastAsia="楷体"/>
          <w:szCs w:val="21"/>
        </w:rPr>
        <w:t>寡人闻命</w:t>
      </w:r>
      <w:r>
        <w:rPr>
          <w:rFonts w:hint="eastAsia" w:ascii="楷体" w:hAnsi="楷体" w:eastAsia="楷体"/>
          <w:szCs w:val="21"/>
          <w:vertAlign w:val="superscript"/>
        </w:rPr>
        <w:t>⑤</w:t>
      </w:r>
      <w:r>
        <w:rPr>
          <w:rFonts w:ascii="楷体" w:hAnsi="楷体" w:eastAsia="楷体"/>
          <w:szCs w:val="21"/>
        </w:rPr>
        <w:t>矣</w:t>
      </w:r>
      <w:r>
        <w:rPr>
          <w:rFonts w:hint="eastAsia" w:ascii="楷体" w:hAnsi="楷体" w:eastAsia="楷体"/>
          <w:szCs w:val="21"/>
        </w:rPr>
        <w:t>。”</w:t>
      </w:r>
      <w:r>
        <w:rPr>
          <w:rFonts w:ascii="楷体" w:hAnsi="楷体" w:eastAsia="楷体"/>
          <w:szCs w:val="21"/>
        </w:rPr>
        <w:t>乃令出裘发粟，与饥寒者。令所睹于涂</w:t>
      </w:r>
      <w:r>
        <w:rPr>
          <w:rFonts w:hint="eastAsia" w:ascii="楷体" w:hAnsi="楷体" w:eastAsia="楷体" w:cs="宋体"/>
          <w:szCs w:val="21"/>
          <w:vertAlign w:val="superscript"/>
          <w:lang w:eastAsia="ja-JP"/>
        </w:rPr>
        <w:t>⑥</w:t>
      </w:r>
      <w:r>
        <w:rPr>
          <w:rFonts w:ascii="楷体" w:hAnsi="楷体" w:eastAsia="楷体"/>
          <w:szCs w:val="21"/>
        </w:rPr>
        <w:t>者，无问其乡</w:t>
      </w:r>
      <w:r>
        <w:rPr>
          <w:rFonts w:hint="eastAsia" w:ascii="楷体" w:hAnsi="楷体" w:eastAsia="楷体"/>
          <w:szCs w:val="21"/>
        </w:rPr>
        <w:t>；</w:t>
      </w:r>
      <w:r>
        <w:rPr>
          <w:rFonts w:ascii="楷体" w:hAnsi="楷体" w:eastAsia="楷体"/>
          <w:szCs w:val="21"/>
        </w:rPr>
        <w:t>所睹于里</w:t>
      </w:r>
      <w:r>
        <w:rPr>
          <w:rFonts w:hint="eastAsia" w:ascii="楷体" w:hAnsi="楷体" w:eastAsia="楷体"/>
          <w:szCs w:val="21"/>
          <w:vertAlign w:val="superscript"/>
        </w:rPr>
        <w:t>⑦</w:t>
      </w:r>
      <w:r>
        <w:rPr>
          <w:rFonts w:ascii="楷体" w:hAnsi="楷体" w:eastAsia="楷体"/>
          <w:szCs w:val="21"/>
        </w:rPr>
        <w:t>者，无问其家</w:t>
      </w:r>
      <w:r>
        <w:rPr>
          <w:rFonts w:hint="eastAsia" w:ascii="楷体" w:hAnsi="楷体" w:eastAsia="楷体"/>
          <w:szCs w:val="21"/>
        </w:rPr>
        <w:t>；</w:t>
      </w:r>
      <w:r>
        <w:rPr>
          <w:rFonts w:ascii="楷体" w:hAnsi="楷体" w:eastAsia="楷体"/>
          <w:szCs w:val="21"/>
        </w:rPr>
        <w:t>循</w:t>
      </w:r>
      <w:r>
        <w:rPr>
          <w:rFonts w:hint="eastAsia" w:ascii="楷体" w:hAnsi="楷体" w:eastAsia="楷体"/>
          <w:szCs w:val="21"/>
          <w:vertAlign w:val="superscript"/>
        </w:rPr>
        <w:t>⑧</w:t>
      </w:r>
      <w:r>
        <w:rPr>
          <w:rFonts w:ascii="楷体" w:hAnsi="楷体" w:eastAsia="楷体"/>
          <w:szCs w:val="21"/>
        </w:rPr>
        <w:t>国计数，无言其名。士既事者</w:t>
      </w:r>
      <w:r>
        <w:rPr>
          <w:rFonts w:hint="eastAsia" w:ascii="楷体" w:hAnsi="楷体" w:eastAsia="楷体" w:cs="宋体"/>
          <w:szCs w:val="21"/>
          <w:vertAlign w:val="superscript"/>
          <w:lang w:eastAsia="ja-JP"/>
        </w:rPr>
        <w:t>⑨</w:t>
      </w:r>
      <w:r>
        <w:rPr>
          <w:rFonts w:ascii="楷体" w:hAnsi="楷体" w:eastAsia="楷体"/>
          <w:szCs w:val="21"/>
        </w:rPr>
        <w:t>兼月</w:t>
      </w:r>
      <w:r>
        <w:rPr>
          <w:rFonts w:hint="eastAsia" w:ascii="楷体" w:hAnsi="楷体" w:eastAsia="楷体" w:cs="宋体"/>
          <w:szCs w:val="21"/>
          <w:vertAlign w:val="superscript"/>
          <w:lang w:eastAsia="ja-JP"/>
        </w:rPr>
        <w:t>⑩</w:t>
      </w:r>
      <w:r>
        <w:rPr>
          <w:rFonts w:ascii="楷体" w:hAnsi="楷体" w:eastAsia="楷体"/>
          <w:szCs w:val="21"/>
        </w:rPr>
        <w:t>，疾者兼岁</w:t>
      </w:r>
      <w:r>
        <w:rPr>
          <w:rFonts w:hint="eastAsia" w:ascii="楷体" w:hAnsi="楷体" w:eastAsia="楷体"/>
          <w:szCs w:val="21"/>
        </w:rPr>
        <w:t>。</w:t>
      </w:r>
    </w:p>
    <w:p>
      <w:pPr>
        <w:spacing w:line="240" w:lineRule="auto"/>
        <w:jc w:val="right"/>
        <w:rPr>
          <w:rFonts w:ascii="楷体" w:hAnsi="楷体" w:eastAsia="楷体"/>
          <w:szCs w:val="21"/>
        </w:rPr>
      </w:pPr>
      <w:r>
        <w:rPr>
          <w:rFonts w:ascii="楷体" w:hAnsi="楷体" w:eastAsia="楷体"/>
          <w:szCs w:val="21"/>
        </w:rPr>
        <w:t>（选自《晏子春秋·内篇谏上》）</w:t>
      </w:r>
    </w:p>
    <w:p>
      <w:pPr>
        <w:spacing w:line="240" w:lineRule="auto"/>
        <w:rPr>
          <w:rFonts w:ascii="Times New Roman" w:hAnsi="Times New Roman"/>
          <w:szCs w:val="21"/>
        </w:rPr>
      </w:pPr>
      <w:r>
        <w:rPr>
          <w:rFonts w:hint="eastAsia" w:ascii="Times New Roman" w:hAnsi="Times New Roman"/>
          <w:szCs w:val="21"/>
        </w:rPr>
        <w:t>【注释】</w:t>
      </w:r>
      <w:r>
        <w:rPr>
          <w:rFonts w:hint="eastAsia" w:ascii="宋体" w:hAnsi="宋体" w:cs="宋体"/>
          <w:szCs w:val="21"/>
        </w:rPr>
        <w:t>①</w:t>
      </w:r>
      <w:r>
        <w:rPr>
          <w:rFonts w:ascii="Times New Roman" w:hAnsi="Times New Roman"/>
          <w:szCs w:val="21"/>
        </w:rPr>
        <w:t>景公：齐景公。</w:t>
      </w:r>
      <w:r>
        <w:rPr>
          <w:rFonts w:hint="eastAsia" w:ascii="宋体" w:hAnsi="宋体" w:cs="宋体"/>
          <w:szCs w:val="21"/>
        </w:rPr>
        <w:t>②</w:t>
      </w:r>
      <w:r>
        <w:rPr>
          <w:rFonts w:ascii="Times New Roman" w:hAnsi="Times New Roman"/>
          <w:szCs w:val="21"/>
        </w:rPr>
        <w:t>霁：雨雪停止，天放晴。</w:t>
      </w:r>
      <w:r>
        <w:rPr>
          <w:rFonts w:hint="eastAsia" w:ascii="宋体" w:hAnsi="宋体" w:cs="宋体"/>
          <w:szCs w:val="21"/>
        </w:rPr>
        <w:t>③</w:t>
      </w:r>
      <w:r>
        <w:rPr>
          <w:rFonts w:ascii="Times New Roman" w:hAnsi="Times New Roman"/>
          <w:szCs w:val="21"/>
        </w:rPr>
        <w:t>陛：宫殿的台阶，</w:t>
      </w:r>
      <w:r>
        <w:rPr>
          <w:rFonts w:hint="eastAsia" w:ascii="宋体" w:hAnsi="宋体" w:cs="宋体"/>
          <w:szCs w:val="21"/>
        </w:rPr>
        <w:t>④</w:t>
      </w:r>
      <w:r>
        <w:rPr>
          <w:rFonts w:ascii="Times New Roman" w:hAnsi="Times New Roman"/>
          <w:szCs w:val="21"/>
        </w:rPr>
        <w:t>逸：安乐</w:t>
      </w:r>
      <w:r>
        <w:rPr>
          <w:rFonts w:hint="eastAsia" w:ascii="Times New Roman" w:hAnsi="Times New Roman"/>
          <w:szCs w:val="21"/>
        </w:rPr>
        <w:t>，</w:t>
      </w:r>
      <w:r>
        <w:rPr>
          <w:rFonts w:ascii="Times New Roman" w:hAnsi="Times New Roman"/>
          <w:szCs w:val="21"/>
        </w:rPr>
        <w:t>安闲。</w:t>
      </w:r>
      <w:r>
        <w:rPr>
          <w:rFonts w:hint="eastAsia" w:ascii="宋体" w:hAnsi="宋体" w:cs="宋体"/>
          <w:szCs w:val="21"/>
        </w:rPr>
        <w:t>⑤</w:t>
      </w:r>
      <w:r>
        <w:rPr>
          <w:rFonts w:ascii="Times New Roman" w:hAnsi="Times New Roman"/>
          <w:szCs w:val="21"/>
        </w:rPr>
        <w:t>闻命：齐景公自谦的话，意为听您的话。</w:t>
      </w:r>
      <w:r>
        <w:rPr>
          <w:rFonts w:hint="eastAsia" w:ascii="宋体" w:hAnsi="宋体" w:cs="宋体"/>
          <w:szCs w:val="21"/>
        </w:rPr>
        <w:t>⑥</w:t>
      </w:r>
      <w:r>
        <w:rPr>
          <w:rFonts w:ascii="Times New Roman" w:hAnsi="Times New Roman"/>
          <w:szCs w:val="21"/>
        </w:rPr>
        <w:t>涂：同</w:t>
      </w:r>
      <w:r>
        <w:rPr>
          <w:rFonts w:ascii="宋体" w:hAnsi="宋体"/>
          <w:szCs w:val="21"/>
        </w:rPr>
        <w:t>“途”</w:t>
      </w:r>
      <w:r>
        <w:rPr>
          <w:rFonts w:ascii="Times New Roman" w:hAnsi="Times New Roman"/>
          <w:szCs w:val="21"/>
        </w:rPr>
        <w:t>，路上。</w:t>
      </w:r>
      <w:r>
        <w:rPr>
          <w:rFonts w:hint="eastAsia" w:ascii="宋体" w:hAnsi="宋体" w:cs="宋体"/>
          <w:szCs w:val="21"/>
        </w:rPr>
        <w:t>⑦</w:t>
      </w:r>
      <w:r>
        <w:rPr>
          <w:rFonts w:ascii="Times New Roman" w:hAnsi="Times New Roman"/>
          <w:szCs w:val="21"/>
        </w:rPr>
        <w:t>里：里巷。</w:t>
      </w:r>
      <w:r>
        <w:rPr>
          <w:rFonts w:hint="eastAsia" w:ascii="宋体" w:hAnsi="宋体" w:cs="宋体"/>
          <w:szCs w:val="21"/>
        </w:rPr>
        <w:t>⑧</w:t>
      </w:r>
      <w:r>
        <w:rPr>
          <w:rFonts w:ascii="Times New Roman" w:hAnsi="Times New Roman"/>
          <w:szCs w:val="21"/>
        </w:rPr>
        <w:t>循：巡视。</w:t>
      </w:r>
      <w:r>
        <w:rPr>
          <w:rFonts w:hint="eastAsia" w:ascii="宋体" w:hAnsi="宋体" w:cs="宋体"/>
          <w:szCs w:val="21"/>
        </w:rPr>
        <w:t>⑨</w:t>
      </w:r>
      <w:r>
        <w:rPr>
          <w:rFonts w:ascii="Times New Roman" w:hAnsi="Times New Roman"/>
          <w:szCs w:val="21"/>
        </w:rPr>
        <w:t>既事者：已有职业的人。</w:t>
      </w:r>
      <w:r>
        <w:rPr>
          <w:rFonts w:hint="eastAsia" w:ascii="宋体" w:hAnsi="宋体" w:cs="宋体"/>
          <w:szCs w:val="21"/>
        </w:rPr>
        <w:t>⑩</w:t>
      </w:r>
      <w:r>
        <w:rPr>
          <w:rFonts w:ascii="Times New Roman" w:hAnsi="Times New Roman"/>
          <w:szCs w:val="21"/>
        </w:rPr>
        <w:t>兼月：两个月，这里指发给两个月的粮食</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12．古时没有标点符号，称文辞停顿的地方叫句或读。请用</w:t>
      </w:r>
      <w:r>
        <w:rPr>
          <w:rFonts w:ascii="宋体" w:hAnsi="宋体"/>
          <w:szCs w:val="21"/>
        </w:rPr>
        <w:t>“/”标</w:t>
      </w:r>
      <w:r>
        <w:rPr>
          <w:rFonts w:ascii="Times New Roman" w:hAnsi="Times New Roman"/>
          <w:szCs w:val="21"/>
        </w:rPr>
        <w:t>出文中画横线句的停顿处。（标3处）（3分）</w:t>
      </w:r>
    </w:p>
    <w:p>
      <w:pPr>
        <w:spacing w:line="240" w:lineRule="auto"/>
        <w:rPr>
          <w:rFonts w:ascii="Times New Roman" w:hAnsi="Times New Roman"/>
          <w:szCs w:val="21"/>
        </w:rPr>
      </w:pPr>
      <w:r>
        <w:rPr>
          <w:rFonts w:ascii="Times New Roman" w:hAnsi="Times New Roman"/>
          <w:szCs w:val="21"/>
        </w:rPr>
        <w:t>婴闻古之贤君饱而知人之饥温而知人之寒逸而知人之劳</w:t>
      </w:r>
    </w:p>
    <w:p>
      <w:pPr>
        <w:spacing w:line="240" w:lineRule="auto"/>
        <w:rPr>
          <w:rFonts w:ascii="Times New Roman" w:hAnsi="Times New Roman"/>
          <w:szCs w:val="21"/>
        </w:rPr>
      </w:pPr>
      <w:r>
        <w:rPr>
          <w:rFonts w:ascii="Times New Roman" w:hAnsi="Times New Roman"/>
          <w:szCs w:val="21"/>
        </w:rPr>
        <w:t>13．选文通过人物语言塑造了晏子这一</w:t>
      </w:r>
      <w:r>
        <w:rPr>
          <w:rFonts w:ascii="宋体" w:hAnsi="宋体"/>
          <w:szCs w:val="21"/>
        </w:rPr>
        <w:t>“相”的</w:t>
      </w:r>
      <w:r>
        <w:rPr>
          <w:rFonts w:ascii="Times New Roman" w:hAnsi="Times New Roman"/>
          <w:szCs w:val="21"/>
        </w:rPr>
        <w:t>形象。面对景公</w:t>
      </w:r>
      <w:r>
        <w:rPr>
          <w:rFonts w:ascii="宋体" w:hAnsi="宋体"/>
          <w:szCs w:val="21"/>
        </w:rPr>
        <w:t>“被狐白之裘”</w:t>
      </w:r>
      <w:r>
        <w:rPr>
          <w:rFonts w:ascii="Times New Roman" w:hAnsi="Times New Roman"/>
          <w:szCs w:val="21"/>
        </w:rPr>
        <w:t>却以</w:t>
      </w:r>
      <w:r>
        <w:rPr>
          <w:rFonts w:ascii="宋体" w:hAnsi="宋体"/>
          <w:szCs w:val="21"/>
        </w:rPr>
        <w:t>“</w:t>
      </w:r>
      <w:r>
        <w:rPr>
          <w:rFonts w:ascii="宋体" w:hAnsi="宋体"/>
          <w:szCs w:val="21"/>
          <w:u w:val="single"/>
        </w:rPr>
        <w:t xml:space="preserve">   </w:t>
      </w:r>
      <w:r>
        <w:rPr>
          <w:rFonts w:hint="eastAsia" w:ascii="宋体" w:hAnsi="宋体" w:cs="宋体"/>
          <w:szCs w:val="21"/>
          <w:u w:val="single"/>
        </w:rPr>
        <w:t>①</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宋体" w:hAnsi="宋体"/>
          <w:szCs w:val="21"/>
        </w:rPr>
        <w:t>”</w:t>
      </w:r>
      <w:r>
        <w:rPr>
          <w:rFonts w:ascii="Times New Roman" w:hAnsi="Times New Roman"/>
          <w:szCs w:val="21"/>
        </w:rPr>
        <w:t>为怪的情景，晏子没有与之正面交锋，先以</w:t>
      </w:r>
      <w:r>
        <w:rPr>
          <w:rFonts w:ascii="宋体" w:hAnsi="宋体"/>
          <w:szCs w:val="21"/>
          <w:u w:val="single"/>
        </w:rPr>
        <w:t xml:space="preserve">   </w:t>
      </w:r>
      <w:r>
        <w:rPr>
          <w:rFonts w:hint="eastAsia" w:ascii="宋体" w:hAnsi="宋体" w:cs="宋体"/>
          <w:szCs w:val="21"/>
          <w:u w:val="single"/>
        </w:rPr>
        <w:t>②</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的方式巧妙对答，以此引发景公的思考。接着晏子以古之贤君的做法为措辞引导景公，景公才能顿悟并且采取诸多扶危济困的措施。由此可见，晏子是一个</w:t>
      </w:r>
      <w:r>
        <w:rPr>
          <w:rFonts w:ascii="宋体" w:hAnsi="宋体"/>
          <w:szCs w:val="21"/>
          <w:u w:val="single"/>
        </w:rPr>
        <w:t xml:space="preserve">   </w:t>
      </w:r>
      <w:r>
        <w:rPr>
          <w:rFonts w:hint="eastAsia" w:ascii="宋体" w:hAnsi="宋体" w:cs="宋体"/>
          <w:szCs w:val="21"/>
          <w:u w:val="single"/>
        </w:rPr>
        <w:t>③</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rPr>
        <w:t>的贤相。（第一空用原文回答）（3分）</w:t>
      </w:r>
    </w:p>
    <w:p>
      <w:pPr>
        <w:spacing w:line="240" w:lineRule="auto"/>
        <w:rPr>
          <w:rFonts w:ascii="宋体" w:hAnsi="宋体"/>
          <w:b/>
          <w:szCs w:val="21"/>
        </w:rPr>
      </w:pPr>
      <w:r>
        <w:rPr>
          <w:rFonts w:ascii="宋体" w:hAnsi="宋体"/>
          <w:b/>
          <w:szCs w:val="21"/>
        </w:rPr>
        <w:t>三、读·写</w:t>
      </w:r>
    </w:p>
    <w:p>
      <w:pPr>
        <w:spacing w:line="240" w:lineRule="auto"/>
        <w:rPr>
          <w:rFonts w:ascii="Times New Roman" w:hAnsi="Times New Roman"/>
          <w:szCs w:val="21"/>
        </w:rPr>
      </w:pPr>
      <w:r>
        <w:rPr>
          <w:rFonts w:ascii="Times New Roman" w:hAnsi="Times New Roman"/>
          <w:szCs w:val="21"/>
        </w:rPr>
        <w:t>14．中国人民银行发行了一</w:t>
      </w:r>
      <w:r>
        <w:rPr>
          <w:rFonts w:ascii="宋体" w:hAnsi="宋体"/>
          <w:szCs w:val="21"/>
        </w:rPr>
        <w:t>套“中国人民志愿军抗美援朝出国</w:t>
      </w:r>
      <w:r>
        <w:rPr>
          <w:rFonts w:ascii="Times New Roman" w:hAnsi="Times New Roman"/>
          <w:szCs w:val="21"/>
        </w:rPr>
        <w:t>作战70周年纪念</w:t>
      </w:r>
      <w:r>
        <w:rPr>
          <w:rFonts w:ascii="宋体" w:hAnsi="宋体"/>
          <w:szCs w:val="21"/>
        </w:rPr>
        <w:t>币”，你打算用自己节省下来的零花钱购买其中一枚。请从以下两枚纪念币中选出你中意的一枚</w:t>
      </w:r>
      <w:r>
        <w:rPr>
          <w:rFonts w:hint="eastAsia" w:ascii="宋体" w:hAnsi="宋体"/>
          <w:szCs w:val="21"/>
        </w:rPr>
        <w:t>，</w:t>
      </w:r>
      <w:r>
        <w:rPr>
          <w:rFonts w:ascii="宋体" w:hAnsi="宋体"/>
          <w:szCs w:val="21"/>
        </w:rPr>
        <w:t>并结合纪念币的构图要素说明你选择它的理由。</w:t>
      </w:r>
      <w:r>
        <w:rPr>
          <w:rFonts w:ascii="Times New Roman" w:hAnsi="Times New Roman"/>
          <w:szCs w:val="21"/>
        </w:rPr>
        <w:t>（6分）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2481"/>
        <w:gridCol w:w="2526"/>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3" w:type="dxa"/>
            <w:gridSpan w:val="2"/>
            <w:vAlign w:val="center"/>
          </w:tcPr>
          <w:p>
            <w:pPr>
              <w:spacing w:line="240" w:lineRule="auto"/>
              <w:jc w:val="center"/>
              <w:rPr>
                <w:rFonts w:ascii="宋体" w:hAnsi="宋体"/>
                <w:szCs w:val="21"/>
              </w:rPr>
            </w:pPr>
            <w:r>
              <w:rPr>
                <w:rFonts w:ascii="Times New Roman" w:hAnsi="Times New Roman"/>
                <w:szCs w:val="21"/>
              </w:rPr>
              <w:t>A纪念币图案</w:t>
            </w:r>
          </w:p>
        </w:tc>
        <w:tc>
          <w:tcPr>
            <w:tcW w:w="5005" w:type="dxa"/>
            <w:gridSpan w:val="2"/>
            <w:vAlign w:val="center"/>
          </w:tcPr>
          <w:p>
            <w:pPr>
              <w:spacing w:line="240" w:lineRule="auto"/>
              <w:jc w:val="center"/>
              <w:rPr>
                <w:rFonts w:ascii="宋体" w:hAnsi="宋体"/>
                <w:szCs w:val="21"/>
              </w:rPr>
            </w:pPr>
            <w:r>
              <w:rPr>
                <w:rFonts w:ascii="Times New Roman" w:hAnsi="Times New Roman"/>
                <w:szCs w:val="21"/>
              </w:rPr>
              <w:t>B纪念币图案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3" w:type="dxa"/>
            <w:gridSpan w:val="2"/>
            <w:vAlign w:val="center"/>
          </w:tcPr>
          <w:p>
            <w:pPr>
              <w:spacing w:line="240" w:lineRule="auto"/>
              <w:jc w:val="center"/>
              <w:rPr>
                <w:rFonts w:ascii="宋体" w:hAnsi="宋体"/>
                <w:szCs w:val="21"/>
              </w:rPr>
            </w:pPr>
            <w:r>
              <w:drawing>
                <wp:inline distT="0" distB="0" distL="0" distR="0">
                  <wp:extent cx="1164590" cy="1020445"/>
                  <wp:effectExtent l="0" t="0" r="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extLst>
                              <a:ext uri="{BEBA8EAE-BF5A-486C-A8C5-ECC9F3942E4B}">
                                <a14:imgProps xmlns:a14="http://schemas.microsoft.com/office/drawing/2010/main">
                                  <a14:imgLayer r:embed="rId10">
                                    <a14:imgEffect>
                                      <a14:brightnessContrast bright="40000"/>
                                    </a14:imgEffect>
                                    <a14:imgEffect>
                                      <a14:saturation sat="0"/>
                                    </a14:imgEffect>
                                    <a14:imgEffect>
                                      <a14:sharpenSoften amount="50000"/>
                                    </a14:imgEffect>
                                  </a14:imgLayer>
                                </a14:imgProps>
                              </a:ext>
                            </a:extLst>
                          </a:blip>
                          <a:stretch>
                            <a:fillRect/>
                          </a:stretch>
                        </pic:blipFill>
                        <pic:spPr>
                          <a:xfrm>
                            <a:off x="0" y="0"/>
                            <a:ext cx="1211962" cy="1062249"/>
                          </a:xfrm>
                          <a:prstGeom prst="rect">
                            <a:avLst/>
                          </a:prstGeom>
                        </pic:spPr>
                      </pic:pic>
                    </a:graphicData>
                  </a:graphic>
                </wp:inline>
              </w:drawing>
            </w:r>
          </w:p>
        </w:tc>
        <w:tc>
          <w:tcPr>
            <w:tcW w:w="5005" w:type="dxa"/>
            <w:gridSpan w:val="2"/>
            <w:vAlign w:val="center"/>
          </w:tcPr>
          <w:p>
            <w:pPr>
              <w:spacing w:line="240" w:lineRule="auto"/>
              <w:jc w:val="center"/>
              <w:rPr>
                <w:rFonts w:ascii="宋体" w:hAnsi="宋体"/>
                <w:szCs w:val="21"/>
              </w:rPr>
            </w:pPr>
            <w:r>
              <w:drawing>
                <wp:inline distT="0" distB="0" distL="0" distR="0">
                  <wp:extent cx="1054100" cy="1020445"/>
                  <wp:effectExtent l="0" t="0" r="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extLst>
                              <a:ext uri="{BEBA8EAE-BF5A-486C-A8C5-ECC9F3942E4B}">
                                <a14:imgProps xmlns:a14="http://schemas.microsoft.com/office/drawing/2010/main">
                                  <a14:imgLayer r:embed="rId12">
                                    <a14:imgEffect>
                                      <a14:brightnessContrast bright="40000"/>
                                    </a14:imgEffect>
                                    <a14:imgEffect>
                                      <a14:saturation sat="0"/>
                                    </a14:imgEffect>
                                    <a14:imgEffect>
                                      <a14:sharpenSoften amount="50000"/>
                                    </a14:imgEffect>
                                  </a14:imgLayer>
                                </a14:imgProps>
                              </a:ext>
                            </a:extLst>
                          </a:blip>
                          <a:stretch>
                            <a:fillRect/>
                          </a:stretch>
                        </pic:blipFill>
                        <pic:spPr>
                          <a:xfrm>
                            <a:off x="0" y="0"/>
                            <a:ext cx="1094290" cy="1059439"/>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63" w:type="dxa"/>
            <w:gridSpan w:val="2"/>
            <w:vAlign w:val="center"/>
          </w:tcPr>
          <w:p>
            <w:pPr>
              <w:spacing w:line="240" w:lineRule="auto"/>
              <w:jc w:val="center"/>
              <w:rPr>
                <w:rFonts w:ascii="宋体" w:hAnsi="宋体"/>
                <w:szCs w:val="21"/>
              </w:rPr>
            </w:pPr>
            <w:r>
              <w:rPr>
                <w:rFonts w:ascii="Times New Roman" w:hAnsi="Times New Roman"/>
                <w:szCs w:val="21"/>
              </w:rPr>
              <w:t>构图要素</w:t>
            </w:r>
          </w:p>
        </w:tc>
        <w:tc>
          <w:tcPr>
            <w:tcW w:w="5005" w:type="dxa"/>
            <w:gridSpan w:val="2"/>
            <w:vAlign w:val="center"/>
          </w:tcPr>
          <w:p>
            <w:pPr>
              <w:spacing w:line="240" w:lineRule="auto"/>
              <w:jc w:val="center"/>
              <w:rPr>
                <w:rFonts w:ascii="宋体" w:hAnsi="宋体"/>
                <w:szCs w:val="21"/>
              </w:rPr>
            </w:pPr>
            <w:r>
              <w:rPr>
                <w:rFonts w:ascii="Times New Roman" w:hAnsi="Times New Roman"/>
                <w:szCs w:val="21"/>
              </w:rPr>
              <w:t>构图要素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82" w:type="dxa"/>
            <w:vAlign w:val="center"/>
          </w:tcPr>
          <w:p>
            <w:pPr>
              <w:spacing w:line="240" w:lineRule="auto"/>
              <w:jc w:val="center"/>
              <w:rPr>
                <w:rFonts w:ascii="宋体" w:hAnsi="宋体"/>
                <w:szCs w:val="21"/>
              </w:rPr>
            </w:pPr>
            <w:r>
              <w:drawing>
                <wp:inline distT="0" distB="0" distL="0" distR="0">
                  <wp:extent cx="896620" cy="89662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extLst>
                              <a:ext uri="{BEBA8EAE-BF5A-486C-A8C5-ECC9F3942E4B}">
                                <a14:imgProps xmlns:a14="http://schemas.microsoft.com/office/drawing/2010/main">
                                  <a14:imgLayer r:embed="rId14">
                                    <a14:imgEffect>
                                      <a14:brightnessContrast bright="20000" contrast="40000"/>
                                    </a14:imgEffect>
                                    <a14:imgEffect>
                                      <a14:saturation sat="0"/>
                                    </a14:imgEffect>
                                    <a14:imgEffect>
                                      <a14:sharpenSoften amount="50000"/>
                                    </a14:imgEffect>
                                  </a14:imgLayer>
                                </a14:imgProps>
                              </a:ext>
                            </a:extLst>
                          </a:blip>
                          <a:stretch>
                            <a:fillRect/>
                          </a:stretch>
                        </pic:blipFill>
                        <pic:spPr>
                          <a:xfrm>
                            <a:off x="0" y="0"/>
                            <a:ext cx="906076" cy="906076"/>
                          </a:xfrm>
                          <a:prstGeom prst="rect">
                            <a:avLst/>
                          </a:prstGeom>
                        </pic:spPr>
                      </pic:pic>
                    </a:graphicData>
                  </a:graphic>
                </wp:inline>
              </w:drawing>
            </w:r>
          </w:p>
        </w:tc>
        <w:tc>
          <w:tcPr>
            <w:tcW w:w="2481" w:type="dxa"/>
            <w:vAlign w:val="center"/>
          </w:tcPr>
          <w:p>
            <w:pPr>
              <w:spacing w:line="240" w:lineRule="auto"/>
              <w:jc w:val="center"/>
              <w:rPr>
                <w:rFonts w:ascii="宋体" w:hAnsi="宋体"/>
                <w:szCs w:val="21"/>
              </w:rPr>
            </w:pPr>
            <w:r>
              <w:drawing>
                <wp:inline distT="0" distB="0" distL="0" distR="0">
                  <wp:extent cx="815340" cy="895350"/>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extLst>
                              <a:ext uri="{BEBA8EAE-BF5A-486C-A8C5-ECC9F3942E4B}">
                                <a14:imgProps xmlns:a14="http://schemas.microsoft.com/office/drawing/2010/main">
                                  <a14:imgLayer r:embed="rId16">
                                    <a14:imgEffect>
                                      <a14:brightnessContrast bright="20000" contrast="40000"/>
                                    </a14:imgEffect>
                                    <a14:imgEffect>
                                      <a14:saturation sat="0"/>
                                    </a14:imgEffect>
                                    <a14:imgEffect>
                                      <a14:sharpenSoften amount="50000"/>
                                    </a14:imgEffect>
                                  </a14:imgLayer>
                                </a14:imgProps>
                              </a:ext>
                            </a:extLst>
                          </a:blip>
                          <a:stretch>
                            <a:fillRect/>
                          </a:stretch>
                        </pic:blipFill>
                        <pic:spPr>
                          <a:xfrm>
                            <a:off x="0" y="0"/>
                            <a:ext cx="818845" cy="899718"/>
                          </a:xfrm>
                          <a:prstGeom prst="rect">
                            <a:avLst/>
                          </a:prstGeom>
                        </pic:spPr>
                      </pic:pic>
                    </a:graphicData>
                  </a:graphic>
                </wp:inline>
              </w:drawing>
            </w:r>
          </w:p>
        </w:tc>
        <w:tc>
          <w:tcPr>
            <w:tcW w:w="2526" w:type="dxa"/>
            <w:vAlign w:val="center"/>
          </w:tcPr>
          <w:p>
            <w:pPr>
              <w:spacing w:line="240" w:lineRule="auto"/>
              <w:jc w:val="center"/>
              <w:rPr>
                <w:rFonts w:ascii="宋体" w:hAnsi="宋体"/>
                <w:szCs w:val="21"/>
              </w:rPr>
            </w:pPr>
            <w:r>
              <w:drawing>
                <wp:inline distT="0" distB="0" distL="0" distR="0">
                  <wp:extent cx="1466215" cy="84709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extLst>
                              <a:ext uri="{BEBA8EAE-BF5A-486C-A8C5-ECC9F3942E4B}">
                                <a14:imgProps xmlns:a14="http://schemas.microsoft.com/office/drawing/2010/main">
                                  <a14:imgLayer r:embed="rId18">
                                    <a14:imgEffect>
                                      <a14:brightnessContrast bright="40000"/>
                                    </a14:imgEffect>
                                    <a14:imgEffect>
                                      <a14:saturation sat="0"/>
                                    </a14:imgEffect>
                                    <a14:imgEffect>
                                      <a14:sharpenSoften amount="50000"/>
                                    </a14:imgEffect>
                                  </a14:imgLayer>
                                </a14:imgProps>
                              </a:ext>
                            </a:extLst>
                          </a:blip>
                          <a:stretch>
                            <a:fillRect/>
                          </a:stretch>
                        </pic:blipFill>
                        <pic:spPr>
                          <a:xfrm>
                            <a:off x="0" y="0"/>
                            <a:ext cx="1466667" cy="847619"/>
                          </a:xfrm>
                          <a:prstGeom prst="rect">
                            <a:avLst/>
                          </a:prstGeom>
                        </pic:spPr>
                      </pic:pic>
                    </a:graphicData>
                  </a:graphic>
                </wp:inline>
              </w:drawing>
            </w:r>
          </w:p>
        </w:tc>
        <w:tc>
          <w:tcPr>
            <w:tcW w:w="2479" w:type="dxa"/>
            <w:vAlign w:val="center"/>
          </w:tcPr>
          <w:p>
            <w:pPr>
              <w:spacing w:line="240" w:lineRule="auto"/>
              <w:jc w:val="center"/>
              <w:rPr>
                <w:rFonts w:ascii="宋体" w:hAnsi="宋体"/>
                <w:szCs w:val="21"/>
              </w:rPr>
            </w:pPr>
            <w:r>
              <w:drawing>
                <wp:inline distT="0" distB="0" distL="0" distR="0">
                  <wp:extent cx="713740" cy="89471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extLst>
                              <a:ext uri="{BEBA8EAE-BF5A-486C-A8C5-ECC9F3942E4B}">
                                <a14:imgProps xmlns:a14="http://schemas.microsoft.com/office/drawing/2010/main">
                                  <a14:imgLayer r:embed="rId20">
                                    <a14:imgEffect>
                                      <a14:brightnessContrast bright="40000"/>
                                    </a14:imgEffect>
                                    <a14:imgEffect>
                                      <a14:saturation sat="0"/>
                                    </a14:imgEffect>
                                    <a14:imgEffect>
                                      <a14:sharpenSoften amount="50000"/>
                                    </a14:imgEffect>
                                  </a14:imgLayer>
                                </a14:imgProps>
                              </a:ext>
                            </a:extLst>
                          </a:blip>
                          <a:stretch>
                            <a:fillRect/>
                          </a:stretch>
                        </pic:blipFill>
                        <pic:spPr>
                          <a:xfrm>
                            <a:off x="0" y="0"/>
                            <a:ext cx="714286" cy="895238"/>
                          </a:xfrm>
                          <a:prstGeom prst="rect">
                            <a:avLst/>
                          </a:prstGeom>
                        </pic:spPr>
                      </pic:pic>
                    </a:graphicData>
                  </a:graphic>
                </wp:inline>
              </w:drawing>
            </w:r>
          </w:p>
        </w:tc>
      </w:tr>
    </w:tbl>
    <w:p>
      <w:pPr>
        <w:spacing w:line="240" w:lineRule="auto"/>
        <w:rPr>
          <w:rFonts w:ascii="Times New Roman" w:hAnsi="Times New Roman"/>
          <w:szCs w:val="21"/>
        </w:rPr>
      </w:pPr>
      <w:r>
        <w:rPr>
          <w:rFonts w:ascii="Times New Roman" w:hAnsi="Times New Roman"/>
          <w:szCs w:val="21"/>
        </w:rPr>
        <w:t>阅读下文，完成第15题</w:t>
      </w:r>
      <w:r>
        <w:rPr>
          <w:rFonts w:hint="eastAsia" w:ascii="Times New Roman" w:hAnsi="Times New Roman"/>
          <w:szCs w:val="21"/>
        </w:rPr>
        <w:t>．</w:t>
      </w:r>
    </w:p>
    <w:p>
      <w:pPr>
        <w:spacing w:line="240" w:lineRule="auto"/>
        <w:jc w:val="center"/>
        <w:rPr>
          <w:rFonts w:ascii="楷体" w:hAnsi="楷体" w:eastAsia="楷体"/>
          <w:b/>
          <w:szCs w:val="21"/>
        </w:rPr>
      </w:pPr>
      <w:r>
        <w:rPr>
          <w:rFonts w:ascii="楷体" w:hAnsi="楷体" w:eastAsia="楷体"/>
          <w:b/>
          <w:szCs w:val="21"/>
        </w:rPr>
        <w:t>题目一：稻香</w:t>
      </w:r>
    </w:p>
    <w:p>
      <w:pPr>
        <w:spacing w:line="240" w:lineRule="auto"/>
        <w:jc w:val="center"/>
        <w:rPr>
          <w:rFonts w:ascii="楷体" w:hAnsi="楷体" w:eastAsia="楷体"/>
          <w:b/>
          <w:szCs w:val="21"/>
        </w:rPr>
      </w:pPr>
      <w:r>
        <w:rPr>
          <w:rFonts w:ascii="楷体" w:hAnsi="楷体" w:eastAsia="楷体"/>
          <w:b/>
          <w:szCs w:val="21"/>
        </w:rPr>
        <w:t>题目二：沟长</w:t>
      </w:r>
    </w:p>
    <w:p>
      <w:pPr>
        <w:spacing w:line="240" w:lineRule="auto"/>
        <w:jc w:val="center"/>
        <w:rPr>
          <w:rFonts w:ascii="楷体" w:hAnsi="楷体" w:eastAsia="楷体"/>
          <w:b/>
          <w:szCs w:val="21"/>
        </w:rPr>
      </w:pPr>
      <w:r>
        <w:rPr>
          <w:rFonts w:ascii="楷体" w:hAnsi="楷体" w:eastAsia="楷体"/>
          <w:b/>
          <w:szCs w:val="21"/>
        </w:rPr>
        <w:t>侯发山</w:t>
      </w:r>
    </w:p>
    <w:p>
      <w:pPr>
        <w:spacing w:line="240" w:lineRule="auto"/>
        <w:ind w:firstLine="420" w:firstLineChars="200"/>
        <w:rPr>
          <w:rFonts w:ascii="楷体" w:hAnsi="楷体" w:eastAsia="楷体"/>
          <w:szCs w:val="21"/>
        </w:rPr>
      </w:pPr>
      <w:r>
        <w:rPr>
          <w:rFonts w:hint="eastAsia" w:ascii="楷体" w:hAnsi="楷体" w:eastAsia="楷体" w:cs="宋体"/>
          <w:szCs w:val="21"/>
        </w:rPr>
        <w:t>①</w:t>
      </w:r>
      <w:r>
        <w:rPr>
          <w:rFonts w:ascii="楷体" w:hAnsi="楷体" w:eastAsia="楷体"/>
          <w:szCs w:val="21"/>
        </w:rPr>
        <w:t>过了五月，稻子刚开始扬花，寨上</w:t>
      </w:r>
      <w:r>
        <w:rPr>
          <w:rFonts w:hint="eastAsia" w:ascii="楷体" w:hAnsi="楷体" w:eastAsia="楷体"/>
          <w:szCs w:val="21"/>
        </w:rPr>
        <w:t>寨</w:t>
      </w:r>
      <w:r>
        <w:rPr>
          <w:rFonts w:ascii="楷体" w:hAnsi="楷体" w:eastAsia="楷体"/>
          <w:szCs w:val="21"/>
        </w:rPr>
        <w:t>下就弥漫出稻子特有的那种味道。时间越往后</w:t>
      </w:r>
      <w:r>
        <w:rPr>
          <w:rFonts w:hint="eastAsia" w:ascii="楷体" w:hAnsi="楷体" w:eastAsia="楷体"/>
          <w:szCs w:val="21"/>
        </w:rPr>
        <w:t>，</w:t>
      </w:r>
      <w:r>
        <w:rPr>
          <w:rFonts w:ascii="楷体" w:hAnsi="楷体" w:eastAsia="楷体"/>
          <w:szCs w:val="21"/>
        </w:rPr>
        <w:t>随着气湿的升高，那种味道就越发浓郁，使人不由得想呼吸，再呼吸，好像要拿这种味道把</w:t>
      </w:r>
      <w:r>
        <w:rPr>
          <w:rFonts w:hint="eastAsia" w:ascii="楷体" w:hAnsi="楷体" w:eastAsia="楷体"/>
          <w:szCs w:val="21"/>
        </w:rPr>
        <w:t>五脏六腑</w:t>
      </w:r>
      <w:r>
        <w:rPr>
          <w:rFonts w:ascii="楷体" w:hAnsi="楷体" w:eastAsia="楷体"/>
          <w:szCs w:val="21"/>
        </w:rPr>
        <w:t>过滤一遍。</w:t>
      </w:r>
    </w:p>
    <w:p>
      <w:pPr>
        <w:spacing w:line="240" w:lineRule="auto"/>
        <w:ind w:firstLine="420" w:firstLineChars="200"/>
        <w:rPr>
          <w:rFonts w:ascii="楷体" w:hAnsi="楷体" w:eastAsia="楷体"/>
          <w:szCs w:val="21"/>
        </w:rPr>
      </w:pPr>
      <w:r>
        <w:rPr>
          <w:rFonts w:hint="eastAsia" w:ascii="楷体" w:hAnsi="楷体" w:eastAsia="楷体" w:cs="宋体"/>
          <w:szCs w:val="21"/>
          <w:lang w:eastAsia="ja-JP"/>
        </w:rPr>
        <w:t>②</w:t>
      </w:r>
      <w:r>
        <w:rPr>
          <w:rFonts w:ascii="楷体" w:hAnsi="楷体" w:eastAsia="楷体"/>
          <w:szCs w:val="21"/>
        </w:rPr>
        <w:t>这个寨子地形独特，山顶上是一片森林，林中有一水源，旱涝不竭，为</w:t>
      </w:r>
      <w:r>
        <w:rPr>
          <w:rFonts w:hint="eastAsia" w:ascii="楷体" w:hAnsi="楷体" w:eastAsia="楷体"/>
          <w:szCs w:val="21"/>
        </w:rPr>
        <w:t>寨</w:t>
      </w:r>
      <w:r>
        <w:rPr>
          <w:rFonts w:ascii="楷体" w:hAnsi="楷体" w:eastAsia="楷体"/>
          <w:szCs w:val="21"/>
        </w:rPr>
        <w:t>里的人畜和庄稼提供着便利，因此这片树林被当地哈尼人称为“</w:t>
      </w:r>
      <w:r>
        <w:rPr>
          <w:rFonts w:hint="eastAsia" w:ascii="楷体" w:hAnsi="楷体" w:eastAsia="楷体"/>
          <w:szCs w:val="21"/>
        </w:rPr>
        <w:t>寨</w:t>
      </w:r>
      <w:r>
        <w:rPr>
          <w:rFonts w:ascii="楷体" w:hAnsi="楷体" w:eastAsia="楷体"/>
          <w:szCs w:val="21"/>
        </w:rPr>
        <w:t>神林”</w:t>
      </w:r>
      <w:r>
        <w:rPr>
          <w:rFonts w:hint="eastAsia" w:ascii="楷体" w:hAnsi="楷体" w:eastAsia="楷体"/>
          <w:szCs w:val="21"/>
        </w:rPr>
        <w:t>。</w:t>
      </w:r>
      <w:r>
        <w:rPr>
          <w:rFonts w:ascii="楷体" w:hAnsi="楷体" w:eastAsia="楷体"/>
          <w:szCs w:val="21"/>
        </w:rPr>
        <w:t>“</w:t>
      </w:r>
      <w:r>
        <w:rPr>
          <w:rFonts w:hint="eastAsia" w:ascii="楷体" w:hAnsi="楷体" w:eastAsia="楷体"/>
          <w:szCs w:val="21"/>
        </w:rPr>
        <w:t>寨</w:t>
      </w:r>
      <w:r>
        <w:rPr>
          <w:rFonts w:ascii="楷体" w:hAnsi="楷体" w:eastAsia="楷体"/>
          <w:szCs w:val="21"/>
        </w:rPr>
        <w:t>神林”往下，直到山脚，是呈阶梯状的稻田，一块，又一块，呈月牙形环绕着</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szCs w:val="21"/>
        </w:rPr>
        <w:t>③</w:t>
      </w:r>
      <w:r>
        <w:rPr>
          <w:rFonts w:ascii="楷体" w:hAnsi="楷体" w:eastAsia="楷体"/>
          <w:szCs w:val="21"/>
        </w:rPr>
        <w:t>索姆是寨子的“沟长”——负责着整个</w:t>
      </w:r>
      <w:r>
        <w:rPr>
          <w:rFonts w:hint="eastAsia" w:ascii="楷体" w:hAnsi="楷体" w:eastAsia="楷体"/>
          <w:szCs w:val="21"/>
        </w:rPr>
        <w:t>寨</w:t>
      </w:r>
      <w:r>
        <w:rPr>
          <w:rFonts w:ascii="楷体" w:hAnsi="楷体" w:eastAsia="楷体"/>
          <w:szCs w:val="21"/>
        </w:rPr>
        <w:t>子的水沟，说得更直白一点，就是通往每家每块稻</w:t>
      </w:r>
      <w:r>
        <w:rPr>
          <w:rFonts w:hint="eastAsia" w:ascii="楷体" w:hAnsi="楷体" w:eastAsia="楷体"/>
          <w:szCs w:val="21"/>
        </w:rPr>
        <w:t>田</w:t>
      </w:r>
      <w:r>
        <w:rPr>
          <w:rFonts w:ascii="楷体" w:hAnsi="楷体" w:eastAsia="楷体"/>
          <w:szCs w:val="21"/>
        </w:rPr>
        <w:t>的水沟，哪块稻田没水，他就得及时引水过去；哪块稻田积水过多，还得及时</w:t>
      </w:r>
      <w:r>
        <w:rPr>
          <w:rFonts w:hint="eastAsia" w:ascii="楷体" w:hAnsi="楷体" w:eastAsia="楷体"/>
          <w:szCs w:val="21"/>
        </w:rPr>
        <w:t>疏导</w:t>
      </w:r>
      <w:r>
        <w:rPr>
          <w:rFonts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④这天，天还没透亮，索姆怀里</w:t>
      </w:r>
      <w:r>
        <w:rPr>
          <w:rFonts w:hint="eastAsia" w:ascii="楷体" w:hAnsi="楷体" w:eastAsia="楷体"/>
          <w:szCs w:val="21"/>
        </w:rPr>
        <w:t>揣</w:t>
      </w:r>
      <w:r>
        <w:rPr>
          <w:rFonts w:ascii="楷体" w:hAnsi="楷体" w:eastAsia="楷体"/>
          <w:szCs w:val="21"/>
        </w:rPr>
        <w:t>两个煮熟的土豆，正准备出门。</w:t>
      </w:r>
    </w:p>
    <w:p>
      <w:pPr>
        <w:spacing w:line="240" w:lineRule="auto"/>
        <w:ind w:firstLine="420" w:firstLineChars="200"/>
        <w:rPr>
          <w:rFonts w:ascii="楷体" w:hAnsi="楷体" w:eastAsia="楷体"/>
          <w:szCs w:val="21"/>
        </w:rPr>
      </w:pPr>
      <w:r>
        <w:rPr>
          <w:rFonts w:hint="eastAsia" w:ascii="楷体" w:hAnsi="楷体" w:eastAsia="楷体"/>
          <w:szCs w:val="21"/>
        </w:rPr>
        <w:t>⑤</w:t>
      </w:r>
      <w:r>
        <w:rPr>
          <w:rFonts w:ascii="楷体" w:hAnsi="楷体" w:eastAsia="楷体"/>
          <w:szCs w:val="21"/>
        </w:rPr>
        <w:t>儿子福来从被窝里探出头，说</w:t>
      </w:r>
      <w:r>
        <w:rPr>
          <w:rFonts w:hint="eastAsia" w:ascii="楷体" w:hAnsi="楷体" w:eastAsia="楷体"/>
          <w:szCs w:val="21"/>
        </w:rPr>
        <w:t>：“</w:t>
      </w:r>
      <w:r>
        <w:rPr>
          <w:rFonts w:ascii="楷体" w:hAnsi="楷体" w:eastAsia="楷体"/>
          <w:szCs w:val="21"/>
        </w:rPr>
        <w:t>爹，天天上山啊</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cs="宋体"/>
          <w:szCs w:val="21"/>
        </w:rPr>
        <w:t>⑥</w:t>
      </w:r>
      <w:r>
        <w:rPr>
          <w:rFonts w:ascii="楷体" w:hAnsi="楷体" w:eastAsia="楷体"/>
          <w:szCs w:val="21"/>
        </w:rPr>
        <w:t>自从索姆去年秋天被大家推选为“沟长”后，天天上山，一天也</w:t>
      </w:r>
      <w:r>
        <w:rPr>
          <w:rFonts w:hint="eastAsia" w:ascii="楷体" w:hAnsi="楷体" w:eastAsia="楷体"/>
          <w:szCs w:val="21"/>
        </w:rPr>
        <w:t>没歇过</w:t>
      </w:r>
      <w:r>
        <w:rPr>
          <w:rFonts w:ascii="楷体" w:hAnsi="楷体" w:eastAsia="楷体"/>
          <w:szCs w:val="21"/>
        </w:rPr>
        <w:t>。别看“沟长”是个最不起眼的头衔，责任却重大。若是责任心不强，像小孩子仰八叉尿尿随便流</w:t>
      </w:r>
      <w:r>
        <w:rPr>
          <w:rFonts w:hint="eastAsia" w:ascii="楷体" w:hAnsi="楷体" w:eastAsia="楷体"/>
          <w:szCs w:val="21"/>
        </w:rPr>
        <w:t>，</w:t>
      </w:r>
      <w:r>
        <w:rPr>
          <w:rFonts w:ascii="楷体" w:hAnsi="楷体" w:eastAsia="楷体"/>
          <w:szCs w:val="21"/>
        </w:rPr>
        <w:t>要么冲毁稻田，要么稻子吸收水分不够，影响产量和质量</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cs="宋体"/>
          <w:szCs w:val="21"/>
        </w:rPr>
        <w:t>⑦</w:t>
      </w:r>
      <w:r>
        <w:rPr>
          <w:rFonts w:ascii="楷体" w:hAnsi="楷体" w:eastAsia="楷体"/>
          <w:szCs w:val="21"/>
        </w:rPr>
        <w:t>索姆叹口气，说</w:t>
      </w:r>
      <w:r>
        <w:rPr>
          <w:rFonts w:hint="eastAsia" w:ascii="楷体" w:hAnsi="楷体" w:eastAsia="楷体"/>
          <w:szCs w:val="21"/>
        </w:rPr>
        <w:t>：“</w:t>
      </w:r>
      <w:r>
        <w:rPr>
          <w:rFonts w:ascii="楷体" w:hAnsi="楷体" w:eastAsia="楷体"/>
          <w:szCs w:val="21"/>
        </w:rPr>
        <w:t>今年山上的水较往年小了许多，若是不上心，稻子很可能要减产。到时，大伙儿会怎么看我</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cs="宋体"/>
          <w:szCs w:val="21"/>
        </w:rPr>
        <w:t>⑧</w:t>
      </w:r>
      <w:r>
        <w:rPr>
          <w:rFonts w:ascii="楷体" w:hAnsi="楷体" w:eastAsia="楷体"/>
          <w:szCs w:val="21"/>
        </w:rPr>
        <w:t>爹也太拿土豆当干粮了，不就是个“沟长”吗</w:t>
      </w:r>
      <w:r>
        <w:rPr>
          <w:rFonts w:hint="eastAsia" w:ascii="楷体" w:hAnsi="楷体" w:eastAsia="楷体"/>
          <w:szCs w:val="21"/>
        </w:rPr>
        <w:t>？</w:t>
      </w:r>
      <w:r>
        <w:rPr>
          <w:rFonts w:ascii="楷体" w:hAnsi="楷体" w:eastAsia="楷体"/>
          <w:szCs w:val="21"/>
        </w:rPr>
        <w:t>福来扑哧一下笑了，说</w:t>
      </w:r>
      <w:r>
        <w:rPr>
          <w:rFonts w:hint="eastAsia" w:ascii="楷体" w:hAnsi="楷体" w:eastAsia="楷体"/>
          <w:szCs w:val="21"/>
        </w:rPr>
        <w:t>：“</w:t>
      </w:r>
      <w:r>
        <w:rPr>
          <w:rFonts w:ascii="楷体" w:hAnsi="楷体" w:eastAsia="楷体"/>
          <w:szCs w:val="21"/>
        </w:rPr>
        <w:t>爹，去年秋到今年春，雨水少得像猫尿，要说事也得算到老天爷的头上</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cs="宋体"/>
          <w:szCs w:val="21"/>
        </w:rPr>
        <w:t>⑨</w:t>
      </w:r>
      <w:r>
        <w:rPr>
          <w:rFonts w:ascii="楷体" w:hAnsi="楷体" w:eastAsia="楷体"/>
          <w:szCs w:val="21"/>
        </w:rPr>
        <w:t>“老天爷是老大，谁敢拿他说事</w:t>
      </w:r>
      <w:r>
        <w:rPr>
          <w:rFonts w:hint="eastAsia" w:ascii="楷体" w:hAnsi="楷体" w:eastAsia="楷体"/>
          <w:szCs w:val="21"/>
        </w:rPr>
        <w:t>？</w:t>
      </w:r>
      <w:r>
        <w:rPr>
          <w:rFonts w:ascii="楷体" w:hAnsi="楷体" w:eastAsia="楷体"/>
          <w:szCs w:val="21"/>
        </w:rPr>
        <w:t>”索姆闷声闷气道</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⑩福来知道爹的脾气，假如硬顶他，就像发了疯的牛，谁也惹不起。想到这里，福来换了个话题，说</w:t>
      </w:r>
      <w:r>
        <w:rPr>
          <w:rFonts w:hint="eastAsia" w:ascii="楷体" w:hAnsi="楷体" w:eastAsia="楷体"/>
          <w:szCs w:val="21"/>
        </w:rPr>
        <w:t>：“</w:t>
      </w:r>
      <w:r>
        <w:rPr>
          <w:rFonts w:ascii="楷体" w:hAnsi="楷体" w:eastAsia="楷体"/>
          <w:szCs w:val="21"/>
        </w:rPr>
        <w:t>爹，今年咱家的稻子还可以吧</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⑪</w:t>
      </w:r>
      <w:r>
        <w:rPr>
          <w:rFonts w:ascii="楷体" w:hAnsi="楷体" w:eastAsia="楷体"/>
          <w:szCs w:val="21"/>
        </w:rPr>
        <w:t>索姆点了点头。他知道，福来问这话是有原因的。往年的“沟长”是旺达，这家伙懒散，但对自家的稻田上心，把自家的稻田侍弄得很是热闹、繁茂。譬如去年，他家收了30袋稻子，而跟他家地亩数一样多的索姆家，只收成了17袋稻子。也正因为旺达的自私和</w:t>
      </w:r>
      <w:r>
        <w:rPr>
          <w:rFonts w:hint="eastAsia" w:ascii="楷体" w:hAnsi="楷体" w:eastAsia="楷体"/>
          <w:szCs w:val="21"/>
        </w:rPr>
        <w:t>懒惰</w:t>
      </w:r>
      <w:r>
        <w:rPr>
          <w:rFonts w:ascii="楷体" w:hAnsi="楷体" w:eastAsia="楷体"/>
          <w:szCs w:val="21"/>
        </w:rPr>
        <w:t>，在大伙的强烈建议下，这才罢免了他，推选了索姆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⑫</w:t>
      </w:r>
      <w:r>
        <w:rPr>
          <w:rFonts w:ascii="楷体" w:hAnsi="楷体" w:eastAsia="楷体"/>
          <w:szCs w:val="21"/>
        </w:rPr>
        <w:t>索姆刚要跨出门槛，福来又开口了，说</w:t>
      </w:r>
      <w:r>
        <w:rPr>
          <w:rFonts w:hint="eastAsia" w:ascii="楷体" w:hAnsi="楷体" w:eastAsia="楷体"/>
          <w:szCs w:val="21"/>
        </w:rPr>
        <w:t>：“</w:t>
      </w:r>
      <w:r>
        <w:rPr>
          <w:rFonts w:ascii="楷体" w:hAnsi="楷体" w:eastAsia="楷体"/>
          <w:szCs w:val="21"/>
        </w:rPr>
        <w:t>爹，我昨天上山了，看到咱家的稻子像是营养不良的黄毛丫头。</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⑬</w:t>
      </w:r>
      <w:r>
        <w:rPr>
          <w:rFonts w:ascii="楷体" w:hAnsi="楷体" w:eastAsia="楷体"/>
          <w:szCs w:val="21"/>
        </w:rPr>
        <w:t>索姆迟疑了一下，说</w:t>
      </w:r>
      <w:r>
        <w:rPr>
          <w:rFonts w:hint="eastAsia" w:ascii="楷体" w:hAnsi="楷体" w:eastAsia="楷体"/>
          <w:szCs w:val="21"/>
        </w:rPr>
        <w:t>：“</w:t>
      </w:r>
      <w:r>
        <w:rPr>
          <w:rFonts w:ascii="楷体" w:hAnsi="楷体" w:eastAsia="楷体"/>
          <w:szCs w:val="21"/>
        </w:rPr>
        <w:t>我心里有数。</w:t>
      </w:r>
      <w:r>
        <w:rPr>
          <w:rFonts w:hint="eastAsia" w:ascii="楷体" w:hAnsi="楷体" w:eastAsia="楷体"/>
          <w:szCs w:val="21"/>
        </w:rPr>
        <w:t>”</w:t>
      </w:r>
      <w:r>
        <w:rPr>
          <w:rFonts w:ascii="楷体" w:hAnsi="楷体" w:eastAsia="楷体"/>
          <w:szCs w:val="21"/>
        </w:rPr>
        <w:t>索姆的声音低低的，很没底气</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⑭</w:t>
      </w:r>
      <w:r>
        <w:rPr>
          <w:rFonts w:ascii="楷体" w:hAnsi="楷体" w:eastAsia="楷体"/>
          <w:szCs w:val="21"/>
        </w:rPr>
        <w:t>父亲说话的语气一贯如此，福来也就没再多想。眼下稻子还不到灌浆的时候，或许老爹心里真的有数呢。</w:t>
      </w:r>
    </w:p>
    <w:p>
      <w:pPr>
        <w:spacing w:line="240" w:lineRule="auto"/>
        <w:ind w:firstLine="420" w:firstLineChars="200"/>
        <w:rPr>
          <w:rFonts w:ascii="楷体" w:hAnsi="楷体" w:eastAsia="楷体"/>
          <w:szCs w:val="21"/>
        </w:rPr>
      </w:pPr>
      <w:r>
        <w:rPr>
          <w:rFonts w:ascii="Cambria Math" w:hAnsi="Cambria Math" w:eastAsia="楷体" w:cs="Cambria Math"/>
          <w:szCs w:val="21"/>
        </w:rPr>
        <w:t>⑮</w:t>
      </w:r>
      <w:r>
        <w:rPr>
          <w:rFonts w:ascii="楷体" w:hAnsi="楷体" w:eastAsia="楷体"/>
          <w:szCs w:val="21"/>
        </w:rPr>
        <w:t>索姆刚到山上，就看到一个熟悉的身影也在稻田边转悠——那是旺达</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⑯</w:t>
      </w:r>
      <w:r>
        <w:rPr>
          <w:rFonts w:ascii="楷体" w:hAnsi="楷体" w:eastAsia="楷体"/>
          <w:szCs w:val="21"/>
        </w:rPr>
        <w:t>看到自家的稻田被涓涓的溪水滋养着，稻子长势甚是精神，旺达的嘴角扯过一丝笑客。这时，他也发现了索姆，便不冷不热地说道</w:t>
      </w:r>
      <w:r>
        <w:rPr>
          <w:rFonts w:hint="eastAsia" w:ascii="楷体" w:hAnsi="楷体" w:eastAsia="楷体"/>
          <w:szCs w:val="21"/>
        </w:rPr>
        <w:t>：“</w:t>
      </w:r>
      <w:r>
        <w:rPr>
          <w:rFonts w:ascii="楷体" w:hAnsi="楷体" w:eastAsia="楷体"/>
          <w:szCs w:val="21"/>
        </w:rPr>
        <w:t>索姆沟长，若是今年歉收，哼</w:t>
      </w:r>
      <w:r>
        <w:rPr>
          <w:rFonts w:hint="eastAsia" w:ascii="楷体" w:hAnsi="楷体" w:eastAsia="楷体"/>
          <w:szCs w:val="21"/>
        </w:rPr>
        <w:t>！”</w:t>
      </w:r>
      <w:r>
        <w:rPr>
          <w:rFonts w:ascii="楷体" w:hAnsi="楷体" w:eastAsia="楷体"/>
          <w:szCs w:val="21"/>
        </w:rPr>
        <w:t>说罢，没等索姆张嘴，他便转身走了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⑰</w:t>
      </w:r>
      <w:r>
        <w:rPr>
          <w:rFonts w:ascii="楷体" w:hAnsi="楷体" w:eastAsia="楷体"/>
          <w:szCs w:val="21"/>
        </w:rPr>
        <w:t>索姆愣怔了一下，看到旺达走远了，开始沿着水路</w:t>
      </w:r>
      <w:r>
        <w:rPr>
          <w:rFonts w:hint="eastAsia" w:ascii="楷体" w:hAnsi="楷体" w:eastAsia="楷体"/>
          <w:szCs w:val="21"/>
        </w:rPr>
        <w:t>巡</w:t>
      </w:r>
      <w:r>
        <w:rPr>
          <w:rFonts w:ascii="楷体" w:hAnsi="楷体" w:eastAsia="楷体"/>
          <w:szCs w:val="21"/>
        </w:rPr>
        <w:t>视。从山下到山上，再从山上走到山下，一块稻田，又一块稻田；一条水沟，又一条水沟……这里扒扒，那里搂搂。听着潺潺的水声，呼吸着稻子的气味，看看稻</w:t>
      </w:r>
      <w:r>
        <w:rPr>
          <w:rFonts w:hint="eastAsia" w:ascii="楷体" w:hAnsi="楷体" w:eastAsia="楷体"/>
          <w:szCs w:val="21"/>
        </w:rPr>
        <w:t>子</w:t>
      </w:r>
      <w:r>
        <w:rPr>
          <w:rFonts w:ascii="楷体" w:hAnsi="楷体" w:eastAsia="楷体"/>
          <w:szCs w:val="21"/>
        </w:rPr>
        <w:t>在微风中点头，像是在对他问候致意，索姆</w:t>
      </w:r>
      <w:r>
        <w:rPr>
          <w:rFonts w:hint="eastAsia" w:ascii="楷体" w:hAnsi="楷体" w:eastAsia="楷体"/>
          <w:szCs w:val="21"/>
        </w:rPr>
        <w:t>心</w:t>
      </w:r>
      <w:r>
        <w:rPr>
          <w:rFonts w:ascii="楷体" w:hAnsi="楷体" w:eastAsia="楷体"/>
          <w:szCs w:val="21"/>
        </w:rPr>
        <w:t>里比喝了蜜还甜，所有的不快和劳累都无影无踪了。</w:t>
      </w:r>
    </w:p>
    <w:p>
      <w:pPr>
        <w:spacing w:line="240" w:lineRule="auto"/>
        <w:ind w:firstLine="420" w:firstLineChars="200"/>
        <w:rPr>
          <w:rFonts w:ascii="楷体" w:hAnsi="楷体" w:eastAsia="楷体"/>
          <w:szCs w:val="21"/>
        </w:rPr>
      </w:pPr>
      <w:r>
        <w:rPr>
          <w:rFonts w:ascii="Cambria Math" w:hAnsi="Cambria Math" w:eastAsia="楷体" w:cs="Cambria Math"/>
          <w:szCs w:val="21"/>
        </w:rPr>
        <w:t>⑱</w:t>
      </w:r>
      <w:r>
        <w:rPr>
          <w:rFonts w:ascii="楷体" w:hAnsi="楷体" w:eastAsia="楷体"/>
          <w:szCs w:val="21"/>
        </w:rPr>
        <w:t>转眼到了八月，空气中的稻香更浓了，更纯了。塞子的人明白，稻子该收割了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⑲</w:t>
      </w:r>
      <w:r>
        <w:rPr>
          <w:rFonts w:ascii="楷体" w:hAnsi="楷体" w:eastAsia="楷体"/>
          <w:szCs w:val="21"/>
        </w:rPr>
        <w:t>虽然今年的雨水不多，稻谷的收成并不差，像旺达家，跟去年差不多，收了整整29袋。唯一收成不好的是索姆家，只收了17袋稻谷，跟去年一样</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Cambria Math" w:hAnsi="Cambria Math" w:eastAsia="楷体" w:cs="Cambria Math"/>
          <w:szCs w:val="21"/>
        </w:rPr>
        <w:t>⑳</w:t>
      </w:r>
      <w:r>
        <w:rPr>
          <w:rFonts w:ascii="楷体" w:hAnsi="楷体" w:eastAsia="楷体"/>
          <w:szCs w:val="21"/>
        </w:rPr>
        <w:t>不只是福来，大家都知道，这是水分滋养的不够。福来见鸡骂鸡，见狗打狗，很显然，他在生老爹的气。</w:t>
      </w:r>
    </w:p>
    <w:p>
      <w:pPr>
        <w:spacing w:line="240" w:lineRule="auto"/>
        <w:ind w:firstLine="420" w:firstLineChars="200"/>
        <w:rPr>
          <w:rFonts w:ascii="楷体" w:hAnsi="楷体" w:eastAsia="楷体"/>
          <w:szCs w:val="21"/>
        </w:rPr>
      </w:pPr>
      <w:r>
        <w:rPr>
          <w:rFonts w:ascii="MS Mincho" w:hAnsi="MS Mincho" w:eastAsia="楷体" w:cs="MS Mincho"/>
          <w:szCs w:val="21"/>
        </w:rPr>
        <w:t>㉑</w:t>
      </w:r>
      <w:r>
        <w:rPr>
          <w:rFonts w:ascii="楷体" w:hAnsi="楷体" w:eastAsia="楷体"/>
          <w:szCs w:val="21"/>
        </w:rPr>
        <w:t>索姆不知道怎么劝慰儿子，只是像做了错事似的，默默地端着旱烟袋，一个人蹲在院子里吞云吐</w:t>
      </w:r>
      <w:r>
        <w:rPr>
          <w:rFonts w:hint="eastAsia" w:ascii="楷体" w:hAnsi="楷体" w:eastAsia="楷体"/>
          <w:szCs w:val="21"/>
        </w:rPr>
        <w:t>雾</w:t>
      </w:r>
      <w:r>
        <w:rPr>
          <w:rFonts w:ascii="楷体" w:hAnsi="楷体" w:eastAsia="楷体"/>
          <w:szCs w:val="21"/>
        </w:rPr>
        <w:t>。</w:t>
      </w:r>
    </w:p>
    <w:p>
      <w:pPr>
        <w:spacing w:line="240" w:lineRule="auto"/>
        <w:ind w:firstLine="420" w:firstLineChars="200"/>
        <w:rPr>
          <w:rFonts w:ascii="楷体" w:hAnsi="楷体" w:eastAsia="楷体"/>
          <w:szCs w:val="21"/>
        </w:rPr>
      </w:pPr>
      <w:r>
        <w:rPr>
          <w:rFonts w:ascii="MS Mincho" w:hAnsi="MS Mincho" w:eastAsia="楷体" w:cs="MS Mincho"/>
          <w:szCs w:val="21"/>
        </w:rPr>
        <w:t>㉒</w:t>
      </w:r>
      <w:r>
        <w:rPr>
          <w:rFonts w:ascii="楷体" w:hAnsi="楷体" w:eastAsia="楷体"/>
          <w:szCs w:val="21"/>
        </w:rPr>
        <w:t>福来刚要说落父亲几句，忽然看到乡亲们来了，他们的肩上都或多或少背着稻谷，那是他们答谢“沟长”索姆的稻谷</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MS Mincho" w:hAnsi="MS Mincho" w:eastAsia="楷体" w:cs="MS Mincho"/>
          <w:szCs w:val="21"/>
        </w:rPr>
        <w:t>㉓</w:t>
      </w:r>
      <w:r>
        <w:rPr>
          <w:rFonts w:ascii="楷体" w:hAnsi="楷体" w:eastAsia="楷体"/>
          <w:szCs w:val="21"/>
        </w:rPr>
        <w:t>无论索姆如何拒绝，乡亲们说着感谢的话，把稻谷倒下便</w:t>
      </w:r>
      <w:r>
        <w:rPr>
          <w:rFonts w:hint="eastAsia" w:ascii="楷体" w:hAnsi="楷体" w:eastAsia="楷体"/>
          <w:szCs w:val="21"/>
        </w:rPr>
        <w:t>嘿嘿呵呵</w:t>
      </w:r>
      <w:r>
        <w:rPr>
          <w:rFonts w:ascii="楷体" w:hAnsi="楷体" w:eastAsia="楷体"/>
          <w:szCs w:val="21"/>
        </w:rPr>
        <w:t>地走了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MS Mincho" w:hAnsi="MS Mincho" w:eastAsia="楷体" w:cs="MS Mincho"/>
          <w:szCs w:val="21"/>
        </w:rPr>
        <w:t>㉔</w:t>
      </w:r>
      <w:r>
        <w:rPr>
          <w:rFonts w:ascii="楷体" w:hAnsi="楷体" w:eastAsia="楷体"/>
          <w:szCs w:val="21"/>
        </w:rPr>
        <w:t>当天晚上，又有人悄悄背来了一袋稻谷，那人是旺达</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MS Mincho" w:hAnsi="MS Mincho" w:eastAsia="楷体" w:cs="MS Mincho"/>
          <w:szCs w:val="21"/>
        </w:rPr>
        <w:t>㉕</w:t>
      </w:r>
      <w:r>
        <w:rPr>
          <w:rFonts w:ascii="楷体" w:hAnsi="楷体" w:eastAsia="楷体"/>
          <w:szCs w:val="21"/>
        </w:rPr>
        <w:t>事后，福来拿布袋量了量，仅乡亲们送的就有15袋。福来心里一下子敞亮了，他感觉对不起父亲，想对他老人家说句道歉的话。但是，当他站在老父亲眼前时，说出口的却是</w:t>
      </w:r>
      <w:r>
        <w:rPr>
          <w:rFonts w:hint="eastAsia" w:ascii="楷体" w:hAnsi="楷体" w:eastAsia="楷体"/>
          <w:szCs w:val="21"/>
        </w:rPr>
        <w:t>：“</w:t>
      </w:r>
      <w:r>
        <w:rPr>
          <w:rFonts w:ascii="楷体" w:hAnsi="楷体" w:eastAsia="楷体"/>
          <w:szCs w:val="21"/>
        </w:rPr>
        <w:t>爹，今年的稻子真香</w:t>
      </w:r>
      <w:r>
        <w:rPr>
          <w:rFonts w:hint="eastAsia" w:ascii="楷体" w:hAnsi="楷体" w:eastAsia="楷体"/>
          <w:szCs w:val="21"/>
        </w:rPr>
        <w:t>！”</w:t>
      </w:r>
    </w:p>
    <w:p>
      <w:pPr>
        <w:spacing w:line="240" w:lineRule="auto"/>
        <w:jc w:val="right"/>
        <w:rPr>
          <w:rFonts w:ascii="楷体" w:hAnsi="楷体" w:eastAsia="楷体"/>
          <w:szCs w:val="21"/>
        </w:rPr>
      </w:pPr>
      <w:r>
        <w:rPr>
          <w:rFonts w:ascii="楷体" w:hAnsi="楷体" w:eastAsia="楷体"/>
          <w:szCs w:val="21"/>
        </w:rPr>
        <w:t>（选自《小小说月刊》原文有删改</w:t>
      </w:r>
      <w:r>
        <w:rPr>
          <w:rFonts w:hint="eastAsia" w:ascii="楷体" w:hAnsi="楷体" w:eastAsia="楷体"/>
          <w:szCs w:val="21"/>
        </w:rPr>
        <w:t>）</w:t>
      </w:r>
    </w:p>
    <w:p>
      <w:pPr>
        <w:spacing w:line="240" w:lineRule="auto"/>
        <w:rPr>
          <w:rFonts w:ascii="宋体" w:hAnsi="宋体"/>
          <w:szCs w:val="21"/>
        </w:rPr>
      </w:pPr>
      <w:r>
        <w:rPr>
          <w:rFonts w:hint="eastAsia" w:ascii="Times New Roman" w:hAnsi="Times New Roman"/>
          <w:szCs w:val="21"/>
        </w:rPr>
        <w:t>15．</w:t>
      </w:r>
      <w:r>
        <w:rPr>
          <w:rFonts w:ascii="Times New Roman" w:hAnsi="Times New Roman"/>
          <w:szCs w:val="21"/>
        </w:rPr>
        <w:t>学校《文苑》杂志推出了</w:t>
      </w:r>
      <w:r>
        <w:rPr>
          <w:rFonts w:ascii="宋体" w:hAnsi="宋体"/>
          <w:szCs w:val="21"/>
        </w:rPr>
        <w:t>“文学作品大家赏”栏目，本期赏读的是侯发山的一篇小说</w:t>
      </w:r>
      <w:r>
        <w:rPr>
          <w:rFonts w:hint="eastAsia" w:ascii="宋体" w:hAnsi="宋体"/>
          <w:szCs w:val="21"/>
        </w:rPr>
        <w:t>。</w:t>
      </w:r>
    </w:p>
    <w:p>
      <w:pPr>
        <w:spacing w:line="240" w:lineRule="auto"/>
        <w:rPr>
          <w:rFonts w:ascii="宋体" w:hAnsi="宋体"/>
          <w:szCs w:val="21"/>
        </w:rPr>
      </w:pPr>
      <w:r>
        <w:rPr>
          <w:rFonts w:ascii="宋体" w:hAnsi="宋体"/>
          <w:szCs w:val="21"/>
        </w:rPr>
        <w:t>（1）题目是文章的眼睛，不仅要明眸善睐，还要灵动有神。这篇小说有两个不同的题目</w:t>
      </w:r>
      <w:r>
        <w:rPr>
          <w:rFonts w:hint="eastAsia" w:ascii="宋体" w:hAnsi="宋体"/>
          <w:szCs w:val="21"/>
        </w:rPr>
        <w:t>，</w:t>
      </w:r>
      <w:r>
        <w:rPr>
          <w:rFonts w:ascii="Times New Roman" w:hAnsi="Times New Roman"/>
          <w:szCs w:val="21"/>
        </w:rPr>
        <w:t>通读全文后，你认为用哪个更好</w:t>
      </w:r>
      <w:r>
        <w:rPr>
          <w:rFonts w:hint="eastAsia" w:ascii="Times New Roman" w:hAnsi="Times New Roman"/>
          <w:szCs w:val="21"/>
        </w:rPr>
        <w:t>？</w:t>
      </w:r>
      <w:r>
        <w:rPr>
          <w:rFonts w:ascii="Times New Roman" w:hAnsi="Times New Roman"/>
          <w:szCs w:val="21"/>
        </w:rPr>
        <w:t>请谈谈你的看法和理由。（不少于50字）（5分）</w:t>
      </w:r>
    </w:p>
    <w:p>
      <w:pPr>
        <w:spacing w:line="240" w:lineRule="auto"/>
        <w:rPr>
          <w:rFonts w:ascii="宋体" w:hAnsi="宋体"/>
          <w:szCs w:val="21"/>
        </w:rPr>
      </w:pPr>
      <w:r>
        <w:rPr>
          <w:rFonts w:ascii="Times New Roman" w:hAnsi="Times New Roman"/>
          <w:szCs w:val="21"/>
        </w:rPr>
        <w:t>（2）</w:t>
      </w:r>
      <w:r>
        <w:rPr>
          <w:rFonts w:ascii="宋体" w:hAnsi="宋体"/>
          <w:szCs w:val="21"/>
        </w:rPr>
        <w:t>“文学作品大家赏”栏目邀请你作为特约撰稿人，给这篇小说写一段赏析性文字</w:t>
      </w:r>
      <w:r>
        <w:rPr>
          <w:rFonts w:hint="eastAsia" w:ascii="宋体" w:hAnsi="宋体"/>
          <w:szCs w:val="21"/>
        </w:rPr>
        <w:t>，</w:t>
      </w:r>
      <w:r>
        <w:rPr>
          <w:rFonts w:ascii="宋体" w:hAnsi="宋体"/>
          <w:szCs w:val="21"/>
        </w:rPr>
        <w:t>请完成这个任务</w:t>
      </w:r>
      <w:r>
        <w:rPr>
          <w:rFonts w:hint="eastAsia" w:ascii="宋体" w:hAnsi="宋体"/>
          <w:szCs w:val="21"/>
        </w:rPr>
        <w:t>。</w:t>
      </w:r>
    </w:p>
    <w:p>
      <w:pPr>
        <w:spacing w:line="240" w:lineRule="auto"/>
        <w:rPr>
          <w:rFonts w:ascii="Times New Roman" w:hAnsi="Times New Roman"/>
          <w:szCs w:val="21"/>
        </w:rPr>
      </w:pPr>
      <w:r>
        <w:rPr>
          <w:rFonts w:ascii="Times New Roman" w:hAnsi="Times New Roman"/>
          <w:szCs w:val="21"/>
        </w:rPr>
        <w:t>写作提示：</w:t>
      </w:r>
      <w:r>
        <w:rPr>
          <w:rFonts w:hint="eastAsia" w:ascii="宋体" w:hAnsi="宋体" w:cs="宋体"/>
          <w:szCs w:val="21"/>
        </w:rPr>
        <w:t>①</w:t>
      </w:r>
      <w:r>
        <w:rPr>
          <w:rFonts w:ascii="Times New Roman" w:hAnsi="Times New Roman"/>
          <w:szCs w:val="21"/>
        </w:rPr>
        <w:t>首先说明你赏析的文本是由哪个题目构成的；</w:t>
      </w:r>
      <w:r>
        <w:rPr>
          <w:rFonts w:hint="eastAsia" w:ascii="宋体" w:hAnsi="宋体" w:cs="宋体"/>
          <w:szCs w:val="21"/>
        </w:rPr>
        <w:t>②</w:t>
      </w:r>
      <w:r>
        <w:rPr>
          <w:rFonts w:ascii="Times New Roman" w:hAnsi="Times New Roman"/>
          <w:szCs w:val="21"/>
        </w:rPr>
        <w:t>从人物形象、主题思想</w:t>
      </w:r>
      <w:r>
        <w:rPr>
          <w:rFonts w:hint="eastAsia" w:ascii="Times New Roman" w:hAnsi="Times New Roman"/>
          <w:szCs w:val="21"/>
        </w:rPr>
        <w:t>、</w:t>
      </w:r>
      <w:r>
        <w:rPr>
          <w:rFonts w:ascii="Times New Roman" w:hAnsi="Times New Roman"/>
          <w:szCs w:val="21"/>
        </w:rPr>
        <w:t>语言表达方面任选一个角度来赏析；</w:t>
      </w:r>
      <w:r>
        <w:rPr>
          <w:rFonts w:hint="eastAsia" w:ascii="宋体" w:hAnsi="宋体" w:cs="宋体"/>
          <w:szCs w:val="21"/>
        </w:rPr>
        <w:t>③</w:t>
      </w:r>
      <w:r>
        <w:rPr>
          <w:rFonts w:ascii="Times New Roman" w:hAnsi="Times New Roman"/>
          <w:szCs w:val="21"/>
        </w:rPr>
        <w:t>结合文章内容</w:t>
      </w:r>
      <w:r>
        <w:rPr>
          <w:rFonts w:hint="eastAsia" w:ascii="Times New Roman" w:hAnsi="Times New Roman"/>
          <w:szCs w:val="21"/>
        </w:rPr>
        <w:t>；</w:t>
      </w:r>
      <w:r>
        <w:rPr>
          <w:rFonts w:hint="eastAsia" w:ascii="宋体" w:hAnsi="宋体" w:cs="宋体"/>
          <w:szCs w:val="21"/>
        </w:rPr>
        <w:t>④</w:t>
      </w:r>
      <w:r>
        <w:rPr>
          <w:rFonts w:ascii="Times New Roman" w:hAnsi="Times New Roman"/>
          <w:szCs w:val="21"/>
        </w:rPr>
        <w:t>不少于100字</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阅读下面材料，完成第16题</w:t>
      </w:r>
      <w:r>
        <w:rPr>
          <w:rFonts w:hint="eastAsia" w:ascii="Times New Roman" w:hAnsi="Times New Roman"/>
          <w:szCs w:val="21"/>
        </w:rPr>
        <w:t>。</w:t>
      </w:r>
    </w:p>
    <w:p>
      <w:pPr>
        <w:spacing w:line="240" w:lineRule="auto"/>
        <w:rPr>
          <w:rFonts w:ascii="Times New Roman" w:hAnsi="Times New Roman"/>
          <w:b/>
          <w:szCs w:val="21"/>
        </w:rPr>
      </w:pPr>
      <w:r>
        <w:rPr>
          <w:rFonts w:ascii="Times New Roman" w:hAnsi="Times New Roman"/>
          <w:b/>
          <w:szCs w:val="21"/>
        </w:rPr>
        <w:t>【材料一：注意力的类型】</w:t>
      </w:r>
    </w:p>
    <w:p>
      <w:pPr>
        <w:spacing w:line="240" w:lineRule="auto"/>
        <w:rPr>
          <w:rFonts w:ascii="Times New Roman" w:hAnsi="Times New Roman"/>
          <w:b/>
          <w:szCs w:val="21"/>
        </w:rPr>
      </w:pPr>
      <w:r>
        <w:drawing>
          <wp:inline distT="0" distB="0" distL="0" distR="0">
            <wp:extent cx="1721485" cy="1630680"/>
            <wp:effectExtent l="0" t="0" r="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735938" cy="1644289"/>
                    </a:xfrm>
                    <a:prstGeom prst="rect">
                      <a:avLst/>
                    </a:prstGeom>
                  </pic:spPr>
                </pic:pic>
              </a:graphicData>
            </a:graphic>
          </wp:inline>
        </w:drawing>
      </w:r>
    </w:p>
    <w:p>
      <w:pPr>
        <w:spacing w:line="240" w:lineRule="auto"/>
        <w:ind w:firstLine="420" w:firstLineChars="200"/>
        <w:rPr>
          <w:rFonts w:ascii="楷体" w:hAnsi="楷体" w:eastAsia="楷体"/>
          <w:szCs w:val="21"/>
        </w:rPr>
      </w:pPr>
      <w:r>
        <w:rPr>
          <w:rFonts w:ascii="楷体" w:hAnsi="楷体" w:eastAsia="楷体"/>
          <w:szCs w:val="21"/>
        </w:rPr>
        <w:t>中学生普遍认为注意力是影响学生学习效率的重要因素之一</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人的注意力被心理学家分为三类</w:t>
      </w:r>
      <w:r>
        <w:rPr>
          <w:rFonts w:hint="eastAsia" w:ascii="楷体" w:hAnsi="楷体" w:eastAsia="楷体"/>
          <w:szCs w:val="21"/>
        </w:rPr>
        <w:t>：“</w:t>
      </w:r>
      <w:r>
        <w:rPr>
          <w:rFonts w:ascii="楷体" w:hAnsi="楷体" w:eastAsia="楷体"/>
          <w:szCs w:val="21"/>
        </w:rPr>
        <w:t>无意注意</w:t>
      </w:r>
      <w:r>
        <w:rPr>
          <w:rFonts w:hint="eastAsia" w:ascii="楷体" w:hAnsi="楷体" w:eastAsia="楷体"/>
          <w:szCs w:val="21"/>
        </w:rPr>
        <w:t>”“</w:t>
      </w:r>
      <w:r>
        <w:rPr>
          <w:rFonts w:ascii="楷体" w:hAnsi="楷体" w:eastAsia="楷体"/>
          <w:szCs w:val="21"/>
        </w:rPr>
        <w:t>有意注意</w:t>
      </w:r>
      <w:r>
        <w:rPr>
          <w:rFonts w:hint="eastAsia" w:ascii="楷体" w:hAnsi="楷体" w:eastAsia="楷体"/>
          <w:szCs w:val="21"/>
        </w:rPr>
        <w:t>”“</w:t>
      </w:r>
      <w:r>
        <w:rPr>
          <w:rFonts w:ascii="楷体" w:hAnsi="楷体" w:eastAsia="楷体"/>
          <w:szCs w:val="21"/>
        </w:rPr>
        <w:t>有意后注意</w:t>
      </w:r>
      <w:r>
        <w:rPr>
          <w:rFonts w:hint="eastAsia" w:ascii="楷体" w:hAnsi="楷体" w:eastAsia="楷体"/>
          <w:szCs w:val="21"/>
        </w:rPr>
        <w:t>”</w:t>
      </w:r>
      <w:r>
        <w:rPr>
          <w:rFonts w:ascii="楷体" w:hAnsi="楷体" w:eastAsia="楷体"/>
          <w:szCs w:val="21"/>
        </w:rPr>
        <w:t>。不同类型的注意力产生的学习效果也不同</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szCs w:val="21"/>
        </w:rPr>
        <w:t>“</w:t>
      </w:r>
      <w:r>
        <w:rPr>
          <w:rFonts w:ascii="楷体" w:hAnsi="楷体" w:eastAsia="楷体"/>
          <w:szCs w:val="21"/>
        </w:rPr>
        <w:t>无意注意</w:t>
      </w:r>
      <w:r>
        <w:rPr>
          <w:rFonts w:hint="eastAsia" w:ascii="楷体" w:hAnsi="楷体" w:eastAsia="楷体"/>
          <w:szCs w:val="21"/>
        </w:rPr>
        <w:t>”</w:t>
      </w:r>
      <w:r>
        <w:rPr>
          <w:rFonts w:ascii="楷体" w:hAnsi="楷体" w:eastAsia="楷体"/>
          <w:szCs w:val="21"/>
        </w:rPr>
        <w:t>是指事先没有预定目标的注意，如对“鹤立鸡群”“万绿丛中一点红”等现象的注意都是不需要做出意志努力的。</w:t>
      </w:r>
      <w:r>
        <w:rPr>
          <w:rFonts w:hint="eastAsia" w:ascii="楷体" w:hAnsi="楷体" w:eastAsia="楷体"/>
          <w:szCs w:val="21"/>
        </w:rPr>
        <w:t>“</w:t>
      </w:r>
      <w:r>
        <w:rPr>
          <w:rFonts w:ascii="楷体" w:hAnsi="楷体" w:eastAsia="楷体"/>
          <w:szCs w:val="21"/>
        </w:rPr>
        <w:t>无意注意</w:t>
      </w:r>
      <w:r>
        <w:rPr>
          <w:rFonts w:hint="eastAsia" w:ascii="楷体" w:hAnsi="楷体" w:eastAsia="楷体"/>
          <w:szCs w:val="21"/>
        </w:rPr>
        <w:t>”</w:t>
      </w:r>
      <w:r>
        <w:rPr>
          <w:rFonts w:ascii="楷体" w:hAnsi="楷体" w:eastAsia="楷体"/>
          <w:szCs w:val="21"/>
        </w:rPr>
        <w:t>是学习兴趣的起点</w:t>
      </w:r>
      <w:r>
        <w:rPr>
          <w:rFonts w:hint="eastAsia" w:ascii="楷体" w:hAnsi="楷体" w:eastAsia="楷体"/>
          <w:szCs w:val="21"/>
        </w:rPr>
        <w:t>，</w:t>
      </w:r>
      <w:r>
        <w:rPr>
          <w:rFonts w:ascii="楷体" w:hAnsi="楷体" w:eastAsia="楷体"/>
          <w:szCs w:val="21"/>
        </w:rPr>
        <w:t>同时无意注意会</w:t>
      </w:r>
      <w:r>
        <w:rPr>
          <w:rFonts w:hint="eastAsia" w:ascii="楷体" w:hAnsi="楷体" w:eastAsia="楷体"/>
          <w:szCs w:val="21"/>
        </w:rPr>
        <w:t>干扰、</w:t>
      </w:r>
      <w:r>
        <w:rPr>
          <w:rFonts w:ascii="楷体" w:hAnsi="楷体" w:eastAsia="楷体"/>
          <w:szCs w:val="21"/>
        </w:rPr>
        <w:t>打断我们的</w:t>
      </w:r>
      <w:r>
        <w:rPr>
          <w:rFonts w:hint="eastAsia" w:ascii="楷体" w:hAnsi="楷体" w:eastAsia="楷体"/>
          <w:szCs w:val="21"/>
        </w:rPr>
        <w:t>思考</w:t>
      </w:r>
      <w:r>
        <w:rPr>
          <w:rFonts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“有意注意”是有预定目标还要做出意志努力的注意。像我们平时专心学习、工作，</w:t>
      </w:r>
      <w:r>
        <w:rPr>
          <w:rFonts w:hint="eastAsia" w:ascii="楷体" w:hAnsi="楷体" w:eastAsia="楷体"/>
          <w:szCs w:val="21"/>
        </w:rPr>
        <w:t>一</w:t>
      </w:r>
      <w:r>
        <w:rPr>
          <w:rFonts w:ascii="楷体" w:hAnsi="楷体" w:eastAsia="楷体"/>
          <w:szCs w:val="21"/>
        </w:rPr>
        <w:t>般情况下使用的都是有意注意。一天当中，有意注意属于有限资源，是会被消耗殆尽的</w:t>
      </w:r>
      <w:r>
        <w:rPr>
          <w:rFonts w:hint="eastAsia" w:ascii="楷体" w:hAnsi="楷体" w:eastAsia="楷体"/>
          <w:szCs w:val="21"/>
        </w:rPr>
        <w:t>，</w:t>
      </w:r>
      <w:r>
        <w:rPr>
          <w:rFonts w:ascii="楷体" w:hAnsi="楷体" w:eastAsia="楷体"/>
          <w:szCs w:val="21"/>
        </w:rPr>
        <w:t>所以要建议大家把最艰难的任务，也就是需要消耗最多注意力的任务往前安排，最好是早上起来最先处理</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hint="eastAsia" w:ascii="楷体" w:hAnsi="楷体" w:eastAsia="楷体"/>
          <w:szCs w:val="21"/>
        </w:rPr>
        <w:t>“</w:t>
      </w:r>
      <w:r>
        <w:rPr>
          <w:rFonts w:ascii="楷体" w:hAnsi="楷体" w:eastAsia="楷体"/>
          <w:szCs w:val="21"/>
        </w:rPr>
        <w:t>有意后注意</w:t>
      </w:r>
      <w:r>
        <w:rPr>
          <w:rFonts w:hint="eastAsia" w:ascii="楷体" w:hAnsi="楷体" w:eastAsia="楷体"/>
          <w:szCs w:val="21"/>
        </w:rPr>
        <w:t>”</w:t>
      </w:r>
      <w:r>
        <w:rPr>
          <w:rFonts w:ascii="楷体" w:hAnsi="楷体" w:eastAsia="楷体"/>
          <w:szCs w:val="21"/>
        </w:rPr>
        <w:t>是注意的最高境界。这是前两者的结合，对于学习是最有帮助的注意状态。通过不断地对某个兴趣进行有意注意训练，最终达成对这个兴趣的无意注意。这种例子在学习生活中有很多。比如学习古诗文。一些文化底藴深厚的人在说话时候常常引经据典，这绝非刻意而为之，其实他们对于经典诗文已经进入到了</w:t>
      </w:r>
      <w:r>
        <w:rPr>
          <w:rFonts w:hint="eastAsia" w:ascii="楷体" w:hAnsi="楷体" w:eastAsia="楷体"/>
          <w:szCs w:val="21"/>
        </w:rPr>
        <w:t>“</w:t>
      </w:r>
      <w:r>
        <w:rPr>
          <w:rFonts w:ascii="楷体" w:hAnsi="楷体" w:eastAsia="楷体"/>
          <w:szCs w:val="21"/>
        </w:rPr>
        <w:t>有意后注意</w:t>
      </w:r>
      <w:r>
        <w:rPr>
          <w:rFonts w:hint="eastAsia" w:ascii="楷体" w:hAnsi="楷体" w:eastAsia="楷体"/>
          <w:szCs w:val="21"/>
        </w:rPr>
        <w:t>”</w:t>
      </w:r>
      <w:r>
        <w:rPr>
          <w:rFonts w:ascii="楷体" w:hAnsi="楷体" w:eastAsia="楷体"/>
          <w:szCs w:val="21"/>
        </w:rPr>
        <w:t>的状态</w:t>
      </w:r>
      <w:r>
        <w:rPr>
          <w:rFonts w:hint="eastAsia" w:ascii="楷体" w:hAnsi="楷体" w:eastAsia="楷体"/>
          <w:szCs w:val="21"/>
        </w:rPr>
        <w:t>，</w:t>
      </w:r>
      <w:r>
        <w:rPr>
          <w:rFonts w:ascii="楷体" w:hAnsi="楷体" w:eastAsia="楷体"/>
          <w:szCs w:val="21"/>
        </w:rPr>
        <w:t>不用经过大脑，即可</w:t>
      </w:r>
      <w:r>
        <w:rPr>
          <w:rFonts w:hint="eastAsia" w:ascii="楷体" w:hAnsi="楷体" w:eastAsia="楷体"/>
          <w:szCs w:val="21"/>
        </w:rPr>
        <w:t>脱口</w:t>
      </w:r>
      <w:r>
        <w:rPr>
          <w:rFonts w:ascii="楷体" w:hAnsi="楷体" w:eastAsia="楷体"/>
          <w:szCs w:val="21"/>
        </w:rPr>
        <w:t>而出</w:t>
      </w:r>
      <w:r>
        <w:rPr>
          <w:rFonts w:hint="eastAsia" w:ascii="楷体" w:hAnsi="楷体" w:eastAsia="楷体"/>
          <w:szCs w:val="21"/>
        </w:rPr>
        <w:t>。</w:t>
      </w:r>
    </w:p>
    <w:p>
      <w:pPr>
        <w:spacing w:line="240" w:lineRule="auto"/>
        <w:rPr>
          <w:rFonts w:ascii="Times New Roman" w:hAnsi="Times New Roman"/>
          <w:b/>
          <w:szCs w:val="21"/>
        </w:rPr>
      </w:pPr>
      <w:r>
        <w:rPr>
          <w:rFonts w:ascii="Times New Roman" w:hAnsi="Times New Roman"/>
          <w:b/>
          <w:szCs w:val="21"/>
        </w:rPr>
        <w:t>【材料二</w:t>
      </w:r>
      <w:r>
        <w:rPr>
          <w:rFonts w:hint="eastAsia" w:ascii="Times New Roman" w:hAnsi="Times New Roman"/>
          <w:b/>
          <w:szCs w:val="21"/>
        </w:rPr>
        <w:t>：</w:t>
      </w:r>
      <w:r>
        <w:rPr>
          <w:rFonts w:ascii="Times New Roman" w:hAnsi="Times New Roman"/>
          <w:b/>
          <w:szCs w:val="21"/>
        </w:rPr>
        <w:t>小刘的蜕变】</w:t>
      </w:r>
    </w:p>
    <w:p>
      <w:pPr>
        <w:spacing w:line="240" w:lineRule="auto"/>
        <w:ind w:firstLine="420" w:firstLineChars="200"/>
        <w:rPr>
          <w:rFonts w:ascii="楷体" w:hAnsi="楷体" w:eastAsia="楷体"/>
          <w:szCs w:val="21"/>
        </w:rPr>
      </w:pPr>
      <w:r>
        <w:rPr>
          <w:rFonts w:ascii="楷体" w:hAnsi="楷体" w:eastAsia="楷体"/>
          <w:szCs w:val="21"/>
        </w:rPr>
        <w:t>小刘曾经对自己的学习很苦恼。以前每次做作业，小刘都会有走神的现象，做同样数量的作业，要比班上最快的孩子多花一倍的时间。有时候遇到需要长时间连续思考的难题</w:t>
      </w:r>
      <w:r>
        <w:rPr>
          <w:rFonts w:hint="eastAsia" w:ascii="楷体" w:hAnsi="楷体" w:eastAsia="楷体"/>
          <w:szCs w:val="21"/>
        </w:rPr>
        <w:t>，</w:t>
      </w:r>
      <w:r>
        <w:rPr>
          <w:rFonts w:ascii="楷体" w:hAnsi="楷体" w:eastAsia="楷体"/>
          <w:szCs w:val="21"/>
        </w:rPr>
        <w:t>他就感觉注意力无法长时间集中，长久下去自己也失去了克服困难的勇气。特别是初二</w:t>
      </w:r>
      <w:r>
        <w:rPr>
          <w:rFonts w:hint="eastAsia" w:ascii="楷体" w:hAnsi="楷体" w:eastAsia="楷体"/>
          <w:szCs w:val="21"/>
        </w:rPr>
        <w:t>以</w:t>
      </w:r>
      <w:r>
        <w:rPr>
          <w:rFonts w:ascii="楷体" w:hAnsi="楷体" w:eastAsia="楷体"/>
          <w:szCs w:val="21"/>
        </w:rPr>
        <w:t>后课程对思维的要求更高了，他常常觉得自己的思维不教捷，反应迟钝，对学习越来越缺乏信心。这个时候，老师找到了他，告诉他：不要</w:t>
      </w:r>
      <w:r>
        <w:rPr>
          <w:rFonts w:hint="eastAsia" w:ascii="楷体" w:hAnsi="楷体" w:eastAsia="楷体"/>
          <w:szCs w:val="21"/>
        </w:rPr>
        <w:t>妄自菲薄</w:t>
      </w:r>
      <w:r>
        <w:rPr>
          <w:rFonts w:ascii="楷体" w:hAnsi="楷体" w:eastAsia="楷体"/>
          <w:szCs w:val="21"/>
        </w:rPr>
        <w:t>，注意力是可以通过专门</w:t>
      </w:r>
      <w:r>
        <w:rPr>
          <w:rFonts w:hint="eastAsia" w:ascii="楷体" w:hAnsi="楷体" w:eastAsia="楷体"/>
          <w:szCs w:val="21"/>
          <w:highlight w:val="yellow"/>
        </w:rPr>
        <w:t>的</w:t>
      </w:r>
      <w:r>
        <w:rPr>
          <w:rFonts w:ascii="楷体" w:hAnsi="楷体" w:eastAsia="楷体"/>
          <w:szCs w:val="21"/>
          <w:highlight w:val="yellow"/>
        </w:rPr>
        <w:t>训</w:t>
      </w:r>
      <w:r>
        <w:rPr>
          <w:rFonts w:ascii="楷体" w:hAnsi="楷体" w:eastAsia="楷体"/>
          <w:szCs w:val="21"/>
        </w:rPr>
        <w:t>练来保持的。老师向小刘介绍了很多保持注意力的方法，通过后期有意识的训练，小刘摆脱了因注意力不集中而造成的学习困扰，提高了学习效率</w:t>
      </w:r>
      <w:r>
        <w:rPr>
          <w:rFonts w:hint="eastAsia" w:ascii="楷体" w:hAnsi="楷体" w:eastAsia="楷体"/>
          <w:szCs w:val="21"/>
        </w:rPr>
        <w:t>。</w:t>
      </w:r>
    </w:p>
    <w:p>
      <w:pPr>
        <w:spacing w:line="240" w:lineRule="auto"/>
        <w:rPr>
          <w:rFonts w:ascii="Times New Roman" w:hAnsi="Times New Roman"/>
          <w:b/>
          <w:szCs w:val="21"/>
        </w:rPr>
      </w:pPr>
      <w:r>
        <w:rPr>
          <w:rFonts w:ascii="Times New Roman" w:hAnsi="Times New Roman"/>
          <w:b/>
          <w:szCs w:val="21"/>
        </w:rPr>
        <w:t>【材料三：如何保持注意力】</w:t>
      </w:r>
    </w:p>
    <w:p>
      <w:pPr>
        <w:spacing w:line="240" w:lineRule="auto"/>
        <w:ind w:firstLine="420" w:firstLineChars="200"/>
        <w:rPr>
          <w:rFonts w:ascii="楷体" w:hAnsi="楷体" w:eastAsia="楷体"/>
          <w:szCs w:val="21"/>
        </w:rPr>
      </w:pPr>
      <w:r>
        <w:rPr>
          <w:rFonts w:ascii="楷体" w:hAnsi="楷体" w:eastAsia="楷体"/>
          <w:szCs w:val="21"/>
        </w:rPr>
        <w:t>保持注意力的关键在于强化有意注意进而培养有意后注意</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1．明确任务目标</w:t>
      </w:r>
    </w:p>
    <w:p>
      <w:pPr>
        <w:spacing w:line="240" w:lineRule="auto"/>
        <w:ind w:firstLine="420" w:firstLineChars="200"/>
        <w:rPr>
          <w:rFonts w:ascii="楷体" w:hAnsi="楷体" w:eastAsia="楷体"/>
          <w:szCs w:val="21"/>
        </w:rPr>
      </w:pPr>
      <w:r>
        <w:rPr>
          <w:rFonts w:ascii="楷体" w:hAnsi="楷体" w:eastAsia="楷体"/>
          <w:szCs w:val="21"/>
        </w:rPr>
        <w:t>有意注意是由目的、任务来决定的，目的越明确、越具体，对完成目的、任务的意又理解越深刻，完成任务的愿望越强烈，就越能引起和保持有意注意</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2．参与有关活动</w:t>
      </w:r>
    </w:p>
    <w:p>
      <w:pPr>
        <w:spacing w:line="240" w:lineRule="auto"/>
        <w:ind w:firstLine="420" w:firstLineChars="200"/>
        <w:rPr>
          <w:rFonts w:ascii="楷体" w:hAnsi="楷体" w:eastAsia="楷体"/>
          <w:szCs w:val="21"/>
        </w:rPr>
      </w:pPr>
      <w:r>
        <w:rPr>
          <w:rFonts w:ascii="楷体" w:hAnsi="楷体" w:eastAsia="楷体"/>
          <w:szCs w:val="21"/>
        </w:rPr>
        <w:t>在明确目的任务的前提下，合理地参与能引起注意的有关活动，有利于有意注意的维持，如提出需要思维活动参与的问题，提出加强注意的自我要求，尽可能地把智力活动与实际活动（如实验操作、技能练习）密切结合起来等，这些将有助于保持自我持久的注意</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3．激发间接兴趣</w:t>
      </w:r>
    </w:p>
    <w:p>
      <w:pPr>
        <w:spacing w:line="240" w:lineRule="auto"/>
        <w:ind w:firstLine="420" w:firstLineChars="200"/>
        <w:rPr>
          <w:rFonts w:ascii="楷体" w:hAnsi="楷体" w:eastAsia="楷体"/>
          <w:szCs w:val="21"/>
        </w:rPr>
      </w:pPr>
      <w:r>
        <w:rPr>
          <w:rFonts w:ascii="楷体" w:hAnsi="楷体" w:eastAsia="楷体"/>
          <w:szCs w:val="21"/>
        </w:rPr>
        <w:t>间接兴趣是引起和保持有意注意的重要条件之一。所谓间接兴趣，是指对活动本身和过程暂无兴趣，但对活动的意义和最后获得的结果有很大兴趣</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16．班里召开</w:t>
      </w:r>
      <w:r>
        <w:rPr>
          <w:rFonts w:ascii="宋体" w:hAnsi="宋体"/>
          <w:szCs w:val="21"/>
        </w:rPr>
        <w:t>“向注意力要效率”主题班会，你收</w:t>
      </w:r>
      <w:r>
        <w:rPr>
          <w:rFonts w:ascii="Times New Roman" w:hAnsi="Times New Roman"/>
          <w:szCs w:val="21"/>
        </w:rPr>
        <w:t>集并整理了以上材料。</w:t>
      </w:r>
    </w:p>
    <w:p>
      <w:pPr>
        <w:spacing w:line="240" w:lineRule="auto"/>
        <w:rPr>
          <w:rFonts w:ascii="Times New Roman" w:hAnsi="Times New Roman"/>
          <w:szCs w:val="21"/>
        </w:rPr>
      </w:pPr>
      <w:r>
        <w:rPr>
          <w:rFonts w:ascii="Times New Roman" w:hAnsi="Times New Roman"/>
          <w:szCs w:val="21"/>
        </w:rPr>
        <w:t>（1）为了使本次班会开得更有效，班级组织了</w:t>
      </w:r>
      <w:r>
        <w:rPr>
          <w:rFonts w:hint="eastAsia" w:ascii="Times New Roman" w:hAnsi="Times New Roman"/>
          <w:szCs w:val="21"/>
        </w:rPr>
        <w:t>一</w:t>
      </w:r>
      <w:r>
        <w:rPr>
          <w:rFonts w:ascii="宋体" w:hAnsi="宋体"/>
          <w:szCs w:val="21"/>
        </w:rPr>
        <w:t>次“课堂注意力保持时间”问卷调</w:t>
      </w:r>
      <w:r>
        <w:rPr>
          <w:rFonts w:ascii="Times New Roman" w:hAnsi="Times New Roman"/>
          <w:szCs w:val="21"/>
        </w:rPr>
        <w:t>查</w:t>
      </w:r>
      <w:r>
        <w:rPr>
          <w:rFonts w:hint="eastAsia" w:ascii="Times New Roman" w:hAnsi="Times New Roman"/>
          <w:szCs w:val="21"/>
        </w:rPr>
        <w:t>，</w:t>
      </w:r>
      <w:r>
        <w:rPr>
          <w:rFonts w:ascii="Times New Roman" w:hAnsi="Times New Roman"/>
          <w:szCs w:val="21"/>
        </w:rPr>
        <w:t>调查结果如右图所示。请简要概括你从中得出的结论</w:t>
      </w:r>
      <w:r>
        <w:rPr>
          <w:rFonts w:hint="eastAsia" w:ascii="Times New Roman" w:hAnsi="Times New Roman"/>
          <w:szCs w:val="21"/>
        </w:rPr>
        <w:t>。（</w:t>
      </w:r>
      <w:r>
        <w:rPr>
          <w:rFonts w:ascii="Times New Roman" w:hAnsi="Times New Roman"/>
          <w:szCs w:val="21"/>
        </w:rPr>
        <w:t>2分）</w:t>
      </w:r>
    </w:p>
    <w:p>
      <w:pPr>
        <w:spacing w:line="240" w:lineRule="auto"/>
        <w:rPr>
          <w:rFonts w:ascii="Times New Roman" w:hAnsi="Times New Roman"/>
          <w:szCs w:val="21"/>
        </w:rPr>
      </w:pPr>
      <w:r>
        <w:drawing>
          <wp:inline distT="0" distB="0" distL="0" distR="0">
            <wp:extent cx="2790190" cy="1408430"/>
            <wp:effectExtent l="0" t="0" r="0" b="127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2806239" cy="1416482"/>
                    </a:xfrm>
                    <a:prstGeom prst="rect">
                      <a:avLst/>
                    </a:prstGeom>
                  </pic:spPr>
                </pic:pic>
              </a:graphicData>
            </a:graphic>
          </wp:inline>
        </w:drawing>
      </w:r>
    </w:p>
    <w:p>
      <w:pPr>
        <w:spacing w:line="240" w:lineRule="auto"/>
        <w:rPr>
          <w:rFonts w:ascii="Times New Roman" w:hAnsi="Times New Roman"/>
          <w:szCs w:val="21"/>
        </w:rPr>
      </w:pPr>
      <w:r>
        <w:rPr>
          <w:rFonts w:hint="eastAsia" w:ascii="Times New Roman" w:hAnsi="Times New Roman"/>
          <w:szCs w:val="21"/>
        </w:rPr>
        <w:t>（2）</w:t>
      </w:r>
      <w:r>
        <w:rPr>
          <w:rFonts w:ascii="Times New Roman" w:hAnsi="Times New Roman"/>
          <w:szCs w:val="21"/>
        </w:rPr>
        <w:t>班会上，白杰同学分享了自己的故事</w:t>
      </w:r>
      <w:r>
        <w:rPr>
          <w:rFonts w:hint="eastAsia" w:ascii="Times New Roman" w:hAnsi="Times New Roman"/>
          <w:szCs w:val="21"/>
        </w:rPr>
        <w:t>：</w:t>
      </w:r>
    </w:p>
    <w:p>
      <w:pPr>
        <w:spacing w:line="240" w:lineRule="auto"/>
        <w:ind w:firstLine="420" w:firstLineChars="200"/>
        <w:rPr>
          <w:rFonts w:ascii="楷体" w:hAnsi="楷体" w:eastAsia="楷体"/>
          <w:szCs w:val="21"/>
        </w:rPr>
      </w:pPr>
      <w:r>
        <w:rPr>
          <w:rFonts w:ascii="楷体" w:hAnsi="楷体" w:eastAsia="楷体"/>
          <w:szCs w:val="21"/>
        </w:rPr>
        <w:t>我计划在星期天上午做一张数学试卷</w:t>
      </w:r>
      <w:r>
        <w:rPr>
          <w:rFonts w:hint="eastAsia" w:ascii="楷体" w:hAnsi="楷体" w:eastAsia="楷体"/>
          <w:szCs w:val="21"/>
        </w:rPr>
        <w:t>。</w:t>
      </w:r>
    </w:p>
    <w:p>
      <w:pPr>
        <w:spacing w:line="240" w:lineRule="auto"/>
        <w:ind w:firstLine="420" w:firstLineChars="200"/>
        <w:rPr>
          <w:rFonts w:ascii="楷体" w:hAnsi="楷体" w:eastAsia="楷体"/>
          <w:szCs w:val="21"/>
        </w:rPr>
      </w:pPr>
      <w:r>
        <w:rPr>
          <w:rFonts w:ascii="楷体" w:hAnsi="楷体" w:eastAsia="楷体"/>
          <w:szCs w:val="21"/>
        </w:rPr>
        <w:t>早上，睁开眼睛，习惯性地拿起手机，看到咋天晚上同学们在小组群里讨论综合实践活动的消息，我也跟着思考大家提出的问题，考虑到要解决这个问题还需要与班长和课代表沟通，于是我又分别找他们去交流（</w:t>
      </w:r>
      <w:r>
        <w:rPr>
          <w:rFonts w:hint="eastAsia" w:ascii="楷体" w:hAnsi="楷体" w:eastAsia="楷体"/>
          <w:szCs w:val="21"/>
        </w:rPr>
        <w:t>通</w:t>
      </w:r>
      <w:r>
        <w:rPr>
          <w:rFonts w:ascii="楷体" w:hAnsi="楷体" w:eastAsia="楷体"/>
          <w:szCs w:val="21"/>
        </w:rPr>
        <w:t>过微信）。事情处理完了，已经9点半了，按说时间还够用，可是当我开始做数学试卷时却发现自己的学习状态不佳，感觉注意力不足</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请阅读材料一，就白杰注意力不足的问题给出一条建议</w:t>
      </w:r>
      <w:r>
        <w:rPr>
          <w:rFonts w:hint="eastAsia" w:ascii="Times New Roman" w:hAnsi="Times New Roman"/>
          <w:szCs w:val="21"/>
        </w:rPr>
        <w:t>。</w:t>
      </w:r>
      <w:r>
        <w:rPr>
          <w:rFonts w:ascii="Times New Roman" w:hAnsi="Times New Roman"/>
          <w:szCs w:val="21"/>
        </w:rPr>
        <w:t>（2分）</w:t>
      </w:r>
    </w:p>
    <w:p>
      <w:pPr>
        <w:spacing w:line="240" w:lineRule="auto"/>
        <w:rPr>
          <w:rFonts w:ascii="Times New Roman" w:hAnsi="Times New Roman"/>
          <w:szCs w:val="21"/>
        </w:rPr>
      </w:pPr>
      <w:r>
        <w:rPr>
          <w:rFonts w:ascii="Times New Roman" w:hAnsi="Times New Roman"/>
          <w:szCs w:val="21"/>
        </w:rPr>
        <w:t>（3）讨论环节，组内的同学们畅所欲言：有的同学认为注意力不集中没有什么危害</w:t>
      </w:r>
      <w:r>
        <w:rPr>
          <w:rFonts w:hint="eastAsia" w:ascii="Times New Roman" w:hAnsi="Times New Roman"/>
          <w:szCs w:val="21"/>
        </w:rPr>
        <w:t>；</w:t>
      </w:r>
      <w:r>
        <w:rPr>
          <w:rFonts w:ascii="Times New Roman" w:hAnsi="Times New Roman"/>
          <w:szCs w:val="21"/>
        </w:rPr>
        <w:t>有的同学想要保持注意力，却苦于没有好办法。针对以上两种现象，你作为组长准备进行总结性发言，请把你要说的话写下来。</w:t>
      </w:r>
      <w:r>
        <w:rPr>
          <w:rFonts w:hint="eastAsia" w:ascii="Times New Roman" w:hAnsi="Times New Roman"/>
          <w:szCs w:val="21"/>
        </w:rPr>
        <w:t>（10分）</w:t>
      </w:r>
    </w:p>
    <w:p>
      <w:pPr>
        <w:spacing w:line="240" w:lineRule="auto"/>
        <w:rPr>
          <w:rFonts w:ascii="Times New Roman" w:hAnsi="Times New Roman"/>
          <w:szCs w:val="21"/>
        </w:rPr>
      </w:pPr>
      <w:r>
        <w:rPr>
          <w:rFonts w:ascii="Times New Roman" w:hAnsi="Times New Roman"/>
          <w:szCs w:val="21"/>
        </w:rPr>
        <w:t>写作提示：</w:t>
      </w:r>
      <w:r>
        <w:rPr>
          <w:rFonts w:hint="eastAsia" w:ascii="宋体" w:hAnsi="宋体" w:cs="宋体"/>
          <w:szCs w:val="21"/>
        </w:rPr>
        <w:t>①</w:t>
      </w:r>
      <w:r>
        <w:rPr>
          <w:rFonts w:ascii="Times New Roman" w:hAnsi="Times New Roman"/>
          <w:szCs w:val="21"/>
        </w:rPr>
        <w:t>从材料中筛选有用信息；</w:t>
      </w:r>
      <w:r>
        <w:rPr>
          <w:rFonts w:hint="eastAsia" w:ascii="宋体" w:hAnsi="宋体" w:cs="宋体"/>
          <w:szCs w:val="21"/>
        </w:rPr>
        <w:t>②</w:t>
      </w:r>
      <w:r>
        <w:rPr>
          <w:rFonts w:ascii="Times New Roman" w:hAnsi="Times New Roman"/>
          <w:szCs w:val="21"/>
        </w:rPr>
        <w:t>思路清晰</w:t>
      </w:r>
      <w:r>
        <w:rPr>
          <w:rFonts w:hint="eastAsia" w:ascii="Times New Roman" w:hAnsi="Times New Roman"/>
          <w:szCs w:val="21"/>
        </w:rPr>
        <w:t>；</w:t>
      </w:r>
      <w:r>
        <w:rPr>
          <w:rFonts w:hint="eastAsia" w:ascii="宋体" w:hAnsi="宋体" w:cs="宋体"/>
          <w:szCs w:val="21"/>
        </w:rPr>
        <w:t>③</w:t>
      </w:r>
      <w:r>
        <w:rPr>
          <w:rFonts w:ascii="Times New Roman" w:hAnsi="Times New Roman"/>
          <w:szCs w:val="21"/>
        </w:rPr>
        <w:t>语言得体</w:t>
      </w:r>
      <w:r>
        <w:rPr>
          <w:rFonts w:hint="eastAsia" w:ascii="Times New Roman" w:hAnsi="Times New Roman"/>
          <w:szCs w:val="21"/>
        </w:rPr>
        <w:t>；</w:t>
      </w:r>
      <w:r>
        <w:rPr>
          <w:rFonts w:hint="eastAsia" w:ascii="宋体" w:hAnsi="宋体" w:cs="宋体"/>
          <w:szCs w:val="21"/>
        </w:rPr>
        <w:t>④</w:t>
      </w:r>
      <w:r>
        <w:rPr>
          <w:rFonts w:ascii="Times New Roman" w:hAnsi="Times New Roman"/>
          <w:szCs w:val="21"/>
        </w:rPr>
        <w:t>不少于100字</w:t>
      </w:r>
      <w:r>
        <w:rPr>
          <w:rFonts w:hint="eastAsia" w:ascii="Times New Roman" w:hAnsi="Times New Roman"/>
          <w:szCs w:val="21"/>
        </w:rPr>
        <w:t>。</w:t>
      </w:r>
    </w:p>
    <w:p>
      <w:pPr>
        <w:spacing w:line="240" w:lineRule="auto"/>
        <w:rPr>
          <w:rFonts w:ascii="楷体" w:hAnsi="楷体" w:eastAsia="楷体"/>
          <w:szCs w:val="21"/>
        </w:rPr>
      </w:pPr>
      <w:r>
        <w:rPr>
          <w:rFonts w:ascii="Times New Roman" w:hAnsi="Times New Roman"/>
          <w:szCs w:val="21"/>
        </w:rPr>
        <w:t>17</w:t>
      </w:r>
      <w:r>
        <w:rPr>
          <w:rFonts w:hint="eastAsia" w:ascii="Times New Roman" w:hAnsi="Times New Roman"/>
          <w:szCs w:val="21"/>
        </w:rPr>
        <w:t>．</w:t>
      </w:r>
      <w:r>
        <w:rPr>
          <w:rFonts w:ascii="楷体" w:hAnsi="楷体" w:eastAsia="楷体"/>
          <w:szCs w:val="21"/>
        </w:rPr>
        <w:t>“风过留声，雁过留痕”，在我们的生命历程中，万事万物都会留下自己的痕迹，只不过有的痕迹清晰，历经岁月不</w:t>
      </w:r>
      <w:r>
        <w:rPr>
          <w:rFonts w:hint="eastAsia" w:ascii="楷体" w:hAnsi="楷体" w:eastAsia="楷体"/>
          <w:szCs w:val="21"/>
        </w:rPr>
        <w:t>蚀；</w:t>
      </w:r>
      <w:r>
        <w:rPr>
          <w:rFonts w:ascii="楷体" w:hAnsi="楷体" w:eastAsia="楷体"/>
          <w:szCs w:val="21"/>
        </w:rPr>
        <w:t>有的模糊，很快</w:t>
      </w:r>
      <w:r>
        <w:rPr>
          <w:rFonts w:hint="eastAsia" w:ascii="楷体" w:hAnsi="楷体" w:eastAsia="楷体"/>
          <w:szCs w:val="21"/>
        </w:rPr>
        <w:t>消逝</w:t>
      </w:r>
      <w:r>
        <w:rPr>
          <w:rFonts w:ascii="楷体" w:hAnsi="楷体" w:eastAsia="楷体"/>
          <w:szCs w:val="21"/>
        </w:rPr>
        <w:t>。有的让人心生温暖，有的让人哀伤，有的让人</w:t>
      </w:r>
      <w:r>
        <w:rPr>
          <w:rFonts w:hint="eastAsia" w:ascii="楷体" w:hAnsi="楷体" w:eastAsia="楷体"/>
          <w:szCs w:val="21"/>
        </w:rPr>
        <w:t>迷惘</w:t>
      </w:r>
      <w:r>
        <w:rPr>
          <w:rFonts w:ascii="楷体" w:hAnsi="楷体" w:eastAsia="楷体"/>
          <w:szCs w:val="21"/>
        </w:rPr>
        <w:t>，有的催人奋进</w:t>
      </w:r>
      <w:r>
        <w:rPr>
          <w:rFonts w:hint="eastAsia" w:ascii="楷体" w:hAnsi="楷体" w:eastAsia="楷体"/>
          <w:szCs w:val="21"/>
        </w:rPr>
        <w:t>……</w:t>
      </w:r>
      <w:r>
        <w:rPr>
          <w:rFonts w:ascii="楷体" w:hAnsi="楷体" w:eastAsia="楷体"/>
          <w:szCs w:val="21"/>
        </w:rPr>
        <w:t>或深成浅的痕迹总有其存在的价值</w:t>
      </w:r>
      <w:r>
        <w:rPr>
          <w:rFonts w:hint="eastAsia" w:ascii="楷体" w:hAnsi="楷体" w:eastAsia="楷体"/>
          <w:szCs w:val="21"/>
        </w:rPr>
        <w:t>。</w:t>
      </w:r>
    </w:p>
    <w:p>
      <w:pPr>
        <w:spacing w:line="240" w:lineRule="auto"/>
        <w:rPr>
          <w:rFonts w:ascii="Times New Roman" w:hAnsi="Times New Roman"/>
          <w:szCs w:val="21"/>
        </w:rPr>
      </w:pPr>
      <w:r>
        <w:rPr>
          <w:rFonts w:ascii="Times New Roman" w:hAnsi="Times New Roman"/>
          <w:szCs w:val="21"/>
        </w:rPr>
        <w:t>请</w:t>
      </w:r>
      <w:r>
        <w:rPr>
          <w:rFonts w:ascii="宋体" w:hAnsi="宋体"/>
          <w:szCs w:val="21"/>
        </w:rPr>
        <w:t>以“青春留痕”为题</w:t>
      </w:r>
      <w:r>
        <w:rPr>
          <w:rFonts w:ascii="Times New Roman" w:hAnsi="Times New Roman"/>
          <w:szCs w:val="21"/>
        </w:rPr>
        <w:t>，写一篇不少于600字的文章。（35分，含书写分5分）</w:t>
      </w:r>
    </w:p>
    <w:p>
      <w:pPr>
        <w:spacing w:line="240" w:lineRule="auto"/>
        <w:rPr>
          <w:rFonts w:ascii="Times New Roman" w:hAnsi="Times New Roman"/>
          <w:szCs w:val="21"/>
        </w:rPr>
      </w:pPr>
      <w:r>
        <w:rPr>
          <w:rFonts w:ascii="Times New Roman" w:hAnsi="Times New Roman"/>
          <w:szCs w:val="21"/>
        </w:rPr>
        <w:t>写作提示：</w:t>
      </w:r>
      <w:r>
        <w:rPr>
          <w:rFonts w:hint="eastAsia" w:ascii="宋体" w:hAnsi="宋体" w:cs="宋体"/>
          <w:szCs w:val="21"/>
        </w:rPr>
        <w:t>①</w:t>
      </w:r>
      <w:r>
        <w:rPr>
          <w:rFonts w:ascii="Times New Roman" w:hAnsi="Times New Roman"/>
          <w:szCs w:val="21"/>
        </w:rPr>
        <w:t>除诗歌外，文体不限</w:t>
      </w:r>
      <w:r>
        <w:rPr>
          <w:rFonts w:hint="eastAsia" w:ascii="Times New Roman" w:hAnsi="Times New Roman"/>
          <w:szCs w:val="21"/>
        </w:rPr>
        <w:t>；</w:t>
      </w:r>
      <w:r>
        <w:rPr>
          <w:rFonts w:hint="eastAsia" w:ascii="宋体" w:hAnsi="宋体" w:cs="宋体"/>
          <w:szCs w:val="21"/>
        </w:rPr>
        <w:t>②</w:t>
      </w:r>
      <w:r>
        <w:rPr>
          <w:rFonts w:ascii="Times New Roman" w:hAnsi="Times New Roman"/>
          <w:szCs w:val="21"/>
        </w:rPr>
        <w:t>避开真实的人名、地名、校名；</w:t>
      </w:r>
      <w:r>
        <w:rPr>
          <w:rFonts w:hint="eastAsia" w:ascii="宋体" w:hAnsi="宋体" w:cs="宋体"/>
          <w:szCs w:val="21"/>
        </w:rPr>
        <w:t>③</w:t>
      </w:r>
      <w:r>
        <w:rPr>
          <w:rFonts w:ascii="Times New Roman" w:hAnsi="Times New Roman"/>
          <w:szCs w:val="21"/>
        </w:rPr>
        <w:t>书写规范，</w:t>
      </w:r>
      <w:r>
        <w:rPr>
          <w:rFonts w:hint="eastAsia" w:ascii="Times New Roman" w:hAnsi="Times New Roman"/>
          <w:szCs w:val="21"/>
        </w:rPr>
        <w:t>卷面</w:t>
      </w:r>
      <w:r>
        <w:rPr>
          <w:rFonts w:ascii="Times New Roman" w:hAnsi="Times New Roman"/>
          <w:szCs w:val="21"/>
        </w:rPr>
        <w:t>整洁</w:t>
      </w:r>
      <w:r>
        <w:rPr>
          <w:rFonts w:hint="eastAsia" w:ascii="Times New Roman" w:hAnsi="Times New Roman"/>
          <w:szCs w:val="21"/>
        </w:rPr>
        <w:t>。</w:t>
      </w: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szCs w:val="21"/>
        </w:rPr>
      </w:pPr>
      <w:bookmarkStart w:id="0" w:name="_GoBack"/>
      <w:bookmarkEnd w:id="0"/>
    </w:p>
    <w:p>
      <w:pPr>
        <w:widowControl/>
        <w:spacing w:line="240" w:lineRule="auto"/>
        <w:jc w:val="center"/>
        <w:rPr>
          <w:rFonts w:ascii="Times New Roman" w:hAnsi="Times New Roman"/>
          <w:kern w:val="0"/>
          <w:sz w:val="30"/>
          <w:szCs w:val="30"/>
        </w:rPr>
      </w:pPr>
      <w:r>
        <w:rPr>
          <w:rFonts w:ascii="Times New Roman" w:hAnsi="Times New Roman"/>
          <w:b/>
          <w:bCs/>
          <w:color w:val="000000"/>
          <w:kern w:val="0"/>
          <w:sz w:val="30"/>
          <w:szCs w:val="30"/>
        </w:rPr>
        <w:t>榆次区2020</w:t>
      </w:r>
      <w:r>
        <w:rPr>
          <w:rFonts w:ascii="宋体" w:hAnsi="宋体"/>
          <w:bCs/>
          <w:color w:val="000000"/>
          <w:kern w:val="0"/>
          <w:sz w:val="30"/>
          <w:szCs w:val="30"/>
        </w:rPr>
        <w:t>—</w:t>
      </w:r>
      <w:r>
        <w:rPr>
          <w:rFonts w:ascii="Times New Roman" w:hAnsi="Times New Roman"/>
          <w:b/>
          <w:bCs/>
          <w:color w:val="000000"/>
          <w:kern w:val="0"/>
          <w:sz w:val="30"/>
          <w:szCs w:val="30"/>
        </w:rPr>
        <w:t>2021学年度第一学期九年级期末测试题（卷）</w:t>
      </w:r>
    </w:p>
    <w:p>
      <w:pPr>
        <w:widowControl/>
        <w:spacing w:line="240" w:lineRule="auto"/>
        <w:jc w:val="center"/>
        <w:rPr>
          <w:rFonts w:ascii="Times New Roman" w:hAnsi="Times New Roman"/>
          <w:kern w:val="0"/>
          <w:sz w:val="30"/>
          <w:szCs w:val="30"/>
        </w:rPr>
      </w:pPr>
      <w:r>
        <w:rPr>
          <w:rFonts w:ascii="Times New Roman" w:hAnsi="Times New Roman"/>
          <w:b/>
          <w:bCs/>
          <w:color w:val="000000"/>
          <w:kern w:val="0"/>
          <w:sz w:val="30"/>
          <w:szCs w:val="30"/>
        </w:rPr>
        <w:t>语文参考答案及评分标准</w:t>
      </w:r>
    </w:p>
    <w:p>
      <w:pPr>
        <w:widowControl/>
        <w:spacing w:line="240" w:lineRule="auto"/>
        <w:rPr>
          <w:rFonts w:ascii="Times New Roman" w:hAnsi="Times New Roman"/>
          <w:kern w:val="0"/>
          <w:szCs w:val="21"/>
        </w:rPr>
      </w:pPr>
      <w:r>
        <w:rPr>
          <w:rFonts w:ascii="Times New Roman" w:hAnsi="Times New Roman"/>
          <w:b/>
          <w:bCs/>
          <w:color w:val="000000"/>
          <w:kern w:val="0"/>
          <w:szCs w:val="21"/>
        </w:rPr>
        <w:t>一、读</w:t>
      </w:r>
      <w:r>
        <w:rPr>
          <w:rFonts w:ascii="宋体" w:hAnsi="宋体"/>
          <w:b/>
          <w:bCs/>
          <w:color w:val="000000"/>
          <w:kern w:val="0"/>
          <w:szCs w:val="21"/>
        </w:rPr>
        <w:t>·</w:t>
      </w:r>
      <w:r>
        <w:rPr>
          <w:rFonts w:ascii="Times New Roman" w:hAnsi="Times New Roman"/>
          <w:b/>
          <w:bCs/>
          <w:color w:val="000000"/>
          <w:kern w:val="0"/>
          <w:szCs w:val="21"/>
        </w:rPr>
        <w:t>书</w:t>
      </w:r>
    </w:p>
    <w:p>
      <w:pPr>
        <w:widowControl/>
        <w:spacing w:line="240" w:lineRule="auto"/>
        <w:rPr>
          <w:rFonts w:ascii="Times New Roman" w:hAnsi="Times New Roman"/>
          <w:color w:val="000000"/>
          <w:kern w:val="0"/>
          <w:szCs w:val="21"/>
        </w:rPr>
      </w:pPr>
      <w:r>
        <w:rPr>
          <w:rFonts w:ascii="Times New Roman" w:hAnsi="Times New Roman"/>
          <w:color w:val="000000"/>
          <w:kern w:val="0"/>
          <w:szCs w:val="21"/>
        </w:rPr>
        <w:t>1．【答案示例】</w:t>
      </w:r>
    </w:p>
    <w:p>
      <w:pPr>
        <w:widowControl/>
        <w:spacing w:line="240" w:lineRule="auto"/>
        <w:rPr>
          <w:rFonts w:ascii="Times New Roman" w:hAnsi="Times New Roman"/>
          <w:kern w:val="0"/>
          <w:szCs w:val="21"/>
        </w:rPr>
      </w:pPr>
      <w:r>
        <w:drawing>
          <wp:inline distT="0" distB="0" distL="0" distR="0">
            <wp:extent cx="1317625" cy="42354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1347917" cy="433501"/>
                    </a:xfrm>
                    <a:prstGeom prst="rect">
                      <a:avLst/>
                    </a:prstGeom>
                  </pic:spPr>
                </pic:pic>
              </a:graphicData>
            </a:graphic>
          </wp:inline>
        </w:drawing>
      </w:r>
      <w:r>
        <w:rPr>
          <w:rFonts w:hint="eastAsia" w:ascii="Times New Roman" w:hAnsi="Times New Roman"/>
          <w:kern w:val="0"/>
          <w:szCs w:val="21"/>
        </w:rPr>
        <w:t>或</w:t>
      </w:r>
      <w:r>
        <w:drawing>
          <wp:inline distT="0" distB="0" distL="0" distR="0">
            <wp:extent cx="1329690" cy="400050"/>
            <wp:effectExtent l="0" t="0" r="381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1378510" cy="414960"/>
                    </a:xfrm>
                    <a:prstGeom prst="rect">
                      <a:avLst/>
                    </a:prstGeom>
                  </pic:spPr>
                </pic:pic>
              </a:graphicData>
            </a:graphic>
          </wp:inline>
        </w:drawing>
      </w:r>
    </w:p>
    <w:p>
      <w:pPr>
        <w:widowControl/>
        <w:spacing w:line="240" w:lineRule="auto"/>
        <w:rPr>
          <w:rFonts w:ascii="Times New Roman" w:hAnsi="Times New Roman"/>
          <w:kern w:val="0"/>
          <w:szCs w:val="21"/>
        </w:rPr>
      </w:pPr>
      <w:r>
        <w:rPr>
          <w:rFonts w:ascii="Times New Roman" w:hAnsi="Times New Roman"/>
          <w:color w:val="000000"/>
          <w:kern w:val="0"/>
          <w:szCs w:val="21"/>
        </w:rPr>
        <w:t>【评分标准】楷体并且书写正确、规范得满分，错一字扣一分，扣完为止。</w:t>
      </w:r>
    </w:p>
    <w:p>
      <w:pPr>
        <w:widowControl/>
        <w:spacing w:line="240" w:lineRule="auto"/>
        <w:rPr>
          <w:rFonts w:ascii="Times New Roman" w:hAnsi="Times New Roman"/>
          <w:kern w:val="0"/>
          <w:szCs w:val="21"/>
        </w:rPr>
      </w:pPr>
      <w:r>
        <w:rPr>
          <w:rFonts w:ascii="Times New Roman" w:hAnsi="Times New Roman"/>
          <w:color w:val="000000"/>
          <w:kern w:val="0"/>
          <w:szCs w:val="21"/>
        </w:rPr>
        <w:t>2．【答案示例】</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晓镜但愁云鬓改</w:t>
      </w:r>
      <w:r>
        <w:rPr>
          <w:rFonts w:ascii="Times New Roman" w:hAnsi="Times New Roman"/>
          <w:color w:val="000000"/>
          <w:kern w:val="0"/>
          <w:szCs w:val="21"/>
        </w:rPr>
        <w:tab/>
      </w:r>
      <w:r>
        <w:rPr>
          <w:rFonts w:ascii="Times New Roman" w:hAnsi="Times New Roman"/>
          <w:color w:val="000000"/>
          <w:kern w:val="0"/>
          <w:szCs w:val="21"/>
        </w:rPr>
        <w:tab/>
      </w:r>
      <w:r>
        <w:rPr>
          <w:rFonts w:hint="eastAsia" w:ascii="宋体" w:hAnsi="宋体" w:cs="宋体"/>
          <w:color w:val="000000"/>
          <w:kern w:val="0"/>
          <w:szCs w:val="21"/>
        </w:rPr>
        <w:t>②</w:t>
      </w:r>
      <w:r>
        <w:rPr>
          <w:rFonts w:ascii="Times New Roman" w:hAnsi="Times New Roman"/>
          <w:color w:val="000000"/>
          <w:kern w:val="0"/>
          <w:szCs w:val="21"/>
        </w:rPr>
        <w:t>为赋新词强说愁</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二十余年如一梦</w:t>
      </w:r>
      <w:r>
        <w:rPr>
          <w:rFonts w:ascii="Times New Roman" w:hAnsi="Times New Roman"/>
          <w:color w:val="000000"/>
          <w:kern w:val="0"/>
          <w:szCs w:val="21"/>
        </w:rPr>
        <w:tab/>
      </w:r>
      <w:r>
        <w:rPr>
          <w:rFonts w:ascii="Times New Roman" w:hAnsi="Times New Roman"/>
          <w:color w:val="000000"/>
          <w:kern w:val="0"/>
          <w:szCs w:val="21"/>
        </w:rPr>
        <w:tab/>
      </w:r>
      <w:r>
        <w:rPr>
          <w:rFonts w:hint="eastAsia" w:ascii="宋体" w:hAnsi="宋体" w:cs="宋体"/>
          <w:color w:val="000000"/>
          <w:kern w:val="0"/>
          <w:szCs w:val="21"/>
        </w:rPr>
        <w:t>④</w:t>
      </w:r>
      <w:r>
        <w:rPr>
          <w:rFonts w:ascii="Times New Roman" w:hAnsi="Times New Roman"/>
          <w:color w:val="000000"/>
          <w:kern w:val="0"/>
          <w:szCs w:val="21"/>
        </w:rPr>
        <w:t>一蓑烟雨任平生</w:t>
      </w:r>
    </w:p>
    <w:p>
      <w:pPr>
        <w:widowControl/>
        <w:spacing w:line="240" w:lineRule="auto"/>
        <w:rPr>
          <w:rFonts w:ascii="Times New Roman" w:hAnsi="Times New Roman"/>
          <w:kern w:val="0"/>
          <w:szCs w:val="21"/>
        </w:rPr>
      </w:pPr>
      <w:r>
        <w:rPr>
          <w:rFonts w:hint="eastAsia" w:ascii="宋体" w:hAnsi="宋体" w:cs="宋体"/>
          <w:color w:val="000000"/>
          <w:kern w:val="0"/>
          <w:szCs w:val="21"/>
        </w:rPr>
        <w:t>⑤</w:t>
      </w:r>
      <w:r>
        <w:rPr>
          <w:rFonts w:ascii="Times New Roman" w:hAnsi="Times New Roman"/>
          <w:color w:val="000000"/>
          <w:kern w:val="0"/>
          <w:szCs w:val="21"/>
        </w:rPr>
        <w:t>会挽雕弓如满月</w:t>
      </w:r>
      <w:r>
        <w:rPr>
          <w:rFonts w:ascii="Times New Roman" w:hAnsi="Times New Roman"/>
          <w:color w:val="000000"/>
          <w:kern w:val="0"/>
          <w:szCs w:val="21"/>
        </w:rPr>
        <w:tab/>
      </w:r>
      <w:r>
        <w:rPr>
          <w:rFonts w:ascii="Times New Roman" w:hAnsi="Times New Roman"/>
          <w:color w:val="000000"/>
          <w:kern w:val="0"/>
          <w:szCs w:val="21"/>
        </w:rPr>
        <w:tab/>
      </w:r>
      <w:r>
        <w:rPr>
          <w:rFonts w:hint="eastAsia" w:ascii="宋体" w:hAnsi="宋体" w:cs="宋体"/>
          <w:color w:val="000000"/>
          <w:kern w:val="0"/>
          <w:szCs w:val="21"/>
        </w:rPr>
        <w:t>⑥</w:t>
      </w:r>
      <w:r>
        <w:rPr>
          <w:rFonts w:ascii="Times New Roman" w:hAnsi="Times New Roman"/>
          <w:color w:val="000000"/>
          <w:kern w:val="0"/>
          <w:szCs w:val="21"/>
        </w:rPr>
        <w:t>赢得生前身后名</w:t>
      </w:r>
    </w:p>
    <w:p>
      <w:pPr>
        <w:widowControl/>
        <w:spacing w:line="240" w:lineRule="auto"/>
        <w:rPr>
          <w:rFonts w:ascii="Times New Roman" w:hAnsi="Times New Roman"/>
          <w:kern w:val="0"/>
          <w:szCs w:val="21"/>
        </w:rPr>
      </w:pPr>
      <w:r>
        <w:rPr>
          <w:rFonts w:hint="eastAsia" w:ascii="宋体" w:hAnsi="宋体" w:cs="宋体"/>
          <w:color w:val="000000"/>
          <w:kern w:val="0"/>
          <w:szCs w:val="21"/>
        </w:rPr>
        <w:t>⑦</w:t>
      </w:r>
      <w:r>
        <w:rPr>
          <w:rFonts w:ascii="Times New Roman" w:hAnsi="Times New Roman"/>
          <w:color w:val="000000"/>
          <w:kern w:val="0"/>
          <w:szCs w:val="21"/>
        </w:rPr>
        <w:t>万钟则不辩礼义而受之</w:t>
      </w:r>
      <w:r>
        <w:rPr>
          <w:rFonts w:ascii="Times New Roman" w:hAnsi="Times New Roman"/>
          <w:color w:val="000000"/>
          <w:kern w:val="0"/>
          <w:szCs w:val="21"/>
        </w:rPr>
        <w:tab/>
      </w:r>
      <w:r>
        <w:rPr>
          <w:rFonts w:hint="eastAsia" w:ascii="宋体" w:hAnsi="宋体" w:cs="宋体"/>
          <w:color w:val="000000"/>
          <w:kern w:val="0"/>
          <w:szCs w:val="21"/>
        </w:rPr>
        <w:t>⑧</w:t>
      </w:r>
      <w:r>
        <w:rPr>
          <w:rFonts w:ascii="Times New Roman" w:hAnsi="Times New Roman"/>
          <w:color w:val="000000"/>
          <w:kern w:val="0"/>
          <w:szCs w:val="21"/>
        </w:rPr>
        <w:t>万钟于我何加焉</w:t>
      </w:r>
    </w:p>
    <w:p>
      <w:pPr>
        <w:widowControl/>
        <w:spacing w:line="240" w:lineRule="auto"/>
        <w:rPr>
          <w:rFonts w:ascii="Times New Roman" w:hAnsi="Times New Roman"/>
          <w:kern w:val="0"/>
          <w:szCs w:val="21"/>
        </w:rPr>
      </w:pPr>
      <w:r>
        <w:rPr>
          <w:rFonts w:hint="eastAsia" w:ascii="宋体" w:hAnsi="宋体" w:cs="宋体"/>
          <w:color w:val="000000"/>
          <w:kern w:val="0"/>
          <w:szCs w:val="21"/>
        </w:rPr>
        <w:t>⑨</w:t>
      </w:r>
      <w:r>
        <w:rPr>
          <w:rFonts w:ascii="Times New Roman" w:hAnsi="Times New Roman"/>
          <w:color w:val="000000"/>
          <w:kern w:val="0"/>
          <w:szCs w:val="21"/>
        </w:rPr>
        <w:t>浊酒一杯家万里</w:t>
      </w:r>
      <w:r>
        <w:rPr>
          <w:rFonts w:ascii="Times New Roman" w:hAnsi="Times New Roman"/>
          <w:color w:val="000000"/>
          <w:kern w:val="0"/>
          <w:szCs w:val="21"/>
        </w:rPr>
        <w:tab/>
      </w:r>
      <w:r>
        <w:rPr>
          <w:rFonts w:ascii="Times New Roman" w:hAnsi="Times New Roman"/>
          <w:color w:val="000000"/>
          <w:kern w:val="0"/>
          <w:szCs w:val="21"/>
        </w:rPr>
        <w:tab/>
      </w:r>
      <w:r>
        <w:rPr>
          <w:rFonts w:hint="eastAsia" w:ascii="宋体" w:hAnsi="宋体" w:cs="宋体"/>
          <w:color w:val="000000"/>
          <w:kern w:val="0"/>
          <w:szCs w:val="21"/>
        </w:rPr>
        <w:t>⑩</w:t>
      </w:r>
      <w:r>
        <w:rPr>
          <w:rFonts w:ascii="Times New Roman" w:hAnsi="Times New Roman"/>
          <w:color w:val="000000"/>
          <w:kern w:val="0"/>
          <w:szCs w:val="21"/>
        </w:rPr>
        <w:t>燕然未勒归无计</w:t>
      </w:r>
    </w:p>
    <w:p>
      <w:pPr>
        <w:widowControl/>
        <w:spacing w:line="240" w:lineRule="auto"/>
        <w:rPr>
          <w:rFonts w:ascii="Times New Roman" w:hAnsi="Times New Roman"/>
          <w:kern w:val="0"/>
          <w:szCs w:val="21"/>
        </w:rPr>
      </w:pPr>
      <w:r>
        <w:rPr>
          <w:rFonts w:ascii="Times New Roman" w:hAnsi="Times New Roman"/>
          <w:color w:val="000000"/>
          <w:kern w:val="0"/>
          <w:szCs w:val="21"/>
        </w:rPr>
        <w:t>【评分标准】每空1分；如书写有一处错误，则该句扣1分。如果多写了相连的一句，只要本句正确，不扣分。</w:t>
      </w:r>
    </w:p>
    <w:p>
      <w:pPr>
        <w:widowControl/>
        <w:spacing w:line="240" w:lineRule="auto"/>
        <w:rPr>
          <w:rFonts w:ascii="Times New Roman" w:hAnsi="Times New Roman"/>
          <w:kern w:val="0"/>
          <w:szCs w:val="21"/>
        </w:rPr>
      </w:pPr>
      <w:r>
        <w:rPr>
          <w:rFonts w:ascii="Times New Roman" w:hAnsi="Times New Roman"/>
          <w:color w:val="000000"/>
          <w:kern w:val="0"/>
          <w:szCs w:val="21"/>
        </w:rPr>
        <w:t>二、</w:t>
      </w:r>
      <w:r>
        <w:rPr>
          <w:rFonts w:ascii="Times New Roman" w:hAnsi="Times New Roman"/>
          <w:b/>
          <w:bCs/>
          <w:color w:val="000000"/>
          <w:kern w:val="0"/>
          <w:szCs w:val="21"/>
        </w:rPr>
        <w:t>读</w:t>
      </w:r>
      <w:r>
        <w:rPr>
          <w:rFonts w:ascii="宋体" w:hAnsi="宋体"/>
          <w:b/>
          <w:bCs/>
          <w:color w:val="000000"/>
          <w:kern w:val="0"/>
          <w:szCs w:val="21"/>
        </w:rPr>
        <w:t>·</w:t>
      </w:r>
      <w:r>
        <w:rPr>
          <w:rFonts w:ascii="Times New Roman" w:hAnsi="Times New Roman"/>
          <w:b/>
          <w:bCs/>
          <w:color w:val="000000"/>
          <w:kern w:val="0"/>
          <w:szCs w:val="21"/>
        </w:rPr>
        <w:t>思</w:t>
      </w:r>
    </w:p>
    <w:p>
      <w:pPr>
        <w:widowControl/>
        <w:spacing w:line="240" w:lineRule="auto"/>
        <w:rPr>
          <w:rFonts w:ascii="Times New Roman" w:hAnsi="Times New Roman"/>
          <w:kern w:val="0"/>
          <w:szCs w:val="21"/>
        </w:rPr>
      </w:pPr>
      <w:r>
        <w:rPr>
          <w:rFonts w:ascii="Times New Roman" w:hAnsi="Times New Roman"/>
          <w:color w:val="000000"/>
          <w:kern w:val="0"/>
          <w:szCs w:val="21"/>
        </w:rPr>
        <w:t>3．D【答案解析】</w:t>
      </w:r>
    </w:p>
    <w:p>
      <w:pPr>
        <w:widowControl/>
        <w:spacing w:line="240" w:lineRule="auto"/>
        <w:rPr>
          <w:rFonts w:ascii="Times New Roman" w:hAnsi="Times New Roman"/>
          <w:kern w:val="0"/>
          <w:szCs w:val="21"/>
        </w:rPr>
      </w:pPr>
      <w:r>
        <w:rPr>
          <w:rFonts w:ascii="Times New Roman" w:hAnsi="Times New Roman"/>
          <w:color w:val="000000"/>
          <w:kern w:val="0"/>
          <w:szCs w:val="21"/>
        </w:rPr>
        <w:t>A．加点字</w:t>
      </w:r>
      <w:r>
        <w:rPr>
          <w:rFonts w:ascii="宋体" w:hAnsi="宋体"/>
          <w:color w:val="000000"/>
          <w:kern w:val="0"/>
          <w:szCs w:val="21"/>
        </w:rPr>
        <w:t>“靡”的</w:t>
      </w:r>
      <w:r>
        <w:rPr>
          <w:rFonts w:ascii="Times New Roman" w:hAnsi="Times New Roman"/>
          <w:color w:val="000000"/>
          <w:kern w:val="0"/>
          <w:szCs w:val="21"/>
        </w:rPr>
        <w:t>正确读音是mǐ；</w:t>
      </w:r>
    </w:p>
    <w:p>
      <w:pPr>
        <w:widowControl/>
        <w:spacing w:line="240" w:lineRule="auto"/>
        <w:rPr>
          <w:rFonts w:ascii="Times New Roman" w:hAnsi="Times New Roman"/>
          <w:kern w:val="0"/>
          <w:szCs w:val="21"/>
        </w:rPr>
      </w:pPr>
      <w:r>
        <w:rPr>
          <w:rFonts w:ascii="Times New Roman" w:hAnsi="Times New Roman"/>
          <w:color w:val="000000"/>
          <w:kern w:val="0"/>
          <w:szCs w:val="21"/>
        </w:rPr>
        <w:t>B．</w:t>
      </w:r>
      <w:r>
        <w:rPr>
          <w:rFonts w:ascii="宋体" w:hAnsi="宋体"/>
          <w:color w:val="000000"/>
          <w:kern w:val="0"/>
          <w:szCs w:val="21"/>
        </w:rPr>
        <w:t>“穷凶极恶”“生命和鲜血”是</w:t>
      </w:r>
      <w:r>
        <w:rPr>
          <w:rFonts w:ascii="Times New Roman" w:hAnsi="Times New Roman"/>
          <w:color w:val="000000"/>
          <w:kern w:val="0"/>
          <w:szCs w:val="21"/>
        </w:rPr>
        <w:t>并列短语，</w:t>
      </w:r>
      <w:r>
        <w:rPr>
          <w:rFonts w:ascii="宋体" w:hAnsi="宋体"/>
          <w:color w:val="000000"/>
          <w:kern w:val="0"/>
          <w:szCs w:val="21"/>
        </w:rPr>
        <w:t>“卓越胆识”是</w:t>
      </w:r>
      <w:r>
        <w:rPr>
          <w:rFonts w:ascii="Times New Roman" w:hAnsi="Times New Roman"/>
          <w:color w:val="000000"/>
          <w:kern w:val="0"/>
          <w:szCs w:val="21"/>
        </w:rPr>
        <w:t>偏正短语；</w:t>
      </w:r>
    </w:p>
    <w:p>
      <w:pPr>
        <w:widowControl/>
        <w:spacing w:line="240" w:lineRule="auto"/>
        <w:rPr>
          <w:rFonts w:ascii="Times New Roman" w:hAnsi="Times New Roman"/>
          <w:kern w:val="0"/>
          <w:szCs w:val="21"/>
        </w:rPr>
      </w:pPr>
      <w:r>
        <w:rPr>
          <w:rFonts w:ascii="Times New Roman" w:hAnsi="Times New Roman"/>
          <w:color w:val="000000"/>
          <w:kern w:val="0"/>
          <w:szCs w:val="21"/>
        </w:rPr>
        <w:t>C．甲句感情充沛，朗读时应高亢激越。</w:t>
      </w:r>
    </w:p>
    <w:p>
      <w:pPr>
        <w:widowControl/>
        <w:spacing w:line="240" w:lineRule="auto"/>
        <w:rPr>
          <w:rFonts w:ascii="Times New Roman" w:hAnsi="Times New Roman"/>
          <w:kern w:val="0"/>
          <w:szCs w:val="21"/>
        </w:rPr>
      </w:pPr>
      <w:r>
        <w:rPr>
          <w:rFonts w:ascii="Times New Roman" w:hAnsi="Times New Roman"/>
          <w:color w:val="000000"/>
          <w:kern w:val="0"/>
          <w:szCs w:val="21"/>
        </w:rPr>
        <w:t>D．乙句前后分句之间是递进关系。</w:t>
      </w:r>
    </w:p>
    <w:p>
      <w:pPr>
        <w:widowControl/>
        <w:spacing w:line="240" w:lineRule="auto"/>
        <w:rPr>
          <w:rFonts w:ascii="Times New Roman" w:hAnsi="Times New Roman"/>
          <w:kern w:val="0"/>
          <w:szCs w:val="21"/>
        </w:rPr>
      </w:pPr>
      <w:r>
        <w:rPr>
          <w:rFonts w:ascii="Times New Roman" w:hAnsi="Times New Roman"/>
          <w:color w:val="000000"/>
          <w:kern w:val="0"/>
          <w:szCs w:val="21"/>
        </w:rPr>
        <w:t>4．【答案示例】</w:t>
      </w:r>
      <w:r>
        <w:rPr>
          <w:rFonts w:hint="eastAsia" w:ascii="宋体" w:hAnsi="宋体" w:cs="宋体"/>
          <w:color w:val="000000"/>
          <w:kern w:val="0"/>
          <w:szCs w:val="21"/>
        </w:rPr>
        <w:t>①</w:t>
      </w:r>
      <w:r>
        <w:rPr>
          <w:rFonts w:ascii="Times New Roman" w:hAnsi="Times New Roman"/>
          <w:color w:val="000000"/>
          <w:kern w:val="0"/>
          <w:szCs w:val="21"/>
        </w:rPr>
        <w:t xml:space="preserve">施耐庵    </w:t>
      </w:r>
      <w:r>
        <w:rPr>
          <w:rFonts w:hint="eastAsia" w:ascii="宋体" w:hAnsi="宋体" w:cs="宋体"/>
          <w:color w:val="000000"/>
          <w:kern w:val="0"/>
          <w:szCs w:val="21"/>
        </w:rPr>
        <w:t>②</w:t>
      </w:r>
      <w:r>
        <w:rPr>
          <w:rFonts w:ascii="Times New Roman" w:hAnsi="Times New Roman"/>
          <w:color w:val="000000"/>
          <w:kern w:val="0"/>
          <w:szCs w:val="21"/>
        </w:rPr>
        <w:t xml:space="preserve">李逵    </w:t>
      </w:r>
      <w:r>
        <w:rPr>
          <w:rFonts w:hint="eastAsia" w:ascii="宋体" w:hAnsi="宋体" w:cs="宋体"/>
          <w:color w:val="000000"/>
          <w:kern w:val="0"/>
          <w:szCs w:val="21"/>
        </w:rPr>
        <w:t>③</w:t>
      </w:r>
      <w:r>
        <w:rPr>
          <w:rFonts w:ascii="Times New Roman" w:hAnsi="Times New Roman"/>
          <w:color w:val="000000"/>
          <w:kern w:val="0"/>
          <w:szCs w:val="21"/>
        </w:rPr>
        <w:t>粗中有细</w:t>
      </w:r>
    </w:p>
    <w:p>
      <w:pPr>
        <w:widowControl/>
        <w:spacing w:line="240" w:lineRule="auto"/>
        <w:rPr>
          <w:rFonts w:ascii="Times New Roman" w:hAnsi="Times New Roman"/>
          <w:kern w:val="0"/>
          <w:szCs w:val="21"/>
        </w:rPr>
      </w:pPr>
      <w:r>
        <w:rPr>
          <w:rFonts w:ascii="Times New Roman" w:hAnsi="Times New Roman"/>
          <w:color w:val="000000"/>
          <w:kern w:val="0"/>
          <w:szCs w:val="21"/>
        </w:rPr>
        <w:t>【评分标准】每空1分，第</w:t>
      </w:r>
      <w:r>
        <w:rPr>
          <w:rFonts w:hint="eastAsia" w:ascii="宋体" w:hAnsi="宋体" w:cs="宋体"/>
          <w:color w:val="000000"/>
          <w:kern w:val="0"/>
          <w:szCs w:val="21"/>
        </w:rPr>
        <w:t>③</w:t>
      </w:r>
      <w:r>
        <w:rPr>
          <w:rFonts w:ascii="Times New Roman" w:hAnsi="Times New Roman"/>
          <w:color w:val="000000"/>
          <w:kern w:val="0"/>
          <w:szCs w:val="21"/>
        </w:rPr>
        <w:t>空意思相近即可。</w:t>
      </w:r>
    </w:p>
    <w:p>
      <w:pPr>
        <w:widowControl/>
        <w:spacing w:line="240" w:lineRule="auto"/>
        <w:rPr>
          <w:rFonts w:ascii="Times New Roman" w:hAnsi="Times New Roman"/>
          <w:kern w:val="0"/>
          <w:szCs w:val="21"/>
        </w:rPr>
      </w:pPr>
      <w:r>
        <w:rPr>
          <w:rFonts w:ascii="Times New Roman" w:hAnsi="Times New Roman"/>
          <w:color w:val="000000"/>
          <w:kern w:val="0"/>
          <w:szCs w:val="21"/>
        </w:rPr>
        <w:t>5．【答案示例】燃灯校长无私奉献，红烛精神熠熠生辉。为张老师点赞！</w:t>
      </w:r>
    </w:p>
    <w:p>
      <w:pPr>
        <w:widowControl/>
        <w:spacing w:line="240" w:lineRule="auto"/>
        <w:rPr>
          <w:rFonts w:ascii="Times New Roman" w:hAnsi="Times New Roman"/>
          <w:kern w:val="0"/>
          <w:szCs w:val="21"/>
        </w:rPr>
      </w:pPr>
      <w:r>
        <w:rPr>
          <w:rFonts w:ascii="Times New Roman" w:hAnsi="Times New Roman"/>
          <w:color w:val="000000"/>
          <w:kern w:val="0"/>
          <w:szCs w:val="21"/>
        </w:rPr>
        <w:t>用真爱点亮学生的希望心灯，用担当守住教师的育人初心。致敬平凡英雄！</w:t>
      </w:r>
    </w:p>
    <w:p>
      <w:pPr>
        <w:widowControl/>
        <w:spacing w:line="240" w:lineRule="auto"/>
        <w:rPr>
          <w:rFonts w:ascii="Times New Roman" w:hAnsi="Times New Roman"/>
          <w:kern w:val="0"/>
          <w:szCs w:val="21"/>
        </w:rPr>
      </w:pPr>
      <w:r>
        <w:rPr>
          <w:rFonts w:ascii="Times New Roman" w:hAnsi="Times New Roman"/>
          <w:color w:val="000000"/>
          <w:kern w:val="0"/>
          <w:szCs w:val="21"/>
        </w:rPr>
        <w:t>【评分标准】能够表达赞美之情1分；语意连贯1分。</w:t>
      </w:r>
    </w:p>
    <w:p>
      <w:pPr>
        <w:widowControl/>
        <w:spacing w:line="240" w:lineRule="auto"/>
        <w:rPr>
          <w:rFonts w:ascii="Times New Roman" w:hAnsi="Times New Roman"/>
          <w:kern w:val="0"/>
          <w:szCs w:val="21"/>
        </w:rPr>
      </w:pPr>
      <w:r>
        <w:rPr>
          <w:rFonts w:ascii="Times New Roman" w:hAnsi="Times New Roman"/>
          <w:color w:val="000000"/>
          <w:kern w:val="0"/>
          <w:szCs w:val="21"/>
        </w:rPr>
        <w:t>6．【答案示例】或</w:t>
      </w:r>
      <w:r>
        <w:rPr>
          <w:rFonts w:ascii="宋体" w:hAnsi="宋体"/>
          <w:color w:val="000000"/>
          <w:kern w:val="0"/>
          <w:szCs w:val="21"/>
        </w:rPr>
        <w:t>“真实的高度”在文中具体指小仲马不以父亲的</w:t>
      </w:r>
      <w:r>
        <w:rPr>
          <w:rFonts w:ascii="Times New Roman" w:hAnsi="Times New Roman"/>
          <w:color w:val="000000"/>
          <w:kern w:val="0"/>
          <w:szCs w:val="21"/>
        </w:rPr>
        <w:t>盛名做自己事业的敲门砖，依靠自己的 努力在文坛获得应得的盛誉。</w:t>
      </w:r>
    </w:p>
    <w:p>
      <w:pPr>
        <w:widowControl/>
        <w:spacing w:line="240" w:lineRule="auto"/>
        <w:rPr>
          <w:rFonts w:ascii="宋体" w:hAnsi="宋体"/>
          <w:kern w:val="0"/>
          <w:szCs w:val="21"/>
        </w:rPr>
      </w:pPr>
      <w:r>
        <w:rPr>
          <w:rFonts w:ascii="Times New Roman" w:hAnsi="Times New Roman"/>
          <w:color w:val="000000"/>
          <w:kern w:val="0"/>
          <w:szCs w:val="21"/>
        </w:rPr>
        <w:t>【评分标准】本题3分。能结合文章内容答出</w:t>
      </w:r>
      <w:r>
        <w:rPr>
          <w:rFonts w:ascii="宋体" w:hAnsi="宋体"/>
          <w:color w:val="000000"/>
          <w:kern w:val="0"/>
          <w:szCs w:val="21"/>
        </w:rPr>
        <w:t>“小仲马不依靠父亲，靠自己的努力取得应得的盛誉”</w:t>
      </w:r>
      <w:r>
        <w:rPr>
          <w:rFonts w:ascii="Times New Roman" w:hAnsi="Times New Roman"/>
          <w:color w:val="000000"/>
          <w:kern w:val="0"/>
          <w:szCs w:val="21"/>
        </w:rPr>
        <w:t>之意，2分；语言通顺流畅1分。</w:t>
      </w:r>
    </w:p>
    <w:p>
      <w:pPr>
        <w:widowControl/>
        <w:spacing w:line="240" w:lineRule="auto"/>
        <w:rPr>
          <w:rFonts w:ascii="Times New Roman" w:hAnsi="Times New Roman"/>
          <w:kern w:val="0"/>
          <w:szCs w:val="21"/>
        </w:rPr>
      </w:pPr>
      <w:r>
        <w:rPr>
          <w:rFonts w:ascii="Times New Roman" w:hAnsi="Times New Roman"/>
          <w:color w:val="000000"/>
          <w:kern w:val="0"/>
          <w:szCs w:val="21"/>
        </w:rPr>
        <w:t>7．【答案示例一】我认为靠自力更生才可获得真实的人生高度。通往成功的道路没有捷径，只有自力更生走出来的脚步才铿锵有力。风筝和飞鸟都能飞上天空：飞鸟自力更生，无论什么时候都能飞到天上；而风筝凭借外力，一旦没有风的帮助，就会跌落在地。所以，拒绝依赖，自力更生才可获得真实的人生高度。</w:t>
      </w:r>
    </w:p>
    <w:p>
      <w:pPr>
        <w:widowControl/>
        <w:spacing w:line="240" w:lineRule="auto"/>
        <w:rPr>
          <w:rFonts w:ascii="Times New Roman" w:hAnsi="Times New Roman"/>
          <w:kern w:val="0"/>
          <w:szCs w:val="21"/>
        </w:rPr>
      </w:pPr>
      <w:r>
        <w:rPr>
          <w:rFonts w:ascii="Times New Roman" w:hAnsi="Times New Roman"/>
          <w:color w:val="000000"/>
          <w:kern w:val="0"/>
          <w:szCs w:val="21"/>
        </w:rPr>
        <w:t>【评分标准】</w:t>
      </w:r>
      <w:r>
        <w:rPr>
          <w:rFonts w:hint="eastAsia" w:ascii="宋体" w:hAnsi="宋体" w:cs="宋体"/>
          <w:color w:val="000000"/>
          <w:kern w:val="0"/>
          <w:szCs w:val="21"/>
        </w:rPr>
        <w:t>①</w:t>
      </w:r>
      <w:r>
        <w:rPr>
          <w:rFonts w:ascii="Times New Roman" w:hAnsi="Times New Roman"/>
          <w:color w:val="000000"/>
          <w:kern w:val="0"/>
          <w:szCs w:val="21"/>
        </w:rPr>
        <w:t>观点正确鲜明2分；</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能围绕观点，进行具体、充分地论证4分；</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思路清晰，所选论据能充分证明观点2分；</w:t>
      </w:r>
    </w:p>
    <w:p>
      <w:pPr>
        <w:widowControl/>
        <w:spacing w:line="240" w:lineRule="auto"/>
        <w:rPr>
          <w:rFonts w:ascii="Times New Roman" w:hAnsi="Times New Roman"/>
          <w:kern w:val="0"/>
          <w:szCs w:val="21"/>
        </w:rPr>
      </w:pPr>
      <w:r>
        <w:rPr>
          <w:rFonts w:hint="eastAsia" w:ascii="宋体" w:hAnsi="宋体" w:cs="宋体"/>
          <w:color w:val="000000"/>
          <w:kern w:val="0"/>
          <w:szCs w:val="21"/>
        </w:rPr>
        <w:t>④</w:t>
      </w:r>
      <w:r>
        <w:rPr>
          <w:rFonts w:ascii="Times New Roman" w:hAnsi="Times New Roman"/>
          <w:color w:val="000000"/>
          <w:kern w:val="0"/>
          <w:szCs w:val="21"/>
        </w:rPr>
        <w:t xml:space="preserve">语言简洁流畅2分；字数不达标按缺20字1分，酌情扣分；观点不正确鲜明，最高得2分；逻辑混乱，论据不能证明论点，最高得4分。 </w:t>
      </w:r>
    </w:p>
    <w:p>
      <w:pPr>
        <w:widowControl/>
        <w:spacing w:line="240" w:lineRule="auto"/>
        <w:rPr>
          <w:rFonts w:ascii="Times New Roman" w:hAnsi="Times New Roman"/>
          <w:kern w:val="0"/>
          <w:szCs w:val="21"/>
        </w:rPr>
      </w:pPr>
      <w:r>
        <w:rPr>
          <w:rFonts w:ascii="Times New Roman" w:hAnsi="Times New Roman"/>
          <w:color w:val="000000"/>
          <w:kern w:val="0"/>
          <w:szCs w:val="21"/>
        </w:rPr>
        <w:t>8．【答案示例】（1）guān  （2）sì</w:t>
      </w:r>
    </w:p>
    <w:p>
      <w:pPr>
        <w:widowControl/>
        <w:spacing w:line="240" w:lineRule="auto"/>
        <w:rPr>
          <w:rFonts w:ascii="Times New Roman" w:hAnsi="Times New Roman"/>
          <w:kern w:val="0"/>
          <w:szCs w:val="21"/>
        </w:rPr>
      </w:pPr>
      <w:r>
        <w:rPr>
          <w:rFonts w:ascii="Times New Roman" w:hAnsi="Times New Roman"/>
          <w:color w:val="000000"/>
          <w:kern w:val="0"/>
          <w:szCs w:val="21"/>
        </w:rPr>
        <w:t>【评分标准】每空1分，字母占格错误、声调位置错误或模糊不清的都以错误记。</w:t>
      </w:r>
    </w:p>
    <w:p>
      <w:pPr>
        <w:widowControl/>
        <w:spacing w:line="240" w:lineRule="auto"/>
        <w:rPr>
          <w:rFonts w:ascii="Times New Roman" w:hAnsi="Times New Roman"/>
          <w:kern w:val="0"/>
          <w:szCs w:val="21"/>
        </w:rPr>
      </w:pPr>
      <w:r>
        <w:rPr>
          <w:rFonts w:ascii="Times New Roman" w:hAnsi="Times New Roman"/>
          <w:color w:val="000000"/>
          <w:kern w:val="0"/>
          <w:szCs w:val="21"/>
        </w:rPr>
        <w:t>9．【答案示例】A</w:t>
      </w:r>
    </w:p>
    <w:p>
      <w:pPr>
        <w:widowControl/>
        <w:spacing w:line="240" w:lineRule="auto"/>
        <w:rPr>
          <w:rFonts w:ascii="Times New Roman" w:hAnsi="Times New Roman"/>
          <w:kern w:val="0"/>
          <w:szCs w:val="21"/>
        </w:rPr>
      </w:pPr>
      <w:r>
        <w:rPr>
          <w:rFonts w:ascii="Times New Roman" w:hAnsi="Times New Roman"/>
          <w:color w:val="000000"/>
          <w:kern w:val="0"/>
          <w:szCs w:val="21"/>
        </w:rPr>
        <w:t>解析：A：两个</w:t>
      </w:r>
      <w:r>
        <w:rPr>
          <w:rFonts w:ascii="宋体" w:hAnsi="宋体"/>
          <w:color w:val="000000"/>
          <w:kern w:val="0"/>
          <w:szCs w:val="21"/>
        </w:rPr>
        <w:t>“趋”均是“快步走”的</w:t>
      </w:r>
      <w:r>
        <w:rPr>
          <w:rFonts w:ascii="Times New Roman" w:hAnsi="Times New Roman"/>
          <w:color w:val="000000"/>
          <w:kern w:val="0"/>
          <w:szCs w:val="21"/>
        </w:rPr>
        <w:t>意思。</w:t>
      </w:r>
    </w:p>
    <w:p>
      <w:pPr>
        <w:widowControl/>
        <w:spacing w:line="240" w:lineRule="auto"/>
        <w:rPr>
          <w:rFonts w:ascii="Times New Roman" w:hAnsi="Times New Roman"/>
          <w:kern w:val="0"/>
          <w:szCs w:val="21"/>
        </w:rPr>
      </w:pPr>
      <w:r>
        <w:rPr>
          <w:rFonts w:ascii="Times New Roman" w:hAnsi="Times New Roman"/>
          <w:color w:val="000000"/>
          <w:kern w:val="0"/>
          <w:szCs w:val="21"/>
        </w:rPr>
        <w:t>B：</w:t>
      </w:r>
      <w:r>
        <w:rPr>
          <w:rFonts w:ascii="宋体" w:hAnsi="宋体"/>
          <w:color w:val="000000"/>
          <w:kern w:val="0"/>
          <w:szCs w:val="21"/>
        </w:rPr>
        <w:t>第一个“至”是“周到”，第二个“至”是“极，最”。</w:t>
      </w:r>
    </w:p>
    <w:p>
      <w:pPr>
        <w:widowControl/>
        <w:spacing w:line="240" w:lineRule="auto"/>
        <w:rPr>
          <w:rFonts w:ascii="Times New Roman" w:hAnsi="Times New Roman"/>
          <w:kern w:val="0"/>
          <w:szCs w:val="21"/>
        </w:rPr>
      </w:pPr>
      <w:r>
        <w:rPr>
          <w:rFonts w:ascii="Times New Roman" w:hAnsi="Times New Roman"/>
          <w:color w:val="000000"/>
          <w:kern w:val="0"/>
          <w:szCs w:val="21"/>
        </w:rPr>
        <w:t>C：</w:t>
      </w:r>
      <w:r>
        <w:rPr>
          <w:rFonts w:ascii="宋体" w:hAnsi="宋体"/>
          <w:color w:val="000000"/>
          <w:kern w:val="0"/>
          <w:szCs w:val="21"/>
        </w:rPr>
        <w:t>第一个“遗”是“给予，赠送”，第二个“遗”是“遗失的东西”</w:t>
      </w:r>
      <w:r>
        <w:rPr>
          <w:rFonts w:ascii="Times New Roman" w:hAnsi="Times New Roman"/>
          <w:color w:val="000000"/>
          <w:kern w:val="0"/>
          <w:szCs w:val="21"/>
        </w:rPr>
        <w:t>。</w:t>
      </w:r>
    </w:p>
    <w:p>
      <w:pPr>
        <w:widowControl/>
        <w:spacing w:line="240" w:lineRule="auto"/>
        <w:rPr>
          <w:rFonts w:ascii="Times New Roman" w:hAnsi="Times New Roman"/>
          <w:kern w:val="0"/>
          <w:szCs w:val="21"/>
        </w:rPr>
      </w:pPr>
      <w:r>
        <w:rPr>
          <w:rFonts w:ascii="Times New Roman" w:hAnsi="Times New Roman"/>
          <w:color w:val="000000"/>
          <w:kern w:val="0"/>
          <w:szCs w:val="21"/>
        </w:rPr>
        <w:t>D：</w:t>
      </w:r>
      <w:r>
        <w:rPr>
          <w:rFonts w:ascii="宋体" w:hAnsi="宋体"/>
          <w:color w:val="000000"/>
          <w:kern w:val="0"/>
          <w:szCs w:val="21"/>
        </w:rPr>
        <w:t>第一个“馁”是“饥饿”，第二个“馁”是“失掉勇气”。</w:t>
      </w:r>
    </w:p>
    <w:p>
      <w:pPr>
        <w:widowControl/>
        <w:spacing w:line="240" w:lineRule="auto"/>
        <w:rPr>
          <w:rFonts w:ascii="Times New Roman" w:hAnsi="Times New Roman"/>
          <w:kern w:val="0"/>
          <w:szCs w:val="21"/>
        </w:rPr>
      </w:pPr>
      <w:r>
        <w:rPr>
          <w:rFonts w:ascii="Times New Roman" w:hAnsi="Times New Roman"/>
          <w:color w:val="000000"/>
          <w:kern w:val="0"/>
          <w:szCs w:val="21"/>
        </w:rPr>
        <w:t>10．【答案示例】（1）不曾把言辞和脸色略变得温和一些。</w:t>
      </w:r>
    </w:p>
    <w:p>
      <w:pPr>
        <w:widowControl/>
        <w:spacing w:line="240" w:lineRule="auto"/>
        <w:rPr>
          <w:rFonts w:ascii="Times New Roman" w:hAnsi="Times New Roman"/>
          <w:kern w:val="0"/>
          <w:szCs w:val="21"/>
        </w:rPr>
      </w:pPr>
      <w:r>
        <w:rPr>
          <w:rFonts w:ascii="Times New Roman" w:hAnsi="Times New Roman"/>
          <w:color w:val="000000"/>
          <w:kern w:val="0"/>
          <w:szCs w:val="21"/>
        </w:rPr>
        <w:t>（2）提出疑难，询问道理，弯下身子，侧着耳朵来请教。</w:t>
      </w:r>
    </w:p>
    <w:p>
      <w:pPr>
        <w:widowControl/>
        <w:spacing w:line="240" w:lineRule="auto"/>
        <w:rPr>
          <w:rFonts w:ascii="宋体" w:hAnsi="宋体"/>
          <w:kern w:val="0"/>
          <w:szCs w:val="21"/>
        </w:rPr>
      </w:pPr>
      <w:r>
        <w:rPr>
          <w:rFonts w:ascii="Times New Roman" w:hAnsi="Times New Roman"/>
          <w:color w:val="000000"/>
          <w:kern w:val="0"/>
          <w:szCs w:val="21"/>
        </w:rPr>
        <w:t>【评分标准】（1）能准确翻译出完整意思1分。</w:t>
      </w:r>
      <w:r>
        <w:rPr>
          <w:rFonts w:ascii="宋体" w:hAnsi="宋体"/>
          <w:color w:val="000000"/>
          <w:kern w:val="0"/>
          <w:szCs w:val="21"/>
        </w:rPr>
        <w:t>“未尝”，不曾；“稍”，略微；“辞色”，言辞和脸色。有一词不能准确翻译，则本句不得分。</w:t>
      </w:r>
    </w:p>
    <w:p>
      <w:pPr>
        <w:widowControl/>
        <w:spacing w:line="240" w:lineRule="auto"/>
        <w:rPr>
          <w:rFonts w:ascii="宋体" w:hAnsi="宋体"/>
          <w:kern w:val="0"/>
          <w:szCs w:val="21"/>
        </w:rPr>
      </w:pPr>
      <w:r>
        <w:rPr>
          <w:rFonts w:ascii="Times New Roman" w:hAnsi="Times New Roman"/>
          <w:color w:val="000000"/>
          <w:kern w:val="0"/>
          <w:szCs w:val="21"/>
        </w:rPr>
        <w:t>（2）能准确翻译出完整意思2分。</w:t>
      </w:r>
      <w:r>
        <w:rPr>
          <w:rFonts w:ascii="宋体" w:hAnsi="宋体"/>
          <w:color w:val="000000"/>
          <w:kern w:val="0"/>
          <w:szCs w:val="21"/>
        </w:rPr>
        <w:t>“援”，引，提出；“质”，询问；有一词不能准确翻译扣</w:t>
      </w:r>
      <w:r>
        <w:rPr>
          <w:rFonts w:ascii="Times New Roman" w:hAnsi="Times New Roman"/>
          <w:color w:val="000000"/>
          <w:kern w:val="0"/>
          <w:szCs w:val="21"/>
        </w:rPr>
        <w:t>1</w:t>
      </w:r>
      <w:r>
        <w:rPr>
          <w:rFonts w:ascii="宋体" w:hAnsi="宋体"/>
          <w:color w:val="000000"/>
          <w:kern w:val="0"/>
          <w:szCs w:val="21"/>
        </w:rPr>
        <w:t>分。</w:t>
      </w:r>
    </w:p>
    <w:p>
      <w:pPr>
        <w:widowControl/>
        <w:spacing w:line="240" w:lineRule="auto"/>
        <w:rPr>
          <w:rFonts w:ascii="Times New Roman" w:hAnsi="Times New Roman"/>
          <w:kern w:val="0"/>
          <w:szCs w:val="21"/>
        </w:rPr>
      </w:pPr>
      <w:r>
        <w:rPr>
          <w:rFonts w:ascii="Times New Roman" w:hAnsi="Times New Roman"/>
          <w:color w:val="000000"/>
          <w:kern w:val="0"/>
          <w:szCs w:val="21"/>
        </w:rPr>
        <w:t>11．【答案示例】</w:t>
      </w:r>
      <w:r>
        <w:rPr>
          <w:rFonts w:hint="eastAsia" w:ascii="宋体" w:hAnsi="宋体" w:cs="宋体"/>
          <w:color w:val="000000"/>
          <w:kern w:val="0"/>
          <w:szCs w:val="21"/>
        </w:rPr>
        <w:t>①</w:t>
      </w:r>
      <w:r>
        <w:rPr>
          <w:rFonts w:ascii="Times New Roman" w:hAnsi="Times New Roman"/>
          <w:color w:val="000000"/>
          <w:kern w:val="0"/>
          <w:szCs w:val="21"/>
        </w:rPr>
        <w:t>身</w:t>
      </w:r>
      <w:r>
        <w:rPr>
          <w:rFonts w:hint="eastAsia" w:ascii="Times New Roman" w:hAnsi="Times New Roman"/>
          <w:kern w:val="0"/>
          <w:szCs w:val="21"/>
        </w:rPr>
        <w:t xml:space="preserve">  </w:t>
      </w:r>
      <w:r>
        <w:rPr>
          <w:rFonts w:ascii="Times New Roman" w:hAnsi="Times New Roman"/>
          <w:kern w:val="0"/>
          <w:szCs w:val="21"/>
        </w:rPr>
        <w:t xml:space="preserve"> </w:t>
      </w:r>
      <w:r>
        <w:rPr>
          <w:rFonts w:hint="eastAsia" w:ascii="宋体" w:hAnsi="宋体" w:cs="宋体"/>
          <w:color w:val="000000"/>
          <w:kern w:val="0"/>
          <w:szCs w:val="21"/>
        </w:rPr>
        <w:t>②</w:t>
      </w:r>
      <w:r>
        <w:rPr>
          <w:rFonts w:ascii="Times New Roman" w:hAnsi="Times New Roman"/>
          <w:color w:val="000000"/>
          <w:kern w:val="0"/>
          <w:szCs w:val="21"/>
        </w:rPr>
        <w:t>心（或</w:t>
      </w:r>
      <w:r>
        <w:rPr>
          <w:rFonts w:ascii="宋体" w:hAnsi="宋体"/>
          <w:color w:val="000000"/>
          <w:kern w:val="0"/>
          <w:szCs w:val="21"/>
        </w:rPr>
        <w:t>“</w:t>
      </w:r>
      <w:r>
        <w:rPr>
          <w:rFonts w:hint="eastAsia" w:ascii="宋体" w:hAnsi="宋体" w:cs="宋体"/>
          <w:color w:val="000000"/>
          <w:kern w:val="0"/>
          <w:szCs w:val="21"/>
        </w:rPr>
        <w:t>①</w:t>
      </w:r>
      <w:r>
        <w:rPr>
          <w:rFonts w:ascii="宋体" w:hAnsi="宋体"/>
          <w:color w:val="000000"/>
          <w:kern w:val="0"/>
          <w:szCs w:val="21"/>
        </w:rPr>
        <w:t>心”与“</w:t>
      </w:r>
      <w:r>
        <w:rPr>
          <w:rFonts w:hint="eastAsia" w:ascii="宋体" w:hAnsi="宋体" w:cs="宋体"/>
          <w:color w:val="000000"/>
          <w:kern w:val="0"/>
          <w:szCs w:val="21"/>
        </w:rPr>
        <w:t>②</w:t>
      </w:r>
      <w:r>
        <w:rPr>
          <w:rFonts w:ascii="宋体" w:hAnsi="宋体"/>
          <w:color w:val="000000"/>
          <w:kern w:val="0"/>
          <w:szCs w:val="21"/>
        </w:rPr>
        <w:t>身”</w:t>
      </w:r>
      <w:r>
        <w:rPr>
          <w:rFonts w:ascii="Times New Roman" w:hAnsi="Times New Roman"/>
          <w:color w:val="000000"/>
          <w:kern w:val="0"/>
          <w:szCs w:val="21"/>
        </w:rPr>
        <w:t>）</w:t>
      </w:r>
    </w:p>
    <w:p>
      <w:pPr>
        <w:widowControl/>
        <w:spacing w:line="240" w:lineRule="auto"/>
        <w:rPr>
          <w:rFonts w:ascii="Times New Roman" w:hAnsi="Times New Roman"/>
          <w:color w:val="000000"/>
          <w:kern w:val="0"/>
          <w:szCs w:val="21"/>
        </w:rPr>
      </w:pPr>
      <w:r>
        <w:rPr>
          <w:rFonts w:hint="eastAsia" w:ascii="宋体" w:hAnsi="宋体" w:cs="宋体"/>
          <w:color w:val="000000"/>
          <w:kern w:val="0"/>
          <w:szCs w:val="21"/>
        </w:rPr>
        <w:t>③</w:t>
      </w:r>
      <w:r>
        <w:rPr>
          <w:rFonts w:ascii="Times New Roman" w:hAnsi="Times New Roman"/>
          <w:color w:val="000000"/>
          <w:kern w:val="0"/>
          <w:szCs w:val="21"/>
        </w:rPr>
        <w:t>作者早年求学时的种种艰辛与太学生优越的学习条件形成对比。作者学习条件虽苦，但他一心向学，终学有所获，对比中突出专心学习的重要性。</w:t>
      </w:r>
    </w:p>
    <w:p>
      <w:pPr>
        <w:widowControl/>
        <w:spacing w:line="240" w:lineRule="auto"/>
        <w:rPr>
          <w:rFonts w:ascii="宋体" w:hAnsi="宋体"/>
          <w:kern w:val="0"/>
          <w:szCs w:val="21"/>
        </w:rPr>
      </w:pPr>
      <w:r>
        <w:rPr>
          <w:rFonts w:ascii="Times New Roman" w:hAnsi="Times New Roman"/>
          <w:color w:val="000000"/>
          <w:kern w:val="0"/>
          <w:szCs w:val="21"/>
        </w:rPr>
        <w:t>【评分标准】前两空，每空1分；第三空2分，能围绕对比角度答</w:t>
      </w:r>
      <w:r>
        <w:rPr>
          <w:rFonts w:ascii="宋体" w:hAnsi="宋体"/>
          <w:color w:val="000000"/>
          <w:kern w:val="0"/>
          <w:szCs w:val="21"/>
        </w:rPr>
        <w:t>出“作者求学时的艰辛”和“太学生优越的学习条件”</w:t>
      </w:r>
      <w:r>
        <w:rPr>
          <w:rFonts w:ascii="Times New Roman" w:hAnsi="Times New Roman"/>
          <w:color w:val="000000"/>
          <w:kern w:val="0"/>
          <w:szCs w:val="21"/>
        </w:rPr>
        <w:t>1分；答出对比的作</w:t>
      </w:r>
      <w:r>
        <w:rPr>
          <w:rFonts w:ascii="宋体" w:hAnsi="宋体"/>
          <w:color w:val="000000"/>
          <w:kern w:val="0"/>
          <w:szCs w:val="21"/>
        </w:rPr>
        <w:t>用“专心学习才能学有所成”</w:t>
      </w:r>
      <w:r>
        <w:rPr>
          <w:rFonts w:ascii="Times New Roman" w:hAnsi="Times New Roman"/>
          <w:color w:val="000000"/>
          <w:kern w:val="0"/>
          <w:szCs w:val="21"/>
        </w:rPr>
        <w:t>1分。</w:t>
      </w:r>
    </w:p>
    <w:p>
      <w:pPr>
        <w:widowControl/>
        <w:spacing w:line="240" w:lineRule="auto"/>
        <w:rPr>
          <w:rFonts w:ascii="Times New Roman" w:hAnsi="Times New Roman"/>
          <w:kern w:val="0"/>
          <w:szCs w:val="21"/>
        </w:rPr>
      </w:pPr>
      <w:r>
        <w:rPr>
          <w:rFonts w:ascii="Times New Roman" w:hAnsi="Times New Roman"/>
          <w:color w:val="000000"/>
          <w:kern w:val="0"/>
          <w:szCs w:val="21"/>
        </w:rPr>
        <w:t>12．【答案示例一】婴闻古之贤君/饱而知人之饥/温而知人之寒/逸而知人之劳</w:t>
      </w:r>
    </w:p>
    <w:p>
      <w:pPr>
        <w:widowControl/>
        <w:spacing w:line="240" w:lineRule="auto"/>
        <w:rPr>
          <w:rFonts w:ascii="Times New Roman" w:hAnsi="Times New Roman"/>
          <w:kern w:val="0"/>
          <w:szCs w:val="21"/>
        </w:rPr>
      </w:pPr>
      <w:r>
        <w:rPr>
          <w:rFonts w:ascii="Times New Roman" w:hAnsi="Times New Roman"/>
          <w:color w:val="000000"/>
          <w:kern w:val="0"/>
          <w:szCs w:val="21"/>
        </w:rPr>
        <w:t>【答案示例二】婴闻/古之贤君饱而知人之饥/温而知人之寒/逸而知人之劳</w:t>
      </w:r>
    </w:p>
    <w:p>
      <w:pPr>
        <w:widowControl/>
        <w:spacing w:line="240" w:lineRule="auto"/>
        <w:rPr>
          <w:rFonts w:ascii="Times New Roman" w:hAnsi="Times New Roman"/>
          <w:kern w:val="0"/>
          <w:szCs w:val="21"/>
        </w:rPr>
      </w:pPr>
      <w:r>
        <w:rPr>
          <w:rFonts w:ascii="Times New Roman" w:hAnsi="Times New Roman"/>
          <w:color w:val="000000"/>
          <w:kern w:val="0"/>
          <w:szCs w:val="21"/>
        </w:rPr>
        <w:t>【评分标准】每标对一处停顿得1分，共3处，共3分。</w:t>
      </w:r>
    </w:p>
    <w:p>
      <w:pPr>
        <w:widowControl/>
        <w:spacing w:line="240" w:lineRule="auto"/>
        <w:rPr>
          <w:rFonts w:ascii="Times New Roman" w:hAnsi="Times New Roman"/>
          <w:kern w:val="0"/>
          <w:szCs w:val="21"/>
        </w:rPr>
      </w:pPr>
      <w:r>
        <w:rPr>
          <w:rFonts w:ascii="Times New Roman" w:hAnsi="Times New Roman"/>
          <w:color w:val="000000"/>
          <w:kern w:val="0"/>
          <w:szCs w:val="21"/>
        </w:rPr>
        <w:t>13．【答案示例】</w:t>
      </w:r>
      <w:r>
        <w:rPr>
          <w:rFonts w:hint="eastAsia" w:ascii="宋体" w:hAnsi="宋体" w:cs="宋体"/>
          <w:color w:val="000000"/>
          <w:kern w:val="0"/>
          <w:szCs w:val="21"/>
        </w:rPr>
        <w:t>①</w:t>
      </w:r>
      <w:r>
        <w:rPr>
          <w:rFonts w:ascii="宋体" w:hAnsi="宋体"/>
          <w:color w:val="000000"/>
          <w:kern w:val="0"/>
          <w:szCs w:val="21"/>
        </w:rPr>
        <w:t>“雨雪三日而天不寒”；</w:t>
      </w:r>
      <w:r>
        <w:rPr>
          <w:rFonts w:hint="eastAsia" w:ascii="宋体" w:hAnsi="宋体"/>
          <w:color w:val="000000"/>
          <w:kern w:val="0"/>
          <w:szCs w:val="21"/>
        </w:rPr>
        <w:t xml:space="preserve">  </w:t>
      </w:r>
      <w:r>
        <w:rPr>
          <w:rFonts w:hint="eastAsia" w:ascii="宋体" w:hAnsi="宋体" w:cs="宋体"/>
          <w:color w:val="000000"/>
          <w:kern w:val="0"/>
          <w:szCs w:val="21"/>
        </w:rPr>
        <w:t>②</w:t>
      </w:r>
      <w:r>
        <w:rPr>
          <w:rFonts w:ascii="宋体" w:hAnsi="宋体"/>
          <w:color w:val="000000"/>
          <w:kern w:val="0"/>
          <w:szCs w:val="21"/>
        </w:rPr>
        <w:t>反问（或“提出问题”）</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hint="eastAsia" w:ascii="宋体" w:hAnsi="宋体" w:cs="宋体"/>
          <w:color w:val="000000"/>
          <w:kern w:val="0"/>
          <w:szCs w:val="21"/>
        </w:rPr>
        <w:t>③</w:t>
      </w:r>
      <w:r>
        <w:rPr>
          <w:rFonts w:ascii="Times New Roman" w:hAnsi="Times New Roman"/>
          <w:color w:val="000000"/>
          <w:kern w:val="0"/>
          <w:szCs w:val="21"/>
        </w:rPr>
        <w:t>善于劝谏（善于进谏）</w:t>
      </w:r>
    </w:p>
    <w:p>
      <w:pPr>
        <w:widowControl/>
        <w:spacing w:line="240" w:lineRule="auto"/>
        <w:rPr>
          <w:rFonts w:ascii="宋体" w:hAnsi="宋体"/>
          <w:kern w:val="0"/>
          <w:szCs w:val="21"/>
        </w:rPr>
      </w:pPr>
      <w:r>
        <w:rPr>
          <w:rFonts w:ascii="Times New Roman" w:hAnsi="Times New Roman"/>
          <w:color w:val="000000"/>
          <w:kern w:val="0"/>
          <w:szCs w:val="21"/>
        </w:rPr>
        <w:t>【评分标准】每空1分。第</w:t>
      </w:r>
      <w:r>
        <w:rPr>
          <w:rFonts w:hint="eastAsia" w:ascii="宋体" w:hAnsi="宋体" w:cs="宋体"/>
          <w:color w:val="000000"/>
          <w:kern w:val="0"/>
          <w:szCs w:val="21"/>
        </w:rPr>
        <w:t>①</w:t>
      </w:r>
      <w:r>
        <w:rPr>
          <w:rFonts w:ascii="Times New Roman" w:hAnsi="Times New Roman"/>
          <w:color w:val="000000"/>
          <w:kern w:val="0"/>
          <w:szCs w:val="21"/>
        </w:rPr>
        <w:t>空必须用原文回答；第</w:t>
      </w:r>
      <w:r>
        <w:rPr>
          <w:rFonts w:hint="eastAsia" w:ascii="宋体" w:hAnsi="宋体" w:cs="宋体"/>
          <w:color w:val="000000"/>
          <w:kern w:val="0"/>
          <w:szCs w:val="21"/>
        </w:rPr>
        <w:t>②</w:t>
      </w:r>
      <w:r>
        <w:rPr>
          <w:rFonts w:ascii="Times New Roman" w:hAnsi="Times New Roman"/>
          <w:color w:val="000000"/>
          <w:kern w:val="0"/>
          <w:szCs w:val="21"/>
        </w:rPr>
        <w:t>空答出其中一个即可；第</w:t>
      </w:r>
      <w:r>
        <w:rPr>
          <w:rFonts w:hint="eastAsia" w:ascii="宋体" w:hAnsi="宋体" w:cs="宋体"/>
          <w:color w:val="000000"/>
          <w:kern w:val="0"/>
          <w:szCs w:val="21"/>
        </w:rPr>
        <w:t>③</w:t>
      </w:r>
      <w:r>
        <w:rPr>
          <w:rFonts w:ascii="Times New Roman" w:hAnsi="Times New Roman"/>
          <w:color w:val="000000"/>
          <w:kern w:val="0"/>
          <w:szCs w:val="21"/>
        </w:rPr>
        <w:t>空围绕</w:t>
      </w:r>
      <w:r>
        <w:rPr>
          <w:rFonts w:ascii="宋体" w:hAnsi="宋体"/>
          <w:color w:val="000000"/>
          <w:kern w:val="0"/>
          <w:szCs w:val="21"/>
        </w:rPr>
        <w:t>“善于劝谏”</w:t>
      </w:r>
      <w:r>
        <w:rPr>
          <w:rFonts w:ascii="Times New Roman" w:hAnsi="Times New Roman"/>
          <w:color w:val="000000"/>
          <w:kern w:val="0"/>
          <w:szCs w:val="21"/>
        </w:rPr>
        <w:t>回答即可，回</w:t>
      </w:r>
      <w:r>
        <w:rPr>
          <w:rFonts w:ascii="宋体" w:hAnsi="宋体"/>
          <w:color w:val="000000"/>
          <w:kern w:val="0"/>
          <w:szCs w:val="21"/>
        </w:rPr>
        <w:t>答“敢于劝谏”不得分。</w:t>
      </w:r>
    </w:p>
    <w:p>
      <w:pPr>
        <w:widowControl/>
        <w:spacing w:line="240" w:lineRule="auto"/>
        <w:rPr>
          <w:rFonts w:ascii="宋体" w:hAnsi="宋体"/>
          <w:kern w:val="0"/>
          <w:szCs w:val="21"/>
        </w:rPr>
      </w:pPr>
      <w:r>
        <w:rPr>
          <w:rFonts w:ascii="宋体" w:hAnsi="宋体"/>
          <w:b/>
          <w:bCs/>
          <w:color w:val="000000"/>
          <w:kern w:val="0"/>
          <w:szCs w:val="21"/>
        </w:rPr>
        <w:t>三、读·写</w:t>
      </w:r>
    </w:p>
    <w:p>
      <w:pPr>
        <w:widowControl/>
        <w:spacing w:line="240" w:lineRule="auto"/>
        <w:rPr>
          <w:rFonts w:ascii="Times New Roman" w:hAnsi="Times New Roman"/>
          <w:kern w:val="0"/>
          <w:szCs w:val="21"/>
        </w:rPr>
      </w:pPr>
      <w:r>
        <w:rPr>
          <w:rFonts w:ascii="Times New Roman" w:hAnsi="Times New Roman"/>
          <w:color w:val="000000"/>
          <w:kern w:val="0"/>
          <w:szCs w:val="21"/>
        </w:rPr>
        <w:t>14．【答案示例一】我选择A纪念币。圆形纪念币的下方中央刊印面额</w:t>
      </w:r>
      <w:r>
        <w:rPr>
          <w:rFonts w:ascii="宋体" w:hAnsi="宋体"/>
          <w:color w:val="000000"/>
          <w:kern w:val="0"/>
          <w:szCs w:val="21"/>
        </w:rPr>
        <w:t>——</w:t>
      </w:r>
      <w:r>
        <w:rPr>
          <w:rFonts w:ascii="Times New Roman" w:hAnsi="Times New Roman"/>
          <w:color w:val="000000"/>
          <w:kern w:val="0"/>
          <w:szCs w:val="21"/>
        </w:rPr>
        <w:t>100 元。面额上方，一条标有1950</w:t>
      </w:r>
      <w:r>
        <w:rPr>
          <w:rFonts w:ascii="宋体" w:hAnsi="宋体"/>
          <w:color w:val="000000"/>
          <w:kern w:val="0"/>
          <w:szCs w:val="21"/>
        </w:rPr>
        <w:t>—</w:t>
      </w:r>
      <w:r>
        <w:rPr>
          <w:rFonts w:ascii="Times New Roman" w:hAnsi="Times New Roman"/>
          <w:color w:val="000000"/>
          <w:kern w:val="0"/>
          <w:szCs w:val="21"/>
        </w:rPr>
        <w:t>2020字样的丝带两端各牵一条橄榄枝向上形成一个环，环内一只和平鸽在（花海）上空飞过；汉字</w:t>
      </w:r>
      <w:r>
        <w:rPr>
          <w:rFonts w:ascii="宋体" w:hAnsi="宋体"/>
          <w:color w:val="000000"/>
          <w:kern w:val="0"/>
          <w:szCs w:val="21"/>
        </w:rPr>
        <w:t>“中国志愿军抗美援朝出</w:t>
      </w:r>
      <w:r>
        <w:rPr>
          <w:rFonts w:ascii="Times New Roman" w:hAnsi="Times New Roman"/>
          <w:color w:val="000000"/>
          <w:kern w:val="0"/>
          <w:szCs w:val="21"/>
        </w:rPr>
        <w:t>国作战70周年</w:t>
      </w:r>
      <w:r>
        <w:rPr>
          <w:rFonts w:ascii="宋体" w:hAnsi="宋体"/>
          <w:color w:val="000000"/>
          <w:kern w:val="0"/>
          <w:szCs w:val="21"/>
        </w:rPr>
        <w:t>”的字样刊印在</w:t>
      </w:r>
      <w:r>
        <w:rPr>
          <w:rFonts w:ascii="Times New Roman" w:hAnsi="Times New Roman"/>
          <w:color w:val="000000"/>
          <w:kern w:val="0"/>
          <w:szCs w:val="21"/>
        </w:rPr>
        <w:t>纪念币上方，说明了抗美援朝意义就是保卫和平，保卫祖国和人民幸福。纪念币设计巧妙，寓意深刻。</w:t>
      </w:r>
    </w:p>
    <w:p>
      <w:pPr>
        <w:widowControl/>
        <w:spacing w:line="240" w:lineRule="auto"/>
        <w:rPr>
          <w:rFonts w:ascii="Times New Roman" w:hAnsi="Times New Roman"/>
          <w:kern w:val="0"/>
          <w:szCs w:val="21"/>
        </w:rPr>
      </w:pPr>
      <w:r>
        <w:rPr>
          <w:rFonts w:ascii="Times New Roman" w:hAnsi="Times New Roman"/>
          <w:color w:val="000000"/>
          <w:kern w:val="0"/>
          <w:szCs w:val="21"/>
        </w:rPr>
        <w:t>【答案示例二】我选择B纪念币。圆形纪念币下方正中央刊印面额</w:t>
      </w:r>
      <w:r>
        <w:rPr>
          <w:rFonts w:ascii="宋体" w:hAnsi="宋体"/>
          <w:color w:val="000000"/>
          <w:kern w:val="0"/>
          <w:szCs w:val="21"/>
        </w:rPr>
        <w:t>——</w:t>
      </w:r>
      <w:r>
        <w:rPr>
          <w:rFonts w:ascii="Times New Roman" w:hAnsi="Times New Roman"/>
          <w:color w:val="000000"/>
          <w:kern w:val="0"/>
          <w:szCs w:val="21"/>
        </w:rPr>
        <w:t>10元。面额上方为纪念币主图，由单个志愿军形象与70年前中国人民志愿军雄赳赳、气昂昂跨过鸭江场景组合而成。</w:t>
      </w:r>
      <w:r>
        <w:rPr>
          <w:rFonts w:ascii="宋体" w:hAnsi="宋体"/>
          <w:color w:val="000000"/>
          <w:kern w:val="0"/>
          <w:szCs w:val="21"/>
        </w:rPr>
        <w:t>“中国志</w:t>
      </w:r>
      <w:r>
        <w:rPr>
          <w:rFonts w:ascii="Times New Roman" w:hAnsi="Times New Roman"/>
          <w:color w:val="000000"/>
          <w:kern w:val="0"/>
          <w:szCs w:val="21"/>
        </w:rPr>
        <w:t>愿军抗美援朝出国作战70周年</w:t>
      </w:r>
      <w:r>
        <w:rPr>
          <w:rFonts w:ascii="宋体" w:hAnsi="宋体"/>
          <w:color w:val="000000"/>
          <w:kern w:val="0"/>
          <w:szCs w:val="21"/>
        </w:rPr>
        <w:t>”的</w:t>
      </w:r>
      <w:r>
        <w:rPr>
          <w:rFonts w:ascii="Times New Roman" w:hAnsi="Times New Roman"/>
          <w:color w:val="000000"/>
          <w:kern w:val="0"/>
          <w:szCs w:val="21"/>
        </w:rPr>
        <w:t>字样刊印在纪念币上方，提醒我们要永远铭记历史，珍惜现在的和平生活。纪念币设计巧妙，寓意深刻。</w:t>
      </w:r>
    </w:p>
    <w:p>
      <w:pPr>
        <w:widowControl/>
        <w:spacing w:line="240" w:lineRule="auto"/>
        <w:rPr>
          <w:rFonts w:ascii="Times New Roman" w:hAnsi="Times New Roman"/>
          <w:kern w:val="0"/>
          <w:szCs w:val="21"/>
        </w:rPr>
      </w:pPr>
      <w:r>
        <w:rPr>
          <w:rFonts w:ascii="Times New Roman" w:hAnsi="Times New Roman"/>
          <w:color w:val="000000"/>
          <w:kern w:val="0"/>
          <w:szCs w:val="21"/>
        </w:rPr>
        <w:t>【评分标准】本题6分。</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能围绕说明对象（纪念币的组成要素）进行说明2分；</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说明思路清晰，说明顺序合理2分；</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符合语境 1 分；文从字顺，准确、简明地说明内容1分。</w:t>
      </w:r>
    </w:p>
    <w:p>
      <w:pPr>
        <w:widowControl/>
        <w:spacing w:line="240" w:lineRule="auto"/>
        <w:rPr>
          <w:rFonts w:ascii="Times New Roman" w:hAnsi="Times New Roman"/>
          <w:kern w:val="0"/>
          <w:szCs w:val="21"/>
        </w:rPr>
      </w:pPr>
      <w:r>
        <w:rPr>
          <w:rFonts w:ascii="Times New Roman" w:hAnsi="Times New Roman"/>
          <w:color w:val="000000"/>
          <w:kern w:val="0"/>
          <w:szCs w:val="21"/>
        </w:rPr>
        <w:t>字数不达标按照缺20字1分，酌情扣分。</w:t>
      </w:r>
    </w:p>
    <w:p>
      <w:pPr>
        <w:widowControl/>
        <w:spacing w:line="240" w:lineRule="auto"/>
        <w:rPr>
          <w:rFonts w:ascii="Times New Roman" w:hAnsi="Times New Roman"/>
          <w:kern w:val="0"/>
          <w:szCs w:val="21"/>
        </w:rPr>
      </w:pPr>
      <w:r>
        <w:rPr>
          <w:rFonts w:ascii="Times New Roman" w:hAnsi="Times New Roman"/>
          <w:color w:val="000000"/>
          <w:kern w:val="0"/>
          <w:szCs w:val="21"/>
        </w:rPr>
        <w:t>15．（1）【答案示例一】我认为用题目一好。小说题目</w:t>
      </w:r>
      <w:r>
        <w:rPr>
          <w:rFonts w:ascii="宋体" w:hAnsi="宋体"/>
          <w:color w:val="000000"/>
          <w:kern w:val="0"/>
          <w:szCs w:val="21"/>
        </w:rPr>
        <w:t>“稻香”，一</w:t>
      </w:r>
      <w:r>
        <w:rPr>
          <w:rFonts w:ascii="Times New Roman" w:hAnsi="Times New Roman"/>
          <w:color w:val="000000"/>
          <w:kern w:val="0"/>
          <w:szCs w:val="21"/>
        </w:rPr>
        <w:t>语双关，既指弥漫在寨子里的稻子的芳香，也指索姆和乡亲们品德的馨香，突出了小说的主题</w:t>
      </w:r>
      <w:r>
        <w:rPr>
          <w:rFonts w:ascii="宋体" w:hAnsi="宋体"/>
          <w:color w:val="000000"/>
          <w:kern w:val="0"/>
          <w:szCs w:val="21"/>
        </w:rPr>
        <w:t>——</w:t>
      </w:r>
      <w:r>
        <w:rPr>
          <w:rFonts w:ascii="Times New Roman" w:hAnsi="Times New Roman"/>
          <w:color w:val="000000"/>
          <w:kern w:val="0"/>
          <w:szCs w:val="21"/>
        </w:rPr>
        <w:t>品德的馨香滋养灵魂。</w:t>
      </w:r>
    </w:p>
    <w:p>
      <w:pPr>
        <w:widowControl/>
        <w:spacing w:line="240" w:lineRule="auto"/>
        <w:rPr>
          <w:rFonts w:ascii="宋体" w:hAnsi="宋体"/>
          <w:kern w:val="0"/>
          <w:szCs w:val="21"/>
        </w:rPr>
      </w:pPr>
      <w:r>
        <w:rPr>
          <w:rFonts w:ascii="Times New Roman" w:hAnsi="Times New Roman"/>
          <w:color w:val="000000"/>
          <w:kern w:val="0"/>
          <w:szCs w:val="21"/>
        </w:rPr>
        <w:t>【答案示例二】我认为用题目二好。小说题</w:t>
      </w:r>
      <w:r>
        <w:rPr>
          <w:rFonts w:ascii="宋体" w:hAnsi="宋体"/>
          <w:color w:val="000000"/>
          <w:kern w:val="0"/>
          <w:szCs w:val="21"/>
        </w:rPr>
        <w:t>目“沟长”，一方面直接交代了主人公索姆的身份，另一方面通过“沟长”身份引出前任旺达，两任沟长的对比使现任沟长索姆的形象更加突出。</w:t>
      </w:r>
    </w:p>
    <w:p>
      <w:pPr>
        <w:widowControl/>
        <w:spacing w:line="240" w:lineRule="auto"/>
        <w:rPr>
          <w:rFonts w:ascii="Times New Roman" w:hAnsi="Times New Roman"/>
          <w:kern w:val="0"/>
          <w:szCs w:val="21"/>
        </w:rPr>
      </w:pPr>
      <w:r>
        <w:rPr>
          <w:rFonts w:ascii="Times New Roman" w:hAnsi="Times New Roman"/>
          <w:color w:val="000000"/>
          <w:kern w:val="0"/>
          <w:szCs w:val="21"/>
        </w:rPr>
        <w:t>【评分标准】结合文章内容分析所选题目的用意3分，表达条理清晰1分，语言通顺流畅1分，共5分。两个标题都分析的，3分以下；字数不达标按照缺20字1分，酌情扣分。</w:t>
      </w:r>
    </w:p>
    <w:p>
      <w:pPr>
        <w:widowControl/>
        <w:spacing w:line="240" w:lineRule="auto"/>
        <w:rPr>
          <w:rFonts w:ascii="Times New Roman" w:hAnsi="Times New Roman"/>
          <w:kern w:val="0"/>
          <w:szCs w:val="21"/>
        </w:rPr>
      </w:pPr>
      <w:r>
        <w:rPr>
          <w:rFonts w:ascii="Times New Roman" w:hAnsi="Times New Roman"/>
          <w:color w:val="000000"/>
          <w:kern w:val="0"/>
          <w:szCs w:val="21"/>
        </w:rPr>
        <w:t>15．（2）【答案示例一】我赏析的文本由题目一构成。</w:t>
      </w:r>
    </w:p>
    <w:p>
      <w:pPr>
        <w:widowControl/>
        <w:spacing w:line="240" w:lineRule="auto"/>
        <w:rPr>
          <w:rFonts w:ascii="宋体" w:hAnsi="宋体"/>
          <w:kern w:val="0"/>
          <w:szCs w:val="21"/>
        </w:rPr>
      </w:pPr>
      <w:r>
        <w:rPr>
          <w:rFonts w:ascii="Times New Roman" w:hAnsi="Times New Roman"/>
          <w:color w:val="000000"/>
          <w:kern w:val="0"/>
          <w:szCs w:val="21"/>
        </w:rPr>
        <w:t>文章的语言简洁传神、朴实真挚。</w:t>
      </w:r>
      <w:r>
        <w:rPr>
          <w:rFonts w:ascii="宋体" w:hAnsi="宋体"/>
          <w:color w:val="000000"/>
          <w:kern w:val="0"/>
          <w:szCs w:val="21"/>
        </w:rPr>
        <w:t>“像小孩子仰八叉尿尿随便流”，生活化的</w:t>
      </w:r>
      <w:r>
        <w:rPr>
          <w:rFonts w:ascii="Times New Roman" w:hAnsi="Times New Roman"/>
          <w:color w:val="000000"/>
          <w:kern w:val="0"/>
          <w:szCs w:val="21"/>
        </w:rPr>
        <w:t>比喻，却将寨子自然灌溉的不足表现得淋漓尽致，进而突</w:t>
      </w:r>
      <w:r>
        <w:rPr>
          <w:rFonts w:ascii="宋体" w:hAnsi="宋体"/>
          <w:color w:val="000000"/>
          <w:kern w:val="0"/>
          <w:szCs w:val="21"/>
        </w:rPr>
        <w:t>出了“沟长”工作的重要性；乡亲们感谢索</w:t>
      </w:r>
      <w:r>
        <w:rPr>
          <w:rFonts w:ascii="Times New Roman" w:hAnsi="Times New Roman"/>
          <w:color w:val="000000"/>
          <w:kern w:val="0"/>
          <w:szCs w:val="21"/>
        </w:rPr>
        <w:t>姆一年来的辛勤付出，背着稻谷来感谢，只</w:t>
      </w:r>
      <w:r>
        <w:rPr>
          <w:rFonts w:ascii="宋体" w:hAnsi="宋体"/>
          <w:color w:val="000000"/>
          <w:kern w:val="0"/>
          <w:szCs w:val="21"/>
        </w:rPr>
        <w:t>“把稻谷倒下便嘿嘿呵呵地走了”，语言简洁直白，却透露出寨中人纯朴、善良、真诚的特点。简洁传神的语言、质朴真挚的表达，如古朴的哈尼山歌，令人回味。</w:t>
      </w:r>
    </w:p>
    <w:p>
      <w:pPr>
        <w:widowControl/>
        <w:spacing w:line="240" w:lineRule="auto"/>
        <w:rPr>
          <w:rFonts w:ascii="Times New Roman" w:hAnsi="Times New Roman"/>
          <w:kern w:val="0"/>
          <w:szCs w:val="21"/>
        </w:rPr>
      </w:pPr>
      <w:r>
        <w:rPr>
          <w:rFonts w:ascii="Times New Roman" w:hAnsi="Times New Roman"/>
          <w:color w:val="000000"/>
          <w:kern w:val="0"/>
          <w:szCs w:val="21"/>
        </w:rPr>
        <w:t>【答案示例二】我赏析的文本由题目一构成。</w:t>
      </w:r>
    </w:p>
    <w:p>
      <w:pPr>
        <w:widowControl/>
        <w:spacing w:line="240" w:lineRule="auto"/>
        <w:rPr>
          <w:rFonts w:ascii="宋体" w:hAnsi="宋体"/>
          <w:kern w:val="0"/>
          <w:szCs w:val="21"/>
        </w:rPr>
      </w:pPr>
      <w:r>
        <w:rPr>
          <w:rFonts w:ascii="Times New Roman" w:hAnsi="Times New Roman"/>
          <w:color w:val="000000"/>
          <w:kern w:val="0"/>
          <w:szCs w:val="21"/>
        </w:rPr>
        <w:t>文中索姆的形象立体饱满、非常突出。索姆不辞辛劳、责任心强，他扛</w:t>
      </w:r>
      <w:r>
        <w:rPr>
          <w:rFonts w:ascii="宋体" w:hAnsi="宋体"/>
          <w:color w:val="000000"/>
          <w:kern w:val="0"/>
          <w:szCs w:val="21"/>
        </w:rPr>
        <w:t>起“沟长”的重任，“天天上山”观察调整全寨农田的灌溉状况；索姆大公无私，在“雨水不多”的情况下，先紧着别人家的稻田灌溉，致使自家的稻谷因“水分滋养的不够”而产量低。这样一个不辞辛劳、责任心强、大公无私的“沟长”形象，给读者留下了深刻的印象。</w:t>
      </w:r>
    </w:p>
    <w:p>
      <w:pPr>
        <w:widowControl/>
        <w:spacing w:line="240" w:lineRule="auto"/>
        <w:rPr>
          <w:rFonts w:ascii="宋体" w:hAnsi="宋体"/>
          <w:kern w:val="0"/>
          <w:szCs w:val="21"/>
        </w:rPr>
      </w:pPr>
      <w:r>
        <w:rPr>
          <w:rFonts w:ascii="宋体" w:hAnsi="宋体"/>
          <w:color w:val="000000"/>
          <w:kern w:val="0"/>
          <w:szCs w:val="21"/>
        </w:rPr>
        <w:t>【答案示例三】</w:t>
      </w:r>
      <w:r>
        <w:rPr>
          <w:rFonts w:ascii="Times New Roman" w:hAnsi="Times New Roman"/>
          <w:color w:val="000000"/>
          <w:kern w:val="0"/>
          <w:szCs w:val="21"/>
        </w:rPr>
        <w:t>我赏析的文本由题目一构成。</w:t>
      </w:r>
    </w:p>
    <w:p>
      <w:pPr>
        <w:widowControl/>
        <w:spacing w:line="240" w:lineRule="auto"/>
        <w:rPr>
          <w:rFonts w:ascii="宋体" w:hAnsi="宋体"/>
          <w:kern w:val="0"/>
          <w:szCs w:val="21"/>
        </w:rPr>
      </w:pPr>
      <w:r>
        <w:rPr>
          <w:rFonts w:ascii="宋体" w:hAnsi="宋体"/>
          <w:color w:val="000000"/>
          <w:kern w:val="0"/>
          <w:szCs w:val="21"/>
        </w:rPr>
        <w:t>本文主题思想含蓄深邃、发人深思。“沟长”索姆不辞辛劳地观察调整全寨农田的灌溉状况，他对工作的认真负责让我们嗅到了勤劳、认真的品德馨香；乡亲们为感谢索姆一年的付出，纷纷“背着稻谷”来答谢，他们纯朴的表达让我们嗅到了感恩、回馈的品德馨香；旺达的悔改、福来的转变，让我们领悟到品德馨香最是动人。小说字里行间散发着如稻香般醉人的品德馨香，这样的主旨含蓄隽永、引人深思。</w:t>
      </w:r>
    </w:p>
    <w:p>
      <w:pPr>
        <w:widowControl/>
        <w:spacing w:line="240" w:lineRule="auto"/>
        <w:rPr>
          <w:rFonts w:ascii="Times New Roman" w:hAnsi="Times New Roman"/>
          <w:kern w:val="0"/>
          <w:szCs w:val="21"/>
        </w:rPr>
      </w:pPr>
      <w:r>
        <w:rPr>
          <w:rFonts w:ascii="Times New Roman" w:hAnsi="Times New Roman"/>
          <w:color w:val="000000"/>
          <w:kern w:val="0"/>
          <w:szCs w:val="21"/>
        </w:rPr>
        <w:t>【评分标准】本题10分。</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能根据题目要求从所给赏析点中选择一个角度并始终围绕这一角度进行赏析2分；</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围绕这个中心，思路清晰地展开分析2分；</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结合文章内容就所选角度进行分析4分；</w:t>
      </w:r>
    </w:p>
    <w:p>
      <w:pPr>
        <w:widowControl/>
        <w:spacing w:line="240" w:lineRule="auto"/>
        <w:rPr>
          <w:rFonts w:ascii="Times New Roman" w:hAnsi="Times New Roman"/>
          <w:kern w:val="0"/>
          <w:szCs w:val="21"/>
        </w:rPr>
      </w:pPr>
      <w:r>
        <w:rPr>
          <w:rFonts w:hint="eastAsia" w:ascii="宋体" w:hAnsi="宋体" w:cs="宋体"/>
          <w:color w:val="000000"/>
          <w:kern w:val="0"/>
          <w:szCs w:val="21"/>
        </w:rPr>
        <w:t>④</w:t>
      </w:r>
      <w:r>
        <w:rPr>
          <w:rFonts w:ascii="Times New Roman" w:hAnsi="Times New Roman"/>
          <w:color w:val="000000"/>
          <w:kern w:val="0"/>
          <w:szCs w:val="21"/>
        </w:rPr>
        <w:t>文从字顺，表现力强2分。</w:t>
      </w:r>
    </w:p>
    <w:p>
      <w:pPr>
        <w:widowControl/>
        <w:spacing w:line="240" w:lineRule="auto"/>
        <w:rPr>
          <w:rFonts w:ascii="Times New Roman" w:hAnsi="Times New Roman"/>
          <w:kern w:val="0"/>
          <w:szCs w:val="21"/>
        </w:rPr>
      </w:pPr>
      <w:r>
        <w:rPr>
          <w:rFonts w:ascii="Times New Roman" w:hAnsi="Times New Roman"/>
          <w:color w:val="000000"/>
          <w:kern w:val="0"/>
          <w:szCs w:val="21"/>
        </w:rPr>
        <w:t>面面俱到，但是分析蜻蜓点水，在5分以下打分；凡是论述内容与题干所提供的角度不符合，视为跑题，最多5分；字数不达标则每缺20字扣1分。</w:t>
      </w:r>
    </w:p>
    <w:p>
      <w:pPr>
        <w:widowControl/>
        <w:spacing w:line="240" w:lineRule="auto"/>
        <w:rPr>
          <w:rFonts w:ascii="Times New Roman" w:hAnsi="Times New Roman"/>
          <w:kern w:val="0"/>
          <w:szCs w:val="21"/>
        </w:rPr>
      </w:pPr>
      <w:r>
        <w:rPr>
          <w:rFonts w:ascii="Times New Roman" w:hAnsi="Times New Roman"/>
          <w:color w:val="000000"/>
          <w:kern w:val="0"/>
          <w:szCs w:val="21"/>
        </w:rPr>
        <w:t>16．（1）【答案示例一】大部分的同学在一堂课内注意力保持时间不足25分钟。</w:t>
      </w:r>
    </w:p>
    <w:p>
      <w:pPr>
        <w:widowControl/>
        <w:spacing w:line="240" w:lineRule="auto"/>
        <w:rPr>
          <w:rFonts w:ascii="Times New Roman" w:hAnsi="Times New Roman"/>
          <w:kern w:val="0"/>
          <w:szCs w:val="21"/>
        </w:rPr>
      </w:pPr>
      <w:r>
        <w:rPr>
          <w:rFonts w:ascii="Times New Roman" w:hAnsi="Times New Roman"/>
          <w:color w:val="000000"/>
          <w:kern w:val="0"/>
          <w:szCs w:val="21"/>
        </w:rPr>
        <w:t>【答案示例二】只有不到十分之一部分的同学在一堂课内注意力保持时间可以达到35</w:t>
      </w:r>
      <w:r>
        <w:rPr>
          <w:rFonts w:hint="eastAsia" w:ascii="宋体" w:hAnsi="宋体"/>
          <w:color w:val="000000"/>
          <w:kern w:val="0"/>
          <w:szCs w:val="21"/>
        </w:rPr>
        <w:t>－</w:t>
      </w:r>
      <w:r>
        <w:rPr>
          <w:rFonts w:ascii="Times New Roman" w:hAnsi="Times New Roman"/>
          <w:color w:val="000000"/>
          <w:kern w:val="0"/>
          <w:szCs w:val="21"/>
        </w:rPr>
        <w:t>45分钟。</w:t>
      </w:r>
    </w:p>
    <w:p>
      <w:pPr>
        <w:widowControl/>
        <w:spacing w:line="240" w:lineRule="auto"/>
        <w:rPr>
          <w:rFonts w:ascii="Times New Roman" w:hAnsi="Times New Roman"/>
          <w:kern w:val="0"/>
          <w:szCs w:val="21"/>
        </w:rPr>
      </w:pPr>
      <w:r>
        <w:rPr>
          <w:rFonts w:ascii="Times New Roman" w:hAnsi="Times New Roman"/>
          <w:color w:val="000000"/>
          <w:kern w:val="0"/>
          <w:szCs w:val="21"/>
        </w:rPr>
        <w:t>【评分标准】准确分析图表内容2分。只罗列数字比例的，扣1分；表述不明确或不通畅的，扣1分。</w:t>
      </w:r>
    </w:p>
    <w:p>
      <w:pPr>
        <w:widowControl/>
        <w:spacing w:line="240" w:lineRule="auto"/>
        <w:rPr>
          <w:rFonts w:ascii="Times New Roman" w:hAnsi="Times New Roman"/>
          <w:kern w:val="0"/>
          <w:szCs w:val="21"/>
        </w:rPr>
      </w:pPr>
      <w:r>
        <w:rPr>
          <w:rFonts w:ascii="Times New Roman" w:hAnsi="Times New Roman"/>
          <w:color w:val="000000"/>
          <w:kern w:val="0"/>
          <w:szCs w:val="21"/>
        </w:rPr>
        <w:t>16．（2）【答案示例】一天当中，有意注意属于有限资源，是会被消耗殆尽的，所以建议白杰把做数学试卷这样的任务，也就是需要消耗最多注意力的任务往前安排，最好是早上起来最先处理。</w:t>
      </w:r>
    </w:p>
    <w:p>
      <w:pPr>
        <w:widowControl/>
        <w:spacing w:line="240" w:lineRule="auto"/>
        <w:rPr>
          <w:rFonts w:ascii="Times New Roman" w:hAnsi="Times New Roman"/>
          <w:kern w:val="0"/>
          <w:szCs w:val="21"/>
        </w:rPr>
      </w:pPr>
      <w:r>
        <w:rPr>
          <w:rFonts w:ascii="Times New Roman" w:hAnsi="Times New Roman"/>
          <w:color w:val="000000"/>
          <w:kern w:val="0"/>
          <w:szCs w:val="21"/>
        </w:rPr>
        <w:t>【评分标准】答题要结合【材料一】中给出的</w:t>
      </w:r>
      <w:r>
        <w:rPr>
          <w:rFonts w:ascii="宋体" w:hAnsi="宋体"/>
          <w:color w:val="000000"/>
          <w:kern w:val="0"/>
          <w:szCs w:val="21"/>
        </w:rPr>
        <w:t>“有意注意属有限资源”</w:t>
      </w:r>
      <w:r>
        <w:rPr>
          <w:rFonts w:ascii="Times New Roman" w:hAnsi="Times New Roman"/>
          <w:color w:val="000000"/>
          <w:kern w:val="0"/>
          <w:szCs w:val="21"/>
        </w:rPr>
        <w:t>的内容回答。言之有理即可得2分。</w:t>
      </w:r>
    </w:p>
    <w:p>
      <w:pPr>
        <w:widowControl/>
        <w:spacing w:line="240" w:lineRule="auto"/>
        <w:rPr>
          <w:rFonts w:ascii="Times New Roman" w:hAnsi="Times New Roman"/>
          <w:kern w:val="0"/>
          <w:szCs w:val="21"/>
        </w:rPr>
      </w:pPr>
      <w:r>
        <w:rPr>
          <w:rFonts w:ascii="Times New Roman" w:hAnsi="Times New Roman"/>
          <w:color w:val="000000"/>
          <w:kern w:val="0"/>
          <w:szCs w:val="21"/>
        </w:rPr>
        <w:t>16．（3）【答案示例】同学们，注意力不集中的危害很大，首先会导致学习效率低下；其次，无法长时间思考 难题，长久下去自己也会失去克服困难的勇气；甚至出现思维不敏捷，缺乏学习自信心的现象。想要保持注意力，关键在于强化有意注意进而培养有意后注意，我们可以通过明确任务目标、参与有关活动、激发间接兴趣的方法来保持自己的有意注意。希望同学们都能成为注意力集中的强者。</w:t>
      </w:r>
    </w:p>
    <w:p>
      <w:pPr>
        <w:widowControl/>
        <w:spacing w:line="240" w:lineRule="auto"/>
        <w:rPr>
          <w:rFonts w:ascii="Times New Roman" w:hAnsi="Times New Roman"/>
          <w:kern w:val="0"/>
          <w:szCs w:val="21"/>
        </w:rPr>
      </w:pPr>
      <w:r>
        <w:rPr>
          <w:rFonts w:ascii="Times New Roman" w:hAnsi="Times New Roman"/>
          <w:color w:val="000000"/>
          <w:kern w:val="0"/>
          <w:szCs w:val="21"/>
        </w:rPr>
        <w:t>【评分标准】本题10分。</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能根据题目要求针对表达目的，明确观点2分；</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思路清晰地展开分析2分；</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结合文章内容有针对性地进行言之有理的分析4分；</w:t>
      </w:r>
    </w:p>
    <w:p>
      <w:pPr>
        <w:widowControl/>
        <w:spacing w:line="240" w:lineRule="auto"/>
        <w:rPr>
          <w:rFonts w:ascii="Times New Roman" w:hAnsi="Times New Roman"/>
          <w:kern w:val="0"/>
          <w:szCs w:val="21"/>
        </w:rPr>
      </w:pPr>
      <w:r>
        <w:rPr>
          <w:rFonts w:hint="eastAsia" w:ascii="宋体" w:hAnsi="宋体" w:cs="宋体"/>
          <w:color w:val="000000"/>
          <w:kern w:val="0"/>
          <w:szCs w:val="21"/>
        </w:rPr>
        <w:t>④</w:t>
      </w:r>
      <w:r>
        <w:rPr>
          <w:rFonts w:ascii="Times New Roman" w:hAnsi="Times New Roman"/>
          <w:color w:val="000000"/>
          <w:kern w:val="0"/>
          <w:szCs w:val="21"/>
        </w:rPr>
        <w:t>表达得体1分；文从字顺，表现力强1分。</w:t>
      </w:r>
    </w:p>
    <w:p>
      <w:pPr>
        <w:widowControl/>
        <w:spacing w:line="240" w:lineRule="auto"/>
        <w:rPr>
          <w:rFonts w:ascii="Times New Roman" w:hAnsi="Times New Roman"/>
          <w:kern w:val="0"/>
          <w:szCs w:val="21"/>
        </w:rPr>
      </w:pPr>
      <w:r>
        <w:rPr>
          <w:rFonts w:ascii="Times New Roman" w:hAnsi="Times New Roman"/>
          <w:color w:val="000000"/>
          <w:kern w:val="0"/>
          <w:szCs w:val="21"/>
        </w:rPr>
        <w:t>如未围绕题干要求和表达目的进行表述，扣6分；字数不达标则每缺20字扣1分。</w:t>
      </w:r>
    </w:p>
    <w:p>
      <w:pPr>
        <w:widowControl/>
        <w:spacing w:line="240" w:lineRule="auto"/>
        <w:rPr>
          <w:rFonts w:ascii="Times New Roman" w:hAnsi="Times New Roman"/>
          <w:kern w:val="0"/>
          <w:szCs w:val="21"/>
        </w:rPr>
      </w:pPr>
      <w:r>
        <w:rPr>
          <w:rFonts w:ascii="Times New Roman" w:hAnsi="Times New Roman"/>
          <w:color w:val="000000"/>
          <w:kern w:val="0"/>
          <w:szCs w:val="21"/>
        </w:rPr>
        <w:t>17．【评分细则】【二类文】24分</w:t>
      </w:r>
      <w:r>
        <w:rPr>
          <w:rFonts w:hint="eastAsia" w:ascii="宋体" w:hAnsi="宋体"/>
          <w:color w:val="000000"/>
          <w:kern w:val="0"/>
          <w:szCs w:val="21"/>
        </w:rPr>
        <w:t>－</w:t>
      </w:r>
      <w:r>
        <w:rPr>
          <w:rFonts w:ascii="Times New Roman" w:hAnsi="Times New Roman"/>
          <w:color w:val="000000"/>
          <w:kern w:val="0"/>
          <w:szCs w:val="21"/>
        </w:rPr>
        <w:t>26分</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符合题意，能按照题目要求写作（就生活中的某道痕迹，写清为何能在你的青春岁月中留下痕迹，以及在此留痕过程中所得到的启发和收获。）；</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中心明确，能对接题意，统率全文，价值取向正确（正确认识生活中的经历的大小事情，并能理性分析所经历的事情给自己的成长带来的积极作用，即深深浅浅的痕迹留给你的价值和启示。）；</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内容充实，能抒发真情实感；（就生活中的个人经历取材，并能详略得当地叙述所经历的事情，基于所叙事情表达自己内心的真情实感或启迪收获。）</w:t>
      </w:r>
    </w:p>
    <w:p>
      <w:pPr>
        <w:widowControl/>
        <w:spacing w:line="240" w:lineRule="auto"/>
        <w:rPr>
          <w:rFonts w:ascii="Times New Roman" w:hAnsi="Times New Roman"/>
          <w:kern w:val="0"/>
          <w:szCs w:val="21"/>
        </w:rPr>
      </w:pPr>
      <w:r>
        <w:rPr>
          <w:rFonts w:hint="eastAsia" w:ascii="宋体" w:hAnsi="宋体" w:cs="宋体"/>
          <w:color w:val="000000"/>
          <w:kern w:val="0"/>
          <w:szCs w:val="21"/>
        </w:rPr>
        <w:t>④</w:t>
      </w:r>
      <w:r>
        <w:rPr>
          <w:rFonts w:ascii="Times New Roman" w:hAnsi="Times New Roman"/>
          <w:color w:val="000000"/>
          <w:kern w:val="0"/>
          <w:szCs w:val="21"/>
        </w:rPr>
        <w:t>思路清晰，能合理安排写作顺序和段落层次；</w:t>
      </w:r>
    </w:p>
    <w:p>
      <w:pPr>
        <w:widowControl/>
        <w:spacing w:line="240" w:lineRule="auto"/>
        <w:rPr>
          <w:rFonts w:ascii="Times New Roman" w:hAnsi="Times New Roman"/>
          <w:kern w:val="0"/>
          <w:szCs w:val="21"/>
        </w:rPr>
      </w:pPr>
      <w:r>
        <w:rPr>
          <w:rFonts w:hint="eastAsia" w:ascii="宋体" w:hAnsi="宋体" w:cs="宋体"/>
          <w:color w:val="000000"/>
          <w:kern w:val="0"/>
          <w:szCs w:val="21"/>
        </w:rPr>
        <w:t>⑤</w:t>
      </w:r>
      <w:r>
        <w:rPr>
          <w:rFonts w:ascii="Times New Roman" w:hAnsi="Times New Roman"/>
          <w:color w:val="000000"/>
          <w:kern w:val="0"/>
          <w:szCs w:val="21"/>
        </w:rPr>
        <w:t>重点突出，文章详略安排得当；</w:t>
      </w:r>
    </w:p>
    <w:p>
      <w:pPr>
        <w:widowControl/>
        <w:spacing w:line="240" w:lineRule="auto"/>
        <w:rPr>
          <w:rFonts w:ascii="Times New Roman" w:hAnsi="Times New Roman"/>
          <w:kern w:val="0"/>
          <w:szCs w:val="21"/>
        </w:rPr>
      </w:pPr>
      <w:r>
        <w:rPr>
          <w:rFonts w:hint="eastAsia" w:ascii="宋体" w:hAnsi="宋体" w:cs="宋体"/>
          <w:color w:val="000000"/>
          <w:kern w:val="0"/>
          <w:szCs w:val="21"/>
        </w:rPr>
        <w:t>⑥</w:t>
      </w:r>
      <w:r>
        <w:rPr>
          <w:rFonts w:ascii="Times New Roman" w:hAnsi="Times New Roman"/>
          <w:color w:val="000000"/>
          <w:kern w:val="0"/>
          <w:szCs w:val="21"/>
        </w:rPr>
        <w:t>语言通顺，要做到文从字顺；</w:t>
      </w:r>
    </w:p>
    <w:p>
      <w:pPr>
        <w:widowControl/>
        <w:spacing w:line="240" w:lineRule="auto"/>
        <w:rPr>
          <w:rFonts w:ascii="Times New Roman" w:hAnsi="Times New Roman"/>
          <w:kern w:val="0"/>
          <w:szCs w:val="21"/>
        </w:rPr>
      </w:pPr>
      <w:r>
        <w:rPr>
          <w:rFonts w:hint="eastAsia" w:ascii="宋体" w:hAnsi="宋体" w:cs="宋体"/>
          <w:color w:val="000000"/>
          <w:kern w:val="0"/>
          <w:szCs w:val="21"/>
        </w:rPr>
        <w:t>⑦</w:t>
      </w:r>
      <w:r>
        <w:rPr>
          <w:rFonts w:ascii="Times New Roman" w:hAnsi="Times New Roman"/>
          <w:color w:val="000000"/>
          <w:kern w:val="0"/>
          <w:szCs w:val="21"/>
        </w:rPr>
        <w:t>字数达标，不少于600字。</w:t>
      </w:r>
    </w:p>
    <w:p>
      <w:pPr>
        <w:widowControl/>
        <w:spacing w:line="240" w:lineRule="auto"/>
        <w:rPr>
          <w:rFonts w:ascii="Times New Roman" w:hAnsi="Times New Roman"/>
          <w:kern w:val="0"/>
          <w:szCs w:val="21"/>
        </w:rPr>
      </w:pPr>
      <w:r>
        <w:rPr>
          <w:rFonts w:ascii="Times New Roman" w:hAnsi="Times New Roman"/>
          <w:color w:val="000000"/>
          <w:kern w:val="0"/>
          <w:szCs w:val="21"/>
        </w:rPr>
        <w:t>【一类文】27分</w:t>
      </w:r>
      <w:r>
        <w:rPr>
          <w:rFonts w:hint="eastAsia" w:ascii="宋体" w:hAnsi="宋体"/>
          <w:color w:val="000000"/>
          <w:kern w:val="0"/>
          <w:szCs w:val="21"/>
        </w:rPr>
        <w:t>－</w:t>
      </w:r>
      <w:r>
        <w:rPr>
          <w:rFonts w:ascii="Times New Roman" w:hAnsi="Times New Roman"/>
          <w:color w:val="000000"/>
          <w:kern w:val="0"/>
          <w:szCs w:val="21"/>
        </w:rPr>
        <w:t>30分</w:t>
      </w:r>
    </w:p>
    <w:p>
      <w:pPr>
        <w:widowControl/>
        <w:spacing w:line="240" w:lineRule="auto"/>
        <w:rPr>
          <w:rFonts w:ascii="Times New Roman" w:hAnsi="Times New Roman"/>
          <w:kern w:val="0"/>
          <w:szCs w:val="21"/>
        </w:rPr>
      </w:pPr>
      <w:r>
        <w:rPr>
          <w:rFonts w:ascii="Times New Roman" w:hAnsi="Times New Roman"/>
          <w:color w:val="000000"/>
          <w:kern w:val="0"/>
          <w:szCs w:val="21"/>
        </w:rPr>
        <w:t>在二类文的基础上，</w:t>
      </w:r>
    </w:p>
    <w:p>
      <w:pPr>
        <w:widowControl/>
        <w:spacing w:line="240" w:lineRule="auto"/>
        <w:rPr>
          <w:rFonts w:ascii="Times New Roman" w:hAnsi="Times New Roman"/>
          <w:kern w:val="0"/>
          <w:szCs w:val="21"/>
        </w:rPr>
      </w:pPr>
      <w:r>
        <w:rPr>
          <w:rFonts w:ascii="Times New Roman" w:hAnsi="Times New Roman"/>
          <w:color w:val="000000"/>
          <w:kern w:val="0"/>
          <w:szCs w:val="21"/>
        </w:rPr>
        <w:t>或立意高远、思想深刻、发人深思；</w:t>
      </w:r>
    </w:p>
    <w:p>
      <w:pPr>
        <w:widowControl/>
        <w:spacing w:line="240" w:lineRule="auto"/>
        <w:rPr>
          <w:rFonts w:ascii="Times New Roman" w:hAnsi="Times New Roman"/>
          <w:kern w:val="0"/>
          <w:szCs w:val="21"/>
        </w:rPr>
      </w:pPr>
      <w:r>
        <w:rPr>
          <w:rFonts w:ascii="Times New Roman" w:hAnsi="Times New Roman"/>
          <w:color w:val="000000"/>
          <w:kern w:val="0"/>
          <w:szCs w:val="21"/>
        </w:rPr>
        <w:t>或选材典型、角度独特、新颖别致；</w:t>
      </w:r>
    </w:p>
    <w:p>
      <w:pPr>
        <w:widowControl/>
        <w:spacing w:line="240" w:lineRule="auto"/>
        <w:rPr>
          <w:rFonts w:ascii="Times New Roman" w:hAnsi="Times New Roman"/>
          <w:kern w:val="0"/>
          <w:szCs w:val="21"/>
        </w:rPr>
      </w:pPr>
      <w:r>
        <w:rPr>
          <w:rFonts w:ascii="Times New Roman" w:hAnsi="Times New Roman"/>
          <w:color w:val="000000"/>
          <w:kern w:val="0"/>
          <w:szCs w:val="21"/>
        </w:rPr>
        <w:t>或语言生动隽永、睿智深沉、风格独特、表现力强；</w:t>
      </w:r>
    </w:p>
    <w:p>
      <w:pPr>
        <w:widowControl/>
        <w:spacing w:line="240" w:lineRule="auto"/>
        <w:rPr>
          <w:rFonts w:ascii="Times New Roman" w:hAnsi="Times New Roman"/>
          <w:kern w:val="0"/>
          <w:szCs w:val="21"/>
        </w:rPr>
      </w:pPr>
      <w:r>
        <w:rPr>
          <w:rFonts w:ascii="Times New Roman" w:hAnsi="Times New Roman"/>
          <w:color w:val="000000"/>
          <w:kern w:val="0"/>
          <w:szCs w:val="21"/>
        </w:rPr>
        <w:t>或细节描写生动形象；</w:t>
      </w:r>
    </w:p>
    <w:p>
      <w:pPr>
        <w:widowControl/>
        <w:spacing w:line="240" w:lineRule="auto"/>
        <w:rPr>
          <w:rFonts w:ascii="Times New Roman" w:hAnsi="Times New Roman"/>
          <w:kern w:val="0"/>
          <w:szCs w:val="21"/>
        </w:rPr>
      </w:pPr>
      <w:r>
        <w:rPr>
          <w:rFonts w:ascii="Times New Roman" w:hAnsi="Times New Roman"/>
          <w:color w:val="000000"/>
          <w:kern w:val="0"/>
          <w:szCs w:val="21"/>
        </w:rPr>
        <w:t>或写作技巧运用恰到好处等。</w:t>
      </w:r>
    </w:p>
    <w:p>
      <w:pPr>
        <w:widowControl/>
        <w:spacing w:line="240" w:lineRule="auto"/>
        <w:rPr>
          <w:rFonts w:ascii="Times New Roman" w:hAnsi="Times New Roman"/>
          <w:kern w:val="0"/>
          <w:szCs w:val="21"/>
        </w:rPr>
      </w:pPr>
      <w:r>
        <w:rPr>
          <w:rFonts w:ascii="Times New Roman" w:hAnsi="Times New Roman"/>
          <w:color w:val="000000"/>
          <w:kern w:val="0"/>
          <w:szCs w:val="21"/>
        </w:rPr>
        <w:t>只要有一明显的优点可入一类文。</w:t>
      </w:r>
    </w:p>
    <w:p>
      <w:pPr>
        <w:widowControl/>
        <w:spacing w:line="240" w:lineRule="auto"/>
        <w:rPr>
          <w:rFonts w:ascii="Times New Roman" w:hAnsi="Times New Roman"/>
          <w:kern w:val="0"/>
          <w:szCs w:val="21"/>
        </w:rPr>
      </w:pPr>
      <w:r>
        <w:rPr>
          <w:rFonts w:ascii="Times New Roman" w:hAnsi="Times New Roman"/>
          <w:color w:val="000000"/>
          <w:kern w:val="0"/>
          <w:szCs w:val="21"/>
        </w:rPr>
        <w:t>鼓励打满分，满分不一定非要无可挑剔，关键是在主题、选材、语言或写作技巧方面有突出优点。</w:t>
      </w:r>
    </w:p>
    <w:p>
      <w:pPr>
        <w:widowControl/>
        <w:spacing w:line="240" w:lineRule="auto"/>
        <w:rPr>
          <w:rFonts w:ascii="Times New Roman" w:hAnsi="Times New Roman"/>
          <w:kern w:val="0"/>
          <w:szCs w:val="21"/>
        </w:rPr>
      </w:pPr>
      <w:r>
        <w:rPr>
          <w:rFonts w:ascii="Times New Roman" w:hAnsi="Times New Roman"/>
          <w:color w:val="000000"/>
          <w:kern w:val="0"/>
          <w:szCs w:val="21"/>
        </w:rPr>
        <w:t>【三类文】18分</w:t>
      </w:r>
      <w:r>
        <w:rPr>
          <w:rFonts w:hint="eastAsia" w:ascii="宋体" w:hAnsi="宋体"/>
          <w:color w:val="000000"/>
          <w:kern w:val="0"/>
          <w:szCs w:val="21"/>
        </w:rPr>
        <w:t>－</w:t>
      </w:r>
      <w:r>
        <w:rPr>
          <w:rFonts w:ascii="Times New Roman" w:hAnsi="Times New Roman"/>
          <w:color w:val="000000"/>
          <w:kern w:val="0"/>
          <w:szCs w:val="21"/>
        </w:rPr>
        <w:t xml:space="preserve">23分 </w:t>
      </w:r>
    </w:p>
    <w:p>
      <w:pPr>
        <w:widowControl/>
        <w:spacing w:line="240" w:lineRule="auto"/>
        <w:rPr>
          <w:rFonts w:ascii="Times New Roman" w:hAnsi="Times New Roman"/>
          <w:kern w:val="0"/>
          <w:szCs w:val="21"/>
        </w:rPr>
      </w:pPr>
      <w:r>
        <w:rPr>
          <w:rFonts w:ascii="Times New Roman" w:hAnsi="Times New Roman"/>
          <w:color w:val="000000"/>
          <w:kern w:val="0"/>
          <w:szCs w:val="21"/>
        </w:rPr>
        <w:t>对照二类文标准</w:t>
      </w:r>
    </w:p>
    <w:p>
      <w:pPr>
        <w:widowControl/>
        <w:spacing w:line="240" w:lineRule="auto"/>
        <w:rPr>
          <w:rFonts w:ascii="Times New Roman" w:hAnsi="Times New Roman"/>
          <w:kern w:val="0"/>
          <w:szCs w:val="21"/>
        </w:rPr>
      </w:pPr>
      <w:r>
        <w:rPr>
          <w:rFonts w:ascii="Times New Roman" w:hAnsi="Times New Roman"/>
          <w:color w:val="000000"/>
          <w:kern w:val="0"/>
          <w:szCs w:val="21"/>
        </w:rPr>
        <w:t>在基本符合题目要求的基础上，</w:t>
      </w:r>
    </w:p>
    <w:p>
      <w:pPr>
        <w:widowControl/>
        <w:spacing w:line="240" w:lineRule="auto"/>
        <w:rPr>
          <w:rFonts w:ascii="Times New Roman" w:hAnsi="Times New Roman"/>
          <w:kern w:val="0"/>
          <w:szCs w:val="21"/>
        </w:rPr>
      </w:pPr>
      <w:r>
        <w:rPr>
          <w:rFonts w:ascii="Times New Roman" w:hAnsi="Times New Roman"/>
          <w:color w:val="000000"/>
          <w:kern w:val="0"/>
          <w:szCs w:val="21"/>
        </w:rPr>
        <w:t>或中心不够明确；</w:t>
      </w:r>
    </w:p>
    <w:p>
      <w:pPr>
        <w:widowControl/>
        <w:spacing w:line="240" w:lineRule="auto"/>
        <w:rPr>
          <w:rFonts w:ascii="Times New Roman" w:hAnsi="Times New Roman"/>
          <w:kern w:val="0"/>
          <w:szCs w:val="21"/>
        </w:rPr>
      </w:pPr>
      <w:r>
        <w:rPr>
          <w:rFonts w:ascii="Times New Roman" w:hAnsi="Times New Roman"/>
          <w:color w:val="000000"/>
          <w:kern w:val="0"/>
          <w:szCs w:val="21"/>
        </w:rPr>
        <w:t>或选材不够典型；</w:t>
      </w:r>
    </w:p>
    <w:p>
      <w:pPr>
        <w:widowControl/>
        <w:spacing w:line="240" w:lineRule="auto"/>
        <w:rPr>
          <w:rFonts w:ascii="Times New Roman" w:hAnsi="Times New Roman"/>
          <w:kern w:val="0"/>
          <w:szCs w:val="21"/>
        </w:rPr>
      </w:pPr>
      <w:r>
        <w:rPr>
          <w:rFonts w:ascii="Times New Roman" w:hAnsi="Times New Roman"/>
          <w:color w:val="000000"/>
          <w:kern w:val="0"/>
          <w:szCs w:val="21"/>
        </w:rPr>
        <w:t>或段落层次不合理；或描写不够仔细；</w:t>
      </w:r>
    </w:p>
    <w:p>
      <w:pPr>
        <w:widowControl/>
        <w:spacing w:line="240" w:lineRule="auto"/>
        <w:rPr>
          <w:rFonts w:ascii="Times New Roman" w:hAnsi="Times New Roman"/>
          <w:kern w:val="0"/>
          <w:szCs w:val="21"/>
        </w:rPr>
      </w:pPr>
      <w:r>
        <w:rPr>
          <w:rFonts w:ascii="Times New Roman" w:hAnsi="Times New Roman"/>
          <w:color w:val="000000"/>
          <w:kern w:val="0"/>
          <w:szCs w:val="21"/>
        </w:rPr>
        <w:t>或重点不够突出；</w:t>
      </w:r>
    </w:p>
    <w:p>
      <w:pPr>
        <w:widowControl/>
        <w:spacing w:line="240" w:lineRule="auto"/>
        <w:rPr>
          <w:rFonts w:ascii="Times New Roman" w:hAnsi="Times New Roman"/>
          <w:kern w:val="0"/>
          <w:szCs w:val="21"/>
        </w:rPr>
      </w:pPr>
      <w:r>
        <w:rPr>
          <w:rFonts w:ascii="Times New Roman" w:hAnsi="Times New Roman"/>
          <w:color w:val="000000"/>
          <w:kern w:val="0"/>
          <w:szCs w:val="21"/>
        </w:rPr>
        <w:t>【四类文】10分</w:t>
      </w:r>
      <w:r>
        <w:rPr>
          <w:rFonts w:hint="eastAsia" w:ascii="宋体" w:hAnsi="宋体"/>
          <w:color w:val="000000"/>
          <w:kern w:val="0"/>
          <w:szCs w:val="21"/>
        </w:rPr>
        <w:t>－</w:t>
      </w:r>
      <w:r>
        <w:rPr>
          <w:rFonts w:ascii="Times New Roman" w:hAnsi="Times New Roman"/>
          <w:color w:val="000000"/>
          <w:kern w:val="0"/>
          <w:szCs w:val="21"/>
        </w:rPr>
        <w:t>18分</w:t>
      </w:r>
    </w:p>
    <w:p>
      <w:pPr>
        <w:widowControl/>
        <w:spacing w:line="240" w:lineRule="auto"/>
        <w:rPr>
          <w:rFonts w:ascii="Times New Roman" w:hAnsi="Times New Roman"/>
          <w:kern w:val="0"/>
          <w:szCs w:val="21"/>
        </w:rPr>
      </w:pPr>
      <w:r>
        <w:rPr>
          <w:rFonts w:ascii="Times New Roman" w:hAnsi="Times New Roman"/>
          <w:color w:val="000000"/>
          <w:kern w:val="0"/>
          <w:szCs w:val="21"/>
        </w:rPr>
        <w:t>大篇幅运用记叙的表达方式，行文如流水账；或选材不真实，胡编乱造；或文章空洞，内容不充实；或字数不足300。只要有一明显不足就入四类文。</w:t>
      </w:r>
    </w:p>
    <w:p>
      <w:pPr>
        <w:widowControl/>
        <w:spacing w:line="240" w:lineRule="auto"/>
        <w:rPr>
          <w:rFonts w:ascii="Times New Roman" w:hAnsi="Times New Roman"/>
          <w:kern w:val="0"/>
          <w:szCs w:val="21"/>
        </w:rPr>
      </w:pPr>
      <w:r>
        <w:rPr>
          <w:rFonts w:ascii="Times New Roman" w:hAnsi="Times New Roman"/>
          <w:color w:val="000000"/>
          <w:kern w:val="0"/>
          <w:szCs w:val="21"/>
        </w:rPr>
        <w:t>【五类文】10分以下</w:t>
      </w:r>
    </w:p>
    <w:p>
      <w:pPr>
        <w:widowControl/>
        <w:spacing w:line="240" w:lineRule="auto"/>
        <w:rPr>
          <w:rFonts w:ascii="Times New Roman" w:hAnsi="Times New Roman"/>
          <w:kern w:val="0"/>
          <w:szCs w:val="21"/>
        </w:rPr>
      </w:pPr>
      <w:r>
        <w:rPr>
          <w:rFonts w:ascii="Times New Roman" w:hAnsi="Times New Roman"/>
          <w:color w:val="000000"/>
          <w:kern w:val="0"/>
          <w:szCs w:val="21"/>
        </w:rPr>
        <w:t>或内容涉嫌抄袭；或严重偏离题目要求；或价值观上严重缺陷；或字数不足200；或有其它严重问题。只要有一明显问题就入五类文。</w:t>
      </w:r>
    </w:p>
    <w:p>
      <w:pPr>
        <w:widowControl/>
        <w:spacing w:line="240" w:lineRule="auto"/>
        <w:rPr>
          <w:rFonts w:ascii="Times New Roman" w:hAnsi="Times New Roman"/>
          <w:kern w:val="0"/>
          <w:szCs w:val="21"/>
        </w:rPr>
      </w:pPr>
      <w:r>
        <w:rPr>
          <w:rFonts w:ascii="Times New Roman" w:hAnsi="Times New Roman"/>
          <w:color w:val="000000"/>
          <w:kern w:val="0"/>
          <w:szCs w:val="21"/>
        </w:rPr>
        <w:t>【作文书写评分标准】满5分</w:t>
      </w:r>
    </w:p>
    <w:p>
      <w:pPr>
        <w:widowControl/>
        <w:spacing w:line="240" w:lineRule="auto"/>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卷面整洁：不涂、不改、不划，且字迹美观，得5分；</w:t>
      </w:r>
    </w:p>
    <w:p>
      <w:pPr>
        <w:widowControl/>
        <w:spacing w:line="240" w:lineRule="auto"/>
        <w:rPr>
          <w:rFonts w:ascii="Times New Roman" w:hAnsi="Times New Roman"/>
          <w:kern w:val="0"/>
          <w:szCs w:val="21"/>
        </w:rPr>
      </w:pPr>
      <w:r>
        <w:rPr>
          <w:rFonts w:hint="eastAsia" w:ascii="宋体" w:hAnsi="宋体" w:cs="宋体"/>
          <w:color w:val="000000"/>
          <w:kern w:val="0"/>
          <w:szCs w:val="21"/>
        </w:rPr>
        <w:t>②</w:t>
      </w:r>
      <w:r>
        <w:rPr>
          <w:rFonts w:ascii="Times New Roman" w:hAnsi="Times New Roman"/>
          <w:color w:val="000000"/>
          <w:kern w:val="0"/>
          <w:szCs w:val="21"/>
        </w:rPr>
        <w:t>卷面涂、改、划痕迹少于三处，且字迹工整，得4分；</w:t>
      </w:r>
    </w:p>
    <w:p>
      <w:pPr>
        <w:widowControl/>
        <w:spacing w:line="240" w:lineRule="auto"/>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卷面涂、改、划痕迹多于三处，或字迹杂乱，得3分；</w:t>
      </w:r>
    </w:p>
    <w:p>
      <w:pPr>
        <w:widowControl/>
        <w:spacing w:line="240" w:lineRule="auto"/>
        <w:rPr>
          <w:rFonts w:ascii="Times New Roman" w:hAnsi="Times New Roman"/>
          <w:kern w:val="0"/>
          <w:szCs w:val="21"/>
        </w:rPr>
      </w:pPr>
      <w:r>
        <w:rPr>
          <w:rFonts w:hint="eastAsia" w:ascii="宋体" w:hAnsi="宋体" w:cs="宋体"/>
          <w:color w:val="000000"/>
          <w:kern w:val="0"/>
          <w:szCs w:val="21"/>
        </w:rPr>
        <w:t>④</w:t>
      </w:r>
      <w:r>
        <w:rPr>
          <w:rFonts w:ascii="Times New Roman" w:hAnsi="Times New Roman"/>
          <w:color w:val="000000"/>
          <w:kern w:val="0"/>
          <w:szCs w:val="21"/>
        </w:rPr>
        <w:t>卷面涂、改、划痕迹较多，或字迹正常辨认困难的，得2分；</w:t>
      </w:r>
    </w:p>
    <w:p>
      <w:pPr>
        <w:spacing w:line="240" w:lineRule="auto"/>
        <w:rPr>
          <w:rFonts w:ascii="Times New Roman" w:hAnsi="Times New Roman"/>
          <w:szCs w:val="21"/>
        </w:rPr>
      </w:pPr>
      <w:r>
        <w:rPr>
          <w:rFonts w:hint="eastAsia" w:ascii="宋体" w:hAnsi="宋体" w:cs="宋体"/>
          <w:color w:val="000000"/>
          <w:kern w:val="0"/>
          <w:szCs w:val="21"/>
        </w:rPr>
        <w:t>⑤</w:t>
      </w:r>
      <w:r>
        <w:rPr>
          <w:rFonts w:ascii="Times New Roman" w:hAnsi="Times New Roman"/>
          <w:color w:val="000000"/>
          <w:kern w:val="0"/>
          <w:szCs w:val="21"/>
        </w:rPr>
        <w:t>卷面涂、改、划痕迹过多，或字迹无法正常识别的，得1分。</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107E"/>
    <w:rsid w:val="000327BD"/>
    <w:rsid w:val="00036D56"/>
    <w:rsid w:val="00041A19"/>
    <w:rsid w:val="000460FF"/>
    <w:rsid w:val="00054E7B"/>
    <w:rsid w:val="000C0678"/>
    <w:rsid w:val="000D5928"/>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D2624"/>
    <w:rsid w:val="002D4EC0"/>
    <w:rsid w:val="002F06B2"/>
    <w:rsid w:val="00300BA9"/>
    <w:rsid w:val="003102DB"/>
    <w:rsid w:val="00331411"/>
    <w:rsid w:val="003625C4"/>
    <w:rsid w:val="00366353"/>
    <w:rsid w:val="0038496E"/>
    <w:rsid w:val="003B1712"/>
    <w:rsid w:val="003C4A95"/>
    <w:rsid w:val="003D0C09"/>
    <w:rsid w:val="003E1DE5"/>
    <w:rsid w:val="004062F6"/>
    <w:rsid w:val="00414D15"/>
    <w:rsid w:val="00430A44"/>
    <w:rsid w:val="00435F83"/>
    <w:rsid w:val="00444A46"/>
    <w:rsid w:val="0046214C"/>
    <w:rsid w:val="0049183B"/>
    <w:rsid w:val="004A13C9"/>
    <w:rsid w:val="004B44B5"/>
    <w:rsid w:val="004D44FD"/>
    <w:rsid w:val="0059145F"/>
    <w:rsid w:val="00596076"/>
    <w:rsid w:val="005B39DB"/>
    <w:rsid w:val="005C2124"/>
    <w:rsid w:val="005F1362"/>
    <w:rsid w:val="00605626"/>
    <w:rsid w:val="006071D5"/>
    <w:rsid w:val="006176A8"/>
    <w:rsid w:val="0062039B"/>
    <w:rsid w:val="00623C16"/>
    <w:rsid w:val="00637D3A"/>
    <w:rsid w:val="00640BF5"/>
    <w:rsid w:val="006B473A"/>
    <w:rsid w:val="006D5DE9"/>
    <w:rsid w:val="006F45E0"/>
    <w:rsid w:val="00701D6B"/>
    <w:rsid w:val="007061B2"/>
    <w:rsid w:val="007105E6"/>
    <w:rsid w:val="00740A09"/>
    <w:rsid w:val="007624C5"/>
    <w:rsid w:val="00762E26"/>
    <w:rsid w:val="007A71FD"/>
    <w:rsid w:val="007C2788"/>
    <w:rsid w:val="008028B5"/>
    <w:rsid w:val="00832EC9"/>
    <w:rsid w:val="008634CD"/>
    <w:rsid w:val="008731FA"/>
    <w:rsid w:val="00880A38"/>
    <w:rsid w:val="00893DD6"/>
    <w:rsid w:val="008D2E94"/>
    <w:rsid w:val="008E30E3"/>
    <w:rsid w:val="008F490E"/>
    <w:rsid w:val="00974E0F"/>
    <w:rsid w:val="00982128"/>
    <w:rsid w:val="009A27BF"/>
    <w:rsid w:val="009B5666"/>
    <w:rsid w:val="009C4252"/>
    <w:rsid w:val="00A07DF2"/>
    <w:rsid w:val="00A405DB"/>
    <w:rsid w:val="00A46D54"/>
    <w:rsid w:val="00A536B0"/>
    <w:rsid w:val="00AB3EE3"/>
    <w:rsid w:val="00AD4827"/>
    <w:rsid w:val="00AD6B6A"/>
    <w:rsid w:val="00B37E9D"/>
    <w:rsid w:val="00B73811"/>
    <w:rsid w:val="00B80D67"/>
    <w:rsid w:val="00B8100F"/>
    <w:rsid w:val="00B96924"/>
    <w:rsid w:val="00BB50C6"/>
    <w:rsid w:val="00C02815"/>
    <w:rsid w:val="00C321EB"/>
    <w:rsid w:val="00CA4A07"/>
    <w:rsid w:val="00D16536"/>
    <w:rsid w:val="00D51257"/>
    <w:rsid w:val="00D634C2"/>
    <w:rsid w:val="00D756B6"/>
    <w:rsid w:val="00D77F6E"/>
    <w:rsid w:val="00DA0796"/>
    <w:rsid w:val="00DA5448"/>
    <w:rsid w:val="00DB6888"/>
    <w:rsid w:val="00DC061C"/>
    <w:rsid w:val="00DF071B"/>
    <w:rsid w:val="00E22C2C"/>
    <w:rsid w:val="00E36650"/>
    <w:rsid w:val="00E63075"/>
    <w:rsid w:val="00E97096"/>
    <w:rsid w:val="00EA0188"/>
    <w:rsid w:val="00EB17B4"/>
    <w:rsid w:val="00ED1550"/>
    <w:rsid w:val="00ED4F9A"/>
    <w:rsid w:val="00EE1A37"/>
    <w:rsid w:val="00F14EEB"/>
    <w:rsid w:val="00F21C80"/>
    <w:rsid w:val="00F25A44"/>
    <w:rsid w:val="00F676FD"/>
    <w:rsid w:val="00F72514"/>
    <w:rsid w:val="00FA0944"/>
    <w:rsid w:val="00FA6947"/>
    <w:rsid w:val="00FB34D2"/>
    <w:rsid w:val="00FB4B17"/>
    <w:rsid w:val="00FC5860"/>
    <w:rsid w:val="00FD377B"/>
    <w:rsid w:val="00FF2D79"/>
    <w:rsid w:val="00FF517A"/>
    <w:rsid w:val="102F1121"/>
    <w:rsid w:val="1306193D"/>
    <w:rsid w:val="38274566"/>
    <w:rsid w:val="45CA3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microsoft.com/office/2007/relationships/hdphoto" Target="media/hdphoto6.wdp"/><Relationship Id="rId2" Type="http://schemas.openxmlformats.org/officeDocument/2006/relationships/settings" Target="settings.xml"/><Relationship Id="rId19" Type="http://schemas.openxmlformats.org/officeDocument/2006/relationships/image" Target="media/image10.png"/><Relationship Id="rId18" Type="http://schemas.microsoft.com/office/2007/relationships/hdphoto" Target="media/hdphoto5.wdp"/><Relationship Id="rId17" Type="http://schemas.openxmlformats.org/officeDocument/2006/relationships/image" Target="media/image9.png"/><Relationship Id="rId16" Type="http://schemas.microsoft.com/office/2007/relationships/hdphoto" Target="media/hdphoto4.wdp"/><Relationship Id="rId15" Type="http://schemas.openxmlformats.org/officeDocument/2006/relationships/image" Target="media/image8.png"/><Relationship Id="rId14" Type="http://schemas.microsoft.com/office/2007/relationships/hdphoto" Target="media/hdphoto3.wdp"/><Relationship Id="rId13" Type="http://schemas.openxmlformats.org/officeDocument/2006/relationships/image" Target="media/image7.png"/><Relationship Id="rId12" Type="http://schemas.microsoft.com/office/2007/relationships/hdphoto" Target="media/hdphoto2.wdp"/><Relationship Id="rId11" Type="http://schemas.openxmlformats.org/officeDocument/2006/relationships/image" Target="media/image6.png"/><Relationship Id="rId10" Type="http://schemas.microsoft.com/office/2007/relationships/hdphoto" Target="media/hdphoto1.wdp"/><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562B71-BB8E-4625-81A4-3B37B9C81F7B}">
  <ds:schemaRefs/>
</ds:datastoreItem>
</file>

<file path=docProps/app.xml><?xml version="1.0" encoding="utf-8"?>
<Properties xmlns="http://schemas.openxmlformats.org/officeDocument/2006/extended-properties" xmlns:vt="http://schemas.openxmlformats.org/officeDocument/2006/docPropsVTypes">
  <Template>Normal</Template>
  <Pages>13</Pages>
  <Words>1882</Words>
  <Characters>10728</Characters>
  <Lines>89</Lines>
  <Paragraphs>25</Paragraphs>
  <TotalTime>232</TotalTime>
  <ScaleCrop>false</ScaleCrop>
  <LinksUpToDate>false</LinksUpToDate>
  <CharactersWithSpaces>12585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2021-06-21T02:47:09Z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