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809E4" w:rsidRPr="00D1624D" w:rsidP="007C5AD6">
      <w:pPr>
        <w:pStyle w:val="paperTitle"/>
        <w:spacing w:after="163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12179300</wp:posOffset>
            </wp:positionV>
            <wp:extent cx="482600" cy="4445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693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t>沪教版九下化学第五单元初识酸和碱</w:t>
      </w:r>
    </w:p>
    <w:p w:rsidR="00540A48">
      <w:pPr>
        <w:pStyle w:val="questionGroup"/>
      </w:pPr>
      <w:r>
        <w:t>一、选择题</w:t>
      </w:r>
    </w:p>
    <w:p w:rsidR="00540A48">
      <w:pPr>
        <w:pStyle w:val="questionStem"/>
      </w:pPr>
      <w:r>
        <w:t>下列属于二元含氧酸的是</w:t>
      </w:r>
    </w:p>
    <w:p w:rsidR="007C5AD6">
      <w:pPr>
        <w:pStyle w:val="options4InOneLine"/>
      </w:pPr>
      <w:r>
        <w:tab/>
        <w:t>A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</w:t>
      </w:r>
      <w:r>
        <w:tab/>
        <w:t>B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 xml:space="preserve"> </w:t>
      </w:r>
      <w:r>
        <w:tab/>
        <w:t>C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HN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ab/>
        <w:t>D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</w:p>
    <w:p w:rsidR="00540A48">
      <w:pPr>
        <w:pStyle w:val="questionStem"/>
      </w:pPr>
      <w:r>
        <w:t>下列物质不属于碱的是</w:t>
      </w:r>
    </w:p>
    <w:p w:rsidR="007C5AD6">
      <w:pPr>
        <w:pStyle w:val="options4InOneLine"/>
      </w:pPr>
      <w:r>
        <w:tab/>
        <w:t>A</w:t>
      </w:r>
      <w:r>
        <w:t>．烧碱</w:t>
      </w:r>
      <w:r>
        <w:tab/>
        <w:t>B</w:t>
      </w:r>
      <w:r>
        <w:t>．纯碱</w:t>
      </w:r>
      <w:r>
        <w:tab/>
        <w:t>C</w:t>
      </w:r>
      <w:r>
        <w:t>．熟石灰</w:t>
      </w:r>
      <w:r>
        <w:tab/>
        <w:t>D</w:t>
      </w:r>
      <w:r>
        <w:t>．消石灰</w:t>
      </w:r>
    </w:p>
    <w:p w:rsidR="00540A48">
      <w:pPr>
        <w:pStyle w:val="questionStem"/>
      </w:pPr>
      <w:r>
        <w:t>下列物质敞口放置在空气中，质量减少的是</w:t>
      </w:r>
    </w:p>
    <w:p w:rsidR="007C5AD6">
      <w:pPr>
        <w:pStyle w:val="options4InOneLine"/>
      </w:pPr>
      <w:r>
        <w:tab/>
        <w:t>A</w:t>
      </w:r>
      <w:r>
        <w:t>．浓硫酸</w:t>
      </w:r>
      <w:r>
        <w:tab/>
        <w:t>B</w:t>
      </w:r>
      <w:r>
        <w:t>．浓盐酸</w:t>
      </w:r>
      <w:r>
        <w:tab/>
        <w:t>C</w:t>
      </w:r>
      <w:r>
        <w:t>．氯化钠</w:t>
      </w:r>
      <w:r>
        <w:tab/>
        <w:t>D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固体</w:t>
      </w:r>
    </w:p>
    <w:p w:rsidR="00540A48">
      <w:pPr>
        <w:pStyle w:val="questionStem"/>
      </w:pPr>
      <w:r>
        <w:t>下列物质敞口放置在空气中，质量增加但不变质的是</w:t>
      </w:r>
    </w:p>
    <w:p w:rsidR="007C5AD6">
      <w:pPr>
        <w:pStyle w:val="options4InOneLine"/>
      </w:pPr>
      <w:r>
        <w:tab/>
        <w:t>A</w:t>
      </w:r>
      <w:r>
        <w:t>．浓硫酸</w:t>
      </w:r>
      <w:r>
        <w:tab/>
      </w:r>
      <w:r>
        <w:t>B</w:t>
      </w:r>
      <w:r>
        <w:t>．浓盐酸</w:t>
      </w:r>
      <w:r>
        <w:tab/>
        <w:t>C</w:t>
      </w:r>
      <w:r>
        <w:t>．氯化钠</w:t>
      </w:r>
      <w:r>
        <w:tab/>
        <w:t>D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固体</w:t>
      </w:r>
    </w:p>
    <w:p w:rsidR="00540A48">
      <w:pPr>
        <w:pStyle w:val="questionStem"/>
      </w:pPr>
      <w:r>
        <w:t>下列物质中硫元素的化合价为</w:t>
      </w:r>
      <w:r>
        <w:t xml:space="preserve"> </w:t>
      </w:r>
      <m:oMath>
        <m:r>
          <w:rPr>
            <w:rFonts w:ascii="Cambria Math" w:hAnsi="Cambria Math"/>
          </w:rPr>
          <m:t>+4</m:t>
        </m:r>
      </m:oMath>
      <w:r>
        <w:t xml:space="preserve"> </w:t>
      </w:r>
      <w:r>
        <w:t>的是</w:t>
      </w:r>
    </w:p>
    <w:p w:rsidR="007C5AD6">
      <w:pPr>
        <w:pStyle w:val="options4InOneLine"/>
      </w:pPr>
      <w:r>
        <w:tab/>
        <w:t>A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</w:t>
      </w:r>
      <w:r>
        <w:tab/>
        <w:t>B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</w:t>
      </w:r>
      <w:r>
        <w:tab/>
        <w:t>C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ab/>
        <w:t>D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</w:p>
    <w:p w:rsidR="00540A48">
      <w:pPr>
        <w:pStyle w:val="questionStem"/>
      </w:pPr>
      <w:r>
        <w:t>下列碱中能溶于水的是</w:t>
      </w:r>
    </w:p>
    <w:p w:rsidR="007C5AD6">
      <w:pPr>
        <w:pStyle w:val="options4InOneLine"/>
      </w:pPr>
      <w:r>
        <w:tab/>
        <w:t>A</w:t>
      </w:r>
      <w:r>
        <w:t>．氢氧化钠</w:t>
      </w:r>
      <w:r>
        <w:tab/>
        <w:t>B</w:t>
      </w:r>
      <w:r>
        <w:t>．氢氧化镁</w:t>
      </w:r>
      <w:r>
        <w:tab/>
        <w:t>C</w:t>
      </w:r>
      <w:r>
        <w:t>．氢氧化铁</w:t>
      </w:r>
      <w:r>
        <w:tab/>
        <w:t>D</w:t>
      </w:r>
      <w:r>
        <w:t>．氢氧化铜</w:t>
      </w:r>
    </w:p>
    <w:p w:rsidR="00540A48">
      <w:pPr>
        <w:pStyle w:val="questionStem"/>
      </w:pPr>
      <w:r>
        <w:t>若两种溶液混合后其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pH</m:t>
        </m:r>
      </m:oMath>
      <w:r>
        <w:t xml:space="preserve"> </w:t>
      </w:r>
      <w:r>
        <w:t>值为</w:t>
      </w:r>
      <w:r>
        <w:t xml:space="preserve"> </w:t>
      </w:r>
      <m:oMath>
        <m:r>
          <w:rPr>
            <w:rFonts w:ascii="Cambria Math" w:hAnsi="Cambria Math"/>
          </w:rPr>
          <m:t>7</m:t>
        </m:r>
      </m:oMath>
      <w:r>
        <w:t>，那么这两种溶液的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pH</m:t>
        </m:r>
      </m:oMath>
      <w:r>
        <w:t xml:space="preserve"> </w:t>
      </w:r>
      <w:r>
        <w:t>值可能是</w:t>
      </w:r>
    </w:p>
    <w:p w:rsidR="007C5AD6">
      <w:pPr>
        <w:pStyle w:val="options4InOneLine"/>
      </w:pPr>
      <w:r>
        <w:tab/>
        <w:t>A</w:t>
      </w:r>
      <w:r>
        <w:t>．</w:t>
      </w:r>
      <w:r>
        <w:t xml:space="preserve">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>和</w:t>
      </w:r>
      <w:r>
        <w:t xml:space="preserve">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tab/>
        <w:t>B</w:t>
      </w:r>
      <w:r>
        <w:t>．</w:t>
      </w:r>
      <w:r>
        <w:t xml:space="preserve">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t>和</w:t>
      </w:r>
      <w:r>
        <w:t xml:space="preserve"> </w:t>
      </w:r>
      <m:oMath>
        <m:r>
          <w:rPr>
            <w:rFonts w:ascii="Cambria Math" w:hAnsi="Cambria Math"/>
          </w:rPr>
          <m:t>10</m:t>
        </m:r>
      </m:oMath>
      <w:r>
        <w:t xml:space="preserve"> </w:t>
      </w:r>
      <w:r>
        <w:tab/>
        <w:t>C</w:t>
      </w:r>
      <w:r>
        <w:t>．</w:t>
      </w:r>
      <w:r>
        <w:t xml:space="preserve"> </w:t>
      </w:r>
      <m:oMath>
        <m:r>
          <w:rPr>
            <w:rFonts w:ascii="Cambria Math" w:hAnsi="Cambria Math"/>
          </w:rPr>
          <m:t>0</m:t>
        </m:r>
      </m:oMath>
      <w:r>
        <w:t xml:space="preserve"> </w:t>
      </w:r>
      <w:r>
        <w:t>和</w:t>
      </w:r>
      <w:r>
        <w:t xml:space="preserve"> </w:t>
      </w:r>
      <m:oMath>
        <m:r>
          <w:rPr>
            <w:rFonts w:ascii="Cambria Math" w:hAnsi="Cambria Math"/>
          </w:rPr>
          <m:t>7</m:t>
        </m:r>
      </m:oMath>
      <w:r>
        <w:t xml:space="preserve"> </w:t>
      </w:r>
      <w:r>
        <w:tab/>
        <w:t>D</w:t>
      </w:r>
      <w:r>
        <w:t>．</w:t>
      </w:r>
      <w:r>
        <w:t xml:space="preserve"> </w:t>
      </w:r>
      <m:oMath>
        <m:r>
          <w:rPr>
            <w:rFonts w:ascii="Cambria Math" w:hAnsi="Cambria Math"/>
          </w:rPr>
          <m:t>13</m:t>
        </m:r>
      </m:oMath>
      <w:r>
        <w:t xml:space="preserve"> </w:t>
      </w:r>
      <w:r>
        <w:t>和</w:t>
      </w:r>
      <w:r>
        <w:t xml:space="preserve"> </w:t>
      </w:r>
      <m:oMath>
        <m:r>
          <w:rPr>
            <w:rFonts w:ascii="Cambria Math" w:hAnsi="Cambria Math"/>
          </w:rPr>
          <m:t>7</m:t>
        </m:r>
      </m:oMath>
      <w:r>
        <w:t xml:space="preserve"> </w:t>
      </w:r>
    </w:p>
    <w:p w:rsidR="00540A48">
      <w:pPr>
        <w:pStyle w:val="questionStem"/>
      </w:pPr>
      <w:r>
        <w:t>把一支收集有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的试管倒立在装有饱和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溶液的烧杯中（如图所示），看到试管内液面上升。造成这种现象</w:t>
      </w:r>
      <w:r>
        <w:t>的原因是因为试管内外产生了</w:t>
      </w:r>
      <w:r>
        <w:rPr>
          <w:u w:val="single"/>
        </w:rPr>
        <w:t xml:space="preserve">    </w:t>
      </w:r>
    </w:p>
    <w:p w:rsidR="00540A48">
      <w:pPr>
        <w:pStyle w:val="questionStemFollow"/>
      </w:pPr>
      <w:r>
        <w:rPr>
          <w:noProof/>
        </w:rPr>
        <w:drawing>
          <wp:inline distT="0" distB="0" distL="0" distR="0">
            <wp:extent cx="1216626" cy="1447594"/>
            <wp:effectExtent l="19050" t="0" r="257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69131" name="1554cdb6a273a4ebfff3c10a04de2d3e.pn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1068" cy="145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AD6">
      <w:pPr>
        <w:pStyle w:val="options4InOneLine"/>
      </w:pPr>
      <w:r>
        <w:tab/>
        <w:t>A</w:t>
      </w:r>
      <w:r>
        <w:t>．温度差</w:t>
      </w:r>
      <w:r>
        <w:tab/>
        <w:t>B</w:t>
      </w:r>
      <w:r>
        <w:t>．重力差</w:t>
      </w:r>
      <w:r>
        <w:tab/>
        <w:t>C</w:t>
      </w:r>
      <w:r>
        <w:t>．压强差</w:t>
      </w:r>
      <w:r>
        <w:tab/>
        <w:t>D</w:t>
      </w:r>
      <w:r>
        <w:t>．浮力差</w:t>
      </w:r>
    </w:p>
    <w:p w:rsidR="00540A48">
      <w:pPr>
        <w:pStyle w:val="questionStem"/>
      </w:pPr>
      <w:r>
        <w:t>能鉴别稀硫酸和稀盐酸的溶液是</w:t>
      </w:r>
    </w:p>
    <w:p w:rsidR="007C5AD6">
      <w:pPr>
        <w:pStyle w:val="options4InOneLine"/>
      </w:pPr>
      <w:r>
        <w:tab/>
        <w:t>A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AgN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ab/>
        <w:t>B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NaCl</m:t>
        </m:r>
      </m:oMath>
      <w:r>
        <w:t xml:space="preserve"> </w:t>
      </w:r>
      <w:r>
        <w:tab/>
        <w:t>C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BaC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ab/>
        <w:t>D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</w:p>
    <w:p w:rsidR="00540A48">
      <w:pPr>
        <w:pStyle w:val="questionStem"/>
      </w:pPr>
      <w:r>
        <w:t>滴有紫色石蕊试液的氢氧化钠溶液慢慢的滴加稀盐酸至过量，溶液的</w:t>
      </w:r>
    </w:p>
    <w:p w:rsidR="00540A48">
      <w:pPr>
        <w:pStyle w:val="options2InOneLine"/>
      </w:pPr>
      <w:r>
        <w:tab/>
        <w:t>A</w:t>
      </w:r>
      <w:r>
        <w:t>．颜色由蓝色变红色</w:t>
      </w:r>
      <w:r>
        <w:tab/>
        <w:t>B</w:t>
      </w:r>
      <w:r>
        <w:t>．颜色由红色变蓝色</w:t>
      </w:r>
    </w:p>
    <w:p w:rsidR="007C5AD6">
      <w:pPr>
        <w:pStyle w:val="options2InOneLine"/>
      </w:pPr>
      <w:r>
        <w:tab/>
        <w:t>C</w:t>
      </w:r>
      <w:r>
        <w:t>．颜色由蓝色变紫色</w:t>
      </w:r>
      <w:r>
        <w:tab/>
        <w:t>D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pH</m:t>
        </m:r>
      </m:oMath>
      <w:r>
        <w:t xml:space="preserve"> </w:t>
      </w:r>
      <w:r>
        <w:t>慢慢的降至</w:t>
      </w:r>
      <w:r>
        <w:t xml:space="preserve"> </w:t>
      </w:r>
      <m:oMath>
        <m:r>
          <w:rPr>
            <w:rFonts w:ascii="Cambria Math" w:hAnsi="Cambria Math"/>
          </w:rPr>
          <m:t>7</m:t>
        </m:r>
      </m:oMath>
      <w:r>
        <w:t xml:space="preserve"> </w:t>
      </w:r>
    </w:p>
    <w:p w:rsidR="00540A48">
      <w:pPr>
        <w:pStyle w:val="questionStem"/>
      </w:pPr>
      <w:r>
        <w:t>制取二氧化碳气体时，所得的二氧化碳气体中会混有少量水蒸气杂质，要除去其中的水蒸气，可将混合气体通入</w:t>
      </w:r>
    </w:p>
    <w:p w:rsidR="007C5AD6">
      <w:pPr>
        <w:pStyle w:val="options4InOneLine"/>
      </w:pPr>
      <w:r>
        <w:tab/>
        <w:t>A</w:t>
      </w:r>
      <w:r>
        <w:t>．浓硫酸</w:t>
      </w:r>
      <w:r>
        <w:tab/>
        <w:t>B</w:t>
      </w:r>
      <w:r>
        <w:t>．石灰石</w:t>
      </w:r>
      <w:r>
        <w:tab/>
        <w:t>C</w:t>
      </w:r>
      <w:r>
        <w:t>．浓盐酸</w:t>
      </w:r>
      <w:r>
        <w:tab/>
        <w:t>D</w:t>
      </w:r>
      <w:r>
        <w:t>．</w:t>
      </w:r>
      <w:r>
        <w:t>氢氧化钠固体</w:t>
      </w:r>
    </w:p>
    <w:p w:rsidR="00540A48">
      <w:pPr>
        <w:pStyle w:val="questionStem"/>
      </w:pP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是氧化物，能完成两个反应：</w:t>
      </w:r>
      <m:oMath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酸</m:t>
        </m:r>
        <m:r>
          <w:rPr>
            <w:rFonts w:ascii="Cambria Math" w:hAnsi="Cambria Math"/>
          </w:rPr>
          <m:t>→</m:t>
        </m:r>
        <m:r>
          <m:rPr>
            <m:sty m:val="p"/>
          </m:rPr>
          <w:rPr>
            <w:rFonts w:ascii="Cambria Math" w:hAnsi="Cambria Math"/>
          </w:rPr>
          <m:t>盐</m:t>
        </m:r>
        <m: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水</m:t>
        </m:r>
      </m:oMath>
      <w:r>
        <w:t xml:space="preserve"> </w:t>
      </w:r>
      <w:r>
        <w:t>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水</m:t>
        </m:r>
        <m:r>
          <w:rPr>
            <w:rFonts w:ascii="Cambria Math" w:hAnsi="Cambria Math"/>
          </w:rPr>
          <m:t>→</m:t>
        </m:r>
        <m:r>
          <m:rPr>
            <m:sty m:val="p"/>
          </m:rPr>
          <w:rPr>
            <w:rFonts w:ascii="Cambria Math" w:hAnsi="Cambria Math"/>
          </w:rPr>
          <m:t>碱</m:t>
        </m:r>
      </m:oMath>
      <w:r>
        <w:t>，则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X</m:t>
        </m:r>
      </m:oMath>
      <w:r>
        <w:t xml:space="preserve"> </w:t>
      </w:r>
      <w:r>
        <w:t>是</w:t>
      </w:r>
    </w:p>
    <w:p w:rsidR="007C5AD6">
      <w:pPr>
        <w:pStyle w:val="options4InOneLine"/>
      </w:pPr>
      <w:r>
        <w:tab/>
        <w:t>A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CuO</m:t>
        </m:r>
      </m:oMath>
      <w:r>
        <w:t xml:space="preserve"> </w:t>
      </w:r>
      <w:r>
        <w:tab/>
        <w:t>B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ab/>
        <w:t>C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CaO</m:t>
        </m:r>
      </m:oMath>
      <w:r>
        <w:t xml:space="preserve"> </w:t>
      </w:r>
      <w:r>
        <w:tab/>
        <w:t>D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:rsidR="00540A48">
      <w:pPr>
        <w:pStyle w:val="questionStem"/>
      </w:pPr>
      <w:r>
        <w:t>“</w:t>
      </w:r>
      <w:r>
        <w:t>谁污染谁治理</w:t>
      </w:r>
      <w:r>
        <w:t>”</w:t>
      </w:r>
      <w:r>
        <w:t>是我国环境污染治理的原则。某工厂排放的废气中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均超标，下列方</w:t>
      </w:r>
      <w:r>
        <w:t>法治理废气，正确的是</w:t>
      </w:r>
    </w:p>
    <w:p w:rsidR="00540A48">
      <w:pPr>
        <w:pStyle w:val="options2InOneLine"/>
      </w:pPr>
      <w:r>
        <w:tab/>
        <w:t>A</w:t>
      </w:r>
      <w:r>
        <w:t>．用氯化钠溶液吸收</w:t>
      </w:r>
      <w:r>
        <w:tab/>
        <w:t>B</w:t>
      </w:r>
      <w:r>
        <w:t>．用氢氧化钠溶液吸收</w:t>
      </w:r>
    </w:p>
    <w:p w:rsidR="007C5AD6">
      <w:pPr>
        <w:pStyle w:val="options2InOneLine"/>
      </w:pPr>
      <w:r>
        <w:tab/>
        <w:t>C</w:t>
      </w:r>
      <w:r>
        <w:t>．用浓盐酸吸收</w:t>
      </w:r>
      <w:r>
        <w:tab/>
        <w:t>D</w:t>
      </w:r>
      <w:r>
        <w:t>．用浓硫酸吸收</w:t>
      </w:r>
    </w:p>
    <w:p w:rsidR="00540A48">
      <w:pPr>
        <w:pStyle w:val="questionStem"/>
      </w:pPr>
      <w:r>
        <w:t>将下列各组物质混合，需要借助酸碱指示剂才能判断反应发生的是</w:t>
      </w:r>
    </w:p>
    <w:p w:rsidR="00540A48">
      <w:pPr>
        <w:pStyle w:val="options2InOneLine"/>
      </w:pPr>
      <w:r>
        <w:tab/>
        <w:t>A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CuS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  <w:r>
        <w:t>溶液、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溶液</w:t>
      </w:r>
      <w:r>
        <w:tab/>
        <w:t>B</w:t>
      </w:r>
      <w:r>
        <w:t>．石灰水、盐酸</w:t>
      </w:r>
    </w:p>
    <w:p w:rsidR="007C5AD6">
      <w:pPr>
        <w:pStyle w:val="options2InOneLine"/>
      </w:pPr>
      <w:r>
        <w:tab/>
        <w:t>C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CaC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>固体</w:t>
      </w:r>
      <w:r>
        <w:t>、盐酸</w:t>
      </w:r>
      <w:r>
        <w:tab/>
        <w:t>D</w:t>
      </w:r>
      <w:r>
        <w:t>．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  <w:r>
        <w:t>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Cu(OH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固体</w:t>
      </w:r>
    </w:p>
    <w:p w:rsidR="00540A48">
      <w:pPr>
        <w:pStyle w:val="questionStem"/>
      </w:pPr>
      <w:r>
        <w:t>下列有关物质的化学式、名称、俗名不完全对应的是</w:t>
      </w:r>
    </w:p>
    <w:p w:rsidR="00540A48">
      <w:pPr>
        <w:pStyle w:val="options2InOneLine"/>
      </w:pPr>
      <w:r>
        <w:tab/>
        <w:t>A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、氢氧化钠、烧碱</w:t>
      </w:r>
      <w:r>
        <w:tab/>
        <w:t>B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Ca(OH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、氢氧化钙、生石灰</w:t>
      </w:r>
    </w:p>
    <w:p w:rsidR="007C5AD6">
      <w:pPr>
        <w:pStyle w:val="options2InOneLine"/>
      </w:pPr>
      <w:r>
        <w:tab/>
        <w:t>C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>、碳酸钠、纯碱</w:t>
      </w:r>
      <w:r>
        <w:tab/>
        <w:t>D</w:t>
      </w:r>
      <w:r>
        <w:t>．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NaCl</m:t>
        </m:r>
      </m:oMath>
      <w:r>
        <w:t xml:space="preserve"> </w:t>
      </w:r>
      <w:r>
        <w:t>、氯化钠、食盐</w:t>
      </w:r>
    </w:p>
    <w:p w:rsidR="00540A48">
      <w:pPr>
        <w:pStyle w:val="questionStem"/>
      </w:pPr>
      <w:r>
        <w:t>某无色溶液具有下列性质：</w:t>
      </w:r>
      <m:oMath>
        <m:r>
          <w:rPr>
            <w:rFonts w:ascii="Cambria Math" w:hAnsi="Cambria Math"/>
          </w:rPr>
          <m:t>①</m:t>
        </m:r>
      </m:oMath>
      <w:r>
        <w:t xml:space="preserve"> </w:t>
      </w:r>
      <w:r>
        <w:t>使无色酚酞试液变红；</w:t>
      </w:r>
      <m:oMath>
        <m:r>
          <w:rPr>
            <w:rFonts w:ascii="Cambria Math" w:hAnsi="Cambria Math"/>
          </w:rPr>
          <m:t>②</m:t>
        </m:r>
      </m:oMath>
      <w:r>
        <w:t xml:space="preserve"> </w:t>
      </w:r>
      <w:r>
        <w:t>与二氧化碳反应能产生白色沉淀。则该无色溶液可能是</w:t>
      </w:r>
    </w:p>
    <w:p w:rsidR="007C5AD6">
      <w:pPr>
        <w:pStyle w:val="options4InOneLine"/>
      </w:pPr>
      <w:r>
        <w:tab/>
        <w:t>A</w:t>
      </w:r>
      <w:r>
        <w:t>．氢氧化钠溶液</w:t>
      </w:r>
      <w:r>
        <w:tab/>
        <w:t>B</w:t>
      </w:r>
      <w:r>
        <w:t>．稀硝酸</w:t>
      </w:r>
      <w:r>
        <w:tab/>
        <w:t>C</w:t>
      </w:r>
      <w:r>
        <w:t>．氢氧化钙溶液</w:t>
      </w:r>
      <w:r>
        <w:tab/>
        <w:t>D</w:t>
      </w:r>
      <w:r>
        <w:t>．盐酸</w:t>
      </w:r>
    </w:p>
    <w:p w:rsidR="00540A48">
      <w:pPr>
        <w:pStyle w:val="questionStem"/>
      </w:pPr>
      <w:r>
        <w:t>下列物质相互反应不生成盐和水的是</w:t>
      </w:r>
    </w:p>
    <w:p w:rsidR="00540A48">
      <w:pPr>
        <w:pStyle w:val="options2InOneLine"/>
      </w:pPr>
      <w:r>
        <w:tab/>
        <w:t>A</w:t>
      </w:r>
      <w:r>
        <w:t>．氢氧化钠溶液中通入二氧化碳</w:t>
      </w:r>
      <w:r>
        <w:tab/>
        <w:t>B</w:t>
      </w:r>
      <w:r>
        <w:t>．熟石灰中滴入盐酸</w:t>
      </w:r>
    </w:p>
    <w:p w:rsidR="007C5AD6">
      <w:pPr>
        <w:pStyle w:val="options2InOneLine"/>
      </w:pPr>
      <w:r>
        <w:tab/>
        <w:t>C</w:t>
      </w:r>
      <w:r>
        <w:t>．</w:t>
      </w:r>
      <w:r>
        <w:t>烧碱溶液中滴入氯化铁溶液</w:t>
      </w:r>
      <w:r>
        <w:tab/>
        <w:t>D</w:t>
      </w:r>
      <w:r>
        <w:t>．生石灰中滴入硝酸</w:t>
      </w:r>
    </w:p>
    <w:p w:rsidR="00540A48">
      <w:pPr>
        <w:pStyle w:val="questionStem"/>
      </w:pPr>
      <w:r>
        <w:t>对实验现象的观察和分析，有助于获得化学知识并学会科学探究的方法。下列对实验现象的分析合理的是</w:t>
      </w:r>
    </w:p>
    <w:p w:rsidR="00540A48">
      <w:pPr>
        <w:pStyle w:val="options1InOneLine"/>
      </w:pPr>
      <w:r>
        <w:tab/>
        <w:t>A</w:t>
      </w:r>
      <w:r>
        <w:t>．两种物质反应后生成盐和水，可证明该反应是中和反应</w:t>
      </w:r>
    </w:p>
    <w:p w:rsidR="00540A48">
      <w:pPr>
        <w:pStyle w:val="options1InOneLine"/>
      </w:pPr>
      <w:r>
        <w:tab/>
        <w:t>B</w:t>
      </w:r>
      <w:r>
        <w:t>．某物质在空气中燃烧后生成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>和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>，可证明该物质含碳、氢、氧三种元素</w:t>
      </w:r>
    </w:p>
    <w:p w:rsidR="00540A48">
      <w:pPr>
        <w:pStyle w:val="options1InOneLine"/>
      </w:pPr>
      <w:r>
        <w:tab/>
        <w:t>C</w:t>
      </w:r>
      <w:r>
        <w:t>．常温下用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PH</m:t>
        </m:r>
      </m:oMath>
      <w:r>
        <w:t xml:space="preserve"> </w:t>
      </w:r>
      <w:r>
        <w:t>试纸测得某溶液的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pH=11</m:t>
        </m:r>
      </m:oMath>
      <w:r>
        <w:t>，可证明该溶液是碱性溶液</w:t>
      </w:r>
    </w:p>
    <w:p w:rsidR="007C5AD6">
      <w:pPr>
        <w:pStyle w:val="options1InOneLine"/>
      </w:pPr>
      <w:r>
        <w:tab/>
        <w:t>D</w:t>
      </w:r>
      <w:r>
        <w:t>．把燃着的木条伸入某无色气体中，木条熄灭，可证明该气体是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:rsidR="00540A48">
      <w:pPr>
        <w:pStyle w:val="questionStem"/>
      </w:pPr>
      <w:r>
        <w:t>下列实验方案中，不能证明氢氧化钠溶液与稀硫酸发生了反应的是</w:t>
      </w:r>
    </w:p>
    <w:p w:rsidR="00540A48">
      <w:pPr>
        <w:pStyle w:val="options1InOneLine"/>
      </w:pPr>
      <w:r>
        <w:tab/>
        <w:t>A</w:t>
      </w:r>
      <w:r>
        <w:t>．向一定量的</w:t>
      </w:r>
      <w:r>
        <w:t>氢氧化钠溶液中滴加稀硫酸后，再滴加氯化钡溶液，有白色沉淀生成</w:t>
      </w:r>
    </w:p>
    <w:p w:rsidR="00540A48">
      <w:pPr>
        <w:pStyle w:val="options1InOneLine"/>
      </w:pPr>
      <w:r>
        <w:tab/>
        <w:t>B</w:t>
      </w:r>
      <w:r>
        <w:t>．向一定量的滴有酚酞试液的氢氧化钠溶液中滴入稀硫酸，溶液由红色变为无色</w:t>
      </w:r>
    </w:p>
    <w:p w:rsidR="00540A48">
      <w:pPr>
        <w:pStyle w:val="options1InOneLine"/>
      </w:pPr>
      <w:r>
        <w:tab/>
        <w:t>C</w:t>
      </w:r>
      <w:r>
        <w:t>．向一定量的氢氧化钠溶液中滴加稀硫酸后，再加入锌粒，无气泡生成</w:t>
      </w:r>
    </w:p>
    <w:p w:rsidR="007C5AD6">
      <w:pPr>
        <w:pStyle w:val="options1InOneLine"/>
      </w:pPr>
      <w:r>
        <w:tab/>
        <w:t>D</w:t>
      </w:r>
      <w:r>
        <w:t>．向一定量的氢氧化钠溶液中滴加稀硫酸后，再滴加硫酸铜溶液，无蓝色沉淀生成</w:t>
      </w:r>
    </w:p>
    <w:p w:rsidR="00540A48">
      <w:pPr>
        <w:pStyle w:val="questionStem"/>
      </w:pPr>
      <w:r>
        <w:t>取实验室中部分变质的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样品配成溶液，向其中滴加过量的稀盐酸。能正确反映其中变化的图象是</w:t>
      </w:r>
    </w:p>
    <w:p w:rsidR="00540A48">
      <w:pPr>
        <w:pStyle w:val="options2InOneLine"/>
      </w:pPr>
      <w:r>
        <w:tab/>
        <w:t>A</w:t>
      </w:r>
      <w:r>
        <w:t>．</w:t>
      </w:r>
      <w:r>
        <w:rPr>
          <w:noProof/>
        </w:rPr>
        <w:drawing>
          <wp:inline distT="0" distB="0" distL="0" distR="0">
            <wp:extent cx="1651000" cy="15227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120216" name="05b0179f5515117097b002ed000821bd.png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52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B</w:t>
      </w:r>
      <w:r>
        <w:t>．</w:t>
      </w:r>
      <w:r>
        <w:rPr>
          <w:noProof/>
        </w:rPr>
        <w:drawing>
          <wp:inline distT="0" distB="0" distL="0" distR="0">
            <wp:extent cx="1651000" cy="15566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26131" name="9a48437fa0890ff2e5654075f1bc5810.pn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55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AD6">
      <w:pPr>
        <w:pStyle w:val="options2InOneLine"/>
      </w:pPr>
      <w:r>
        <w:tab/>
        <w:t>C</w:t>
      </w:r>
      <w:r>
        <w:t>．</w:t>
      </w:r>
      <w:r>
        <w:rPr>
          <w:noProof/>
        </w:rPr>
        <w:drawing>
          <wp:inline distT="0" distB="0" distL="0" distR="0">
            <wp:extent cx="1651000" cy="145588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19999" name="1910fef5fd87cdc102b2c0ea93e7954b.png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55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noProof/>
        </w:rPr>
        <w:drawing>
          <wp:inline distT="0" distB="0" distL="0" distR="0">
            <wp:extent cx="1651000" cy="155222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695956" name="1e2868810f74c9fee8981c7996e3e1e4.png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55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A48">
      <w:pPr>
        <w:pStyle w:val="questionGroup"/>
      </w:pPr>
      <w:r>
        <w:t>二、综合题</w:t>
      </w:r>
    </w:p>
    <w:p w:rsidR="00540A48">
      <w:pPr>
        <w:pStyle w:val="questionStem"/>
      </w:pPr>
      <w:r>
        <w:t>日常生活与化学有着密切的联系。在干冰、熟石灰、稀硫酸、氢氧化钠固体四种物质中（</w:t>
      </w:r>
      <w:r>
        <w:t>填化学式）</w:t>
      </w:r>
      <w:r>
        <w:t>:</w:t>
      </w:r>
    </w:p>
    <w:p w:rsidR="00540A48">
      <w:pPr>
        <w:pStyle w:val="questionStem1"/>
      </w:pPr>
      <w:r>
        <w:t xml:space="preserve">(1)  </w:t>
      </w:r>
      <w:r>
        <w:t>放置在空气中容易发生潮解的是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1"/>
      </w:pPr>
      <w:r>
        <w:t xml:space="preserve">(2)  </w:t>
      </w:r>
      <w:r>
        <w:t>可用于清洗钢铁表面铁锈的是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1"/>
      </w:pPr>
      <w:r>
        <w:t xml:space="preserve">(3)  </w:t>
      </w:r>
      <w:r>
        <w:t>可用于人工降雨的是</w:t>
      </w:r>
      <w:r>
        <w:rPr>
          <w:u w:val="single"/>
        </w:rPr>
        <w:t xml:space="preserve">    </w:t>
      </w:r>
      <w:r>
        <w:t>。</w:t>
      </w:r>
    </w:p>
    <w:p w:rsidR="007C5AD6">
      <w:pPr>
        <w:pStyle w:val="questionStem1"/>
      </w:pPr>
      <w:r>
        <w:t xml:space="preserve">(4)  </w:t>
      </w:r>
      <w:r>
        <w:t>用来改良酸性土壤的是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"/>
      </w:pPr>
      <w:r>
        <w:t>请回答下列问题：</w:t>
      </w:r>
    </w:p>
    <w:p w:rsidR="00540A48">
      <w:pPr>
        <w:pStyle w:val="questionStem1"/>
      </w:pPr>
      <w:r>
        <w:t xml:space="preserve">(1)  </w:t>
      </w:r>
      <w:r>
        <w:t>有一种胃药，其主要成分是氢氧化镁，它属于</w:t>
      </w:r>
      <w:r>
        <w:rPr>
          <w:u w:val="single"/>
        </w:rPr>
        <w:t xml:space="preserve">    </w:t>
      </w:r>
      <w:r>
        <w:t>（填物质的类别），用它来中和胃液中过多的盐酸，其化学反应方程式是</w:t>
      </w:r>
      <w:r>
        <w:rPr>
          <w:u w:val="single"/>
        </w:rPr>
        <w:t xml:space="preserve">    </w:t>
      </w:r>
      <w:r>
        <w:t>。此反应为中和反应，是</w:t>
      </w:r>
      <w:r>
        <w:rPr>
          <w:u w:val="single"/>
        </w:rPr>
        <w:t xml:space="preserve">    </w:t>
      </w:r>
      <w:r>
        <w:t>（填</w:t>
      </w:r>
      <w:r>
        <w:t>“</w:t>
      </w:r>
      <w:r>
        <w:t>吸收</w:t>
      </w:r>
      <w:r>
        <w:t>”</w:t>
      </w:r>
      <w:r>
        <w:t>或</w:t>
      </w:r>
      <w:r>
        <w:t>“</w:t>
      </w:r>
      <w:r>
        <w:t>放出</w:t>
      </w:r>
      <w:r>
        <w:t>”</w:t>
      </w:r>
      <w:r>
        <w:t>）热量。</w:t>
      </w:r>
    </w:p>
    <w:p w:rsidR="00540A48">
      <w:pPr>
        <w:pStyle w:val="questionStem1"/>
      </w:pPr>
      <w:r>
        <w:t xml:space="preserve">(2)  </w:t>
      </w:r>
      <w:r>
        <w:t>用氢氧化钠中和石油中的硫酸的化学反应方程式是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1"/>
      </w:pPr>
      <w:r>
        <w:t xml:space="preserve">(3)  </w:t>
      </w:r>
      <w:r>
        <w:t>硫酸厂排放的尾气中有二氧化硫，为避免大气污染，用氢氧化钠溶液来吸收二氧化硫，其化学方程式是</w:t>
      </w:r>
      <w:r>
        <w:rPr>
          <w:u w:val="single"/>
        </w:rPr>
        <w:t xml:space="preserve">    </w:t>
      </w:r>
      <w:r>
        <w:t>。</w:t>
      </w:r>
    </w:p>
    <w:p w:rsidR="007C5AD6">
      <w:pPr>
        <w:pStyle w:val="questionStem1"/>
      </w:pPr>
      <w:r>
        <w:t xml:space="preserve">(4)  </w:t>
      </w:r>
      <w:r>
        <w:t>剧烈运动后血液中产生了乳酸（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>），使人感到肌肉酸胀，乳酸由</w:t>
      </w:r>
      <w:r>
        <w:rPr>
          <w:u w:val="single"/>
        </w:rPr>
        <w:t xml:space="preserve">    </w:t>
      </w:r>
      <w:r>
        <w:t>种元素组成，其中碳、氢、氧元素的质量比为</w:t>
      </w:r>
      <w:r>
        <w:rPr>
          <w:u w:val="single"/>
        </w:rPr>
        <w:t xml:space="preserve">    </w:t>
      </w:r>
      <w:r>
        <w:t>，每</w:t>
      </w:r>
      <w:r>
        <w:t xml:space="preserve"> </w:t>
      </w:r>
      <m:oMath>
        <m:r>
          <w:rPr>
            <w:rFonts w:ascii="Cambria Math" w:hAnsi="Cambria Math"/>
          </w:rPr>
          <m:t>0.5 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ol</m:t>
        </m:r>
      </m:oMath>
      <w:r>
        <w:t xml:space="preserve"> </w:t>
      </w:r>
      <w:r>
        <w:t>乳酸中含有氢原子个数为</w:t>
      </w:r>
      <w:r>
        <w:rPr>
          <w:u w:val="single"/>
        </w:rPr>
        <w:t xml:space="preserve">    </w:t>
      </w:r>
      <w:r>
        <w:t>。经过一段时间的放松后，由于乳酸与吸入的氧气反应，生成了二氧化碳和水，酸胀的感觉逐渐消失，此反应的化学方程式为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"/>
      </w:pPr>
      <w:r>
        <w:t>小明在家用胆矾和熟石灰加水混合制波尔多液，请回答下列问题：</w:t>
      </w:r>
    </w:p>
    <w:p w:rsidR="00540A48">
      <w:pPr>
        <w:pStyle w:val="questionStem1"/>
      </w:pPr>
      <w:r>
        <w:t xml:space="preserve">(1)  </w:t>
      </w:r>
      <w:r>
        <w:t>胆矾的化学式为</w:t>
      </w:r>
      <w:r>
        <w:rPr>
          <w:u w:val="single"/>
        </w:rPr>
        <w:t xml:space="preserve">    </w:t>
      </w:r>
      <w:r>
        <w:t>，其</w:t>
      </w:r>
      <w:r>
        <w:t>溶液的颜色为</w:t>
      </w:r>
      <w:r>
        <w:rPr>
          <w:u w:val="single"/>
        </w:rPr>
        <w:t xml:space="preserve">    </w:t>
      </w:r>
      <w:r>
        <w:t>色，溶液的溶质是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1"/>
      </w:pPr>
      <w:r>
        <w:t xml:space="preserve">(2)  </w:t>
      </w:r>
      <w:r>
        <w:t>制取波尔多液的化学方程式</w:t>
      </w:r>
      <w:r>
        <w:rPr>
          <w:u w:val="single"/>
        </w:rPr>
        <w:t xml:space="preserve">    </w:t>
      </w:r>
      <w:r>
        <w:t>，制成的波尔多液是一种</w:t>
      </w:r>
      <w:r>
        <w:rPr>
          <w:u w:val="single"/>
        </w:rPr>
        <w:t xml:space="preserve">    </w:t>
      </w:r>
      <w:r>
        <w:t>（填</w:t>
      </w:r>
      <w:r>
        <w:t>“</w:t>
      </w:r>
      <w:r>
        <w:t>悬浊液</w:t>
      </w:r>
      <w:r>
        <w:t>”</w:t>
      </w:r>
      <w:r>
        <w:t>、</w:t>
      </w:r>
      <w:r>
        <w:t>“</w:t>
      </w:r>
      <w:r>
        <w:t>乳浊液</w:t>
      </w:r>
      <w:r>
        <w:t>”</w:t>
      </w:r>
      <w:r>
        <w:t>或</w:t>
      </w:r>
      <w:r>
        <w:t>“</w:t>
      </w:r>
      <w:r>
        <w:t>溶液</w:t>
      </w:r>
      <w:r>
        <w:t>”</w:t>
      </w:r>
      <w: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2140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）。</w:t>
      </w:r>
    </w:p>
    <w:p w:rsidR="007C5AD6">
      <w:pPr>
        <w:pStyle w:val="questionStem1"/>
      </w:pPr>
      <w:r>
        <w:t xml:space="preserve">(3)  </w:t>
      </w:r>
      <w:r>
        <w:t>将上述液体进行过滤后，滤液中一定含有的溶质是</w:t>
      </w:r>
      <w:r>
        <w:rPr>
          <w:u w:val="single"/>
        </w:rPr>
        <w:t xml:space="preserve">    </w:t>
      </w:r>
      <w:r>
        <w:t>，可能含有的溶质是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"/>
      </w:pPr>
      <w:r>
        <w:t>现有四瓶失去标签的稀硫酸、氢氧化钠溶液、氢氧化钙溶液和蒸馏水，为鉴别这些无色液体，分别把它们编号为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</w:t>
      </w:r>
      <w:r>
        <w:t>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</w:t>
      </w:r>
      <w:r>
        <w:t>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</w:t>
      </w:r>
      <w:r>
        <w:t>、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D</m:t>
        </m:r>
      </m:oMath>
      <w:r>
        <w:t>，并按下图步骤进行实验，观察到以下实验现象：</w:t>
      </w:r>
    </w:p>
    <w:p w:rsidR="00540A48">
      <w:pPr>
        <w:pStyle w:val="questionStemFollow"/>
      </w:pPr>
      <w:r>
        <w:t>请回答下列问题：</w:t>
      </w:r>
    </w:p>
    <w:p w:rsidR="00540A48">
      <w:pPr>
        <w:pStyle w:val="questionStemFollow"/>
      </w:pPr>
      <w:r>
        <w:rPr>
          <w:noProof/>
        </w:rPr>
        <w:drawing>
          <wp:inline distT="0" distB="0" distL="0" distR="0">
            <wp:extent cx="5080000" cy="150312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253393" name="d251e490ad59bd5f5406c23a50dc592a.png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150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A48">
      <w:pPr>
        <w:pStyle w:val="questionStem1"/>
      </w:pPr>
      <w:r>
        <w:t xml:space="preserve">(1)  </w:t>
      </w:r>
      <w:r>
        <w:t>用化学式表示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 xml:space="preserve"> </w:t>
      </w:r>
      <w:r>
        <w:rPr>
          <w:u w:val="single"/>
        </w:rPr>
        <w:t xml:space="preserve">    </w:t>
      </w:r>
      <w:r>
        <w:t>，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 xml:space="preserve"> </w:t>
      </w:r>
      <w:r>
        <w:rPr>
          <w:u w:val="single"/>
        </w:rPr>
        <w:t xml:space="preserve">    </w:t>
      </w:r>
      <w:r>
        <w:t>，</w:t>
      </w:r>
      <m:oMath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</w:t>
      </w:r>
      <w:r>
        <w:rPr>
          <w:u w:val="single"/>
        </w:rPr>
        <w:t xml:space="preserve">    </w:t>
      </w:r>
      <w:r>
        <w:t>，</w:t>
      </w:r>
      <m:oMath>
        <m:r>
          <m:rPr>
            <m:sty m:val="p"/>
          </m:rPr>
          <w:rPr>
            <w:rFonts w:ascii="Cambria Math" w:hAnsi="Cambria Math"/>
          </w:rPr>
          <m:t>D</m:t>
        </m:r>
      </m:oMath>
      <w:r>
        <w:t xml:space="preserve"> 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1"/>
      </w:pPr>
      <w:r>
        <w:t xml:space="preserve">(2)  </w:t>
      </w:r>
      <w:r>
        <w:t>试剂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E</m:t>
        </m:r>
      </m:oMath>
      <w:r>
        <w:t xml:space="preserve"> </w:t>
      </w:r>
      <w:r>
        <w:t>的名称叫</w:t>
      </w:r>
      <w:r>
        <w:rPr>
          <w:u w:val="single"/>
        </w:rPr>
        <w:t xml:space="preserve">    </w:t>
      </w:r>
      <w:r>
        <w:t>。</w:t>
      </w:r>
    </w:p>
    <w:p w:rsidR="00540A48">
      <w:pPr>
        <w:pStyle w:val="questionStem1"/>
      </w:pPr>
      <w:r>
        <w:t xml:space="preserve">(3)  </w:t>
      </w:r>
      <w:r>
        <w:t>气体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F</m:t>
        </m:r>
      </m:oMath>
      <w:r>
        <w:t xml:space="preserve"> </w:t>
      </w:r>
      <w:r>
        <w:t>是</w:t>
      </w:r>
      <w:r>
        <w:rPr>
          <w:u w:val="single"/>
        </w:rPr>
        <w:t xml:space="preserve">    </w:t>
      </w:r>
      <w:r>
        <w:t>。</w:t>
      </w:r>
    </w:p>
    <w:p w:rsidR="007C5AD6">
      <w:pPr>
        <w:pStyle w:val="questionStem1"/>
      </w:pPr>
      <w:r>
        <w:t xml:space="preserve">(4)  </w:t>
      </w:r>
      <w:r>
        <w:t>通入气体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F</m:t>
        </m:r>
      </m:oMath>
      <w:r>
        <w:t xml:space="preserve"> </w:t>
      </w:r>
      <w:r>
        <w:t>后发生反应的化学方程式为：</w:t>
      </w:r>
      <w:r>
        <w:rPr>
          <w:u w:val="single"/>
        </w:rPr>
        <w:t xml:space="preserve">    </w:t>
      </w:r>
      <w:r>
        <w:t>，</w:t>
      </w:r>
      <w:r>
        <w:rPr>
          <w:u w:val="single"/>
        </w:rPr>
        <w:t xml:space="preserve">    </w:t>
      </w:r>
      <w:r>
        <w:t>。</w:t>
      </w: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7C5AD6" w:rsidP="007C5AD6">
      <w:pPr>
        <w:pStyle w:val="paperTitle"/>
        <w:spacing w:after="163"/>
        <w:rPr>
          <w:rFonts w:hint="eastAsia"/>
        </w:rPr>
      </w:pPr>
    </w:p>
    <w:p w:rsidR="00540A48" w:rsidP="007C5AD6">
      <w:pPr>
        <w:pStyle w:val="paperTitle"/>
        <w:spacing w:after="163"/>
      </w:pPr>
      <w:r>
        <w:t>答案</w:t>
      </w:r>
    </w:p>
    <w:p w:rsidR="00540A48">
      <w:pPr>
        <w:pStyle w:val="questionGroup"/>
      </w:pPr>
      <w:r>
        <w:t>一、选择题</w:t>
      </w:r>
    </w:p>
    <w:p w:rsidR="007C5AD6" w:rsidP="007C5AD6">
      <w:pPr>
        <w:pStyle w:val="answerAlone"/>
        <w:ind w:left="420" w:hanging="420"/>
      </w:pPr>
      <w:r>
        <w:t xml:space="preserve">1.  </w:t>
      </w:r>
      <w:r>
        <w:t>【答案】</w:t>
      </w:r>
      <w:r>
        <w:t>D</w:t>
      </w:r>
    </w:p>
    <w:p w:rsidR="007C5AD6" w:rsidP="007C5AD6">
      <w:pPr>
        <w:pStyle w:val="answerAlone"/>
        <w:ind w:left="420" w:hanging="420"/>
      </w:pPr>
      <w:r>
        <w:t xml:space="preserve">2.  </w:t>
      </w:r>
      <w:r>
        <w:t>【答案】</w:t>
      </w:r>
      <w:r>
        <w:t>B</w:t>
      </w:r>
    </w:p>
    <w:p w:rsidR="007C5AD6" w:rsidP="007C5AD6">
      <w:pPr>
        <w:pStyle w:val="answerAlone"/>
        <w:ind w:left="420" w:hanging="420"/>
      </w:pPr>
      <w:r>
        <w:t xml:space="preserve">3.  </w:t>
      </w:r>
      <w:r>
        <w:t>【答案】</w:t>
      </w:r>
      <w:r>
        <w:t>B</w:t>
      </w:r>
    </w:p>
    <w:p w:rsidR="007C5AD6" w:rsidP="007C5AD6">
      <w:pPr>
        <w:pStyle w:val="answerAlone"/>
        <w:ind w:left="420" w:hanging="420"/>
      </w:pPr>
      <w:r>
        <w:t xml:space="preserve">4.  </w:t>
      </w:r>
      <w:r>
        <w:t>【答案】</w:t>
      </w:r>
      <w:r>
        <w:t>A</w:t>
      </w:r>
    </w:p>
    <w:p w:rsidR="007C5AD6" w:rsidP="007C5AD6">
      <w:pPr>
        <w:pStyle w:val="answerAlone"/>
        <w:ind w:left="420" w:hanging="420"/>
      </w:pPr>
      <w:r>
        <w:t xml:space="preserve">5.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6.  </w:t>
      </w:r>
      <w:r>
        <w:t>【答案】</w:t>
      </w:r>
      <w:r>
        <w:t>A</w:t>
      </w:r>
    </w:p>
    <w:p w:rsidR="007C5AD6" w:rsidP="007C5AD6">
      <w:pPr>
        <w:pStyle w:val="answerAlone"/>
        <w:ind w:left="420" w:hanging="420"/>
      </w:pPr>
      <w:r>
        <w:t xml:space="preserve">7.  </w:t>
      </w:r>
      <w:r>
        <w:t>【答案】</w:t>
      </w:r>
      <w:r>
        <w:t>B</w:t>
      </w:r>
    </w:p>
    <w:p w:rsidR="007C5AD6" w:rsidP="007C5AD6">
      <w:pPr>
        <w:pStyle w:val="answerAlone"/>
        <w:ind w:left="420" w:hanging="420"/>
      </w:pPr>
      <w:r>
        <w:t xml:space="preserve">8.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9.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10.  </w:t>
      </w:r>
      <w:r>
        <w:t>【答案】</w:t>
      </w:r>
      <w:r>
        <w:t>A</w:t>
      </w:r>
    </w:p>
    <w:p w:rsidR="007C5AD6" w:rsidP="007C5AD6">
      <w:pPr>
        <w:pStyle w:val="answerAlone"/>
        <w:ind w:left="420" w:hanging="420"/>
      </w:pPr>
      <w:r>
        <w:t xml:space="preserve">11.  </w:t>
      </w:r>
      <w:r>
        <w:t>【答案】</w:t>
      </w:r>
      <w:r>
        <w:t>A</w:t>
      </w:r>
    </w:p>
    <w:p w:rsidR="007C5AD6" w:rsidP="007C5AD6">
      <w:pPr>
        <w:pStyle w:val="answerAlone"/>
        <w:ind w:left="420" w:hanging="420"/>
      </w:pPr>
      <w:r>
        <w:t xml:space="preserve">12.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13.  </w:t>
      </w:r>
      <w:r>
        <w:t>【答案】</w:t>
      </w:r>
      <w:r>
        <w:t>B</w:t>
      </w:r>
    </w:p>
    <w:p w:rsidR="007C5AD6" w:rsidP="007C5AD6">
      <w:pPr>
        <w:pStyle w:val="answerAlone"/>
        <w:ind w:left="420" w:hanging="420"/>
      </w:pPr>
      <w:r>
        <w:t xml:space="preserve">14.  </w:t>
      </w:r>
      <w:r>
        <w:t>【答案】</w:t>
      </w:r>
      <w:r>
        <w:t>B</w:t>
      </w:r>
    </w:p>
    <w:p w:rsidR="00540A48" w:rsidP="007C5AD6">
      <w:pPr>
        <w:pStyle w:val="answerAlone"/>
        <w:ind w:left="420" w:hanging="420"/>
      </w:pPr>
      <w:r>
        <w:t xml:space="preserve">15.  </w:t>
      </w:r>
      <w:r>
        <w:t>【答案】</w:t>
      </w:r>
      <w:r>
        <w:t>B</w:t>
      </w:r>
    </w:p>
    <w:p w:rsidR="00540A48">
      <w:pPr>
        <w:pStyle w:val="answerAloneFollow"/>
      </w:pPr>
      <w:r>
        <w:t>【解析】</w:t>
      </w:r>
      <w:r>
        <w:t>A</w:t>
      </w:r>
      <w:r>
        <w:t>．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  <w:r>
        <w:t>、氢氧化钠、烧碱，物质的化学式、名称、俗名完全对应，故正确；</w:t>
      </w:r>
    </w:p>
    <w:p w:rsidR="00540A48">
      <w:pPr>
        <w:pStyle w:val="answerAloneFollow"/>
      </w:pPr>
      <w:r>
        <w:t>B</w:t>
      </w:r>
      <w:r>
        <w:t>．氢氧化钙的俗称是熟石灰而不是生石灰，故错误；</w:t>
      </w:r>
    </w:p>
    <w:p w:rsidR="00540A48">
      <w:pPr>
        <w:pStyle w:val="answerAloneFollow"/>
      </w:pPr>
      <w:r>
        <w:t>C</w:t>
      </w:r>
      <w:r>
        <w:t>．</w:t>
      </w:r>
      <m:oMath>
        <m:r>
          <m:rPr>
            <m:sty m:val="p"/>
          </m:rPr>
          <w:rPr>
            <w:rFonts w:ascii="Cambria Math" w:hAnsi="Cambria Math"/>
          </w:rPr>
          <m:t>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>、碳酸钠、纯碱，物质的化学式、名称、俗名完全对应，故正确；</w:t>
      </w:r>
    </w:p>
    <w:p w:rsidR="00540A48">
      <w:pPr>
        <w:pStyle w:val="answerAloneFollow"/>
      </w:pPr>
      <w:r>
        <w:t>D</w:t>
      </w:r>
      <w:r>
        <w:t>．</w:t>
      </w:r>
      <m:oMath>
        <m:r>
          <m:rPr>
            <m:sty m:val="p"/>
          </m:rPr>
          <w:rPr>
            <w:rFonts w:ascii="Cambria Math" w:hAnsi="Cambria Math"/>
          </w:rPr>
          <m:t>NaCl</m:t>
        </m:r>
      </m:oMath>
      <w:r>
        <w:t xml:space="preserve"> </w:t>
      </w:r>
      <w:r>
        <w:t>、氯化钠、食盐，物质的化学式、名称、俗名完全对应，故正确．</w:t>
      </w:r>
    </w:p>
    <w:p w:rsidR="007C5AD6">
      <w:pPr>
        <w:pStyle w:val="answerAloneFollow"/>
      </w:pPr>
      <w:r>
        <w:t>故选</w:t>
      </w:r>
      <w:r>
        <w:t>B</w:t>
      </w:r>
      <w:r>
        <w:t>．</w:t>
      </w:r>
    </w:p>
    <w:p w:rsidR="007C5AD6" w:rsidP="007C5AD6">
      <w:pPr>
        <w:pStyle w:val="answerAlone"/>
        <w:ind w:left="420" w:hanging="420"/>
      </w:pPr>
      <w:r>
        <w:t xml:space="preserve">16.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17.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18.  </w:t>
      </w:r>
      <w:r>
        <w:t>【答案】</w:t>
      </w:r>
      <w:r>
        <w:t>C</w:t>
      </w:r>
    </w:p>
    <w:p w:rsidR="007C5AD6" w:rsidP="007C5AD6">
      <w:pPr>
        <w:pStyle w:val="answerAlone"/>
        <w:ind w:left="420" w:hanging="420"/>
      </w:pPr>
      <w:r>
        <w:t xml:space="preserve">19.  </w:t>
      </w:r>
      <w:r>
        <w:t>【答案】</w:t>
      </w:r>
      <w:r>
        <w:t>A</w:t>
      </w:r>
    </w:p>
    <w:p w:rsidR="007C5AD6" w:rsidP="007C5AD6">
      <w:pPr>
        <w:pStyle w:val="answerAlone"/>
        <w:ind w:left="420" w:hanging="420"/>
      </w:pPr>
      <w:r>
        <w:t xml:space="preserve">20.  </w:t>
      </w:r>
      <w:r>
        <w:t>【答案】</w:t>
      </w:r>
      <w:r>
        <w:t>C</w:t>
      </w:r>
    </w:p>
    <w:p w:rsidR="00540A48">
      <w:pPr>
        <w:pStyle w:val="questionGroup"/>
      </w:pPr>
      <w:r>
        <w:t>二、综合题</w:t>
      </w:r>
    </w:p>
    <w:p w:rsidR="00540A48" w:rsidP="007C5AD6">
      <w:pPr>
        <w:pStyle w:val="answerAlone"/>
        <w:ind w:left="420" w:hanging="420"/>
      </w:pPr>
      <w:r>
        <w:t xml:space="preserve">21.  </w:t>
      </w:r>
      <w:r>
        <w:t>【答案】</w:t>
      </w:r>
    </w:p>
    <w:p w:rsidR="00540A48">
      <w:pPr>
        <w:pStyle w:val="answerAloneFollow"/>
      </w:pPr>
      <w:r>
        <w:t xml:space="preserve">(1)   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 xml:space="preserve"> </w:t>
      </w:r>
    </w:p>
    <w:p w:rsidR="00540A48">
      <w:pPr>
        <w:pStyle w:val="answerAloneFollow"/>
      </w:pPr>
      <w:r>
        <w:t xml:space="preserve">(2)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</w:p>
    <w:p w:rsidR="00540A48">
      <w:pPr>
        <w:pStyle w:val="answerAloneFollow"/>
      </w:pPr>
      <w:r>
        <w:t xml:space="preserve">(3)  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:rsidR="007C5AD6">
      <w:pPr>
        <w:pStyle w:val="answerAloneFollow"/>
      </w:pPr>
      <w:r>
        <w:t xml:space="preserve">(4)   </w:t>
      </w:r>
      <m:oMath>
        <m:r>
          <m:rPr>
            <m:sty m:val="p"/>
          </m:rPr>
          <w:rPr>
            <w:rFonts w:ascii="Cambria Math" w:hAnsi="Cambria Math"/>
          </w:rPr>
          <m:t>Ca(OH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:rsidR="00540A48" w:rsidP="007C5AD6">
      <w:pPr>
        <w:pStyle w:val="answerAlone"/>
        <w:ind w:left="420" w:hanging="420"/>
      </w:pPr>
      <w:r>
        <w:t xml:space="preserve">22.  </w:t>
      </w:r>
      <w:r>
        <w:t>【答案】</w:t>
      </w:r>
    </w:p>
    <w:p w:rsidR="00540A48">
      <w:pPr>
        <w:pStyle w:val="answerAloneFollow"/>
      </w:pPr>
      <w:r>
        <w:t xml:space="preserve">(1)  </w:t>
      </w:r>
      <w:r>
        <w:t>碱；</w:t>
      </w:r>
      <m:oMath>
        <m:r>
          <m:rPr>
            <m:sty m:val="p"/>
          </m:rPr>
          <w:rPr>
            <w:rFonts w:ascii="Cambria Math" w:hAnsi="Cambria Math"/>
          </w:rPr>
          <m:t>Mg(OH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+2HCl→MgC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>；放出</w:t>
      </w:r>
    </w:p>
    <w:p w:rsidR="00540A48">
      <w:pPr>
        <w:pStyle w:val="answerAloneFollow"/>
      </w:pPr>
      <w:r>
        <w:t xml:space="preserve">(2)   </w:t>
      </w:r>
      <m:oMath>
        <m:r>
          <m:rPr>
            <m:sty m:val="p"/>
          </m:rPr>
          <w:rPr>
            <w:rFonts w:ascii="Cambria Math" w:hAnsi="Cambria Math"/>
          </w:rPr>
          <m:t>2NaOH+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→N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 xml:space="preserve"> </w:t>
      </w:r>
    </w:p>
    <w:p w:rsidR="00540A48">
      <w:pPr>
        <w:pStyle w:val="answerAloneFollow"/>
      </w:pPr>
      <w:r>
        <w:t xml:space="preserve">(3)   </w:t>
      </w:r>
      <m:oMath>
        <m:r>
          <m:rPr>
            <m:sty m:val="p"/>
          </m:rPr>
          <w:rPr>
            <w:rFonts w:ascii="Cambria Math" w:hAnsi="Cambria Math"/>
          </w:rPr>
          <m:t>2NaOH+S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→</m:t>
        </m:r>
        <m:r>
          <m:rPr>
            <m:sty m:val="p"/>
          </m:rPr>
          <w:rPr>
            <w:rFonts w:ascii="Cambria Math" w:hAnsi="Cambria Math"/>
          </w:rPr>
          <m:t>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 xml:space="preserve"> </w:t>
      </w:r>
    </w:p>
    <w:p w:rsidR="007C5AD6">
      <w:pPr>
        <w:pStyle w:val="answerAloneFollow"/>
      </w:pPr>
      <w:r>
        <w:t xml:space="preserve">(4)   </w:t>
      </w:r>
      <m:oMath>
        <m:r>
          <w:rPr>
            <w:rFonts w:ascii="Cambria Math" w:hAnsi="Cambria Math"/>
          </w:rPr>
          <m:t>3</m:t>
        </m:r>
      </m:oMath>
      <w:r>
        <w:t>；</w:t>
      </w:r>
      <m:oMath>
        <m:r>
          <w:rPr>
            <w:rFonts w:ascii="Cambria Math" w:hAnsi="Cambria Math"/>
          </w:rPr>
          <m:t>6:1:8</m:t>
        </m:r>
      </m:oMath>
      <w:r>
        <w:t>；</w:t>
      </w:r>
      <m:oMath>
        <m:r>
          <w:rPr>
            <w:rFonts w:ascii="Cambria Math" w:hAnsi="Cambria Math"/>
          </w:rPr>
          <m:t>1.806×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24</m:t>
            </m:r>
          </m:sup>
        </m:sSup>
      </m:oMath>
      <w:r>
        <w:t>；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+3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→3C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+3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 xml:space="preserve"> </w:t>
      </w:r>
    </w:p>
    <w:p w:rsidR="00540A48" w:rsidP="007C5AD6">
      <w:pPr>
        <w:pStyle w:val="answerAlone"/>
        <w:ind w:left="420" w:hanging="420"/>
      </w:pPr>
      <w:r>
        <w:t xml:space="preserve">23.  </w:t>
      </w:r>
      <w:r>
        <w:t>【答案】</w:t>
      </w:r>
    </w:p>
    <w:p w:rsidR="00540A48">
      <w:pPr>
        <w:pStyle w:val="answerAloneFollow"/>
      </w:pPr>
      <w:r>
        <w:t xml:space="preserve">(1)   </w:t>
      </w:r>
      <m:oMath>
        <m:r>
          <m:rPr>
            <m:sty m:val="p"/>
          </m:rPr>
          <w:rPr>
            <w:rFonts w:ascii="Cambria Math" w:hAnsi="Cambria Math"/>
          </w:rPr>
          <m:t>CuS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⋅</m:t>
        </m:r>
        <m:r>
          <m:rPr>
            <m:sty m:val="p"/>
          </m:rPr>
          <w:rPr>
            <w:rFonts w:ascii="Cambria Math" w:hAnsi="Cambria Math"/>
          </w:rPr>
          <m:t>5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>；蓝；</w:t>
      </w:r>
      <m:oMath>
        <m:r>
          <m:rPr>
            <m:sty m:val="p"/>
          </m:rPr>
          <w:rPr>
            <w:rFonts w:ascii="Cambria Math" w:hAnsi="Cambria Math"/>
          </w:rPr>
          <m:t>CuS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</w:p>
    <w:p w:rsidR="00540A48">
      <w:pPr>
        <w:pStyle w:val="answerAloneFollow"/>
      </w:pPr>
      <w:r>
        <w:t xml:space="preserve">(2)   </w:t>
      </w:r>
      <m:oMath>
        <m:r>
          <m:rPr>
            <m:sty m:val="p"/>
          </m:rPr>
          <w:rPr>
            <w:rFonts w:ascii="Cambria Math" w:hAnsi="Cambria Math"/>
          </w:rPr>
          <m:t>CuS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+Ca(OH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→Cu(OH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↓+CaS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>；悬浊液</w:t>
      </w:r>
    </w:p>
    <w:p w:rsidR="007C5AD6">
      <w:pPr>
        <w:pStyle w:val="answerAloneFollow"/>
      </w:pPr>
      <w:r>
        <w:t xml:space="preserve">(3)   </w:t>
      </w:r>
      <m:oMath>
        <m:r>
          <m:rPr>
            <m:sty m:val="p"/>
          </m:rPr>
          <w:rPr>
            <w:rFonts w:ascii="Cambria Math" w:hAnsi="Cambria Math"/>
          </w:rPr>
          <m:t>CaS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>；</w:t>
      </w:r>
      <m:oMath>
        <m:r>
          <m:rPr>
            <m:sty m:val="p"/>
          </m:rPr>
          <w:rPr>
            <w:rFonts w:ascii="Cambria Math" w:hAnsi="Cambria Math"/>
          </w:rPr>
          <m:t>CuS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  <w:r>
        <w:t>或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Ca(OH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:rsidR="00540A48" w:rsidP="007C5AD6">
      <w:pPr>
        <w:pStyle w:val="answerAlone"/>
        <w:ind w:left="420" w:hanging="420"/>
      </w:pPr>
      <w:r>
        <w:t>2</w:t>
      </w:r>
      <w:r w:rsidR="007C5AD6">
        <w:rPr>
          <w:rFonts w:hint="eastAsia"/>
        </w:rPr>
        <w:t>4</w:t>
      </w:r>
      <w:r>
        <w:t xml:space="preserve">.  </w:t>
      </w:r>
      <w:r>
        <w:t>【答案】</w:t>
      </w:r>
    </w:p>
    <w:p w:rsidR="00540A48">
      <w:pPr>
        <w:pStyle w:val="answerAloneFollow"/>
      </w:pPr>
      <w:r>
        <w:t xml:space="preserve">(1)   </w:t>
      </w:r>
      <m:oMath>
        <m:r>
          <m:rPr>
            <m:sty m:val="p"/>
          </m:rPr>
          <w:rPr>
            <w:rFonts w:ascii="Cambria Math" w:hAnsi="Cambria Math"/>
          </w:rPr>
          <m:t>Ca(OH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>；</w:t>
      </w:r>
      <m:oMath>
        <m:r>
          <m:rPr>
            <m:sty m:val="p"/>
          </m:rPr>
          <w:rPr>
            <w:rFonts w:ascii="Cambria Math" w:hAnsi="Cambria Math"/>
          </w:rPr>
          <m:t>NaOH</m:t>
        </m:r>
      </m:oMath>
      <w:r>
        <w:t>；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>；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</w:p>
    <w:p w:rsidR="00540A48">
      <w:pPr>
        <w:pStyle w:val="answerAloneFollow"/>
      </w:pPr>
      <w:r>
        <w:t xml:space="preserve">(2)  </w:t>
      </w:r>
      <w:r>
        <w:t>紫色石蕊试液</w:t>
      </w:r>
    </w:p>
    <w:p w:rsidR="00540A48">
      <w:pPr>
        <w:pStyle w:val="answerAloneFollow"/>
      </w:pPr>
      <w:r>
        <w:t xml:space="preserve">(3)  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</w:p>
    <w:p w:rsidR="007C5AD6">
      <w:pPr>
        <w:pStyle w:val="answerAloneFollow"/>
      </w:pPr>
      <w:r>
        <w:t xml:space="preserve">(4)   </w:t>
      </w:r>
      <m:oMath>
        <m:r>
          <m:rPr>
            <m:sty m:val="p"/>
          </m:rPr>
          <w:rPr>
            <w:rFonts w:ascii="Cambria Math" w:hAnsi="Cambria Math"/>
          </w:rPr>
          <m:t>Ca(OH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+C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→CaC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↓+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>；</w:t>
      </w:r>
      <m:oMath>
        <m:r>
          <m:rPr>
            <m:sty m:val="p"/>
          </m:rPr>
          <w:rPr>
            <w:rFonts w:ascii="Cambria Math" w:hAnsi="Cambria Math"/>
          </w:rPr>
          <m:t>2NaOH+C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→N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t xml:space="preserve"> </w:t>
      </w:r>
    </w:p>
    <w:p w:rsidR="00540A48">
      <w:pPr>
        <w:pStyle w:val="answerAloneFollow"/>
      </w:pPr>
      <w:r>
        <w:t xml:space="preserve"> </w:t>
      </w:r>
    </w:p>
    <w:sectPr w:rsidSect="006A0F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1418" w:bottom="1134" w:left="1418" w:header="851" w:footer="992" w:gutter="0"/>
      <w:cols w:space="425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A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C2" w:rsidP="00465BD3">
    <w:pPr>
      <w:pStyle w:val="Header"/>
      <w:tabs>
        <w:tab w:val="clear" w:pos="8306"/>
        <w:tab w:val="right" w:pos="9360"/>
      </w:tabs>
      <w:jc w:val="both"/>
    </w:pPr>
    <w:r>
      <w:rPr>
        <w:rFonts w:hint="eastAsia"/>
      </w:rPr>
      <w:tab/>
    </w:r>
    <w:r>
      <w:rPr>
        <w:rFonts w:hint="eastAsia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075A"/>
    <w:multiLevelType w:val="multilevel"/>
    <w:tmpl w:val="60C83CF2"/>
    <w:lvl w:ilvl="0">
      <w:start w:val="1"/>
      <w:numFmt w:val="decimal"/>
      <w:lvlText w:val="%1."/>
      <w:lvlJc w:val="right"/>
      <w:pPr>
        <w:ind w:left="284" w:firstLine="4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FF43E3"/>
    <w:multiLevelType w:val="hybridMultilevel"/>
    <w:tmpl w:val="05863C34"/>
    <w:lvl w:ilvl="0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996439"/>
    <w:multiLevelType w:val="multilevel"/>
    <w:tmpl w:val="6D1E9C00"/>
    <w:lvl w:ilvl="0">
      <w:start w:val="1"/>
      <w:numFmt w:val="decimal"/>
      <w:lvlText w:val="%1."/>
      <w:lvlJc w:val="right"/>
      <w:pPr>
        <w:tabs>
          <w:tab w:val="num" w:pos="284"/>
        </w:tabs>
        <w:ind w:left="284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2A4048"/>
    <w:multiLevelType w:val="hybridMultilevel"/>
    <w:tmpl w:val="181E7836"/>
    <w:lvl w:ilvl="0">
      <w:start w:val="1"/>
      <w:numFmt w:val="lowerLetter"/>
      <w:lvlText w:val="%1)"/>
      <w:lvlJc w:val="left"/>
      <w:pPr>
        <w:ind w:left="440" w:hanging="44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F411FAC"/>
    <w:multiLevelType w:val="multilevel"/>
    <w:tmpl w:val="302C5DB8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113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7956A58"/>
    <w:multiLevelType w:val="multilevel"/>
    <w:tmpl w:val="3590208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7AB795A"/>
    <w:multiLevelType w:val="multilevel"/>
    <w:tmpl w:val="A2203516"/>
    <w:lvl w:ilvl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5024B91"/>
    <w:multiLevelType w:val="hybridMultilevel"/>
    <w:tmpl w:val="B77A7AAA"/>
    <w:lvl w:ilvl="0">
      <w:start w:val="1"/>
      <w:numFmt w:val="decimal"/>
      <w:pStyle w:val="questionStem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8DF53F7"/>
    <w:multiLevelType w:val="multilevel"/>
    <w:tmpl w:val="05863C34"/>
    <w:lvl w:ilvl="0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7"/>
    <w:lvlOverride w:ilvl="0">
      <w:lvl w:ilvl="0">
        <w:start w:val="1"/>
        <w:numFmt w:val="decimal"/>
        <w:pStyle w:val="questionStem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9">
    <w:abstractNumId w:val="6"/>
  </w:num>
  <w:num w:numId="10">
    <w:abstractNumId w:val="7"/>
    <w:lvlOverride w:ilvl="0">
      <w:lvl w:ilvl="0">
        <w:start w:val="1"/>
        <w:numFmt w:val="decimal"/>
        <w:pStyle w:val="questionStem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71B8F"/>
    <w:rsid w:val="002F0675"/>
    <w:rsid w:val="0035010C"/>
    <w:rsid w:val="0039174C"/>
    <w:rsid w:val="00397470"/>
    <w:rsid w:val="00465BD3"/>
    <w:rsid w:val="00493BDA"/>
    <w:rsid w:val="004B57DA"/>
    <w:rsid w:val="00540A48"/>
    <w:rsid w:val="00543FA0"/>
    <w:rsid w:val="00556A2C"/>
    <w:rsid w:val="00624E89"/>
    <w:rsid w:val="006261CB"/>
    <w:rsid w:val="006809E4"/>
    <w:rsid w:val="006A0FA1"/>
    <w:rsid w:val="00762F13"/>
    <w:rsid w:val="00771173"/>
    <w:rsid w:val="007C5AD6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63432"/>
    <w:rsid w:val="00D115D6"/>
    <w:rsid w:val="00D1624D"/>
    <w:rsid w:val="00D93038"/>
    <w:rsid w:val="00DC5140"/>
    <w:rsid w:val="00DF4E93"/>
    <w:rsid w:val="00E167CB"/>
    <w:rsid w:val="00E20AD1"/>
    <w:rsid w:val="00F27C1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24D"/>
    <w:pPr>
      <w:widowControl w:val="0"/>
      <w:jc w:val="both"/>
    </w:pPr>
    <w:rPr>
      <w:rFonts w:ascii="Calibri" w:eastAsia="宋体" w:hAnsi="Calibri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0AB"/>
    <w:pPr>
      <w:ind w:firstLine="420" w:firstLineChars="200"/>
    </w:pPr>
  </w:style>
  <w:style w:type="paragraph" w:customStyle="1" w:styleId="questionStem">
    <w:name w:val="questionStem"/>
    <w:basedOn w:val="ListParagraph"/>
    <w:next w:val="questionStemFollow"/>
    <w:autoRedefine/>
    <w:qFormat/>
    <w:rsid w:val="00077753"/>
    <w:pPr>
      <w:numPr>
        <w:numId w:val="10"/>
      </w:numPr>
      <w:spacing w:line="276" w:lineRule="auto"/>
      <w:ind w:firstLineChars="0"/>
    </w:pPr>
  </w:style>
  <w:style w:type="paragraph" w:customStyle="1" w:styleId="questionGroup">
    <w:name w:val="questionGroup"/>
    <w:basedOn w:val="Normal"/>
    <w:qFormat/>
    <w:rsid w:val="00077753"/>
    <w:pPr>
      <w:spacing w:line="360" w:lineRule="auto"/>
      <w:jc w:val="left"/>
    </w:pPr>
    <w:rPr>
      <w:b/>
      <w:bCs/>
    </w:rPr>
  </w:style>
  <w:style w:type="paragraph" w:styleId="BalloonText">
    <w:name w:val="Balloon Text"/>
    <w:basedOn w:val="Normal"/>
    <w:link w:val="Char"/>
    <w:uiPriority w:val="99"/>
    <w:semiHidden/>
    <w:unhideWhenUsed/>
    <w:rsid w:val="00BA20AB"/>
    <w:rPr>
      <w:rFonts w:ascii="Heiti SC Light" w:eastAsia="Heiti SC Light"/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A20AB"/>
    <w:rPr>
      <w:rFonts w:ascii="Heiti SC Light" w:eastAsia="Heiti SC Light"/>
      <w:sz w:val="18"/>
      <w:szCs w:val="18"/>
    </w:rPr>
  </w:style>
  <w:style w:type="paragraph" w:customStyle="1" w:styleId="paperTitle">
    <w:name w:val="paperTitle"/>
    <w:basedOn w:val="questionGroup"/>
    <w:qFormat/>
    <w:rsid w:val="001875E4"/>
    <w:pPr>
      <w:spacing w:afterLines="50"/>
      <w:jc w:val="center"/>
    </w:pPr>
    <w:rPr>
      <w:sz w:val="30"/>
      <w:szCs w:val="30"/>
    </w:rPr>
  </w:style>
  <w:style w:type="paragraph" w:customStyle="1" w:styleId="questionStemFollow">
    <w:name w:val="questionStemFollow"/>
    <w:basedOn w:val="Normal"/>
    <w:qFormat/>
    <w:rsid w:val="00077753"/>
    <w:pPr>
      <w:spacing w:line="276" w:lineRule="auto"/>
      <w:ind w:left="397"/>
    </w:pPr>
  </w:style>
  <w:style w:type="paragraph" w:customStyle="1" w:styleId="options4InOneLine">
    <w:name w:val="options4InOneLine"/>
    <w:basedOn w:val="Normal"/>
    <w:qFormat/>
    <w:rsid w:val="00E167CB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questionAnswer1">
    <w:name w:val="questionAnswer1"/>
    <w:basedOn w:val="questionAnswerFollow"/>
    <w:qFormat/>
    <w:rsid w:val="00E20AD1"/>
    <w:pPr>
      <w:ind w:left="1134"/>
    </w:pPr>
  </w:style>
  <w:style w:type="paragraph" w:customStyle="1" w:styleId="options2InOneLine">
    <w:name w:val="options2InOneLine"/>
    <w:basedOn w:val="options4InOneLine"/>
    <w:qFormat/>
    <w:rsid w:val="00E167CB"/>
    <w:pPr>
      <w:tabs>
        <w:tab w:val="clear" w:pos="2688"/>
        <w:tab w:val="clear" w:pos="7008"/>
      </w:tabs>
    </w:pPr>
  </w:style>
  <w:style w:type="paragraph" w:customStyle="1" w:styleId="options1InOneLine">
    <w:name w:val="options1InOneLine"/>
    <w:basedOn w:val="options2InOneLine"/>
    <w:qFormat/>
    <w:rsid w:val="00E167CB"/>
    <w:pPr>
      <w:tabs>
        <w:tab w:val="clear" w:pos="4848"/>
      </w:tabs>
    </w:pPr>
  </w:style>
  <w:style w:type="paragraph" w:customStyle="1" w:styleId="questionAnswer">
    <w:name w:val="questionAnswer"/>
    <w:basedOn w:val="Normal"/>
    <w:qFormat/>
    <w:rsid w:val="002F0675"/>
    <w:pPr>
      <w:spacing w:line="276" w:lineRule="auto"/>
      <w:ind w:left="1248" w:hanging="851"/>
    </w:pPr>
  </w:style>
  <w:style w:type="paragraph" w:customStyle="1" w:styleId="questionAnswerFollow">
    <w:name w:val="questionAnswerFollow"/>
    <w:basedOn w:val="Normal"/>
    <w:qFormat/>
    <w:rsid w:val="00077753"/>
    <w:pPr>
      <w:spacing w:line="276" w:lineRule="auto"/>
      <w:ind w:left="1253"/>
    </w:pPr>
  </w:style>
  <w:style w:type="table" w:styleId="TableGrid">
    <w:name w:val="Table Grid"/>
    <w:basedOn w:val="TableNormal"/>
    <w:uiPriority w:val="59"/>
    <w:rsid w:val="00BC6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0"/>
    <w:uiPriority w:val="99"/>
    <w:unhideWhenUsed/>
    <w:rsid w:val="00465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465BD3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465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465BD3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5BD3"/>
    <w:rPr>
      <w:color w:val="0000FF" w:themeColor="hyperlink"/>
      <w:u w:val="single"/>
    </w:rPr>
  </w:style>
  <w:style w:type="paragraph" w:customStyle="1" w:styleId="clozeOptions">
    <w:name w:val="clozeOptions"/>
    <w:basedOn w:val="Normal"/>
    <w:qFormat/>
    <w:rsid w:val="00E167CB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questionAnswer2">
    <w:name w:val="questionAnswer2"/>
    <w:basedOn w:val="questionAnswerFollow"/>
    <w:qFormat/>
    <w:rsid w:val="0035010C"/>
    <w:pPr>
      <w:ind w:left="1361"/>
    </w:pPr>
  </w:style>
  <w:style w:type="paragraph" w:customStyle="1" w:styleId="questionAnswerFollow1">
    <w:name w:val="questionAnswerFollow1"/>
    <w:basedOn w:val="questionAnswer1"/>
    <w:qFormat/>
    <w:rsid w:val="002F0675"/>
  </w:style>
  <w:style w:type="paragraph" w:customStyle="1" w:styleId="questionAnswerFollow2">
    <w:name w:val="questionAnswerFollow2"/>
    <w:basedOn w:val="questionAnswer2"/>
    <w:qFormat/>
    <w:rsid w:val="002F0675"/>
  </w:style>
  <w:style w:type="paragraph" w:customStyle="1" w:styleId="questionAnswer3">
    <w:name w:val="questionAnswer3"/>
    <w:basedOn w:val="questionAnswerFollow2"/>
    <w:qFormat/>
    <w:rsid w:val="002F0675"/>
    <w:pPr>
      <w:ind w:left="1588"/>
    </w:pPr>
  </w:style>
  <w:style w:type="paragraph" w:customStyle="1" w:styleId="questionAnswerFollow3">
    <w:name w:val="questionAnswerFollow3"/>
    <w:basedOn w:val="questionAnswer3"/>
    <w:qFormat/>
    <w:rsid w:val="002F0675"/>
  </w:style>
  <w:style w:type="paragraph" w:customStyle="1" w:styleId="questionStem1">
    <w:name w:val="questionStem1"/>
    <w:basedOn w:val="questionStemFollow"/>
    <w:qFormat/>
    <w:rsid w:val="006809E4"/>
    <w:pPr>
      <w:ind w:left="851" w:hanging="454"/>
    </w:pPr>
  </w:style>
  <w:style w:type="paragraph" w:customStyle="1" w:styleId="questionStem2">
    <w:name w:val="questionStem2"/>
    <w:basedOn w:val="questionStem1"/>
    <w:qFormat/>
    <w:rsid w:val="006809E4"/>
    <w:pPr>
      <w:ind w:left="1021" w:hanging="227"/>
    </w:pPr>
  </w:style>
  <w:style w:type="paragraph" w:customStyle="1" w:styleId="questionStem3">
    <w:name w:val="questionStem3"/>
    <w:basedOn w:val="questionStem2"/>
    <w:qFormat/>
    <w:rsid w:val="006809E4"/>
    <w:pPr>
      <w:ind w:left="1588" w:hanging="397"/>
    </w:pPr>
  </w:style>
  <w:style w:type="paragraph" w:customStyle="1" w:styleId="questionStemFollow1">
    <w:name w:val="questionStemFollow1"/>
    <w:basedOn w:val="questionStem2"/>
    <w:qFormat/>
    <w:rsid w:val="006809E4"/>
    <w:pPr>
      <w:ind w:left="851" w:firstLine="0"/>
    </w:pPr>
  </w:style>
  <w:style w:type="paragraph" w:customStyle="1" w:styleId="questionStemFollow2">
    <w:name w:val="questionStemFollow2"/>
    <w:basedOn w:val="Normal"/>
    <w:qFormat/>
    <w:rsid w:val="006809E4"/>
    <w:pPr>
      <w:ind w:left="1021"/>
    </w:pPr>
  </w:style>
  <w:style w:type="paragraph" w:customStyle="1" w:styleId="questionStemFollow3">
    <w:name w:val="questionStemFollow3"/>
    <w:basedOn w:val="questionStem3"/>
    <w:qFormat/>
    <w:rsid w:val="006809E4"/>
    <w:pPr>
      <w:ind w:firstLine="0"/>
    </w:pPr>
  </w:style>
  <w:style w:type="paragraph" w:customStyle="1" w:styleId="options1InOneLine1">
    <w:name w:val="options1InOneLine1"/>
    <w:basedOn w:val="options1InOneLine"/>
    <w:qFormat/>
    <w:rsid w:val="00053539"/>
    <w:pPr>
      <w:tabs>
        <w:tab w:val="clear" w:pos="528"/>
        <w:tab w:val="left" w:pos="936"/>
      </w:tabs>
    </w:pPr>
  </w:style>
  <w:style w:type="paragraph" w:customStyle="1" w:styleId="options2InOneLine1">
    <w:name w:val="options2InOneLine1"/>
    <w:basedOn w:val="options2InOneLine"/>
    <w:qFormat/>
    <w:rsid w:val="00053539"/>
    <w:pPr>
      <w:tabs>
        <w:tab w:val="clear" w:pos="528"/>
        <w:tab w:val="left" w:pos="936"/>
        <w:tab w:val="clear" w:pos="4848"/>
        <w:tab w:val="left" w:pos="5040"/>
      </w:tabs>
    </w:pPr>
  </w:style>
  <w:style w:type="paragraph" w:customStyle="1" w:styleId="options4InOneLine1">
    <w:name w:val="options4InOneLine1"/>
    <w:basedOn w:val="options4InOneLine"/>
    <w:qFormat/>
    <w:rsid w:val="00053539"/>
    <w:pPr>
      <w:tabs>
        <w:tab w:val="clear" w:pos="528"/>
        <w:tab w:val="left" w:pos="936"/>
        <w:tab w:val="clear" w:pos="2688"/>
        <w:tab w:val="left" w:pos="2976"/>
        <w:tab w:val="clear" w:pos="4848"/>
        <w:tab w:val="left" w:pos="5040"/>
        <w:tab w:val="clear" w:pos="7008"/>
        <w:tab w:val="left" w:pos="7104"/>
      </w:tabs>
    </w:pPr>
  </w:style>
  <w:style w:type="paragraph" w:customStyle="1" w:styleId="options1InOneLine2">
    <w:name w:val="options1InOneLine2"/>
    <w:basedOn w:val="options1InOneLine1"/>
    <w:qFormat/>
    <w:rsid w:val="0039174C"/>
    <w:pPr>
      <w:tabs>
        <w:tab w:val="clear" w:pos="936"/>
        <w:tab w:val="left" w:pos="1344"/>
      </w:tabs>
    </w:pPr>
  </w:style>
  <w:style w:type="paragraph" w:customStyle="1" w:styleId="options2InOneLine2">
    <w:name w:val="options2InOneLine2"/>
    <w:basedOn w:val="options2InOneLine1"/>
    <w:qFormat/>
    <w:rsid w:val="0039174C"/>
    <w:pPr>
      <w:tabs>
        <w:tab w:val="clear" w:pos="936"/>
        <w:tab w:val="left" w:pos="1344"/>
        <w:tab w:val="clear" w:pos="5040"/>
        <w:tab w:val="left" w:pos="5232"/>
      </w:tabs>
    </w:pPr>
  </w:style>
  <w:style w:type="paragraph" w:customStyle="1" w:styleId="options4InOneLine2">
    <w:name w:val="options4InOneLine2"/>
    <w:basedOn w:val="options4InOneLine1"/>
    <w:qFormat/>
    <w:rsid w:val="0039174C"/>
    <w:pPr>
      <w:tabs>
        <w:tab w:val="clear" w:pos="936"/>
        <w:tab w:val="left" w:pos="1344"/>
        <w:tab w:val="clear" w:pos="2976"/>
        <w:tab w:val="left" w:pos="3264"/>
        <w:tab w:val="clear" w:pos="5040"/>
        <w:tab w:val="left" w:pos="5232"/>
        <w:tab w:val="clear" w:pos="7104"/>
        <w:tab w:val="left" w:pos="7152"/>
      </w:tabs>
    </w:pPr>
  </w:style>
  <w:style w:type="paragraph" w:customStyle="1" w:styleId="options1InOneLine3">
    <w:name w:val="options1InOneLine3"/>
    <w:basedOn w:val="options1InOneLine2"/>
    <w:qFormat/>
    <w:rsid w:val="00397470"/>
    <w:pPr>
      <w:tabs>
        <w:tab w:val="clear" w:pos="1344"/>
        <w:tab w:val="left" w:pos="1752"/>
      </w:tabs>
    </w:pPr>
  </w:style>
  <w:style w:type="paragraph" w:customStyle="1" w:styleId="options2InOneLine3">
    <w:name w:val="options2InOneLine3"/>
    <w:basedOn w:val="options2InOneLine2"/>
    <w:qFormat/>
    <w:rsid w:val="00397470"/>
    <w:pPr>
      <w:tabs>
        <w:tab w:val="clear" w:pos="1344"/>
        <w:tab w:val="left" w:pos="1752"/>
        <w:tab w:val="clear" w:pos="5232"/>
        <w:tab w:val="left" w:pos="5424"/>
      </w:tabs>
    </w:pPr>
  </w:style>
  <w:style w:type="paragraph" w:customStyle="1" w:styleId="options4InOneLine3">
    <w:name w:val="options4InOneLine3"/>
    <w:basedOn w:val="options4InOneLine2"/>
    <w:qFormat/>
    <w:rsid w:val="00397470"/>
    <w:pPr>
      <w:tabs>
        <w:tab w:val="clear" w:pos="1344"/>
        <w:tab w:val="left" w:pos="1752"/>
        <w:tab w:val="clear" w:pos="3264"/>
        <w:tab w:val="left" w:pos="3552"/>
        <w:tab w:val="clear" w:pos="5232"/>
        <w:tab w:val="left" w:pos="5352"/>
      </w:tabs>
    </w:pPr>
  </w:style>
  <w:style w:type="paragraph" w:customStyle="1" w:styleId="answerAlone">
    <w:name w:val="answerAlone"/>
    <w:basedOn w:val="Normal"/>
    <w:qFormat/>
    <w:rsid w:val="008F03CB"/>
    <w:pPr>
      <w:ind w:left="200" w:hanging="200" w:hangingChars="200"/>
    </w:pPr>
  </w:style>
  <w:style w:type="paragraph" w:customStyle="1" w:styleId="answerAloneFollow">
    <w:name w:val="answerAloneFollow"/>
    <w:basedOn w:val="Normal"/>
    <w:qFormat/>
    <w:rsid w:val="00A14291"/>
    <w:pPr>
      <w:ind w:left="369"/>
    </w:pPr>
  </w:style>
  <w:style w:type="paragraph" w:customStyle="1" w:styleId="answerAlone1">
    <w:name w:val="answerAlone1"/>
    <w:basedOn w:val="questionStem1"/>
    <w:qFormat/>
    <w:rsid w:val="00DF4E93"/>
  </w:style>
  <w:style w:type="paragraph" w:customStyle="1" w:styleId="answerAloneFollow1">
    <w:name w:val="answerAloneFollow1"/>
    <w:basedOn w:val="questionStemFollow1"/>
    <w:qFormat/>
    <w:rsid w:val="00DF4E93"/>
  </w:style>
  <w:style w:type="paragraph" w:customStyle="1" w:styleId="answerAlone2">
    <w:name w:val="answerAlone2"/>
    <w:basedOn w:val="questionStem2"/>
    <w:qFormat/>
    <w:rsid w:val="00DF4E93"/>
  </w:style>
  <w:style w:type="paragraph" w:customStyle="1" w:styleId="answerAloneFollow2">
    <w:name w:val="answerAloneFollow2"/>
    <w:basedOn w:val="questionStemFollow2"/>
    <w:qFormat/>
    <w:rsid w:val="00DF4E93"/>
  </w:style>
  <w:style w:type="paragraph" w:customStyle="1" w:styleId="answerAlone3">
    <w:name w:val="answerAlone3"/>
    <w:basedOn w:val="questionStem3"/>
    <w:qFormat/>
    <w:rsid w:val="00DF4E93"/>
  </w:style>
  <w:style w:type="paragraph" w:customStyle="1" w:styleId="answerAloneFollow3">
    <w:name w:val="answerAloneFollow3"/>
    <w:basedOn w:val="questionStemFollow3"/>
    <w:qFormat/>
    <w:rsid w:val="00DF4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header" Target="header3.xml" /><Relationship Id="rId18" Type="http://schemas.openxmlformats.org/officeDocument/2006/relationships/footer" Target="footer3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16478E-5F9D-48EB-B971-3E6B71E4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珽震 林</dc:creator>
  <cp:lastModifiedBy>Administrator</cp:lastModifiedBy>
  <cp:revision>34</cp:revision>
  <cp:lastPrinted>2019-10-09T11:19:00Z</cp:lastPrinted>
  <dcterms:created xsi:type="dcterms:W3CDTF">2019-10-09T11:07:00Z</dcterms:created>
  <dcterms:modified xsi:type="dcterms:W3CDTF">2021-04-14T03:56:00Z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