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sz w:val="32"/>
          <w:szCs w:val="32"/>
        </w:rPr>
      </w:pPr>
      <w:r>
        <w:rPr>
          <w:rFonts w:hint="eastAsia" w:ascii="楷体" w:hAnsi="楷体" w:eastAsia="楷体"/>
          <w:sz w:val="32"/>
          <w:szCs w:val="32"/>
        </w:rPr>
        <w:drawing>
          <wp:anchor distT="0" distB="0" distL="114300" distR="114300" simplePos="0" relativeHeight="251658240" behindDoc="0" locked="0" layoutInCell="1" allowOverlap="1">
            <wp:simplePos x="0" y="0"/>
            <wp:positionH relativeFrom="page">
              <wp:posOffset>11353800</wp:posOffset>
            </wp:positionH>
            <wp:positionV relativeFrom="topMargin">
              <wp:posOffset>12598400</wp:posOffset>
            </wp:positionV>
            <wp:extent cx="355600" cy="2794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5"/>
                    <a:stretch>
                      <a:fillRect/>
                    </a:stretch>
                  </pic:blipFill>
                  <pic:spPr>
                    <a:xfrm>
                      <a:off x="0" y="0"/>
                      <a:ext cx="355600" cy="279400"/>
                    </a:xfrm>
                    <a:prstGeom prst="rect">
                      <a:avLst/>
                    </a:prstGeom>
                  </pic:spPr>
                </pic:pic>
              </a:graphicData>
            </a:graphic>
          </wp:anchor>
        </w:drawing>
      </w:r>
      <w:r>
        <w:rPr>
          <w:rFonts w:hint="eastAsia" w:ascii="楷体" w:hAnsi="楷体" w:eastAsia="楷体"/>
          <w:sz w:val="32"/>
          <w:szCs w:val="32"/>
        </w:rPr>
        <w:t>沪粤版八年级物理下册 第10章从粒子到宇宙 单元测试题</w:t>
      </w:r>
    </w:p>
    <w:p>
      <w:pPr>
        <w:spacing w:line="252" w:lineRule="auto"/>
        <w:jc w:val="center"/>
        <w:textAlignment w:val="center"/>
        <w:rPr>
          <w:rFonts w:hint="eastAsia" w:ascii="宋体" w:hAnsi="宋体"/>
          <w:sz w:val="30"/>
          <w:szCs w:val="30"/>
        </w:rPr>
      </w:pPr>
      <w:r>
        <w:rPr>
          <w:rFonts w:hint="eastAsia" w:ascii="宋体" w:hAnsi="宋体"/>
          <w:sz w:val="30"/>
          <w:szCs w:val="30"/>
        </w:rPr>
        <w:t xml:space="preserve">（考试时间：45分钟） </w:t>
      </w:r>
    </w:p>
    <w:p>
      <w:pPr>
        <w:spacing w:line="252" w:lineRule="auto"/>
        <w:textAlignment w:val="center"/>
        <w:rPr>
          <w:rFonts w:hint="eastAsia" w:ascii="宋体" w:hAnsi="宋体"/>
        </w:rPr>
      </w:pPr>
      <w:r>
        <w:rPr>
          <w:rFonts w:hint="eastAsia" w:ascii="宋体" w:hAnsi="宋体"/>
          <w:b/>
          <w:bCs/>
          <w:sz w:val="24"/>
        </w:rPr>
        <w:t>班级</w:t>
      </w:r>
      <w:r>
        <w:rPr>
          <w:rFonts w:ascii="宋体" w:hAnsi="宋体"/>
          <w:b/>
          <w:bCs/>
          <w:sz w:val="24"/>
        </w:rPr>
        <w:t xml:space="preserve"> </w:t>
      </w:r>
      <w:r>
        <w:rPr>
          <w:rFonts w:ascii="宋体" w:hAnsi="宋体"/>
          <w:b/>
          <w:bCs/>
          <w:sz w:val="24"/>
          <w:u w:val="single"/>
        </w:rPr>
        <w:t xml:space="preserve">           </w:t>
      </w:r>
      <w:r>
        <w:rPr>
          <w:rFonts w:hint="eastAsia" w:ascii="宋体" w:hAnsi="宋体"/>
          <w:b/>
          <w:sz w:val="30"/>
          <w:szCs w:val="30"/>
          <w:u w:val="single"/>
        </w:rPr>
        <w:t xml:space="preserve"> </w:t>
      </w:r>
      <w:r>
        <w:rPr>
          <w:rFonts w:ascii="宋体" w:hAnsi="宋体"/>
          <w:b/>
          <w:bCs/>
          <w:sz w:val="24"/>
        </w:rPr>
        <w:t>姓名</w:t>
      </w:r>
      <w:r>
        <w:rPr>
          <w:rFonts w:ascii="宋体" w:hAnsi="宋体"/>
          <w:bCs/>
          <w:sz w:val="24"/>
          <w:u w:val="single"/>
        </w:rPr>
        <w:t xml:space="preserve">       </w:t>
      </w:r>
      <w:r>
        <w:rPr>
          <w:rFonts w:hint="eastAsia" w:ascii="宋体" w:hAnsi="宋体"/>
          <w:bCs/>
          <w:sz w:val="24"/>
          <w:u w:val="single"/>
        </w:rPr>
        <w:t>　　</w:t>
      </w:r>
      <w:r>
        <w:rPr>
          <w:rFonts w:ascii="宋体" w:hAnsi="宋体"/>
          <w:bCs/>
          <w:sz w:val="24"/>
          <w:u w:val="single"/>
        </w:rPr>
        <w:t xml:space="preserve">    </w:t>
      </w:r>
      <w:r>
        <w:rPr>
          <w:rFonts w:ascii="宋体" w:hAnsi="宋体"/>
          <w:bCs/>
          <w:sz w:val="24"/>
        </w:rPr>
        <w:t xml:space="preserve"> </w:t>
      </w:r>
      <w:r>
        <w:rPr>
          <w:rFonts w:hint="eastAsia" w:ascii="宋体" w:hAnsi="宋体"/>
          <w:b/>
          <w:bCs/>
          <w:sz w:val="24"/>
        </w:rPr>
        <w:t>考号</w:t>
      </w:r>
      <w:r>
        <w:rPr>
          <w:rFonts w:ascii="宋体" w:hAnsi="宋体"/>
          <w:b/>
          <w:bCs/>
          <w:sz w:val="24"/>
        </w:rPr>
        <w:t xml:space="preserve"> </w:t>
      </w:r>
      <w:r>
        <w:rPr>
          <w:rFonts w:ascii="宋体" w:hAnsi="宋体"/>
          <w:bCs/>
          <w:sz w:val="24"/>
          <w:u w:val="single"/>
        </w:rPr>
        <w:t xml:space="preserve">      </w:t>
      </w:r>
      <w:r>
        <w:rPr>
          <w:rFonts w:hint="eastAsia" w:ascii="宋体" w:hAnsi="宋体"/>
          <w:bCs/>
          <w:sz w:val="24"/>
          <w:u w:val="single"/>
        </w:rPr>
        <w:t>　　</w:t>
      </w:r>
      <w:r>
        <w:rPr>
          <w:rFonts w:ascii="宋体" w:hAnsi="宋体"/>
          <w:bCs/>
          <w:sz w:val="24"/>
          <w:u w:val="single"/>
        </w:rPr>
        <w:t xml:space="preserve">    </w:t>
      </w:r>
      <w:r>
        <w:rPr>
          <w:rFonts w:ascii="宋体" w:hAnsi="宋体"/>
          <w:b/>
          <w:bCs/>
          <w:sz w:val="24"/>
        </w:rPr>
        <w:t>得分</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p>
    <w:p>
      <w:pPr>
        <w:numPr>
          <w:ilvl w:val="0"/>
          <w:numId w:val="1"/>
        </w:numPr>
        <w:rPr>
          <w:rFonts w:hint="eastAsia" w:ascii="宋体" w:hAnsi="宋体" w:cs="宋体"/>
          <w:bCs/>
          <w:kern w:val="0"/>
          <w:sz w:val="24"/>
        </w:rPr>
      </w:pPr>
      <w:r>
        <w:rPr>
          <w:rFonts w:hint="eastAsia" w:ascii="宋体" w:hAnsi="宋体" w:cs="宋体"/>
          <w:b/>
          <w:kern w:val="0"/>
          <w:sz w:val="28"/>
          <w:szCs w:val="28"/>
        </w:rPr>
        <w:t>选择题（每题4分，共56分）</w:t>
      </w:r>
    </w:p>
    <w:p>
      <w:pPr>
        <w:spacing w:line="360" w:lineRule="exact"/>
        <w:rPr>
          <w:rFonts w:hint="eastAsia" w:ascii="宋体" w:hAnsi="宋体" w:cs="宋体"/>
          <w:bCs/>
          <w:sz w:val="24"/>
        </w:rPr>
      </w:pPr>
      <w:r>
        <w:rPr>
          <w:rFonts w:hint="eastAsia" w:ascii="宋体" w:hAnsi="宋体" w:cs="宋体"/>
          <w:bCs/>
          <w:sz w:val="24"/>
        </w:rPr>
        <w:t>1、下列现象能说明分子运动快慢跟温度有关的是（    ）</w:t>
      </w:r>
    </w:p>
    <w:p>
      <w:pPr>
        <w:spacing w:line="360" w:lineRule="exact"/>
        <w:ind w:firstLine="480" w:firstLineChars="200"/>
        <w:rPr>
          <w:rFonts w:hint="eastAsia" w:ascii="宋体" w:hAnsi="宋体" w:cs="宋体"/>
          <w:bCs/>
          <w:sz w:val="24"/>
        </w:rPr>
      </w:pPr>
      <w:r>
        <w:rPr>
          <w:rFonts w:hint="eastAsia" w:ascii="宋体" w:hAnsi="宋体" w:cs="宋体"/>
          <w:bCs/>
          <w:sz w:val="24"/>
        </w:rPr>
        <w:t xml:space="preserve">A．打开一盒香皂，很快就会闻到香味            </w:t>
      </w:r>
    </w:p>
    <w:p>
      <w:pPr>
        <w:spacing w:line="360" w:lineRule="exact"/>
        <w:ind w:firstLine="480" w:firstLineChars="200"/>
        <w:rPr>
          <w:rFonts w:hint="eastAsia" w:ascii="宋体" w:hAnsi="宋体" w:cs="宋体"/>
          <w:bCs/>
          <w:sz w:val="24"/>
        </w:rPr>
      </w:pPr>
      <w:r>
        <w:rPr>
          <w:rFonts w:hint="eastAsia" w:ascii="宋体" w:hAnsi="宋体" w:cs="宋体"/>
          <w:bCs/>
          <w:sz w:val="24"/>
        </w:rPr>
        <w:t>B．空气容易被压缩</w:t>
      </w:r>
    </w:p>
    <w:p>
      <w:pPr>
        <w:spacing w:line="360" w:lineRule="exact"/>
        <w:ind w:firstLine="480" w:firstLineChars="200"/>
        <w:rPr>
          <w:rFonts w:hint="eastAsia" w:ascii="宋体" w:hAnsi="宋体" w:cs="宋体"/>
          <w:bCs/>
          <w:sz w:val="24"/>
        </w:rPr>
      </w:pPr>
      <w:r>
        <w:rPr>
          <w:rFonts w:hint="eastAsia" w:ascii="宋体" w:hAnsi="宋体" w:cs="宋体"/>
          <w:bCs/>
          <w:sz w:val="24"/>
        </w:rPr>
        <w:t xml:space="preserve">C．湿衣服在阳光下比在阴天更容易干    </w:t>
      </w:r>
    </w:p>
    <w:p>
      <w:pPr>
        <w:spacing w:line="360" w:lineRule="exact"/>
        <w:ind w:firstLine="480" w:firstLineChars="200"/>
        <w:rPr>
          <w:rFonts w:hint="eastAsia" w:ascii="宋体" w:hAnsi="宋体" w:cs="宋体"/>
          <w:bCs/>
          <w:sz w:val="24"/>
        </w:rPr>
      </w:pPr>
      <w:r>
        <w:rPr>
          <w:rFonts w:hint="eastAsia" w:ascii="宋体" w:hAnsi="宋体" w:cs="宋体"/>
          <w:bCs/>
          <w:sz w:val="24"/>
        </w:rPr>
        <w:t>D．两块用水刚洗干净的平玻璃板叠在一起不易分开</w:t>
      </w:r>
    </w:p>
    <w:p>
      <w:pPr>
        <w:spacing w:line="360" w:lineRule="exact"/>
        <w:rPr>
          <w:rFonts w:hint="eastAsia" w:ascii="宋体" w:hAnsi="宋体" w:cs="宋体"/>
          <w:bCs/>
          <w:sz w:val="24"/>
        </w:rPr>
      </w:pPr>
      <w:r>
        <w:rPr>
          <w:rFonts w:hint="eastAsia" w:ascii="宋体" w:hAnsi="宋体" w:cs="宋体"/>
          <w:bCs/>
          <w:sz w:val="24"/>
        </w:rPr>
        <w:t>2、关于微观粒子的下列说法中正确的是（    ）</w:t>
      </w:r>
    </w:p>
    <w:p>
      <w:pPr>
        <w:spacing w:line="360" w:lineRule="exact"/>
        <w:ind w:firstLine="480" w:firstLineChars="200"/>
        <w:rPr>
          <w:rFonts w:hint="eastAsia" w:ascii="宋体" w:hAnsi="宋体" w:cs="宋体"/>
          <w:bCs/>
          <w:sz w:val="24"/>
        </w:rPr>
      </w:pPr>
      <w:r>
        <w:rPr>
          <w:rFonts w:hint="eastAsia" w:ascii="宋体" w:hAnsi="宋体" w:cs="宋体"/>
          <w:bCs/>
          <w:sz w:val="24"/>
        </w:rPr>
        <w:t>A.分子间存在着相互作用的引力和斥力    B.固体和液体分子间没有空隙</w:t>
      </w:r>
    </w:p>
    <w:p>
      <w:pPr>
        <w:spacing w:line="360" w:lineRule="exact"/>
        <w:ind w:firstLine="480" w:firstLineChars="200"/>
        <w:rPr>
          <w:rFonts w:hint="eastAsia" w:ascii="宋体" w:hAnsi="宋体" w:cs="宋体"/>
          <w:bCs/>
          <w:sz w:val="24"/>
        </w:rPr>
      </w:pPr>
      <w:r>
        <w:rPr>
          <w:rFonts w:hint="eastAsia" w:ascii="宋体" w:hAnsi="宋体" w:cs="宋体"/>
          <w:bCs/>
          <w:sz w:val="24"/>
        </w:rPr>
        <w:t>C.组成固体的分子是静止的      D. 0℃时所有物质的分子都停止了运动</w:t>
      </w:r>
    </w:p>
    <w:p>
      <w:pPr>
        <w:rPr>
          <w:rFonts w:hint="eastAsia" w:ascii="宋体" w:hAnsi="宋体" w:cs="宋体"/>
          <w:bCs/>
          <w:sz w:val="24"/>
        </w:rPr>
      </w:pPr>
      <w:r>
        <w:rPr>
          <w:rFonts w:hint="eastAsia" w:ascii="宋体" w:hAnsi="宋体" w:cs="宋体"/>
          <w:bCs/>
          <w:sz w:val="24"/>
        </w:rPr>
        <w:t>3、关于微观粒子，下列说法正确的是（    ）</w:t>
      </w:r>
    </w:p>
    <w:p>
      <w:pPr>
        <w:ind w:firstLine="480" w:firstLineChars="200"/>
        <w:rPr>
          <w:rFonts w:hint="eastAsia" w:ascii="宋体" w:hAnsi="宋体" w:cs="宋体"/>
          <w:bCs/>
          <w:sz w:val="24"/>
        </w:rPr>
      </w:pPr>
      <w:r>
        <w:rPr>
          <w:rFonts w:hint="eastAsia" w:ascii="宋体" w:hAnsi="宋体" w:cs="宋体"/>
          <w:bCs/>
          <w:sz w:val="24"/>
        </w:rPr>
        <w:t>A．原子结构与西瓜很相似，西瓜籽就如同分布在原子中的电子</w:t>
      </w:r>
    </w:p>
    <w:p>
      <w:pPr>
        <w:ind w:firstLine="480" w:firstLineChars="200"/>
        <w:rPr>
          <w:rFonts w:hint="eastAsia" w:ascii="宋体" w:hAnsi="宋体" w:cs="宋体"/>
          <w:bCs/>
          <w:sz w:val="24"/>
        </w:rPr>
      </w:pPr>
      <w:r>
        <w:rPr>
          <w:rFonts w:hint="eastAsia" w:ascii="宋体" w:hAnsi="宋体" w:cs="宋体"/>
          <w:bCs/>
          <w:sz w:val="24"/>
        </w:rPr>
        <w:t>B．原子结构与太阳系很相似，质子、中子和电子就象行星绕太阳运动一样在绕核运动</w:t>
      </w:r>
    </w:p>
    <w:p>
      <w:pPr>
        <w:ind w:firstLine="480" w:firstLineChars="200"/>
        <w:rPr>
          <w:rFonts w:hint="eastAsia" w:ascii="宋体" w:hAnsi="宋体" w:cs="宋体"/>
          <w:bCs/>
          <w:sz w:val="24"/>
        </w:rPr>
      </w:pPr>
      <w:r>
        <w:rPr>
          <w:rFonts w:hint="eastAsia" w:ascii="宋体" w:hAnsi="宋体" w:cs="宋体"/>
          <w:bCs/>
          <w:sz w:val="24"/>
        </w:rPr>
        <w:t>C．原子核由质子和中子组成，质子和中子则由更小的粒子组成</w:t>
      </w:r>
    </w:p>
    <w:p>
      <w:pPr>
        <w:ind w:firstLine="480" w:firstLineChars="200"/>
        <w:rPr>
          <w:rFonts w:hint="eastAsia" w:ascii="宋体" w:hAnsi="宋体" w:cs="宋体"/>
          <w:bCs/>
          <w:kern w:val="0"/>
          <w:sz w:val="24"/>
        </w:rPr>
      </w:pPr>
      <w:r>
        <w:rPr>
          <w:rFonts w:hint="eastAsia" w:ascii="宋体" w:hAnsi="宋体" w:cs="宋体"/>
          <w:bCs/>
          <w:sz w:val="24"/>
        </w:rPr>
        <w:t>D．只要视力足够好，人们凭肉眼就能看到电子</w:t>
      </w:r>
    </w:p>
    <w:p>
      <w:pPr>
        <w:autoSpaceDE w:val="0"/>
        <w:autoSpaceDN w:val="0"/>
        <w:adjustRightInd w:val="0"/>
        <w:jc w:val="left"/>
        <w:rPr>
          <w:rFonts w:hint="eastAsia" w:ascii="宋体" w:hAnsi="宋体" w:cs="宋体"/>
          <w:bCs/>
          <w:kern w:val="0"/>
          <w:sz w:val="24"/>
          <w:lang w:val="zh-CN"/>
        </w:rPr>
      </w:pPr>
      <w:r>
        <w:rPr>
          <w:rFonts w:hint="eastAsia" w:ascii="宋体" w:hAnsi="宋体" w:cs="宋体"/>
          <w:bCs/>
          <w:kern w:val="0"/>
          <w:sz w:val="24"/>
        </w:rPr>
        <w:t>4、</w:t>
      </w:r>
      <w:r>
        <w:rPr>
          <w:rFonts w:hint="eastAsia" w:ascii="宋体" w:hAnsi="宋体" w:cs="宋体"/>
          <w:bCs/>
          <w:kern w:val="0"/>
          <w:sz w:val="24"/>
          <w:lang w:val="zh-CN"/>
        </w:rPr>
        <w:t>下列说法正确的是</w:t>
      </w:r>
      <w:r>
        <w:rPr>
          <w:rFonts w:hint="eastAsia" w:ascii="宋体" w:hAnsi="宋体" w:cs="宋体"/>
          <w:bCs/>
          <w:sz w:val="24"/>
        </w:rPr>
        <w:t>（    ）</w:t>
      </w:r>
    </w:p>
    <w:p>
      <w:pPr>
        <w:autoSpaceDE w:val="0"/>
        <w:autoSpaceDN w:val="0"/>
        <w:adjustRightInd w:val="0"/>
        <w:spacing w:line="252" w:lineRule="auto"/>
        <w:ind w:firstLine="480" w:firstLineChars="200"/>
        <w:rPr>
          <w:rFonts w:hint="eastAsia" w:ascii="宋体" w:hAnsi="宋体" w:cs="宋体"/>
          <w:bCs/>
          <w:kern w:val="0"/>
          <w:sz w:val="24"/>
          <w:lang w:val="zh-CN"/>
        </w:rPr>
      </w:pPr>
      <w:r>
        <w:rPr>
          <w:rFonts w:hint="eastAsia" w:ascii="宋体" w:hAnsi="宋体" w:cs="宋体"/>
          <w:bCs/>
          <w:kern w:val="0"/>
          <w:sz w:val="24"/>
        </w:rPr>
        <w:t>A</w:t>
      </w:r>
      <w:r>
        <w:rPr>
          <w:rFonts w:hint="eastAsia" w:ascii="宋体" w:hAnsi="宋体" w:cs="宋体"/>
          <w:bCs/>
          <w:kern w:val="0"/>
          <w:sz w:val="24"/>
          <w:lang w:val="zh-CN"/>
        </w:rPr>
        <w:t>．“破镜难重圆”是因为固体分子间只存在着排斥力</w:t>
      </w:r>
    </w:p>
    <w:p>
      <w:pPr>
        <w:autoSpaceDE w:val="0"/>
        <w:autoSpaceDN w:val="0"/>
        <w:adjustRightInd w:val="0"/>
        <w:spacing w:line="252" w:lineRule="auto"/>
        <w:ind w:firstLine="480" w:firstLineChars="200"/>
        <w:rPr>
          <w:rFonts w:hint="eastAsia" w:ascii="宋体" w:hAnsi="宋体" w:cs="宋体"/>
          <w:bCs/>
          <w:kern w:val="0"/>
          <w:sz w:val="24"/>
          <w:lang w:val="zh-CN"/>
        </w:rPr>
      </w:pPr>
      <w:r>
        <w:rPr>
          <w:rFonts w:hint="eastAsia" w:ascii="宋体" w:hAnsi="宋体" w:cs="宋体"/>
          <w:bCs/>
          <w:kern w:val="0"/>
          <w:sz w:val="24"/>
        </w:rPr>
        <w:t>B</w:t>
      </w:r>
      <w:r>
        <w:rPr>
          <w:rFonts w:hint="eastAsia" w:ascii="宋体" w:hAnsi="宋体" w:cs="宋体"/>
          <w:bCs/>
          <w:kern w:val="0"/>
          <w:sz w:val="24"/>
          <w:lang w:val="zh-CN"/>
        </w:rPr>
        <w:t>．宇宙大爆炸理论认为宇宙诞生于大爆炸，爆炸引起宇宙膨胀</w:t>
      </w:r>
    </w:p>
    <w:p>
      <w:pPr>
        <w:autoSpaceDE w:val="0"/>
        <w:autoSpaceDN w:val="0"/>
        <w:adjustRightInd w:val="0"/>
        <w:spacing w:line="252" w:lineRule="auto"/>
        <w:ind w:firstLine="480" w:firstLineChars="200"/>
        <w:rPr>
          <w:rFonts w:hint="eastAsia" w:ascii="宋体" w:hAnsi="宋体" w:cs="宋体"/>
          <w:bCs/>
          <w:kern w:val="0"/>
          <w:sz w:val="24"/>
          <w:lang w:val="zh-CN"/>
        </w:rPr>
      </w:pPr>
      <w:r>
        <w:rPr>
          <w:rFonts w:hint="eastAsia" w:ascii="宋体" w:hAnsi="宋体" w:cs="宋体"/>
          <w:bCs/>
          <w:kern w:val="0"/>
          <w:sz w:val="24"/>
        </w:rPr>
        <w:t>C</w:t>
      </w:r>
      <w:r>
        <w:rPr>
          <w:rFonts w:hint="eastAsia" w:ascii="宋体" w:hAnsi="宋体" w:cs="宋体"/>
          <w:bCs/>
          <w:kern w:val="0"/>
          <w:sz w:val="24"/>
          <w:lang w:val="zh-CN"/>
        </w:rPr>
        <w:t>．在空调房间吸烟时，会看到烟雾在空中弥漫，这是分子的无规则运动</w:t>
      </w:r>
    </w:p>
    <w:p>
      <w:pPr>
        <w:autoSpaceDE w:val="0"/>
        <w:autoSpaceDN w:val="0"/>
        <w:adjustRightInd w:val="0"/>
        <w:ind w:firstLine="480" w:firstLineChars="200"/>
        <w:rPr>
          <w:rFonts w:hint="eastAsia" w:ascii="宋体" w:hAnsi="宋体" w:cs="宋体"/>
          <w:bCs/>
          <w:kern w:val="0"/>
          <w:sz w:val="24"/>
        </w:rPr>
      </w:pPr>
      <w:r>
        <w:rPr>
          <w:rFonts w:hint="eastAsia" w:ascii="宋体" w:hAnsi="宋体" w:cs="宋体"/>
          <w:bCs/>
          <w:kern w:val="0"/>
          <w:sz w:val="24"/>
        </w:rPr>
        <w:t>D</w:t>
      </w:r>
      <w:r>
        <w:rPr>
          <w:rFonts w:hint="eastAsia" w:ascii="宋体" w:hAnsi="宋体" w:cs="宋体"/>
          <w:bCs/>
          <w:kern w:val="0"/>
          <w:sz w:val="24"/>
          <w:lang w:val="zh-CN"/>
        </w:rPr>
        <w:t>．原子核内质子所带的正电荷数与中子所带的负电荷数相等，所以平常物体不带电</w:t>
      </w:r>
    </w:p>
    <w:p>
      <w:pPr>
        <w:autoSpaceDE w:val="0"/>
        <w:autoSpaceDN w:val="0"/>
        <w:adjustRightInd w:val="0"/>
        <w:jc w:val="left"/>
        <w:rPr>
          <w:rFonts w:hint="eastAsia" w:ascii="宋体" w:hAnsi="宋体" w:cs="宋体"/>
          <w:bCs/>
          <w:kern w:val="0"/>
          <w:sz w:val="24"/>
          <w:lang w:val="zh-CN"/>
        </w:rPr>
      </w:pPr>
      <w:r>
        <w:rPr>
          <w:rFonts w:hint="eastAsia" w:ascii="宋体" w:hAnsi="宋体" w:cs="宋体"/>
          <w:bCs/>
          <w:kern w:val="0"/>
          <w:sz w:val="24"/>
        </w:rPr>
        <w:t xml:space="preserve">5、 </w:t>
      </w:r>
      <w:r>
        <w:rPr>
          <w:rFonts w:hint="eastAsia" w:ascii="宋体" w:hAnsi="宋体" w:cs="宋体"/>
          <w:bCs/>
          <w:kern w:val="0"/>
          <w:sz w:val="24"/>
          <w:lang w:val="zh-CN"/>
        </w:rPr>
        <w:t>一百多年来，科学家们一直在微观世界领域不懈地探索着。下列微粒按空间尺度从大到小排列的顺序是</w:t>
      </w:r>
      <w:r>
        <w:rPr>
          <w:rFonts w:hint="eastAsia" w:ascii="宋体" w:hAnsi="宋体" w:cs="宋体"/>
          <w:bCs/>
          <w:sz w:val="24"/>
        </w:rPr>
        <w:t>（    ）</w:t>
      </w:r>
    </w:p>
    <w:p>
      <w:pPr>
        <w:autoSpaceDE w:val="0"/>
        <w:autoSpaceDN w:val="0"/>
        <w:adjustRightInd w:val="0"/>
        <w:ind w:firstLine="540" w:firstLineChars="200"/>
        <w:rPr>
          <w:rFonts w:hint="eastAsia" w:ascii="宋体" w:hAnsi="宋体" w:cs="宋体"/>
          <w:bCs/>
          <w:spacing w:val="15"/>
          <w:kern w:val="0"/>
          <w:sz w:val="24"/>
          <w:lang w:val="zh-CN"/>
        </w:rPr>
      </w:pPr>
      <w:r>
        <w:rPr>
          <w:rFonts w:hint="eastAsia" w:ascii="宋体" w:hAnsi="宋体" w:cs="宋体"/>
          <w:bCs/>
          <w:spacing w:val="15"/>
          <w:kern w:val="0"/>
          <w:sz w:val="24"/>
          <w:lang w:val="zh-CN"/>
        </w:rPr>
        <w:t xml:space="preserve">A．分子 夸克 质子 电子      </w:t>
      </w:r>
    </w:p>
    <w:p>
      <w:pPr>
        <w:autoSpaceDE w:val="0"/>
        <w:autoSpaceDN w:val="0"/>
        <w:adjustRightInd w:val="0"/>
        <w:ind w:firstLine="540" w:firstLineChars="200"/>
        <w:rPr>
          <w:rFonts w:hint="eastAsia" w:ascii="宋体" w:hAnsi="宋体" w:cs="宋体"/>
          <w:bCs/>
          <w:spacing w:val="15"/>
          <w:kern w:val="0"/>
          <w:sz w:val="24"/>
          <w:lang w:val="zh-CN"/>
        </w:rPr>
      </w:pPr>
      <w:r>
        <w:rPr>
          <w:rFonts w:hint="eastAsia" w:ascii="宋体" w:hAnsi="宋体" w:cs="宋体"/>
          <w:bCs/>
          <w:spacing w:val="15"/>
          <w:kern w:val="0"/>
          <w:sz w:val="24"/>
          <w:lang w:val="zh-CN"/>
        </w:rPr>
        <w:t>B．分子 原子核 质子 夸克</w:t>
      </w:r>
    </w:p>
    <w:p>
      <w:pPr>
        <w:autoSpaceDE w:val="0"/>
        <w:autoSpaceDN w:val="0"/>
        <w:adjustRightInd w:val="0"/>
        <w:ind w:firstLine="540" w:firstLineChars="200"/>
        <w:rPr>
          <w:rFonts w:hint="eastAsia" w:ascii="宋体" w:hAnsi="宋体" w:cs="宋体"/>
          <w:bCs/>
          <w:spacing w:val="15"/>
          <w:kern w:val="0"/>
          <w:sz w:val="24"/>
          <w:lang w:val="zh-CN"/>
        </w:rPr>
      </w:pPr>
      <w:r>
        <w:rPr>
          <w:rFonts w:hint="eastAsia" w:ascii="宋体" w:hAnsi="宋体" w:cs="宋体"/>
          <w:bCs/>
          <w:spacing w:val="15"/>
          <w:kern w:val="0"/>
          <w:sz w:val="24"/>
          <w:lang w:val="zh-CN"/>
        </w:rPr>
        <w:t xml:space="preserve">C．原子核 电子 质子 分子    </w:t>
      </w:r>
    </w:p>
    <w:p>
      <w:pPr>
        <w:autoSpaceDE w:val="0"/>
        <w:autoSpaceDN w:val="0"/>
        <w:adjustRightInd w:val="0"/>
        <w:ind w:firstLine="540" w:firstLineChars="200"/>
        <w:rPr>
          <w:rFonts w:hint="eastAsia" w:ascii="宋体" w:hAnsi="宋体" w:cs="宋体"/>
          <w:bCs/>
          <w:kern w:val="0"/>
          <w:sz w:val="24"/>
        </w:rPr>
      </w:pPr>
      <w:r>
        <w:rPr>
          <w:rFonts w:hint="eastAsia" w:ascii="宋体" w:hAnsi="宋体" w:cs="宋体"/>
          <w:bCs/>
          <w:spacing w:val="15"/>
          <w:kern w:val="0"/>
          <w:sz w:val="24"/>
          <w:lang w:val="zh-CN"/>
        </w:rPr>
        <w:t>D．分子 原子 电子 原子核</w:t>
      </w:r>
    </w:p>
    <w:p>
      <w:pPr>
        <w:autoSpaceDE w:val="0"/>
        <w:autoSpaceDN w:val="0"/>
        <w:adjustRightInd w:val="0"/>
        <w:jc w:val="left"/>
        <w:rPr>
          <w:rFonts w:hint="eastAsia" w:ascii="宋体" w:hAnsi="宋体" w:cs="宋体"/>
          <w:bCs/>
          <w:kern w:val="0"/>
          <w:sz w:val="24"/>
          <w:lang w:val="zh-CN"/>
        </w:rPr>
      </w:pPr>
      <w:r>
        <w:rPr>
          <w:rFonts w:hint="eastAsia" w:ascii="宋体" w:hAnsi="宋体" w:cs="宋体"/>
          <w:bCs/>
          <w:kern w:val="0"/>
          <w:sz w:val="24"/>
        </w:rPr>
        <w:t xml:space="preserve">6、 </w:t>
      </w:r>
      <w:r>
        <w:rPr>
          <w:rFonts w:hint="eastAsia" w:ascii="宋体" w:hAnsi="宋体" w:cs="宋体"/>
          <w:bCs/>
          <w:kern w:val="0"/>
          <w:sz w:val="24"/>
          <w:lang w:val="zh-CN"/>
        </w:rPr>
        <w:t>下列事例中，能说明分子间存在引力的是</w:t>
      </w:r>
      <w:r>
        <w:rPr>
          <w:rFonts w:hint="eastAsia" w:ascii="宋体" w:hAnsi="宋体" w:cs="宋体"/>
          <w:bCs/>
          <w:sz w:val="24"/>
        </w:rPr>
        <w:t>（    ）</w:t>
      </w:r>
    </w:p>
    <w:p>
      <w:pPr>
        <w:autoSpaceDE w:val="0"/>
        <w:autoSpaceDN w:val="0"/>
        <w:adjustRightInd w:val="0"/>
        <w:ind w:firstLine="480" w:firstLineChars="200"/>
        <w:rPr>
          <w:rFonts w:hint="eastAsia" w:ascii="宋体" w:hAnsi="宋体" w:cs="宋体"/>
          <w:bCs/>
          <w:kern w:val="0"/>
          <w:sz w:val="24"/>
        </w:rPr>
      </w:pPr>
      <w:r>
        <w:rPr>
          <w:rFonts w:hint="eastAsia" w:ascii="宋体" w:hAnsi="宋体" w:cs="宋体"/>
          <w:bCs/>
          <w:kern w:val="0"/>
          <w:sz w:val="24"/>
        </w:rPr>
        <w:t>A .</w:t>
      </w:r>
      <w:r>
        <w:rPr>
          <w:rFonts w:hint="eastAsia" w:ascii="宋体" w:hAnsi="宋体" w:cs="宋体"/>
          <w:bCs/>
          <w:kern w:val="0"/>
          <w:sz w:val="24"/>
          <w:lang w:val="zh-CN"/>
        </w:rPr>
        <w:t>铁块难以被压缩</w:t>
      </w:r>
      <w:r>
        <w:rPr>
          <w:rFonts w:hint="eastAsia" w:ascii="宋体" w:hAnsi="宋体" w:cs="宋体"/>
          <w:bCs/>
          <w:kern w:val="0"/>
          <w:sz w:val="24"/>
        </w:rPr>
        <w:t xml:space="preserve">   </w:t>
      </w:r>
      <w:r>
        <w:rPr>
          <w:rFonts w:hint="eastAsia" w:ascii="宋体" w:hAnsi="宋体" w:cs="宋体"/>
          <w:bCs/>
          <w:kern w:val="0"/>
          <w:sz w:val="24"/>
          <w:lang w:val="zh-CN"/>
        </w:rPr>
        <w:t xml:space="preserve">      </w:t>
      </w:r>
      <w:r>
        <w:rPr>
          <w:rFonts w:hint="eastAsia" w:ascii="宋体" w:hAnsi="宋体" w:cs="宋体"/>
          <w:bCs/>
          <w:kern w:val="0"/>
          <w:sz w:val="24"/>
        </w:rPr>
        <w:t xml:space="preserve">    </w:t>
      </w:r>
    </w:p>
    <w:p>
      <w:pPr>
        <w:autoSpaceDE w:val="0"/>
        <w:autoSpaceDN w:val="0"/>
        <w:adjustRightInd w:val="0"/>
        <w:ind w:firstLine="480" w:firstLineChars="200"/>
        <w:rPr>
          <w:rFonts w:hint="eastAsia" w:ascii="宋体" w:hAnsi="宋体" w:cs="宋体"/>
          <w:bCs/>
          <w:kern w:val="0"/>
          <w:sz w:val="24"/>
          <w:lang w:val="zh-CN"/>
        </w:rPr>
      </w:pPr>
      <w:r>
        <w:rPr>
          <w:rFonts w:hint="eastAsia" w:ascii="宋体" w:hAnsi="宋体" w:cs="宋体"/>
          <w:bCs/>
          <w:kern w:val="0"/>
          <w:sz w:val="24"/>
        </w:rPr>
        <w:t>B .</w:t>
      </w:r>
      <w:r>
        <w:rPr>
          <w:rFonts w:hint="eastAsia" w:ascii="宋体" w:hAnsi="宋体" w:cs="宋体"/>
          <w:bCs/>
          <w:kern w:val="0"/>
          <w:sz w:val="24"/>
          <w:lang w:val="zh-CN"/>
        </w:rPr>
        <w:t>铁丝难以被拉断</w:t>
      </w:r>
      <w:r>
        <w:rPr>
          <w:rFonts w:hint="eastAsia" w:ascii="宋体" w:hAnsi="宋体" w:cs="宋体"/>
          <w:bCs/>
          <w:kern w:val="0"/>
          <w:sz w:val="24"/>
        </w:rPr>
        <w:t xml:space="preserve"> </w:t>
      </w:r>
    </w:p>
    <w:p>
      <w:pPr>
        <w:autoSpaceDE w:val="0"/>
        <w:autoSpaceDN w:val="0"/>
        <w:adjustRightInd w:val="0"/>
        <w:ind w:firstLine="480" w:firstLineChars="200"/>
        <w:rPr>
          <w:rFonts w:hint="eastAsia" w:ascii="宋体" w:hAnsi="宋体" w:cs="宋体"/>
          <w:bCs/>
          <w:kern w:val="0"/>
          <w:sz w:val="24"/>
        </w:rPr>
      </w:pPr>
      <w:r>
        <w:rPr>
          <w:rFonts w:hint="eastAsia" w:ascii="宋体" w:hAnsi="宋体" w:cs="宋体"/>
          <w:bCs/>
          <w:kern w:val="0"/>
          <w:sz w:val="24"/>
        </w:rPr>
        <w:t xml:space="preserve">C. </w:t>
      </w:r>
      <w:r>
        <w:rPr>
          <w:rFonts w:hint="eastAsia" w:ascii="宋体" w:hAnsi="宋体" w:cs="宋体"/>
          <w:bCs/>
          <w:kern w:val="0"/>
          <w:sz w:val="24"/>
          <w:lang w:val="zh-CN"/>
        </w:rPr>
        <w:t>打开的香皂，能闻到香味</w:t>
      </w:r>
      <w:r>
        <w:rPr>
          <w:rFonts w:hint="eastAsia" w:ascii="宋体" w:hAnsi="宋体" w:cs="宋体"/>
          <w:bCs/>
          <w:kern w:val="0"/>
          <w:sz w:val="24"/>
        </w:rPr>
        <w:t xml:space="preserve">  </w:t>
      </w:r>
      <w:r>
        <w:rPr>
          <w:rFonts w:hint="eastAsia" w:ascii="宋体" w:hAnsi="宋体" w:cs="宋体"/>
          <w:bCs/>
          <w:kern w:val="0"/>
          <w:sz w:val="24"/>
          <w:lang w:val="zh-CN"/>
        </w:rPr>
        <w:t xml:space="preserve">  </w:t>
      </w:r>
      <w:r>
        <w:rPr>
          <w:rFonts w:hint="eastAsia" w:ascii="宋体" w:hAnsi="宋体" w:cs="宋体"/>
          <w:bCs/>
          <w:kern w:val="0"/>
          <w:sz w:val="24"/>
        </w:rPr>
        <w:t xml:space="preserve"> </w:t>
      </w:r>
    </w:p>
    <w:p>
      <w:pPr>
        <w:autoSpaceDE w:val="0"/>
        <w:autoSpaceDN w:val="0"/>
        <w:adjustRightInd w:val="0"/>
        <w:ind w:firstLine="480" w:firstLineChars="200"/>
        <w:rPr>
          <w:rFonts w:hint="eastAsia" w:ascii="宋体" w:hAnsi="宋体" w:cs="宋体"/>
          <w:bCs/>
          <w:kern w:val="0"/>
          <w:sz w:val="24"/>
        </w:rPr>
      </w:pPr>
      <w:r>
        <w:rPr>
          <w:rFonts w:hint="eastAsia" w:ascii="宋体" w:hAnsi="宋体" w:cs="宋体"/>
          <w:bCs/>
          <w:kern w:val="0"/>
          <w:sz w:val="24"/>
        </w:rPr>
        <w:t>D .</w:t>
      </w:r>
      <w:r>
        <w:rPr>
          <w:rFonts w:hint="eastAsia" w:ascii="宋体" w:hAnsi="宋体" w:cs="宋体"/>
          <w:bCs/>
          <w:kern w:val="0"/>
          <w:sz w:val="24"/>
          <w:lang w:val="zh-CN"/>
        </w:rPr>
        <w:t>磨光的铅片和金片，在室温下压紧五年后，可以相互渗入约1mm深</w:t>
      </w:r>
    </w:p>
    <w:p>
      <w:pPr>
        <w:autoSpaceDE w:val="0"/>
        <w:autoSpaceDN w:val="0"/>
        <w:adjustRightInd w:val="0"/>
        <w:jc w:val="left"/>
        <w:rPr>
          <w:rFonts w:hint="eastAsia" w:ascii="宋体" w:hAnsi="宋体" w:cs="宋体"/>
          <w:bCs/>
          <w:sz w:val="24"/>
        </w:rPr>
      </w:pPr>
      <w:r>
        <w:rPr>
          <w:rFonts w:hint="eastAsia" w:ascii="宋体" w:hAnsi="宋体" w:cs="宋体"/>
          <w:bCs/>
          <w:kern w:val="0"/>
          <w:sz w:val="24"/>
        </w:rPr>
        <w:t>7、</w:t>
      </w:r>
      <w:r>
        <w:rPr>
          <w:rFonts w:hint="eastAsia" w:ascii="宋体" w:hAnsi="宋体" w:cs="宋体"/>
          <w:bCs/>
          <w:kern w:val="0"/>
          <w:sz w:val="24"/>
          <w:lang w:val="zh-CN"/>
        </w:rPr>
        <w:t>下列关于分子的说法正确的是</w:t>
      </w:r>
      <w:r>
        <w:rPr>
          <w:rFonts w:hint="eastAsia" w:ascii="宋体" w:hAnsi="宋体" w:cs="宋体"/>
          <w:bCs/>
          <w:sz w:val="24"/>
        </w:rPr>
        <w:t>（    ）</w:t>
      </w:r>
    </w:p>
    <w:p>
      <w:pPr>
        <w:autoSpaceDE w:val="0"/>
        <w:autoSpaceDN w:val="0"/>
        <w:adjustRightInd w:val="0"/>
        <w:ind w:firstLine="480" w:firstLineChars="200"/>
        <w:jc w:val="left"/>
        <w:rPr>
          <w:rFonts w:hint="eastAsia" w:ascii="宋体" w:hAnsi="宋体" w:cs="宋体"/>
          <w:bCs/>
          <w:kern w:val="0"/>
          <w:sz w:val="24"/>
        </w:rPr>
      </w:pPr>
      <w:r>
        <w:rPr>
          <w:rFonts w:hint="eastAsia" w:ascii="宋体" w:hAnsi="宋体" w:cs="宋体"/>
          <w:bCs/>
          <w:kern w:val="0"/>
          <w:sz w:val="24"/>
        </w:rPr>
        <w:t>A</w:t>
      </w:r>
      <w:r>
        <w:rPr>
          <w:rFonts w:hint="eastAsia" w:ascii="宋体" w:hAnsi="宋体" w:cs="宋体"/>
          <w:bCs/>
          <w:kern w:val="0"/>
          <w:sz w:val="24"/>
          <w:lang w:val="zh-CN"/>
        </w:rPr>
        <w:t>、分子是不能再分的最小微粒</w:t>
      </w:r>
      <w:r>
        <w:rPr>
          <w:rFonts w:hint="eastAsia" w:ascii="宋体" w:hAnsi="宋体" w:cs="宋体"/>
          <w:bCs/>
          <w:kern w:val="0"/>
          <w:sz w:val="24"/>
        </w:rPr>
        <w:t xml:space="preserve">       </w:t>
      </w:r>
    </w:p>
    <w:p>
      <w:pPr>
        <w:autoSpaceDE w:val="0"/>
        <w:autoSpaceDN w:val="0"/>
        <w:adjustRightInd w:val="0"/>
        <w:ind w:firstLine="480" w:firstLineChars="200"/>
        <w:jc w:val="left"/>
        <w:rPr>
          <w:rFonts w:hint="eastAsia" w:ascii="宋体" w:hAnsi="宋体" w:cs="宋体"/>
          <w:bCs/>
          <w:kern w:val="0"/>
          <w:sz w:val="24"/>
        </w:rPr>
      </w:pPr>
      <w:r>
        <w:rPr>
          <w:rFonts w:hint="eastAsia" w:ascii="宋体" w:hAnsi="宋体" w:cs="宋体"/>
          <w:bCs/>
          <w:kern w:val="0"/>
          <w:sz w:val="24"/>
          <w:lang w:val="zh-CN"/>
        </w:rPr>
        <w:t>B、分子之间不存在相互作用力</w:t>
      </w:r>
    </w:p>
    <w:p>
      <w:pPr>
        <w:autoSpaceDE w:val="0"/>
        <w:autoSpaceDN w:val="0"/>
        <w:adjustRightInd w:val="0"/>
        <w:ind w:firstLine="480" w:firstLineChars="200"/>
        <w:jc w:val="left"/>
        <w:rPr>
          <w:rFonts w:hint="eastAsia" w:ascii="宋体" w:hAnsi="宋体" w:cs="宋体"/>
          <w:bCs/>
          <w:kern w:val="0"/>
          <w:sz w:val="24"/>
        </w:rPr>
      </w:pPr>
      <w:r>
        <w:rPr>
          <w:rFonts w:hint="eastAsia" w:ascii="宋体" w:hAnsi="宋体" w:cs="宋体"/>
          <w:bCs/>
          <w:kern w:val="0"/>
          <w:sz w:val="24"/>
        </w:rPr>
        <w:t>C、</w:t>
      </w:r>
      <w:r>
        <w:rPr>
          <w:rFonts w:hint="eastAsia" w:ascii="宋体" w:hAnsi="宋体" w:cs="宋体"/>
          <w:bCs/>
          <w:kern w:val="0"/>
          <w:sz w:val="24"/>
          <w:lang w:val="zh-CN"/>
        </w:rPr>
        <w:t>固体很难被压缩,说明同体分子间没有间隙</w:t>
      </w:r>
      <w:r>
        <w:rPr>
          <w:rFonts w:hint="eastAsia" w:ascii="宋体" w:hAnsi="宋体" w:cs="宋体"/>
          <w:bCs/>
          <w:kern w:val="0"/>
          <w:sz w:val="24"/>
        </w:rPr>
        <w:t xml:space="preserve"> </w:t>
      </w:r>
    </w:p>
    <w:p>
      <w:pPr>
        <w:autoSpaceDE w:val="0"/>
        <w:autoSpaceDN w:val="0"/>
        <w:adjustRightInd w:val="0"/>
        <w:ind w:firstLine="480" w:firstLineChars="200"/>
        <w:jc w:val="left"/>
        <w:rPr>
          <w:rFonts w:hint="eastAsia" w:ascii="宋体" w:hAnsi="宋体" w:cs="宋体"/>
          <w:bCs/>
          <w:kern w:val="0"/>
          <w:sz w:val="24"/>
        </w:rPr>
      </w:pPr>
      <w:r>
        <w:rPr>
          <w:rFonts w:hint="eastAsia" w:ascii="宋体" w:hAnsi="宋体" w:cs="宋体"/>
          <w:bCs/>
          <w:kern w:val="0"/>
          <w:sz w:val="24"/>
          <w:lang w:val="zh-CN"/>
        </w:rPr>
        <w:t>D、一切物质的分子都在不停地做无规则运动</w:t>
      </w:r>
    </w:p>
    <w:p>
      <w:pPr>
        <w:autoSpaceDE w:val="0"/>
        <w:autoSpaceDN w:val="0"/>
        <w:adjustRightInd w:val="0"/>
        <w:jc w:val="left"/>
        <w:rPr>
          <w:rFonts w:hint="eastAsia" w:ascii="宋体" w:hAnsi="宋体" w:cs="宋体"/>
          <w:bCs/>
          <w:sz w:val="24"/>
        </w:rPr>
      </w:pPr>
      <w:r>
        <w:rPr>
          <w:rFonts w:hint="eastAsia" w:ascii="宋体" w:hAnsi="宋体" w:cs="宋体"/>
          <w:bCs/>
          <w:kern w:val="0"/>
          <w:sz w:val="24"/>
        </w:rPr>
        <w:t>8、</w:t>
      </w:r>
      <w:r>
        <w:rPr>
          <w:rFonts w:hint="eastAsia" w:ascii="宋体" w:hAnsi="宋体" w:cs="宋体"/>
          <w:bCs/>
          <w:kern w:val="0"/>
          <w:sz w:val="24"/>
          <w:lang w:val="zh-CN"/>
        </w:rPr>
        <w:t>在探索微观世界的历程中，发现了电子，进而认识到原子是由</w:t>
      </w:r>
      <w:r>
        <w:rPr>
          <w:rFonts w:hint="eastAsia" w:ascii="宋体" w:hAnsi="宋体" w:cs="宋体"/>
          <w:bCs/>
          <w:sz w:val="24"/>
        </w:rPr>
        <w:t>（    ）</w:t>
      </w:r>
    </w:p>
    <w:p>
      <w:pPr>
        <w:autoSpaceDE w:val="0"/>
        <w:autoSpaceDN w:val="0"/>
        <w:adjustRightInd w:val="0"/>
        <w:ind w:firstLine="480" w:firstLineChars="200"/>
        <w:jc w:val="left"/>
        <w:rPr>
          <w:rFonts w:hint="eastAsia" w:ascii="宋体" w:hAnsi="宋体" w:cs="宋体"/>
          <w:bCs/>
          <w:kern w:val="0"/>
          <w:sz w:val="24"/>
        </w:rPr>
      </w:pPr>
      <w:r>
        <w:rPr>
          <w:rFonts w:hint="eastAsia" w:ascii="宋体" w:hAnsi="宋体" w:cs="宋体"/>
          <w:bCs/>
          <w:kern w:val="0"/>
          <w:sz w:val="24"/>
        </w:rPr>
        <w:t>A</w:t>
      </w:r>
      <w:r>
        <w:rPr>
          <w:rFonts w:hint="eastAsia" w:ascii="宋体" w:hAnsi="宋体" w:cs="宋体"/>
          <w:bCs/>
          <w:kern w:val="0"/>
          <w:sz w:val="24"/>
          <w:lang w:val="zh-CN"/>
        </w:rPr>
        <w:t>．原子和电子组成的</w:t>
      </w:r>
      <w:r>
        <w:rPr>
          <w:rFonts w:hint="eastAsia" w:ascii="宋体" w:hAnsi="宋体" w:cs="宋体"/>
          <w:bCs/>
          <w:kern w:val="0"/>
          <w:sz w:val="24"/>
        </w:rPr>
        <w:t xml:space="preserve">          B</w:t>
      </w:r>
      <w:r>
        <w:rPr>
          <w:rFonts w:hint="eastAsia" w:ascii="宋体" w:hAnsi="宋体" w:cs="宋体"/>
          <w:bCs/>
          <w:kern w:val="0"/>
          <w:sz w:val="24"/>
          <w:lang w:val="zh-CN"/>
        </w:rPr>
        <w:t>．质子和中子组成的</w:t>
      </w:r>
      <w:r>
        <w:rPr>
          <w:rFonts w:hint="eastAsia" w:ascii="宋体" w:hAnsi="宋体" w:cs="宋体"/>
          <w:bCs/>
          <w:kern w:val="0"/>
          <w:sz w:val="24"/>
        </w:rPr>
        <w:t xml:space="preserve"> </w:t>
      </w:r>
    </w:p>
    <w:p>
      <w:pPr>
        <w:autoSpaceDE w:val="0"/>
        <w:autoSpaceDN w:val="0"/>
        <w:adjustRightInd w:val="0"/>
        <w:ind w:firstLine="480" w:firstLineChars="200"/>
        <w:rPr>
          <w:rFonts w:hint="eastAsia" w:ascii="宋体" w:hAnsi="宋体" w:cs="宋体"/>
          <w:bCs/>
          <w:kern w:val="0"/>
          <w:sz w:val="24"/>
          <w:lang w:val="zh-CN"/>
        </w:rPr>
      </w:pPr>
      <w:r>
        <w:rPr>
          <w:rFonts w:hint="eastAsia" w:ascii="宋体" w:hAnsi="宋体" w:cs="宋体"/>
          <w:bCs/>
          <w:kern w:val="0"/>
          <w:sz w:val="24"/>
        </w:rPr>
        <w:t>C</w:t>
      </w:r>
      <w:r>
        <w:rPr>
          <w:rFonts w:hint="eastAsia" w:ascii="宋体" w:hAnsi="宋体" w:cs="宋体"/>
          <w:bCs/>
          <w:kern w:val="0"/>
          <w:sz w:val="24"/>
          <w:lang w:val="zh-CN"/>
        </w:rPr>
        <w:t>．原子核和核外电子组成的</w:t>
      </w:r>
      <w:r>
        <w:rPr>
          <w:rFonts w:hint="eastAsia" w:ascii="宋体" w:hAnsi="宋体" w:cs="宋体"/>
          <w:bCs/>
          <w:kern w:val="0"/>
          <w:sz w:val="24"/>
        </w:rPr>
        <w:t xml:space="preserve">    D</w:t>
      </w:r>
      <w:r>
        <w:rPr>
          <w:rFonts w:hint="eastAsia" w:ascii="宋体" w:hAnsi="宋体" w:cs="宋体"/>
          <w:bCs/>
          <w:kern w:val="0"/>
          <w:sz w:val="24"/>
          <w:lang w:val="zh-CN"/>
        </w:rPr>
        <w:t>．原子核和中子组成的</w:t>
      </w:r>
    </w:p>
    <w:p>
      <w:pPr>
        <w:autoSpaceDE w:val="0"/>
        <w:autoSpaceDN w:val="0"/>
        <w:adjustRightInd w:val="0"/>
        <w:jc w:val="left"/>
        <w:rPr>
          <w:rFonts w:hint="eastAsia" w:ascii="宋体" w:hAnsi="宋体" w:cs="宋体"/>
          <w:bCs/>
          <w:kern w:val="0"/>
          <w:sz w:val="24"/>
        </w:rPr>
      </w:pPr>
      <w:r>
        <w:rPr>
          <w:rFonts w:hint="eastAsia" w:ascii="宋体" w:hAnsi="宋体" w:cs="宋体"/>
          <w:bCs/>
          <w:kern w:val="0"/>
          <w:sz w:val="24"/>
        </w:rPr>
        <w:t>9、</w:t>
      </w:r>
      <w:r>
        <w:rPr>
          <w:rFonts w:hint="eastAsia" w:ascii="宋体" w:hAnsi="宋体" w:cs="宋体"/>
          <w:bCs/>
          <w:kern w:val="0"/>
          <w:sz w:val="24"/>
          <w:lang w:val="zh-CN"/>
        </w:rPr>
        <w:t>小青对正在抽烟的爸爸说：“吸烟不但危害你的健康，我和妈妈也在被动吸烟．”小青这样认为的科学依据是</w:t>
      </w:r>
      <w:r>
        <w:rPr>
          <w:rFonts w:hint="eastAsia" w:ascii="宋体" w:hAnsi="宋体" w:cs="宋体"/>
          <w:bCs/>
          <w:sz w:val="24"/>
        </w:rPr>
        <w:t>（    ）</w:t>
      </w:r>
    </w:p>
    <w:p>
      <w:pPr>
        <w:autoSpaceDE w:val="0"/>
        <w:autoSpaceDN w:val="0"/>
        <w:adjustRightInd w:val="0"/>
        <w:ind w:firstLine="480" w:firstLineChars="200"/>
        <w:rPr>
          <w:rFonts w:hint="eastAsia" w:ascii="宋体" w:hAnsi="宋体" w:cs="宋体"/>
          <w:bCs/>
          <w:kern w:val="0"/>
          <w:sz w:val="24"/>
          <w:lang w:val="zh-CN"/>
        </w:rPr>
      </w:pPr>
      <w:r>
        <w:rPr>
          <w:rFonts w:hint="eastAsia" w:ascii="宋体" w:hAnsi="宋体" w:cs="宋体"/>
          <w:bCs/>
          <w:kern w:val="0"/>
          <w:sz w:val="24"/>
          <w:lang w:val="zh-CN"/>
        </w:rPr>
        <w:t xml:space="preserve">A. 分子很小  </w:t>
      </w:r>
      <w:r>
        <w:rPr>
          <w:rFonts w:hint="eastAsia" w:ascii="宋体" w:hAnsi="宋体" w:cs="宋体"/>
          <w:bCs/>
          <w:kern w:val="0"/>
          <w:sz w:val="24"/>
        </w:rPr>
        <w:t xml:space="preserve">             </w:t>
      </w:r>
      <w:r>
        <w:rPr>
          <w:rFonts w:hint="eastAsia" w:ascii="宋体" w:hAnsi="宋体" w:cs="宋体"/>
          <w:bCs/>
          <w:kern w:val="0"/>
          <w:sz w:val="24"/>
          <w:lang w:val="zh-CN"/>
        </w:rPr>
        <w:t xml:space="preserve">B．分子间有作用力   </w:t>
      </w:r>
    </w:p>
    <w:p>
      <w:pPr>
        <w:autoSpaceDE w:val="0"/>
        <w:autoSpaceDN w:val="0"/>
        <w:adjustRightInd w:val="0"/>
        <w:ind w:firstLine="480" w:firstLineChars="200"/>
        <w:rPr>
          <w:rFonts w:hint="eastAsia" w:ascii="宋体" w:hAnsi="宋体" w:cs="宋体"/>
          <w:bCs/>
          <w:kern w:val="0"/>
          <w:sz w:val="24"/>
        </w:rPr>
      </w:pPr>
      <w:r>
        <w:rPr>
          <w:rFonts w:hint="eastAsia" w:ascii="宋体" w:hAnsi="宋体" w:cs="宋体"/>
          <w:bCs/>
          <w:kern w:val="0"/>
          <w:sz w:val="24"/>
          <w:lang w:val="zh-CN"/>
        </w:rPr>
        <w:t xml:space="preserve">C．分子间有空隙  </w:t>
      </w:r>
      <w:r>
        <w:rPr>
          <w:rFonts w:hint="eastAsia" w:ascii="宋体" w:hAnsi="宋体" w:cs="宋体"/>
          <w:bCs/>
          <w:kern w:val="0"/>
          <w:sz w:val="24"/>
        </w:rPr>
        <w:t xml:space="preserve">        </w:t>
      </w:r>
      <w:r>
        <w:rPr>
          <w:rFonts w:hint="eastAsia" w:ascii="宋体" w:hAnsi="宋体" w:cs="宋体"/>
          <w:bCs/>
          <w:kern w:val="0"/>
          <w:sz w:val="24"/>
          <w:lang w:val="zh-CN"/>
        </w:rPr>
        <w:t xml:space="preserve"> D．分子在不停地运动</w:t>
      </w:r>
    </w:p>
    <w:p>
      <w:pPr>
        <w:autoSpaceDE w:val="0"/>
        <w:autoSpaceDN w:val="0"/>
        <w:adjustRightInd w:val="0"/>
        <w:jc w:val="left"/>
        <w:rPr>
          <w:rFonts w:hint="eastAsia" w:ascii="宋体" w:hAnsi="宋体" w:cs="宋体"/>
          <w:bCs/>
          <w:kern w:val="0"/>
          <w:sz w:val="24"/>
        </w:rPr>
      </w:pPr>
      <w:r>
        <w:rPr>
          <w:rFonts w:hint="eastAsia" w:ascii="宋体" w:hAnsi="宋体" w:cs="宋体"/>
          <w:bCs/>
          <w:kern w:val="0"/>
          <w:sz w:val="24"/>
        </w:rPr>
        <w:t>10、</w:t>
      </w:r>
      <w:r>
        <w:rPr>
          <w:rFonts w:hint="eastAsia" w:ascii="宋体" w:hAnsi="宋体" w:cs="宋体"/>
          <w:bCs/>
          <w:kern w:val="0"/>
          <w:sz w:val="24"/>
          <w:lang w:val="zh-CN"/>
        </w:rPr>
        <w:t>原子核中带正电的粒子是</w:t>
      </w:r>
      <w:r>
        <w:rPr>
          <w:rFonts w:hint="eastAsia" w:ascii="宋体" w:hAnsi="宋体" w:cs="宋体"/>
          <w:bCs/>
          <w:sz w:val="24"/>
        </w:rPr>
        <w:t>（    ）</w:t>
      </w:r>
      <w:r>
        <w:rPr>
          <w:rFonts w:hint="eastAsia" w:ascii="宋体" w:hAnsi="宋体" w:cs="宋体"/>
          <w:bCs/>
          <w:kern w:val="0"/>
          <w:sz w:val="24"/>
        </w:rPr>
        <w:t xml:space="preserve">                                     </w:t>
      </w:r>
    </w:p>
    <w:p>
      <w:pPr>
        <w:autoSpaceDE w:val="0"/>
        <w:autoSpaceDN w:val="0"/>
        <w:adjustRightInd w:val="0"/>
        <w:ind w:firstLine="480" w:firstLineChars="200"/>
        <w:rPr>
          <w:rFonts w:hint="eastAsia" w:ascii="宋体" w:hAnsi="宋体" w:cs="宋体"/>
          <w:bCs/>
          <w:kern w:val="0"/>
          <w:sz w:val="24"/>
          <w:lang w:val="zh-CN"/>
        </w:rPr>
      </w:pPr>
      <w:r>
        <w:rPr>
          <w:rFonts w:hint="eastAsia" w:ascii="宋体" w:hAnsi="宋体" w:cs="宋体"/>
          <w:bCs/>
          <w:kern w:val="0"/>
          <w:sz w:val="24"/>
        </w:rPr>
        <w:t>A</w:t>
      </w:r>
      <w:r>
        <w:rPr>
          <w:rFonts w:hint="eastAsia" w:ascii="宋体" w:hAnsi="宋体" w:cs="宋体"/>
          <w:bCs/>
          <w:kern w:val="0"/>
          <w:sz w:val="24"/>
          <w:lang w:val="zh-CN"/>
        </w:rPr>
        <w:t>．质子</w:t>
      </w:r>
      <w:r>
        <w:rPr>
          <w:rFonts w:hint="eastAsia" w:ascii="宋体" w:hAnsi="宋体" w:cs="宋体"/>
          <w:bCs/>
          <w:kern w:val="0"/>
          <w:sz w:val="24"/>
        </w:rPr>
        <w:t xml:space="preserve">      B</w:t>
      </w:r>
      <w:r>
        <w:rPr>
          <w:rFonts w:hint="eastAsia" w:ascii="宋体" w:hAnsi="宋体" w:cs="宋体"/>
          <w:bCs/>
          <w:kern w:val="0"/>
          <w:sz w:val="24"/>
          <w:lang w:val="zh-CN"/>
        </w:rPr>
        <w:t>．中子</w:t>
      </w:r>
      <w:r>
        <w:rPr>
          <w:rFonts w:hint="eastAsia" w:ascii="宋体" w:hAnsi="宋体" w:cs="宋体"/>
          <w:bCs/>
          <w:kern w:val="0"/>
          <w:sz w:val="24"/>
        </w:rPr>
        <w:t xml:space="preserve">      C</w:t>
      </w:r>
      <w:r>
        <w:rPr>
          <w:rFonts w:hint="eastAsia" w:ascii="宋体" w:hAnsi="宋体" w:cs="宋体"/>
          <w:bCs/>
          <w:kern w:val="0"/>
          <w:sz w:val="24"/>
          <w:lang w:val="zh-CN"/>
        </w:rPr>
        <w:t>．电子</w:t>
      </w:r>
      <w:r>
        <w:rPr>
          <w:rFonts w:hint="eastAsia" w:ascii="宋体" w:hAnsi="宋体" w:cs="宋体"/>
          <w:bCs/>
          <w:kern w:val="0"/>
          <w:sz w:val="24"/>
        </w:rPr>
        <w:t xml:space="preserve">      D</w:t>
      </w:r>
      <w:r>
        <w:rPr>
          <w:rFonts w:hint="eastAsia" w:ascii="宋体" w:hAnsi="宋体" w:cs="宋体"/>
          <w:bCs/>
          <w:kern w:val="0"/>
          <w:sz w:val="24"/>
          <w:lang w:val="zh-CN"/>
        </w:rPr>
        <w:t>．原子</w:t>
      </w:r>
    </w:p>
    <w:p>
      <w:pPr>
        <w:autoSpaceDE w:val="0"/>
        <w:autoSpaceDN w:val="0"/>
        <w:adjustRightInd w:val="0"/>
        <w:jc w:val="left"/>
        <w:rPr>
          <w:rFonts w:hint="eastAsia" w:ascii="宋体" w:hAnsi="宋体" w:cs="宋体"/>
          <w:bCs/>
          <w:kern w:val="0"/>
          <w:sz w:val="24"/>
          <w:lang w:val="zh-CN"/>
        </w:rPr>
      </w:pPr>
      <w:r>
        <w:rPr>
          <w:rFonts w:hint="eastAsia" w:ascii="宋体" w:hAnsi="宋体" w:cs="宋体"/>
          <w:bCs/>
          <w:kern w:val="0"/>
          <w:sz w:val="24"/>
        </w:rPr>
        <w:t xml:space="preserve">11、 </w:t>
      </w:r>
      <w:r>
        <w:rPr>
          <w:rFonts w:hint="eastAsia" w:ascii="宋体" w:hAnsi="宋体" w:cs="宋体"/>
          <w:bCs/>
          <w:kern w:val="0"/>
          <w:sz w:val="24"/>
          <w:lang w:val="zh-CN"/>
        </w:rPr>
        <w:t>如图</w:t>
      </w:r>
      <w:r>
        <w:rPr>
          <w:rFonts w:hint="eastAsia" w:ascii="宋体" w:hAnsi="宋体" w:cs="宋体"/>
          <w:bCs/>
          <w:kern w:val="0"/>
          <w:sz w:val="24"/>
        </w:rPr>
        <w:t>4</w:t>
      </w:r>
      <w:r>
        <w:rPr>
          <w:rFonts w:hint="eastAsia" w:ascii="宋体" w:hAnsi="宋体" w:cs="宋体"/>
          <w:bCs/>
          <w:kern w:val="0"/>
          <w:sz w:val="24"/>
          <w:lang w:val="zh-CN"/>
        </w:rPr>
        <w:t>所示，氢原子结构的各种模型图，其中正确的是</w:t>
      </w:r>
      <w:r>
        <w:rPr>
          <w:rFonts w:hint="eastAsia" w:ascii="宋体" w:hAnsi="宋体" w:cs="宋体"/>
          <w:bCs/>
          <w:sz w:val="24"/>
        </w:rPr>
        <w:t>（    ）</w:t>
      </w:r>
      <w:r>
        <w:pict>
          <v:shape id="_x0000_i1025" o:spt="75" type="#_x0000_t75" style="height:94.45pt;width:444.1pt;" filled="f" o:preferrelative="t" stroked="f" coordsize="21600,21600">
            <v:path/>
            <v:fill on="f" focussize="0,0"/>
            <v:stroke on="f" joinstyle="miter"/>
            <v:imagedata r:id="rId6" o:title=""/>
            <o:lock v:ext="edit" aspectratio="t"/>
            <w10:wrap type="none"/>
            <w10:anchorlock/>
          </v:shape>
        </w:pict>
      </w:r>
    </w:p>
    <w:p>
      <w:pPr>
        <w:spacing w:line="360" w:lineRule="exact"/>
        <w:rPr>
          <w:rFonts w:hint="eastAsia" w:ascii="宋体" w:hAnsi="宋体" w:cs="宋体"/>
          <w:bCs/>
          <w:sz w:val="24"/>
        </w:rPr>
      </w:pPr>
      <w:r>
        <w:rPr>
          <w:rFonts w:hint="eastAsia" w:ascii="宋体" w:hAnsi="宋体" w:cs="宋体"/>
          <w:bCs/>
          <w:sz w:val="24"/>
        </w:rPr>
        <w:t>12、对下列常见现象的解释，正确的是（    ）</w:t>
      </w:r>
    </w:p>
    <w:p>
      <w:pPr>
        <w:spacing w:line="360" w:lineRule="exact"/>
        <w:ind w:firstLine="480" w:firstLineChars="200"/>
        <w:rPr>
          <w:rFonts w:hint="eastAsia" w:ascii="宋体" w:hAnsi="宋体" w:cs="宋体"/>
          <w:bCs/>
          <w:sz w:val="24"/>
        </w:rPr>
      </w:pPr>
      <w:r>
        <w:rPr>
          <w:rFonts w:hint="eastAsia" w:ascii="宋体" w:hAnsi="宋体" w:cs="宋体"/>
          <w:bCs/>
          <w:sz w:val="24"/>
        </w:rPr>
        <w:t>A．热胀冷缩，是因为分子的大小随温度的变化而变化</w:t>
      </w:r>
    </w:p>
    <w:p>
      <w:pPr>
        <w:spacing w:line="360" w:lineRule="exact"/>
        <w:ind w:firstLine="480" w:firstLineChars="200"/>
        <w:rPr>
          <w:rFonts w:hint="eastAsia" w:ascii="宋体" w:hAnsi="宋体" w:cs="宋体"/>
          <w:bCs/>
          <w:sz w:val="24"/>
        </w:rPr>
      </w:pPr>
      <w:r>
        <w:rPr>
          <w:rFonts w:hint="eastAsia" w:ascii="宋体" w:hAnsi="宋体" w:cs="宋体"/>
          <w:bCs/>
          <w:sz w:val="24"/>
        </w:rPr>
        <w:t>B．破镜难圆，是因为分子间有斥力</w:t>
      </w:r>
    </w:p>
    <w:p>
      <w:pPr>
        <w:spacing w:line="360" w:lineRule="exact"/>
        <w:ind w:firstLine="480" w:firstLineChars="200"/>
        <w:rPr>
          <w:rFonts w:hint="eastAsia" w:ascii="宋体" w:hAnsi="宋体" w:cs="宋体"/>
          <w:bCs/>
          <w:sz w:val="24"/>
        </w:rPr>
      </w:pPr>
      <w:r>
        <w:rPr>
          <w:rFonts w:hint="eastAsia" w:ascii="宋体" w:hAnsi="宋体" w:cs="宋体"/>
          <w:bCs/>
          <w:sz w:val="24"/>
        </w:rPr>
        <w:t>C．花香四溢，是因为分子在不停地做无规则运动</w:t>
      </w:r>
    </w:p>
    <w:p>
      <w:pPr>
        <w:autoSpaceDE w:val="0"/>
        <w:autoSpaceDN w:val="0"/>
        <w:adjustRightInd w:val="0"/>
        <w:ind w:firstLine="480" w:firstLineChars="200"/>
        <w:rPr>
          <w:rFonts w:hint="eastAsia" w:ascii="宋体" w:hAnsi="宋体" w:cs="宋体"/>
          <w:bCs/>
          <w:sz w:val="24"/>
        </w:rPr>
      </w:pPr>
      <w:r>
        <w:rPr>
          <w:rFonts w:hint="eastAsia" w:ascii="宋体" w:hAnsi="宋体" w:cs="宋体"/>
          <w:bCs/>
          <w:sz w:val="24"/>
        </w:rPr>
        <w:t>D．尘土飞扬，是因为分子在不停地做无规则运动</w:t>
      </w:r>
    </w:p>
    <w:p>
      <w:pPr>
        <w:autoSpaceDE w:val="0"/>
        <w:autoSpaceDN w:val="0"/>
        <w:adjustRightInd w:val="0"/>
        <w:jc w:val="left"/>
        <w:rPr>
          <w:rFonts w:hint="eastAsia" w:ascii="宋体" w:hAnsi="宋体" w:cs="宋体"/>
          <w:bCs/>
          <w:sz w:val="24"/>
        </w:rPr>
      </w:pPr>
      <w:r>
        <w:rPr>
          <w:rFonts w:hint="eastAsia" w:ascii="宋体" w:hAnsi="宋体" w:cs="宋体"/>
          <w:bCs/>
          <w:kern w:val="0"/>
          <w:sz w:val="24"/>
        </w:rPr>
        <w:t>13、</w:t>
      </w:r>
      <w:r>
        <w:rPr>
          <w:rFonts w:hint="eastAsia" w:ascii="宋体" w:hAnsi="宋体" w:cs="宋体"/>
          <w:bCs/>
          <w:kern w:val="0"/>
          <w:sz w:val="24"/>
          <w:lang w:val="zh-CN"/>
        </w:rPr>
        <w:t>分子很小，看不见摸不着，但我们可以通过一些直接感知的现象，经过合理的推测来认识分子。下列推测既合理又符合事实的是</w:t>
      </w:r>
      <w:r>
        <w:rPr>
          <w:rFonts w:hint="eastAsia" w:ascii="宋体" w:hAnsi="宋体" w:cs="宋体"/>
          <w:bCs/>
          <w:sz w:val="24"/>
        </w:rPr>
        <w:t>（    ）</w:t>
      </w:r>
    </w:p>
    <w:p>
      <w:pPr>
        <w:autoSpaceDE w:val="0"/>
        <w:autoSpaceDN w:val="0"/>
        <w:adjustRightInd w:val="0"/>
        <w:ind w:firstLine="480" w:firstLineChars="200"/>
        <w:jc w:val="left"/>
        <w:rPr>
          <w:rFonts w:hint="eastAsia" w:ascii="宋体" w:hAnsi="宋体" w:cs="宋体"/>
          <w:bCs/>
          <w:kern w:val="0"/>
          <w:sz w:val="24"/>
          <w:lang w:val="zh-CN"/>
        </w:rPr>
      </w:pPr>
      <w:r>
        <w:rPr>
          <w:rFonts w:hint="eastAsia" w:ascii="宋体" w:hAnsi="宋体" w:cs="宋体"/>
          <w:bCs/>
          <w:kern w:val="0"/>
          <w:sz w:val="24"/>
        </w:rPr>
        <w:t>A</w:t>
      </w:r>
      <w:r>
        <w:rPr>
          <w:rFonts w:hint="eastAsia" w:ascii="宋体" w:hAnsi="宋体" w:cs="宋体"/>
          <w:bCs/>
          <w:kern w:val="0"/>
          <w:sz w:val="24"/>
          <w:lang w:val="zh-CN"/>
        </w:rPr>
        <w:t>．现象：花香扑鼻；推测：分子在做无规则运动</w:t>
      </w:r>
    </w:p>
    <w:p>
      <w:pPr>
        <w:autoSpaceDE w:val="0"/>
        <w:autoSpaceDN w:val="0"/>
        <w:adjustRightInd w:val="0"/>
        <w:ind w:firstLine="480" w:firstLineChars="200"/>
        <w:rPr>
          <w:rFonts w:hint="eastAsia" w:ascii="宋体" w:hAnsi="宋体" w:cs="宋体"/>
          <w:bCs/>
          <w:kern w:val="0"/>
          <w:sz w:val="24"/>
          <w:lang w:val="zh-CN"/>
        </w:rPr>
      </w:pPr>
      <w:r>
        <w:rPr>
          <w:rFonts w:hint="eastAsia" w:ascii="宋体" w:hAnsi="宋体" w:cs="宋体"/>
          <w:bCs/>
          <w:kern w:val="0"/>
          <w:sz w:val="24"/>
        </w:rPr>
        <w:t>B</w:t>
      </w:r>
      <w:r>
        <w:rPr>
          <w:rFonts w:hint="eastAsia" w:ascii="宋体" w:hAnsi="宋体" w:cs="宋体"/>
          <w:bCs/>
          <w:kern w:val="0"/>
          <w:sz w:val="24"/>
          <w:lang w:val="zh-CN"/>
        </w:rPr>
        <w:t>．现象：空气中沙尘飞舞；推测：分子在做无规则运动</w:t>
      </w:r>
    </w:p>
    <w:p>
      <w:pPr>
        <w:autoSpaceDE w:val="0"/>
        <w:autoSpaceDN w:val="0"/>
        <w:adjustRightInd w:val="0"/>
        <w:ind w:firstLine="480" w:firstLineChars="200"/>
        <w:rPr>
          <w:rFonts w:hint="eastAsia" w:ascii="宋体" w:hAnsi="宋体" w:cs="宋体"/>
          <w:bCs/>
          <w:kern w:val="0"/>
          <w:sz w:val="24"/>
          <w:lang w:val="zh-CN"/>
        </w:rPr>
      </w:pPr>
      <w:r>
        <w:rPr>
          <w:rFonts w:hint="eastAsia" w:ascii="宋体" w:hAnsi="宋体" w:cs="宋体"/>
          <w:bCs/>
          <w:kern w:val="0"/>
          <w:sz w:val="24"/>
        </w:rPr>
        <w:t>C</w:t>
      </w:r>
      <w:r>
        <w:rPr>
          <w:rFonts w:hint="eastAsia" w:ascii="宋体" w:hAnsi="宋体" w:cs="宋体"/>
          <w:bCs/>
          <w:kern w:val="0"/>
          <w:sz w:val="24"/>
          <w:lang w:val="zh-CN"/>
        </w:rPr>
        <w:t>．现象：注射器内的水很难压缩；推测：水分子之间没有间隙</w:t>
      </w:r>
    </w:p>
    <w:p>
      <w:pPr>
        <w:autoSpaceDE w:val="0"/>
        <w:autoSpaceDN w:val="0"/>
        <w:adjustRightInd w:val="0"/>
        <w:ind w:firstLine="480" w:firstLineChars="200"/>
        <w:rPr>
          <w:rFonts w:hint="eastAsia" w:ascii="宋体" w:hAnsi="宋体" w:cs="宋体"/>
          <w:bCs/>
          <w:sz w:val="24"/>
        </w:rPr>
      </w:pPr>
      <w:r>
        <w:rPr>
          <w:rFonts w:hint="eastAsia" w:ascii="宋体" w:hAnsi="宋体" w:cs="宋体"/>
          <w:bCs/>
          <w:kern w:val="0"/>
          <w:sz w:val="24"/>
        </w:rPr>
        <w:t>D</w:t>
      </w:r>
      <w:r>
        <w:rPr>
          <w:rFonts w:hint="eastAsia" w:ascii="宋体" w:hAnsi="宋体" w:cs="宋体"/>
          <w:bCs/>
          <w:kern w:val="0"/>
          <w:sz w:val="24"/>
          <w:lang w:val="zh-CN"/>
        </w:rPr>
        <w:t>．现象：磁铁上吸住了很多铁屑；推测：分子之间存在引力作用</w:t>
      </w:r>
    </w:p>
    <w:p>
      <w:pPr>
        <w:rPr>
          <w:rFonts w:hint="eastAsia" w:ascii="宋体" w:hAnsi="宋体" w:cs="宋体"/>
          <w:bCs/>
          <w:sz w:val="24"/>
        </w:rPr>
      </w:pPr>
      <w:r>
        <w:rPr>
          <w:rFonts w:hint="eastAsia" w:ascii="宋体" w:hAnsi="宋体" w:cs="宋体"/>
          <w:bCs/>
          <w:sz w:val="24"/>
        </w:rPr>
        <w:t>14、原子的中心是原子核，周围有电子绕核运动（    ）</w:t>
      </w:r>
    </w:p>
    <w:p>
      <w:pPr>
        <w:ind w:firstLine="480" w:firstLineChars="200"/>
        <w:rPr>
          <w:rFonts w:hint="eastAsia" w:ascii="宋体" w:hAnsi="宋体" w:cs="宋体"/>
          <w:bCs/>
          <w:sz w:val="24"/>
        </w:rPr>
      </w:pPr>
      <w:r>
        <w:rPr>
          <w:rFonts w:hint="eastAsia" w:ascii="宋体" w:hAnsi="宋体" w:cs="宋体"/>
          <w:bCs/>
          <w:sz w:val="24"/>
        </w:rPr>
        <w:t>A．质子、电子所带的电荷不等</w:t>
      </w:r>
    </w:p>
    <w:p>
      <w:pPr>
        <w:ind w:firstLine="480" w:firstLineChars="200"/>
        <w:rPr>
          <w:rFonts w:hint="eastAsia" w:ascii="宋体" w:hAnsi="宋体" w:cs="宋体"/>
          <w:bCs/>
          <w:sz w:val="24"/>
        </w:rPr>
      </w:pPr>
      <w:r>
        <w:rPr>
          <w:rFonts w:hint="eastAsia" w:ascii="宋体" w:hAnsi="宋体" w:cs="宋体"/>
          <w:bCs/>
          <w:sz w:val="24"/>
        </w:rPr>
        <w:t>B．所有原子的中子数都与质子数相等</w:t>
      </w:r>
    </w:p>
    <w:p>
      <w:pPr>
        <w:ind w:firstLine="480" w:firstLineChars="200"/>
        <w:rPr>
          <w:rFonts w:hint="eastAsia" w:ascii="宋体" w:hAnsi="宋体" w:cs="宋体"/>
          <w:bCs/>
          <w:sz w:val="24"/>
        </w:rPr>
      </w:pPr>
      <w:r>
        <w:rPr>
          <w:rFonts w:hint="eastAsia" w:ascii="宋体" w:hAnsi="宋体" w:cs="宋体"/>
          <w:bCs/>
          <w:sz w:val="24"/>
        </w:rPr>
        <w:t>C．中性原子的电子数与质子数相等</w:t>
      </w:r>
    </w:p>
    <w:p>
      <w:pPr>
        <w:ind w:firstLine="480" w:firstLineChars="200"/>
        <w:rPr>
          <w:rFonts w:hint="eastAsia" w:ascii="宋体" w:hAnsi="宋体" w:cs="宋体"/>
          <w:bCs/>
          <w:sz w:val="24"/>
        </w:rPr>
      </w:pPr>
      <w:r>
        <w:rPr>
          <w:rFonts w:hint="eastAsia" w:ascii="宋体" w:hAnsi="宋体" w:cs="宋体"/>
          <w:bCs/>
          <w:sz w:val="24"/>
        </w:rPr>
        <w:t>D．所有原子都由电子、质子、中子组成</w:t>
      </w:r>
    </w:p>
    <w:p>
      <w:pPr>
        <w:autoSpaceDE w:val="0"/>
        <w:autoSpaceDN w:val="0"/>
        <w:adjustRightInd w:val="0"/>
        <w:rPr>
          <w:rFonts w:hint="eastAsia" w:ascii="宋体" w:hAnsi="宋体" w:cs="宋体"/>
          <w:bCs/>
          <w:sz w:val="24"/>
          <w:lang w:val="zh-CN"/>
        </w:rPr>
      </w:pPr>
    </w:p>
    <w:p>
      <w:pPr>
        <w:numPr>
          <w:ilvl w:val="0"/>
          <w:numId w:val="1"/>
        </w:numPr>
        <w:autoSpaceDE w:val="0"/>
        <w:autoSpaceDN w:val="0"/>
        <w:adjustRightInd w:val="0"/>
        <w:rPr>
          <w:rFonts w:hint="eastAsia" w:ascii="宋体" w:hAnsi="宋体" w:cs="宋体"/>
          <w:bCs/>
          <w:kern w:val="0"/>
          <w:sz w:val="24"/>
          <w:lang w:val="zh-CN"/>
        </w:rPr>
      </w:pPr>
      <w:r>
        <w:rPr>
          <w:rFonts w:hint="eastAsia" w:ascii="宋体" w:hAnsi="宋体" w:cs="宋体"/>
          <w:b/>
          <w:kern w:val="0"/>
          <w:sz w:val="28"/>
          <w:szCs w:val="28"/>
        </w:rPr>
        <w:t>填空题（每空1分，共30分）</w:t>
      </w:r>
    </w:p>
    <w:p>
      <w:pPr>
        <w:autoSpaceDE w:val="0"/>
        <w:autoSpaceDN w:val="0"/>
        <w:adjustRightInd w:val="0"/>
        <w:jc w:val="left"/>
        <w:rPr>
          <w:rFonts w:hint="eastAsia" w:ascii="宋体" w:hAnsi="宋体" w:cs="宋体"/>
          <w:bCs/>
          <w:kern w:val="0"/>
          <w:sz w:val="24"/>
          <w:lang w:val="zh-CN"/>
        </w:rPr>
      </w:pPr>
      <w:r>
        <w:rPr>
          <w:rFonts w:hint="eastAsia" w:ascii="宋体" w:hAnsi="宋体" w:cs="宋体"/>
          <w:bCs/>
          <w:kern w:val="0"/>
          <w:sz w:val="24"/>
        </w:rPr>
        <w:t>15、</w:t>
      </w:r>
      <w:r>
        <w:rPr>
          <w:rFonts w:hint="eastAsia" w:ascii="宋体" w:hAnsi="宋体" w:cs="宋体"/>
          <w:bCs/>
          <w:kern w:val="0"/>
          <w:sz w:val="24"/>
          <w:lang w:val="zh-CN"/>
        </w:rPr>
        <w:t>烧菜时，能闻到菜肴的香味，这说明分子在</w:t>
      </w:r>
      <w:r>
        <w:rPr>
          <w:rFonts w:hint="eastAsia" w:ascii="宋体" w:hAnsi="宋体" w:cs="宋体"/>
          <w:bCs/>
          <w:kern w:val="0"/>
          <w:sz w:val="24"/>
          <w:u w:val="single"/>
        </w:rPr>
        <w:t xml:space="preserve">         </w:t>
      </w:r>
      <w:r>
        <w:rPr>
          <w:rFonts w:hint="eastAsia" w:ascii="宋体" w:hAnsi="宋体" w:cs="宋体"/>
          <w:bCs/>
          <w:kern w:val="0"/>
          <w:sz w:val="24"/>
          <w:lang w:val="zh-CN"/>
        </w:rPr>
        <w:t>．湿毛巾变干是</w:t>
      </w:r>
      <w:r>
        <w:rPr>
          <w:rFonts w:hint="eastAsia" w:ascii="宋体" w:hAnsi="宋体" w:cs="宋体"/>
          <w:bCs/>
          <w:kern w:val="0"/>
          <w:sz w:val="24"/>
          <w:u w:val="single"/>
        </w:rPr>
        <w:t xml:space="preserve">         </w:t>
      </w:r>
      <w:r>
        <w:rPr>
          <w:rFonts w:hint="eastAsia" w:ascii="宋体" w:hAnsi="宋体" w:cs="宋体"/>
          <w:bCs/>
          <w:kern w:val="0"/>
          <w:sz w:val="24"/>
          <w:lang w:val="zh-CN"/>
        </w:rPr>
        <w:t>现象</w:t>
      </w:r>
      <w:r>
        <w:rPr>
          <w:rFonts w:hint="eastAsia" w:ascii="宋体" w:hAnsi="宋体" w:cs="宋体"/>
          <w:bCs/>
          <w:kern w:val="0"/>
          <w:sz w:val="24"/>
        </w:rPr>
        <w:t>(</w:t>
      </w:r>
      <w:r>
        <w:rPr>
          <w:rFonts w:hint="eastAsia" w:ascii="宋体" w:hAnsi="宋体" w:cs="宋体"/>
          <w:bCs/>
          <w:kern w:val="0"/>
          <w:sz w:val="24"/>
          <w:lang w:val="zh-CN"/>
        </w:rPr>
        <w:t>填物态变化名称</w:t>
      </w:r>
      <w:r>
        <w:rPr>
          <w:rFonts w:hint="eastAsia" w:ascii="宋体" w:hAnsi="宋体" w:cs="宋体"/>
          <w:bCs/>
          <w:kern w:val="0"/>
          <w:sz w:val="24"/>
        </w:rPr>
        <w:t>)</w:t>
      </w:r>
      <w:r>
        <w:rPr>
          <w:rFonts w:hint="eastAsia" w:ascii="宋体" w:hAnsi="宋体" w:cs="宋体"/>
          <w:bCs/>
          <w:kern w:val="0"/>
          <w:sz w:val="24"/>
          <w:lang w:val="zh-CN"/>
        </w:rPr>
        <w:t>．</w:t>
      </w:r>
    </w:p>
    <w:p>
      <w:pPr>
        <w:autoSpaceDE w:val="0"/>
        <w:autoSpaceDN w:val="0"/>
        <w:adjustRightInd w:val="0"/>
        <w:jc w:val="left"/>
        <w:rPr>
          <w:rFonts w:hint="eastAsia" w:ascii="宋体" w:hAnsi="宋体" w:cs="宋体"/>
          <w:bCs/>
          <w:kern w:val="0"/>
          <w:sz w:val="24"/>
          <w:u w:val="single"/>
        </w:rPr>
      </w:pPr>
      <w:r>
        <w:rPr>
          <w:rFonts w:hint="eastAsia" w:ascii="宋体" w:hAnsi="宋体" w:cs="宋体"/>
          <w:bCs/>
          <w:kern w:val="0"/>
          <w:sz w:val="24"/>
        </w:rPr>
        <w:t>16、</w:t>
      </w:r>
      <w:r>
        <w:rPr>
          <w:rFonts w:hint="eastAsia" w:ascii="宋体" w:hAnsi="宋体" w:cs="宋体"/>
          <w:bCs/>
          <w:kern w:val="0"/>
          <w:sz w:val="24"/>
          <w:lang w:val="zh-CN"/>
        </w:rPr>
        <w:t>小明为了研究液体的扩散现象，先在量筒里装一半清水，再在水下面注入硫酸铜溶液。如图所示，是小明观察到的溶液在“实验开始时”、“静放</w:t>
      </w:r>
      <w:r>
        <w:rPr>
          <w:rFonts w:hint="eastAsia" w:ascii="宋体" w:hAnsi="宋体" w:cs="宋体"/>
          <w:bCs/>
          <w:kern w:val="0"/>
          <w:sz w:val="24"/>
        </w:rPr>
        <w:t>10</w:t>
      </w:r>
      <w:r>
        <w:rPr>
          <w:rFonts w:hint="eastAsia" w:ascii="宋体" w:hAnsi="宋体" w:cs="宋体"/>
          <w:bCs/>
          <w:kern w:val="0"/>
          <w:sz w:val="24"/>
          <w:lang w:val="zh-CN"/>
        </w:rPr>
        <w:t>日后”、“静放</w:t>
      </w:r>
      <w:r>
        <w:rPr>
          <w:rFonts w:hint="eastAsia" w:ascii="宋体" w:hAnsi="宋体" w:cs="宋体"/>
          <w:bCs/>
          <w:kern w:val="0"/>
          <w:sz w:val="24"/>
        </w:rPr>
        <w:t>30</w:t>
      </w:r>
      <w:r>
        <w:rPr>
          <w:rFonts w:hint="eastAsia" w:ascii="宋体" w:hAnsi="宋体" w:cs="宋体"/>
          <w:bCs/>
          <w:kern w:val="0"/>
          <w:sz w:val="24"/>
          <w:lang w:val="zh-CN"/>
        </w:rPr>
        <w:t>日后”所呈现的现象，其中</w:t>
      </w:r>
      <w:r>
        <w:rPr>
          <w:rFonts w:hint="eastAsia" w:ascii="宋体" w:hAnsi="宋体" w:cs="宋体"/>
          <w:bCs/>
          <w:kern w:val="0"/>
          <w:sz w:val="24"/>
          <w:u w:val="single"/>
        </w:rPr>
        <w:t xml:space="preserve">           </w:t>
      </w:r>
      <w:r>
        <w:rPr>
          <w:rFonts w:hint="eastAsia" w:ascii="宋体" w:hAnsi="宋体" w:cs="宋体"/>
          <w:bCs/>
          <w:kern w:val="0"/>
          <w:sz w:val="24"/>
        </w:rPr>
        <w:t>(</w:t>
      </w:r>
      <w:r>
        <w:rPr>
          <w:rFonts w:hint="eastAsia" w:ascii="宋体" w:hAnsi="宋体" w:cs="宋体"/>
          <w:bCs/>
          <w:kern w:val="0"/>
          <w:sz w:val="24"/>
          <w:lang w:val="zh-CN"/>
        </w:rPr>
        <w:t>选填标号</w:t>
      </w:r>
      <w:r>
        <w:rPr>
          <w:rFonts w:hint="eastAsia" w:ascii="宋体" w:hAnsi="宋体" w:cs="宋体"/>
          <w:bCs/>
          <w:kern w:val="0"/>
          <w:sz w:val="24"/>
        </w:rPr>
        <w:t>)</w:t>
      </w:r>
      <w:r>
        <w:rPr>
          <w:rFonts w:hint="eastAsia" w:ascii="宋体" w:hAnsi="宋体" w:cs="宋体"/>
          <w:bCs/>
          <w:kern w:val="0"/>
          <w:sz w:val="24"/>
          <w:lang w:val="zh-CN"/>
        </w:rPr>
        <w:t>图是表示溶液静放</w:t>
      </w:r>
      <w:r>
        <w:rPr>
          <w:rFonts w:hint="eastAsia" w:ascii="宋体" w:hAnsi="宋体" w:cs="宋体"/>
          <w:bCs/>
          <w:kern w:val="0"/>
          <w:sz w:val="24"/>
        </w:rPr>
        <w:t>30</w:t>
      </w:r>
      <w:r>
        <w:rPr>
          <w:rFonts w:hint="eastAsia" w:ascii="宋体" w:hAnsi="宋体" w:cs="宋体"/>
          <w:bCs/>
          <w:kern w:val="0"/>
          <w:sz w:val="24"/>
          <w:lang w:val="zh-CN"/>
        </w:rPr>
        <w:t>日后的实验现象。扩散现象说明</w:t>
      </w:r>
      <w:r>
        <w:rPr>
          <w:rFonts w:hint="eastAsia" w:ascii="宋体" w:hAnsi="宋体" w:cs="宋体"/>
          <w:bCs/>
          <w:kern w:val="0"/>
          <w:sz w:val="24"/>
          <w:u w:val="single"/>
        </w:rPr>
        <w:t xml:space="preserve">                                        </w:t>
      </w:r>
    </w:p>
    <w:p>
      <w:pPr>
        <w:autoSpaceDE w:val="0"/>
        <w:autoSpaceDN w:val="0"/>
        <w:adjustRightInd w:val="0"/>
        <w:ind w:firstLine="1320" w:firstLineChars="550"/>
        <w:jc w:val="left"/>
        <w:rPr>
          <w:rFonts w:hint="eastAsia" w:ascii="宋体" w:hAnsi="宋体" w:cs="宋体"/>
          <w:bCs/>
          <w:kern w:val="0"/>
          <w:sz w:val="24"/>
        </w:rPr>
      </w:pPr>
      <w:r>
        <w:rPr>
          <w:rFonts w:hint="eastAsia" w:ascii="宋体" w:hAnsi="宋体" w:cs="宋体"/>
          <w:bCs/>
          <w:kern w:val="0"/>
          <w:sz w:val="24"/>
          <w:u w:val="single"/>
        </w:rPr>
        <w:pict>
          <v:shape id="_x0000_i1026" o:spt="75" type="#_x0000_t75" style="height:103.55pt;width:124pt;" filled="f" o:preferrelative="t" stroked="f" coordsize="21600,21600">
            <v:path/>
            <v:fill on="f" focussize="0,0"/>
            <v:stroke on="f" joinstyle="miter"/>
            <v:imagedata r:id="rId7" o:title=""/>
            <o:lock v:ext="edit" aspectratio="t"/>
            <w10:wrap type="none"/>
            <w10:anchorlock/>
          </v:shape>
        </w:pict>
      </w:r>
      <w:r>
        <w:rPr>
          <w:rFonts w:hint="eastAsia" w:ascii="宋体" w:hAnsi="宋体" w:cs="宋体"/>
          <w:bCs/>
          <w:kern w:val="0"/>
          <w:sz w:val="24"/>
          <w:lang w:val="zh-CN"/>
        </w:rPr>
        <w:pict>
          <v:shape id="_x0000_i1027" o:spt="75" type="#_x0000_t75" style="height:150pt;width:222pt;" filled="f" o:preferrelative="t" stroked="f" coordsize="21600,21600">
            <v:path/>
            <v:fill on="f" focussize="0,0"/>
            <v:stroke on="f" joinstyle="miter"/>
            <v:imagedata r:id="rId8" o:title=""/>
            <o:lock v:ext="edit" aspectratio="t"/>
            <w10:wrap type="none"/>
            <w10:anchorlock/>
          </v:shape>
        </w:pict>
      </w:r>
      <w:r>
        <w:rPr>
          <w:rFonts w:hint="eastAsia" w:ascii="宋体" w:hAnsi="宋体" w:cs="宋体"/>
          <w:bCs/>
          <w:kern w:val="0"/>
          <w:sz w:val="24"/>
        </w:rPr>
        <w:t xml:space="preserve"> </w:t>
      </w:r>
    </w:p>
    <w:p>
      <w:pPr>
        <w:autoSpaceDE w:val="0"/>
        <w:autoSpaceDN w:val="0"/>
        <w:adjustRightInd w:val="0"/>
        <w:jc w:val="left"/>
        <w:rPr>
          <w:rFonts w:hint="eastAsia" w:ascii="宋体" w:hAnsi="宋体" w:cs="宋体"/>
          <w:bCs/>
          <w:kern w:val="0"/>
          <w:sz w:val="24"/>
        </w:rPr>
      </w:pPr>
      <w:r>
        <w:rPr>
          <w:rFonts w:hint="eastAsia" w:ascii="宋体" w:hAnsi="宋体" w:cs="宋体"/>
          <w:bCs/>
          <w:kern w:val="0"/>
          <w:sz w:val="24"/>
        </w:rPr>
        <w:t>17、</w:t>
      </w:r>
      <w:r>
        <w:rPr>
          <w:rFonts w:hint="eastAsia" w:ascii="宋体" w:hAnsi="宋体" w:cs="宋体"/>
          <w:bCs/>
          <w:kern w:val="0"/>
          <w:sz w:val="24"/>
          <w:lang w:val="zh-CN"/>
        </w:rPr>
        <w:t>如图所示，是用来说明原子内部结构的示意图。由图可知：原子是由原子核和</w:t>
      </w:r>
      <w:r>
        <w:rPr>
          <w:rFonts w:hint="eastAsia" w:ascii="宋体" w:hAnsi="宋体" w:cs="宋体"/>
          <w:bCs/>
          <w:kern w:val="0"/>
          <w:sz w:val="24"/>
          <w:u w:val="single"/>
          <w:lang w:val="zh-CN"/>
        </w:rPr>
        <w:t>　　　　</w:t>
      </w:r>
      <w:r>
        <w:rPr>
          <w:rFonts w:hint="eastAsia" w:ascii="宋体" w:hAnsi="宋体" w:cs="宋体"/>
          <w:bCs/>
          <w:kern w:val="0"/>
          <w:sz w:val="24"/>
          <w:lang w:val="zh-CN"/>
        </w:rPr>
        <w:t>组成，原子核又是由中子和</w:t>
      </w:r>
      <w:r>
        <w:rPr>
          <w:rFonts w:hint="eastAsia" w:ascii="宋体" w:hAnsi="宋体" w:cs="宋体"/>
          <w:bCs/>
          <w:kern w:val="0"/>
          <w:sz w:val="24"/>
          <w:u w:val="single"/>
          <w:lang w:val="zh-CN"/>
        </w:rPr>
        <w:t>　　　　</w:t>
      </w:r>
      <w:r>
        <w:rPr>
          <w:rFonts w:hint="eastAsia" w:ascii="宋体" w:hAnsi="宋体" w:cs="宋体"/>
          <w:bCs/>
          <w:kern w:val="0"/>
          <w:sz w:val="24"/>
          <w:lang w:val="zh-CN"/>
        </w:rPr>
        <w:t>组成。</w:t>
      </w:r>
    </w:p>
    <w:p>
      <w:pPr>
        <w:autoSpaceDE w:val="0"/>
        <w:autoSpaceDN w:val="0"/>
        <w:adjustRightInd w:val="0"/>
        <w:jc w:val="left"/>
        <w:rPr>
          <w:rFonts w:hint="eastAsia" w:ascii="宋体" w:hAnsi="宋体" w:cs="宋体"/>
          <w:bCs/>
          <w:kern w:val="0"/>
          <w:sz w:val="24"/>
        </w:rPr>
      </w:pPr>
      <w:r>
        <w:rPr>
          <w:rFonts w:hint="eastAsia" w:ascii="宋体" w:hAnsi="宋体" w:cs="宋体"/>
          <w:bCs/>
          <w:kern w:val="0"/>
          <w:sz w:val="24"/>
        </w:rPr>
        <w:t>18、</w:t>
      </w:r>
      <w:r>
        <w:rPr>
          <w:rFonts w:hint="eastAsia" w:ascii="宋体" w:hAnsi="宋体" w:cs="宋体"/>
          <w:bCs/>
          <w:kern w:val="0"/>
          <w:sz w:val="24"/>
          <w:lang w:val="zh-CN"/>
        </w:rPr>
        <w:t>春节期间，许多兰州人都喜欢在家里插一束香水百合，使自己的室内弥漫着百合花的花香，这是</w:t>
      </w:r>
      <w:r>
        <w:rPr>
          <w:rFonts w:hint="eastAsia" w:ascii="宋体" w:hAnsi="宋体" w:cs="宋体"/>
          <w:bCs/>
          <w:kern w:val="0"/>
          <w:sz w:val="24"/>
          <w:u w:val="single"/>
          <w:lang w:val="zh-CN"/>
        </w:rPr>
        <w:t>　　　　　　　</w:t>
      </w:r>
      <w:r>
        <w:rPr>
          <w:rFonts w:hint="eastAsia" w:ascii="宋体" w:hAnsi="宋体" w:cs="宋体"/>
          <w:bCs/>
          <w:kern w:val="0"/>
          <w:sz w:val="24"/>
          <w:lang w:val="zh-CN"/>
        </w:rPr>
        <w:t>现象；家家户户都要贴对联，用胶水将对联贴到墙上，是因为分子间存在</w:t>
      </w:r>
      <w:r>
        <w:rPr>
          <w:rFonts w:hint="eastAsia" w:ascii="宋体" w:hAnsi="宋体" w:cs="宋体"/>
          <w:bCs/>
          <w:kern w:val="0"/>
          <w:sz w:val="24"/>
          <w:u w:val="single"/>
          <w:lang w:val="zh-CN"/>
        </w:rPr>
        <w:t>　　　　　　　</w:t>
      </w:r>
      <w:r>
        <w:rPr>
          <w:rFonts w:hint="eastAsia" w:ascii="宋体" w:hAnsi="宋体" w:cs="宋体"/>
          <w:bCs/>
          <w:kern w:val="0"/>
          <w:sz w:val="24"/>
          <w:lang w:val="zh-CN"/>
        </w:rPr>
        <w:t>的缘故。</w:t>
      </w:r>
    </w:p>
    <w:p>
      <w:pPr>
        <w:autoSpaceDE w:val="0"/>
        <w:autoSpaceDN w:val="0"/>
        <w:adjustRightInd w:val="0"/>
        <w:jc w:val="left"/>
        <w:rPr>
          <w:rFonts w:hint="eastAsia" w:ascii="宋体" w:hAnsi="宋体" w:cs="宋体"/>
          <w:bCs/>
          <w:kern w:val="0"/>
          <w:sz w:val="24"/>
          <w:u w:val="single"/>
        </w:rPr>
      </w:pPr>
      <w:r>
        <w:rPr>
          <w:rFonts w:hint="eastAsia" w:ascii="宋体" w:hAnsi="宋体" w:cs="宋体"/>
          <w:bCs/>
          <w:kern w:val="0"/>
          <w:sz w:val="24"/>
        </w:rPr>
        <w:t>19、</w:t>
      </w:r>
      <w:r>
        <w:rPr>
          <w:rFonts w:hint="eastAsia" w:ascii="宋体" w:hAnsi="宋体" w:cs="宋体"/>
          <w:bCs/>
          <w:kern w:val="0"/>
          <w:sz w:val="24"/>
          <w:lang w:val="zh-CN"/>
        </w:rPr>
        <w:t>课堂上，王老师在一杯冷水和一杯热水中分别滴入一滴红墨水，同学们发现整杯热水变红的时间要比冷水短许多，这个实验说明</w:t>
      </w:r>
      <w:r>
        <w:rPr>
          <w:rFonts w:hint="eastAsia" w:ascii="宋体" w:hAnsi="宋体" w:cs="宋体"/>
          <w:bCs/>
          <w:kern w:val="0"/>
          <w:sz w:val="24"/>
          <w:u w:val="single"/>
        </w:rPr>
        <w:t xml:space="preserve">                    </w:t>
      </w:r>
    </w:p>
    <w:p>
      <w:pPr>
        <w:autoSpaceDE w:val="0"/>
        <w:autoSpaceDN w:val="0"/>
        <w:adjustRightInd w:val="0"/>
        <w:jc w:val="left"/>
        <w:rPr>
          <w:rFonts w:hint="eastAsia" w:ascii="宋体" w:hAnsi="宋体" w:cs="宋体"/>
          <w:bCs/>
          <w:kern w:val="0"/>
          <w:sz w:val="24"/>
        </w:rPr>
      </w:pPr>
      <w:r>
        <w:rPr>
          <w:rFonts w:hint="eastAsia" w:ascii="宋体" w:hAnsi="宋体" w:cs="宋体"/>
          <w:bCs/>
          <w:kern w:val="0"/>
          <w:sz w:val="24"/>
          <w:u w:val="single"/>
        </w:rPr>
        <w:t xml:space="preserve">                                                                  </w:t>
      </w:r>
    </w:p>
    <w:p>
      <w:pPr>
        <w:autoSpaceDE w:val="0"/>
        <w:autoSpaceDN w:val="0"/>
        <w:adjustRightInd w:val="0"/>
        <w:jc w:val="left"/>
        <w:rPr>
          <w:rFonts w:hint="eastAsia" w:ascii="宋体" w:hAnsi="宋体" w:cs="宋体"/>
          <w:bCs/>
          <w:kern w:val="0"/>
          <w:sz w:val="24"/>
          <w:lang w:val="zh-CN"/>
        </w:rPr>
      </w:pPr>
      <w:r>
        <w:rPr>
          <w:rFonts w:hint="eastAsia" w:ascii="宋体" w:hAnsi="宋体" w:cs="宋体"/>
          <w:bCs/>
          <w:kern w:val="0"/>
          <w:sz w:val="24"/>
        </w:rPr>
        <w:t>20、</w:t>
      </w:r>
      <w:r>
        <w:rPr>
          <w:rFonts w:hint="eastAsia" w:ascii="宋体" w:hAnsi="宋体" w:cs="宋体"/>
          <w:bCs/>
          <w:kern w:val="0"/>
          <w:sz w:val="24"/>
          <w:lang w:val="zh-CN"/>
        </w:rPr>
        <w:t>液体表面部分分子挣脱其它分子的束缚，逃逸到空气中，这是蒸发的微观本质；同样，固体表面分子也可以逃逸到空气中，这是升华的微观本质；把糖块放进水中，糖分子会跑到水分子的间隙中去，这是溶解的微观本质。由此看来，上述三种现象有着相同的微观本质，因此可以用一个更具概括性的名词来表示这一类现象，即三者同属</w:t>
      </w:r>
      <w:r>
        <w:rPr>
          <w:rFonts w:hint="eastAsia" w:ascii="宋体" w:hAnsi="宋体" w:cs="宋体"/>
          <w:bCs/>
          <w:kern w:val="0"/>
          <w:sz w:val="24"/>
          <w:u w:val="single"/>
        </w:rPr>
        <w:t xml:space="preserve">         </w:t>
      </w:r>
      <w:r>
        <w:rPr>
          <w:rFonts w:hint="eastAsia" w:ascii="宋体" w:hAnsi="宋体" w:cs="宋体"/>
          <w:bCs/>
          <w:kern w:val="0"/>
          <w:sz w:val="24"/>
          <w:lang w:val="zh-CN"/>
        </w:rPr>
        <w:t>现象。通过上述三种人眼可以观察到的宏观现象，我们可以推断出微观世界的分子的运动状态是</w:t>
      </w:r>
      <w:r>
        <w:rPr>
          <w:rFonts w:hint="eastAsia" w:ascii="宋体" w:hAnsi="宋体" w:cs="宋体"/>
          <w:bCs/>
          <w:kern w:val="0"/>
          <w:sz w:val="24"/>
          <w:u w:val="single"/>
        </w:rPr>
        <w:t xml:space="preserve">       </w:t>
      </w:r>
      <w:r>
        <w:rPr>
          <w:rFonts w:hint="eastAsia" w:ascii="宋体" w:hAnsi="宋体" w:cs="宋体"/>
          <w:bCs/>
          <w:kern w:val="0"/>
          <w:sz w:val="24"/>
          <w:lang w:val="zh-CN"/>
        </w:rPr>
        <w:t>。（请把正确选项的代号填在此横线上）</w:t>
      </w:r>
    </w:p>
    <w:p>
      <w:pPr>
        <w:autoSpaceDE w:val="0"/>
        <w:autoSpaceDN w:val="0"/>
        <w:adjustRightInd w:val="0"/>
        <w:ind w:left="240"/>
        <w:rPr>
          <w:rFonts w:hint="eastAsia" w:ascii="宋体" w:hAnsi="宋体" w:cs="宋体"/>
          <w:bCs/>
          <w:kern w:val="0"/>
          <w:sz w:val="24"/>
          <w:lang w:val="zh-CN"/>
        </w:rPr>
      </w:pPr>
      <w:r>
        <w:rPr>
          <w:rFonts w:hint="eastAsia" w:ascii="宋体" w:hAnsi="宋体" w:cs="宋体"/>
          <w:bCs/>
          <w:kern w:val="0"/>
          <w:sz w:val="24"/>
        </w:rPr>
        <w:t>A.</w:t>
      </w:r>
      <w:r>
        <w:rPr>
          <w:rFonts w:hint="eastAsia" w:ascii="宋体" w:hAnsi="宋体" w:cs="宋体"/>
          <w:bCs/>
          <w:kern w:val="0"/>
          <w:sz w:val="24"/>
          <w:lang w:val="zh-CN"/>
        </w:rPr>
        <w:t>静止的</w:t>
      </w:r>
      <w:r>
        <w:rPr>
          <w:rFonts w:hint="eastAsia" w:ascii="宋体" w:hAnsi="宋体" w:cs="宋体"/>
          <w:bCs/>
          <w:kern w:val="0"/>
          <w:sz w:val="24"/>
        </w:rPr>
        <w:t xml:space="preserve">               B. </w:t>
      </w:r>
      <w:r>
        <w:rPr>
          <w:rFonts w:hint="eastAsia" w:ascii="宋体" w:hAnsi="宋体" w:cs="宋体"/>
          <w:bCs/>
          <w:kern w:val="0"/>
          <w:sz w:val="24"/>
          <w:lang w:val="zh-CN"/>
        </w:rPr>
        <w:t>运动的</w:t>
      </w:r>
    </w:p>
    <w:p>
      <w:pPr>
        <w:autoSpaceDE w:val="0"/>
        <w:autoSpaceDN w:val="0"/>
        <w:adjustRightInd w:val="0"/>
        <w:ind w:left="240"/>
        <w:rPr>
          <w:rFonts w:hint="eastAsia" w:ascii="宋体" w:hAnsi="宋体" w:cs="宋体"/>
          <w:bCs/>
          <w:sz w:val="24"/>
        </w:rPr>
      </w:pPr>
      <w:r>
        <w:rPr>
          <w:rFonts w:hint="eastAsia" w:ascii="宋体" w:hAnsi="宋体" w:cs="宋体"/>
          <w:bCs/>
          <w:kern w:val="0"/>
          <w:sz w:val="24"/>
        </w:rPr>
        <w:t>C.</w:t>
      </w:r>
      <w:r>
        <w:rPr>
          <w:rFonts w:hint="eastAsia" w:ascii="宋体" w:hAnsi="宋体" w:cs="宋体"/>
          <w:bCs/>
          <w:kern w:val="0"/>
          <w:sz w:val="24"/>
          <w:lang w:val="zh-CN"/>
        </w:rPr>
        <w:t>作加速运动</w:t>
      </w:r>
      <w:r>
        <w:rPr>
          <w:rFonts w:hint="eastAsia" w:ascii="宋体" w:hAnsi="宋体" w:cs="宋体"/>
          <w:bCs/>
          <w:kern w:val="0"/>
          <w:sz w:val="24"/>
        </w:rPr>
        <w:t xml:space="preserve">           D.</w:t>
      </w:r>
      <w:r>
        <w:rPr>
          <w:rFonts w:hint="eastAsia" w:ascii="宋体" w:hAnsi="宋体" w:cs="宋体"/>
          <w:bCs/>
          <w:kern w:val="0"/>
          <w:sz w:val="24"/>
          <w:lang w:val="zh-CN"/>
        </w:rPr>
        <w:t>一切物体的分子都在永不停息的作无规则的运动</w:t>
      </w:r>
    </w:p>
    <w:p>
      <w:pPr>
        <w:rPr>
          <w:rFonts w:hint="eastAsia" w:ascii="宋体" w:hAnsi="宋体" w:cs="宋体"/>
          <w:bCs/>
          <w:sz w:val="24"/>
        </w:rPr>
      </w:pPr>
      <w:r>
        <w:rPr>
          <w:rFonts w:hint="eastAsia" w:ascii="宋体" w:hAnsi="宋体" w:cs="宋体"/>
          <w:bCs/>
          <w:sz w:val="24"/>
        </w:rPr>
        <w:t>21、英国物理学家汤姆生发现了比原子小得多、且带负电的粒子叫___________，从而揭示了原子是有结构的．原子是由</w:t>
      </w:r>
      <w:r>
        <w:rPr>
          <w:rFonts w:hint="eastAsia" w:ascii="宋体" w:hAnsi="宋体" w:cs="宋体"/>
          <w:bCs/>
          <w:sz w:val="24"/>
          <w:u w:val="single"/>
        </w:rPr>
        <w:t xml:space="preserve">       </w:t>
      </w:r>
      <w:r>
        <w:rPr>
          <w:rFonts w:hint="eastAsia" w:ascii="宋体" w:hAnsi="宋体" w:cs="宋体"/>
          <w:bCs/>
          <w:sz w:val="24"/>
        </w:rPr>
        <w:t>与核外电子构成的，原子核是由带_____电的质子和不带电的_________构成的，原子核位于原子的_________，电子围绕原子核_______，其形状非常类似于“太阳系”。</w:t>
      </w:r>
    </w:p>
    <w:p>
      <w:pPr>
        <w:spacing w:line="360" w:lineRule="exact"/>
        <w:rPr>
          <w:rFonts w:hint="eastAsia" w:ascii="宋体" w:hAnsi="宋体" w:cs="宋体"/>
          <w:bCs/>
          <w:sz w:val="24"/>
          <w:u w:val="single"/>
        </w:rPr>
      </w:pPr>
      <w:r>
        <w:rPr>
          <w:rFonts w:hint="eastAsia" w:ascii="宋体" w:hAnsi="宋体" w:cs="宋体"/>
          <w:bCs/>
          <w:sz w:val="24"/>
        </w:rPr>
        <w:t>22、将体积分别为</w:t>
      </w:r>
      <w:r>
        <w:rPr>
          <w:rFonts w:hint="eastAsia" w:ascii="宋体" w:hAnsi="宋体" w:cs="宋体"/>
          <w:bCs/>
          <w:i/>
          <w:sz w:val="24"/>
        </w:rPr>
        <w:t>V</w:t>
      </w:r>
      <w:r>
        <w:rPr>
          <w:rFonts w:hint="eastAsia" w:ascii="宋体" w:hAnsi="宋体" w:cs="宋体"/>
          <w:bCs/>
          <w:sz w:val="24"/>
          <w:vertAlign w:val="subscript"/>
        </w:rPr>
        <w:t>1</w:t>
      </w:r>
      <w:r>
        <w:rPr>
          <w:rFonts w:hint="eastAsia" w:ascii="宋体" w:hAnsi="宋体" w:cs="宋体"/>
          <w:bCs/>
          <w:sz w:val="24"/>
        </w:rPr>
        <w:t>、</w:t>
      </w:r>
      <w:r>
        <w:rPr>
          <w:rFonts w:hint="eastAsia" w:ascii="宋体" w:hAnsi="宋体" w:cs="宋体"/>
          <w:bCs/>
          <w:i/>
          <w:sz w:val="24"/>
        </w:rPr>
        <w:t>V</w:t>
      </w:r>
      <w:r>
        <w:rPr>
          <w:rFonts w:hint="eastAsia" w:ascii="宋体" w:hAnsi="宋体" w:cs="宋体"/>
          <w:bCs/>
          <w:sz w:val="24"/>
          <w:vertAlign w:val="subscript"/>
        </w:rPr>
        <w:t>2</w:t>
      </w:r>
      <w:r>
        <w:rPr>
          <w:rFonts w:hint="eastAsia" w:ascii="宋体" w:hAnsi="宋体" w:cs="宋体"/>
          <w:bCs/>
          <w:sz w:val="24"/>
        </w:rPr>
        <w:t>的水和酒精混合，发现混合后液体的总体积</w:t>
      </w:r>
      <w:r>
        <w:rPr>
          <w:rFonts w:hint="eastAsia" w:ascii="宋体" w:hAnsi="宋体" w:cs="宋体"/>
          <w:bCs/>
          <w:i/>
          <w:sz w:val="24"/>
        </w:rPr>
        <w:t>V</w:t>
      </w:r>
      <w:r>
        <w:rPr>
          <w:rFonts w:hint="eastAsia" w:ascii="宋体" w:hAnsi="宋体" w:cs="宋体"/>
          <w:bCs/>
          <w:sz w:val="24"/>
        </w:rPr>
        <w:t>总</w:t>
      </w:r>
      <w:r>
        <w:rPr>
          <w:rFonts w:hint="eastAsia" w:ascii="宋体" w:hAnsi="宋体" w:cs="宋体"/>
          <w:bCs/>
          <w:sz w:val="24"/>
          <w:u w:val="single"/>
        </w:rPr>
        <w:t xml:space="preserve">       </w:t>
      </w:r>
    </w:p>
    <w:p>
      <w:pPr>
        <w:spacing w:line="360" w:lineRule="exact"/>
        <w:rPr>
          <w:rFonts w:hint="eastAsia" w:ascii="宋体" w:hAnsi="宋体" w:cs="宋体"/>
          <w:bCs/>
          <w:sz w:val="24"/>
        </w:rPr>
      </w:pPr>
      <w:r>
        <w:rPr>
          <w:rFonts w:hint="eastAsia" w:ascii="宋体" w:hAnsi="宋体" w:cs="宋体"/>
          <w:bCs/>
          <w:i/>
          <w:sz w:val="24"/>
        </w:rPr>
        <w:t>V</w:t>
      </w:r>
      <w:r>
        <w:rPr>
          <w:rFonts w:hint="eastAsia" w:ascii="宋体" w:hAnsi="宋体" w:cs="宋体"/>
          <w:bCs/>
          <w:sz w:val="24"/>
          <w:vertAlign w:val="subscript"/>
        </w:rPr>
        <w:t>1</w:t>
      </w:r>
      <w:r>
        <w:rPr>
          <w:rFonts w:hint="eastAsia" w:ascii="宋体" w:hAnsi="宋体" w:cs="宋体"/>
          <w:bCs/>
          <w:sz w:val="24"/>
        </w:rPr>
        <w:t>+</w:t>
      </w:r>
      <w:r>
        <w:rPr>
          <w:rFonts w:hint="eastAsia" w:ascii="宋体" w:hAnsi="宋体" w:cs="宋体"/>
          <w:bCs/>
          <w:i/>
          <w:sz w:val="24"/>
        </w:rPr>
        <w:t>V</w:t>
      </w:r>
      <w:r>
        <w:rPr>
          <w:rFonts w:hint="eastAsia" w:ascii="宋体" w:hAnsi="宋体" w:cs="宋体"/>
          <w:bCs/>
          <w:sz w:val="24"/>
          <w:vertAlign w:val="subscript"/>
        </w:rPr>
        <w:t>2</w:t>
      </w:r>
      <w:r>
        <w:rPr>
          <w:rFonts w:hint="eastAsia" w:ascii="宋体" w:hAnsi="宋体" w:cs="宋体"/>
          <w:bCs/>
          <w:sz w:val="24"/>
        </w:rPr>
        <w:t>，（选填“＜”、“=”或“＞”）这一实验表明液体分子间有</w:t>
      </w:r>
      <w:r>
        <w:rPr>
          <w:rFonts w:hint="eastAsia" w:ascii="宋体" w:hAnsi="宋体" w:cs="宋体"/>
          <w:bCs/>
          <w:sz w:val="24"/>
          <w:u w:val="single"/>
        </w:rPr>
        <w:t xml:space="preserve">              </w:t>
      </w:r>
      <w:r>
        <w:rPr>
          <w:rFonts w:hint="eastAsia" w:ascii="宋体" w:hAnsi="宋体" w:cs="宋体"/>
          <w:bCs/>
          <w:sz w:val="24"/>
        </w:rPr>
        <w:t>。</w:t>
      </w:r>
    </w:p>
    <w:p>
      <w:pPr>
        <w:spacing w:line="360" w:lineRule="exact"/>
        <w:rPr>
          <w:rFonts w:hint="eastAsia" w:ascii="宋体" w:hAnsi="宋体" w:cs="宋体"/>
          <w:bCs/>
          <w:sz w:val="24"/>
        </w:rPr>
      </w:pPr>
      <w:r>
        <w:rPr>
          <w:rFonts w:hint="eastAsia" w:ascii="宋体" w:hAnsi="宋体" w:cs="宋体"/>
          <w:bCs/>
          <w:sz w:val="24"/>
        </w:rPr>
        <w:t>23、.我国的民谚、俗语和诗词中往往蕴含着丰富的物理知识。现列出以下几条民谚、俗语和诗词：①“潭清疑水浅”；②“墙内开花墙外香”；③“坐井观天，所见甚少”；④“余音绕梁，三日不绝”。其中，能够用分子不停地做无规则运动解释的是__</w:t>
      </w:r>
      <w:r>
        <w:rPr>
          <w:rFonts w:hint="eastAsia" w:ascii="宋体" w:hAnsi="宋体" w:cs="宋体"/>
          <w:bCs/>
          <w:sz w:val="24"/>
          <w:u w:val="single"/>
        </w:rPr>
        <w:t xml:space="preserve">   </w:t>
      </w:r>
      <w:r>
        <w:rPr>
          <w:rFonts w:hint="eastAsia" w:ascii="宋体" w:hAnsi="宋体" w:cs="宋体"/>
          <w:bCs/>
          <w:sz w:val="24"/>
        </w:rPr>
        <w:t>__；能够用光的直线传播解释的是__</w:t>
      </w:r>
      <w:r>
        <w:rPr>
          <w:rFonts w:hint="eastAsia" w:ascii="宋体" w:hAnsi="宋体" w:cs="宋体"/>
          <w:bCs/>
          <w:sz w:val="24"/>
          <w:u w:val="single"/>
        </w:rPr>
        <w:t xml:space="preserve">  </w:t>
      </w:r>
      <w:r>
        <w:rPr>
          <w:rFonts w:hint="eastAsia" w:ascii="宋体" w:hAnsi="宋体" w:cs="宋体"/>
          <w:bCs/>
          <w:sz w:val="24"/>
        </w:rPr>
        <w:t xml:space="preserve">__。（均填序号） </w:t>
      </w:r>
    </w:p>
    <w:p>
      <w:pPr>
        <w:spacing w:line="360" w:lineRule="exact"/>
        <w:rPr>
          <w:rFonts w:hint="eastAsia" w:ascii="宋体" w:hAnsi="宋体" w:cs="宋体"/>
          <w:bCs/>
          <w:sz w:val="24"/>
        </w:rPr>
      </w:pPr>
      <w:r>
        <w:rPr>
          <w:rFonts w:hint="eastAsia" w:ascii="宋体" w:hAnsi="宋体" w:cs="宋体"/>
          <w:bCs/>
          <w:sz w:val="24"/>
        </w:rPr>
        <w:t>24、目前甲型H1N1流感的蔓延正引起世界各国的高度关注，虽然该病毒的传播机制还未确定，但保持良好的卫生习惯是预防感染病毒的有效措施。专家称感染病人咳嗽所产生的有大量病毒的飞沫，会使1m范围内的其他人吸入而被感染，所以与感染病人近距离接触须带口罩。一粒飞沫的直径约为1×10</w:t>
      </w:r>
      <w:r>
        <w:rPr>
          <w:rFonts w:hint="eastAsia" w:ascii="宋体" w:hAnsi="宋体" w:cs="宋体"/>
          <w:bCs/>
          <w:sz w:val="24"/>
          <w:vertAlign w:val="superscript"/>
        </w:rPr>
        <w:t>-6</w:t>
      </w:r>
      <w:r>
        <w:rPr>
          <w:rFonts w:hint="eastAsia" w:ascii="宋体" w:hAnsi="宋体" w:cs="宋体"/>
          <w:bCs/>
          <w:sz w:val="24"/>
        </w:rPr>
        <w:t>～5×10</w:t>
      </w:r>
      <w:r>
        <w:rPr>
          <w:rFonts w:hint="eastAsia" w:ascii="宋体" w:hAnsi="宋体" w:cs="宋体"/>
          <w:bCs/>
          <w:sz w:val="24"/>
          <w:vertAlign w:val="superscript"/>
        </w:rPr>
        <w:t>-6</w:t>
      </w:r>
      <w:r>
        <w:rPr>
          <w:rFonts w:hint="eastAsia" w:ascii="宋体" w:hAnsi="宋体" w:cs="宋体"/>
          <w:bCs/>
          <w:sz w:val="24"/>
        </w:rPr>
        <w:t>m（分子直径约为1×10</w:t>
      </w:r>
      <w:r>
        <w:rPr>
          <w:rFonts w:hint="eastAsia" w:ascii="宋体" w:hAnsi="宋体" w:cs="宋体"/>
          <w:bCs/>
          <w:sz w:val="24"/>
          <w:vertAlign w:val="superscript"/>
        </w:rPr>
        <w:t>-9</w:t>
      </w:r>
      <w:r>
        <w:rPr>
          <w:rFonts w:hint="eastAsia" w:ascii="宋体" w:hAnsi="宋体" w:cs="宋体"/>
          <w:bCs/>
          <w:sz w:val="24"/>
        </w:rPr>
        <w:t>m），由此可判断飞沫</w:t>
      </w:r>
      <w:r>
        <w:rPr>
          <w:rFonts w:hint="eastAsia" w:ascii="宋体" w:hAnsi="宋体" w:cs="宋体"/>
          <w:bCs/>
          <w:sz w:val="24"/>
          <w:u w:val="single"/>
        </w:rPr>
        <w:t xml:space="preserve">      </w:t>
      </w:r>
      <w:r>
        <w:rPr>
          <w:rFonts w:hint="eastAsia" w:ascii="宋体" w:hAnsi="宋体" w:cs="宋体"/>
          <w:bCs/>
          <w:sz w:val="24"/>
        </w:rPr>
        <w:t>分子。（选填“是”或“不是”）。</w:t>
      </w:r>
    </w:p>
    <w:p>
      <w:pPr>
        <w:pStyle w:val="2"/>
        <w:adjustRightInd w:val="0"/>
        <w:snapToGrid w:val="0"/>
        <w:spacing w:line="340" w:lineRule="exact"/>
        <w:rPr>
          <w:rFonts w:hint="eastAsia" w:hAnsi="宋体" w:cs="宋体"/>
          <w:bCs/>
          <w:sz w:val="24"/>
          <w:szCs w:val="24"/>
        </w:rPr>
      </w:pPr>
      <w:r>
        <w:rPr>
          <w:rFonts w:hint="eastAsia" w:hAnsi="宋体" w:cs="宋体"/>
          <w:bCs/>
          <w:sz w:val="24"/>
        </w:rPr>
        <w:pict>
          <v:group id="组合 86" o:spid="_x0000_s1028" o:spt="203" style="position:absolute;left:0pt;margin-left:264.2pt;margin-top:6.7pt;height:105.8pt;width:143.4pt;mso-wrap-distance-bottom:0pt;mso-wrap-distance-left:9pt;mso-wrap-distance-right:9pt;mso-wrap-distance-top:0pt;z-index:251659264;mso-width-relative:page;mso-height-relative:page;" coordsize="2868,2116">
            <o:lock v:ext="edit" aspectratio="f"/>
            <v:group id="组合 87" o:spid="_x0000_s1029" o:spt="203" style="position:absolute;left:0;top:0;height:2116;width:2869;" coordsize="2869,2116">
              <o:lock v:ext="edit" aspectratio="f"/>
              <v:shape id="图片 88" o:spid="_x0000_s1030" o:spt="75" alt="物理2卷—1" type="#_x0000_t75" style="position:absolute;left:0;top:0;height:1607;width:2869;" filled="f" o:preferrelative="t" stroked="f" coordsize="21600,21600">
                <v:path/>
                <v:fill on="f" focussize="0,0"/>
                <v:stroke on="f" joinstyle="miter"/>
                <v:imagedata r:id="rId9" o:title="物理2卷—1"/>
                <o:lock v:ext="edit" aspectratio="t"/>
              </v:shape>
              <v:shape id="文本框 89" o:spid="_x0000_s1031" o:spt="202" type="#_x0000_t202" style="position:absolute;left:931;top:1716;height:400;width:912;" filled="f" stroked="f" coordsize="21600,21600">
                <v:path/>
                <v:fill on="f" focussize="0,0"/>
                <v:stroke on="f" joinstyle="miter"/>
                <v:imagedata o:title=""/>
                <o:lock v:ext="edit" aspectratio="f"/>
                <v:textbox>
                  <w:txbxContent>
                    <w:p>
                      <w:pPr>
                        <w:rPr>
                          <w:rFonts w:hint="eastAsia" w:ascii="华文中宋" w:hAnsi="华文中宋" w:eastAsia="华文中宋"/>
                          <w:sz w:val="18"/>
                          <w:szCs w:val="18"/>
                        </w:rPr>
                      </w:pPr>
                      <w:r>
                        <w:rPr>
                          <w:rFonts w:hint="eastAsia" w:ascii="华文中宋" w:hAnsi="华文中宋" w:eastAsia="华文中宋"/>
                          <w:sz w:val="18"/>
                          <w:szCs w:val="18"/>
                        </w:rPr>
                        <w:t>图7</w:t>
                      </w:r>
                    </w:p>
                  </w:txbxContent>
                </v:textbox>
              </v:shape>
            </v:group>
            <v:shape id="文本框 90" o:spid="_x0000_s1032" o:spt="202" type="#_x0000_t202" style="position:absolute;left:1031;top:1678;height:435;width:870;" filled="t" stroked="t" coordsize="21600,21600">
              <v:path/>
              <v:fill on="t" focussize="0,0"/>
              <v:stroke joinstyle="miter"/>
              <v:imagedata o:title=""/>
              <o:lock v:ext="edit" aspectratio="f"/>
              <v:textbox>
                <w:txbxContent>
                  <w:p>
                    <w:pPr>
                      <w:rPr>
                        <w:rFonts w:hint="eastAsia"/>
                      </w:rPr>
                    </w:pPr>
                    <w:r>
                      <w:rPr>
                        <w:rFonts w:hint="eastAsia"/>
                      </w:rPr>
                      <w:t>图5</w:t>
                    </w:r>
                  </w:p>
                </w:txbxContent>
              </v:textbox>
            </v:shape>
            <w10:wrap type="square"/>
          </v:group>
        </w:pict>
      </w:r>
      <w:r>
        <w:rPr>
          <w:rFonts w:hint="eastAsia" w:hAnsi="宋体" w:cs="宋体"/>
          <w:bCs/>
          <w:sz w:val="24"/>
          <w:szCs w:val="24"/>
        </w:rPr>
        <w:t>25、在探索微观世界的过程中，科学家对原子的结构进行猜想和实验，并提出了多种模型。在图5所示的两种模型中，</w:t>
      </w:r>
      <w:r>
        <w:rPr>
          <w:rFonts w:hint="eastAsia" w:hAnsi="宋体" w:cs="宋体"/>
          <w:bCs/>
          <w:sz w:val="24"/>
          <w:szCs w:val="24"/>
          <w:u w:val="single"/>
        </w:rPr>
        <w:t xml:space="preserve">               </w:t>
      </w:r>
      <w:r>
        <w:rPr>
          <w:rFonts w:hint="eastAsia" w:hAnsi="宋体" w:cs="宋体"/>
          <w:bCs/>
          <w:sz w:val="24"/>
          <w:szCs w:val="24"/>
        </w:rPr>
        <w:t>是卢瑟福提出的原子核式模型。(填“左图”或“右图”）</w:t>
      </w:r>
    </w:p>
    <w:p>
      <w:pPr>
        <w:spacing w:line="360" w:lineRule="exact"/>
        <w:rPr>
          <w:rFonts w:hint="eastAsia" w:ascii="宋体" w:hAnsi="宋体" w:cs="宋体"/>
          <w:bCs/>
          <w:spacing w:val="-4"/>
          <w:sz w:val="24"/>
        </w:rPr>
      </w:pPr>
      <w:r>
        <w:rPr>
          <w:rFonts w:hint="eastAsia" w:ascii="宋体" w:hAnsi="宋体" w:cs="宋体"/>
          <w:bCs/>
          <w:sz w:val="24"/>
        </w:rPr>
        <w:t>26、电冰箱里的食物容易变干和相互“窜味”，请你从物理角度分析，食物“窜味”属于________现象，电冰箱里的食物主要是通过___________方式失去水分的。</w:t>
      </w:r>
    </w:p>
    <w:p>
      <w:pPr>
        <w:spacing w:line="360" w:lineRule="exact"/>
        <w:textAlignment w:val="baseline"/>
        <w:rPr>
          <w:rFonts w:hint="eastAsia" w:ascii="宋体" w:hAnsi="宋体" w:cs="宋体"/>
          <w:bCs/>
          <w:spacing w:val="-4"/>
          <w:sz w:val="24"/>
        </w:rPr>
      </w:pPr>
      <w:r>
        <w:rPr>
          <w:rFonts w:hint="eastAsia" w:ascii="宋体" w:hAnsi="宋体" w:cs="宋体"/>
          <w:bCs/>
          <w:spacing w:val="-4"/>
          <w:sz w:val="24"/>
        </w:rPr>
        <w:t>27、物理学中一个基本的观念是“世界是由物质组成的”。1811年，意大利物理学家阿伏加德罗将组成物质的仍能保持其化学性质不变的最小微粒命名为</w:t>
      </w:r>
      <w:r>
        <w:rPr>
          <w:rFonts w:hint="eastAsia" w:ascii="宋体" w:hAnsi="宋体" w:cs="宋体"/>
          <w:bCs/>
          <w:sz w:val="24"/>
          <w:u w:val="single"/>
        </w:rPr>
        <w:t xml:space="preserve">            </w:t>
      </w:r>
      <w:r>
        <w:rPr>
          <w:rFonts w:hint="eastAsia" w:ascii="宋体" w:hAnsi="宋体" w:cs="宋体"/>
          <w:bCs/>
          <w:spacing w:val="-4"/>
          <w:sz w:val="24"/>
        </w:rPr>
        <w:t>。1909年，著名科学家</w:t>
      </w:r>
      <w:r>
        <w:rPr>
          <w:rFonts w:hint="eastAsia" w:ascii="宋体" w:hAnsi="宋体" w:cs="宋体"/>
          <w:bCs/>
          <w:sz w:val="24"/>
        </w:rPr>
        <w:t>卢瑟福</w:t>
      </w:r>
      <w:r>
        <w:rPr>
          <w:rFonts w:hint="eastAsia" w:ascii="宋体" w:hAnsi="宋体" w:cs="宋体"/>
          <w:bCs/>
          <w:spacing w:val="-4"/>
          <w:sz w:val="24"/>
        </w:rPr>
        <w:t>在进行了α粒子 散射实验后，提出了原子________模型。</w:t>
      </w:r>
    </w:p>
    <w:p>
      <w:pPr>
        <w:rPr>
          <w:rFonts w:hint="eastAsia" w:ascii="宋体" w:hAnsi="宋体" w:cs="宋体"/>
          <w:bCs/>
          <w:sz w:val="24"/>
        </w:rPr>
      </w:pPr>
      <w:r>
        <w:rPr>
          <w:rFonts w:hint="eastAsia" w:ascii="宋体" w:hAnsi="宋体" w:cs="宋体"/>
          <w:bCs/>
          <w:sz w:val="24"/>
        </w:rPr>
        <w:t>28、我们知道，在国际单位制中，长度的基本单位是米，其它单位还有：千米、分  米、厘米、毫米、微米、纳米和光年。银河系很大，一般用________作长度单位表示最方便；而分子直径很小，一般用_______长度单位表示最方便。</w:t>
      </w:r>
    </w:p>
    <w:p>
      <w:pPr>
        <w:rPr>
          <w:rFonts w:hint="eastAsia" w:ascii="宋体" w:hAnsi="宋体" w:cs="宋体"/>
          <w:bCs/>
          <w:sz w:val="24"/>
        </w:rPr>
      </w:pPr>
    </w:p>
    <w:p>
      <w:pPr>
        <w:numPr>
          <w:ilvl w:val="0"/>
          <w:numId w:val="2"/>
        </w:numPr>
        <w:rPr>
          <w:rFonts w:hint="eastAsia" w:ascii="宋体" w:hAnsi="宋体" w:cs="宋体"/>
          <w:b/>
          <w:sz w:val="28"/>
          <w:szCs w:val="28"/>
        </w:rPr>
      </w:pPr>
      <w:r>
        <w:rPr>
          <w:rFonts w:hint="eastAsia" w:ascii="宋体" w:hAnsi="宋体" w:cs="宋体"/>
          <w:b/>
          <w:sz w:val="28"/>
          <w:szCs w:val="28"/>
        </w:rPr>
        <w:t>实验题（24题4分，25题4分，26题6分，共14分）</w:t>
      </w:r>
    </w:p>
    <w:p>
      <w:pPr>
        <w:autoSpaceDE w:val="0"/>
        <w:autoSpaceDN w:val="0"/>
        <w:spacing w:line="360" w:lineRule="auto"/>
        <w:rPr>
          <w:rFonts w:hint="eastAsia" w:ascii="宋体" w:hAnsi="宋体" w:cs="宋体"/>
          <w:bCs/>
          <w:sz w:val="24"/>
        </w:rPr>
      </w:pPr>
      <w:r>
        <w:rPr>
          <w:rFonts w:hint="eastAsia" w:ascii="宋体" w:hAnsi="宋体" w:cs="宋体"/>
          <w:b/>
          <w:sz w:val="28"/>
          <w:szCs w:val="28"/>
        </w:rPr>
        <w:pict>
          <v:group id="组合 98" o:spid="_x0000_s1033" o:spt="203" style="position:absolute;left:0pt;margin-left:331.05pt;margin-top:3.2pt;height:93.15pt;width:90.65pt;mso-wrap-distance-left:9pt;mso-wrap-distance-right:9pt;z-index:-251656192;mso-width-relative:page;mso-height-relative:page;" coordsize="1904,1878" wrapcoords="-179 -174 -179 15155 4998 16548 4998 21426 15531 21426 15531 16548 18565 16548 21779 15155 21779 -174 -179 -174">
            <o:lock v:ext="edit" aspectratio="f"/>
            <v:shape id="图片 99" o:spid="_x0000_s1034" o:spt="75" type="#_x0000_t75" style="position:absolute;left:0;top:0;height:1305;width:1905;" filled="t" o:preferrelative="t" stroked="t" coordsize="21600,21600">
              <v:path/>
              <v:fill on="t" focussize="0,0"/>
              <v:stroke color="#FFFFFF" joinstyle="miter"/>
              <v:imagedata r:id="rId10" o:title=""/>
              <o:lock v:ext="edit" aspectratio="t"/>
            </v:shape>
            <v:shape id="文本框 100" o:spid="_x0000_s1035" o:spt="202" type="#_x0000_t202" style="position:absolute;left:492;top:1444;height:435;width:855;" filled="t" stroked="t" coordsize="21600,21600">
              <v:path/>
              <v:fill on="t" focussize="0,0"/>
              <v:stroke color="#FFFFFF" joinstyle="miter"/>
              <v:imagedata o:title=""/>
              <o:lock v:ext="edit" aspectratio="f"/>
              <v:textbox>
                <w:txbxContent>
                  <w:p>
                    <w:pPr>
                      <w:rPr>
                        <w:rFonts w:hint="eastAsia"/>
                      </w:rPr>
                    </w:pPr>
                    <w:r>
                      <w:rPr>
                        <w:rFonts w:hint="eastAsia"/>
                      </w:rPr>
                      <w:t>图7</w:t>
                    </w:r>
                  </w:p>
                </w:txbxContent>
              </v:textbox>
            </v:shape>
            <w10:wrap type="tight"/>
          </v:group>
        </w:pict>
      </w:r>
      <w:r>
        <w:rPr>
          <w:rFonts w:hint="eastAsia" w:ascii="宋体" w:hAnsi="宋体" w:cs="宋体"/>
          <w:bCs/>
          <w:sz w:val="24"/>
        </w:rPr>
        <w:t>29、把一块表面很干净的玻璃板水平地挂在弹簧测力计下(图7a)，手持弹簧测力计上端，将玻璃板放到恰好与水槽内水面相接触(图7b)，并慢慢向上提起弹簧测力计．试说出这两次弹簧测力计示数有何不同，其原因是什么。</w:t>
      </w:r>
    </w:p>
    <w:p>
      <w:pPr>
        <w:autoSpaceDE w:val="0"/>
        <w:autoSpaceDN w:val="0"/>
        <w:spacing w:line="360" w:lineRule="auto"/>
        <w:rPr>
          <w:rFonts w:hint="eastAsia" w:ascii="宋体" w:hAnsi="宋体" w:cs="宋体"/>
          <w:bCs/>
          <w:sz w:val="24"/>
        </w:rPr>
      </w:pPr>
    </w:p>
    <w:p>
      <w:pPr>
        <w:autoSpaceDE w:val="0"/>
        <w:autoSpaceDN w:val="0"/>
        <w:spacing w:line="360" w:lineRule="auto"/>
        <w:rPr>
          <w:rFonts w:hint="eastAsia" w:ascii="宋体" w:hAnsi="宋体" w:cs="宋体"/>
          <w:bCs/>
          <w:sz w:val="24"/>
        </w:rPr>
      </w:pPr>
      <w:r>
        <w:rPr>
          <w:rFonts w:hint="eastAsia" w:ascii="宋体" w:hAnsi="宋体" w:cs="宋体"/>
          <w:bCs/>
          <w:sz w:val="24"/>
        </w:rPr>
        <w:pict>
          <v:group id="组合 101" o:spid="_x0000_s1036" o:spt="203" style="position:absolute;left:0pt;margin-left:333.85pt;margin-top:0.6pt;height:80.2pt;width:85.45pt;mso-wrap-distance-bottom:0pt;mso-wrap-distance-left:9pt;mso-wrap-distance-right:9pt;mso-wrap-distance-top:0pt;z-index:251661312;mso-width-relative:page;mso-height-relative:page;" coordsize="1994,1873">
            <o:lock v:ext="edit" aspectratio="f"/>
            <v:shape id="图片 102" o:spid="_x0000_s1037" o:spt="75" type="#_x0000_t75" style="position:absolute;left:0;top:0;height:1320;width:1995;" filled="f" o:preferrelative="t" stroked="f" coordsize="21600,21600">
              <v:path/>
              <v:fill on="f" focussize="0,0"/>
              <v:stroke on="f" joinstyle="miter"/>
              <v:imagedata r:id="rId11" cropbottom="11637f" o:title=""/>
              <o:lock v:ext="edit" aspectratio="t"/>
            </v:shape>
            <v:shape id="文本框 103" o:spid="_x0000_s1038" o:spt="202" type="#_x0000_t202" style="position:absolute;left:662;top:1363;height:510;width:885;" filled="t" stroked="t" coordsize="21600,21600">
              <v:path/>
              <v:fill on="t" focussize="0,0"/>
              <v:stroke color="#FFFFFF" joinstyle="miter"/>
              <v:imagedata o:title=""/>
              <o:lock v:ext="edit" aspectratio="f"/>
              <v:textbox>
                <w:txbxContent>
                  <w:p>
                    <w:pPr>
                      <w:rPr>
                        <w:rFonts w:hint="eastAsia"/>
                      </w:rPr>
                    </w:pPr>
                    <w:r>
                      <w:rPr>
                        <w:rFonts w:hint="eastAsia"/>
                      </w:rPr>
                      <w:t>图8</w:t>
                    </w:r>
                  </w:p>
                </w:txbxContent>
              </v:textbox>
            </v:shape>
            <w10:wrap type="square"/>
          </v:group>
        </w:pict>
      </w:r>
    </w:p>
    <w:p>
      <w:pPr>
        <w:spacing w:line="360" w:lineRule="exact"/>
        <w:ind w:right="2381" w:rightChars="1134"/>
        <w:rPr>
          <w:rFonts w:hint="eastAsia" w:ascii="宋体" w:hAnsi="宋体" w:cs="宋体"/>
          <w:bCs/>
          <w:sz w:val="24"/>
        </w:rPr>
      </w:pPr>
      <w:r>
        <w:rPr>
          <w:rFonts w:hint="eastAsia" w:ascii="宋体" w:hAnsi="宋体" w:cs="宋体"/>
          <w:bCs/>
          <w:sz w:val="24"/>
        </w:rPr>
        <w:t>30、如图8所示，李华小心地在冷水杯和热水杯中滴入两滴墨水，他会看到</w:t>
      </w:r>
      <w:r>
        <w:rPr>
          <w:rFonts w:hint="eastAsia" w:ascii="宋体" w:hAnsi="宋体" w:cs="宋体"/>
          <w:bCs/>
          <w:sz w:val="24"/>
          <w:u w:val="single"/>
        </w:rPr>
        <w:t xml:space="preserve">             </w:t>
      </w:r>
      <w:r>
        <w:rPr>
          <w:rFonts w:hint="eastAsia" w:ascii="宋体" w:hAnsi="宋体" w:cs="宋体"/>
          <w:bCs/>
          <w:sz w:val="24"/>
        </w:rPr>
        <w:t>杯中的墨水扩散较快。这个实验表明</w:t>
      </w:r>
      <w:r>
        <w:rPr>
          <w:rFonts w:hint="eastAsia" w:ascii="宋体" w:hAnsi="宋体" w:cs="宋体"/>
          <w:bCs/>
          <w:sz w:val="24"/>
          <w:u w:val="single"/>
        </w:rPr>
        <w:t xml:space="preserve">           ________________</w:t>
      </w:r>
      <w:r>
        <w:rPr>
          <w:rFonts w:hint="eastAsia" w:ascii="宋体" w:hAnsi="宋体" w:cs="宋体"/>
          <w:bCs/>
          <w:sz w:val="24"/>
        </w:rPr>
        <w:t>扩散越快。</w:t>
      </w:r>
    </w:p>
    <w:p>
      <w:pPr>
        <w:spacing w:line="360" w:lineRule="exact"/>
        <w:rPr>
          <w:rFonts w:hint="eastAsia" w:ascii="宋体" w:hAnsi="宋体" w:cs="宋体"/>
          <w:bCs/>
          <w:sz w:val="24"/>
        </w:rPr>
      </w:pPr>
    </w:p>
    <w:p>
      <w:pPr>
        <w:spacing w:line="360" w:lineRule="exact"/>
        <w:rPr>
          <w:rFonts w:hint="eastAsia" w:ascii="宋体" w:hAnsi="宋体" w:cs="宋体"/>
          <w:bCs/>
          <w:sz w:val="24"/>
        </w:rPr>
      </w:pPr>
      <w:r>
        <w:rPr>
          <w:rFonts w:hint="eastAsia" w:ascii="宋体" w:hAnsi="宋体" w:cs="宋体"/>
          <w:bCs/>
          <w:sz w:val="24"/>
        </w:rPr>
        <w:t>31、暑假，小雨到海边码头，看到渔民将小鱼虾摊在地上晾晒，准备做成干货。对于准备马上卖的大鱼虾，因为天热怕其变质，不断用凉水使其降温。小雨发现，今天的海鲜腥味儿比春节前来时浓重多了。请你运用2个物理知识，分别解释上述场景中的相关现象。</w:t>
      </w:r>
    </w:p>
    <w:p>
      <w:pPr>
        <w:numPr>
          <w:ilvl w:val="0"/>
          <w:numId w:val="3"/>
        </w:numPr>
        <w:spacing w:line="360" w:lineRule="exact"/>
        <w:rPr>
          <w:rFonts w:hint="eastAsia" w:ascii="宋体" w:hAnsi="宋体" w:cs="宋体"/>
          <w:bCs/>
          <w:sz w:val="24"/>
        </w:rPr>
      </w:pPr>
      <w:r>
        <w:rPr>
          <w:rFonts w:hint="eastAsia" w:ascii="宋体" w:hAnsi="宋体" w:cs="宋体"/>
          <w:bCs/>
          <w:sz w:val="24"/>
        </w:rPr>
        <w:t>解释现象一：                       (2)解释现象二：</w:t>
      </w:r>
    </w:p>
    <w:p>
      <w:pPr>
        <w:spacing w:line="360" w:lineRule="exact"/>
        <w:rPr>
          <w:rFonts w:hint="eastAsia" w:ascii="宋体" w:hAnsi="宋体" w:cs="宋体"/>
          <w:bCs/>
          <w:sz w:val="24"/>
        </w:rPr>
      </w:pPr>
    </w:p>
    <w:p>
      <w:pPr>
        <w:autoSpaceDE w:val="0"/>
        <w:autoSpaceDN w:val="0"/>
        <w:spacing w:line="360" w:lineRule="auto"/>
        <w:jc w:val="center"/>
        <w:rPr>
          <w:rFonts w:hint="eastAsia" w:ascii="宋体" w:hAnsi="宋体" w:cs="宋体"/>
          <w:b/>
          <w:bCs/>
          <w:sz w:val="44"/>
          <w:szCs w:val="44"/>
        </w:rPr>
      </w:pPr>
    </w:p>
    <w:p>
      <w:pPr>
        <w:autoSpaceDE w:val="0"/>
        <w:autoSpaceDN w:val="0"/>
        <w:spacing w:line="360" w:lineRule="auto"/>
        <w:jc w:val="center"/>
        <w:rPr>
          <w:rFonts w:hint="eastAsia" w:ascii="宋体" w:hAnsi="宋体" w:cs="宋体"/>
          <w:b/>
          <w:bCs/>
          <w:sz w:val="44"/>
          <w:szCs w:val="44"/>
        </w:rPr>
      </w:pPr>
    </w:p>
    <w:p>
      <w:pPr>
        <w:autoSpaceDE w:val="0"/>
        <w:autoSpaceDN w:val="0"/>
        <w:spacing w:line="360" w:lineRule="auto"/>
        <w:jc w:val="center"/>
        <w:rPr>
          <w:rFonts w:hint="eastAsia" w:ascii="宋体" w:hAnsi="宋体" w:cs="宋体"/>
          <w:b/>
          <w:bCs/>
          <w:sz w:val="44"/>
          <w:szCs w:val="44"/>
        </w:rPr>
      </w:pPr>
      <w:r>
        <w:rPr>
          <w:rFonts w:hint="eastAsia" w:ascii="宋体" w:hAnsi="宋体" w:cs="宋体"/>
          <w:b/>
          <w:bCs/>
          <w:sz w:val="44"/>
          <w:szCs w:val="44"/>
        </w:rPr>
        <w:t>答案</w:t>
      </w:r>
    </w:p>
    <w:p>
      <w:pPr>
        <w:rPr>
          <w:rFonts w:hint="eastAsia" w:ascii="宋体" w:hAnsi="宋体" w:cs="宋体"/>
          <w:sz w:val="24"/>
        </w:rPr>
      </w:pPr>
      <w:r>
        <w:rPr>
          <w:rFonts w:hint="eastAsia" w:ascii="宋体" w:hAnsi="宋体" w:cs="宋体"/>
          <w:sz w:val="24"/>
        </w:rPr>
        <w:t>一、选择题</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473"/>
        <w:gridCol w:w="473"/>
        <w:gridCol w:w="473"/>
        <w:gridCol w:w="473"/>
        <w:gridCol w:w="473"/>
        <w:gridCol w:w="473"/>
        <w:gridCol w:w="473"/>
        <w:gridCol w:w="473"/>
        <w:gridCol w:w="474"/>
        <w:gridCol w:w="474"/>
        <w:gridCol w:w="474"/>
        <w:gridCol w:w="474"/>
        <w:gridCol w:w="474"/>
        <w:gridCol w:w="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pPr>
              <w:rPr>
                <w:rFonts w:hint="eastAsia" w:ascii="宋体" w:hAnsi="宋体" w:cs="宋体"/>
                <w:sz w:val="24"/>
              </w:rPr>
            </w:pPr>
            <w:r>
              <w:rPr>
                <w:rFonts w:hint="eastAsia" w:ascii="宋体" w:hAnsi="宋体" w:cs="宋体"/>
                <w:sz w:val="24"/>
              </w:rPr>
              <w:t>题号</w:t>
            </w:r>
          </w:p>
        </w:tc>
        <w:tc>
          <w:tcPr>
            <w:tcW w:w="473" w:type="dxa"/>
          </w:tcPr>
          <w:p>
            <w:pPr>
              <w:rPr>
                <w:rFonts w:hint="eastAsia" w:ascii="宋体" w:hAnsi="宋体" w:cs="宋体"/>
                <w:sz w:val="24"/>
              </w:rPr>
            </w:pPr>
            <w:r>
              <w:rPr>
                <w:rFonts w:hint="eastAsia" w:ascii="宋体" w:hAnsi="宋体" w:cs="宋体"/>
                <w:sz w:val="24"/>
              </w:rPr>
              <w:t>1</w:t>
            </w:r>
          </w:p>
        </w:tc>
        <w:tc>
          <w:tcPr>
            <w:tcW w:w="473" w:type="dxa"/>
          </w:tcPr>
          <w:p>
            <w:pPr>
              <w:rPr>
                <w:rFonts w:hint="eastAsia" w:ascii="宋体" w:hAnsi="宋体" w:cs="宋体"/>
                <w:sz w:val="24"/>
              </w:rPr>
            </w:pPr>
            <w:r>
              <w:rPr>
                <w:rFonts w:hint="eastAsia" w:ascii="宋体" w:hAnsi="宋体" w:cs="宋体"/>
                <w:sz w:val="24"/>
              </w:rPr>
              <w:t>2</w:t>
            </w:r>
          </w:p>
        </w:tc>
        <w:tc>
          <w:tcPr>
            <w:tcW w:w="473" w:type="dxa"/>
          </w:tcPr>
          <w:p>
            <w:pPr>
              <w:rPr>
                <w:rFonts w:hint="eastAsia" w:ascii="宋体" w:hAnsi="宋体" w:cs="宋体"/>
                <w:sz w:val="24"/>
              </w:rPr>
            </w:pPr>
            <w:r>
              <w:rPr>
                <w:rFonts w:hint="eastAsia" w:ascii="宋体" w:hAnsi="宋体" w:cs="宋体"/>
                <w:sz w:val="24"/>
              </w:rPr>
              <w:t>3</w:t>
            </w:r>
          </w:p>
        </w:tc>
        <w:tc>
          <w:tcPr>
            <w:tcW w:w="473" w:type="dxa"/>
          </w:tcPr>
          <w:p>
            <w:pPr>
              <w:rPr>
                <w:rFonts w:hint="eastAsia" w:ascii="宋体" w:hAnsi="宋体" w:cs="宋体"/>
                <w:sz w:val="24"/>
              </w:rPr>
            </w:pPr>
            <w:r>
              <w:rPr>
                <w:rFonts w:hint="eastAsia" w:ascii="宋体" w:hAnsi="宋体" w:cs="宋体"/>
                <w:sz w:val="24"/>
              </w:rPr>
              <w:t>4</w:t>
            </w:r>
          </w:p>
        </w:tc>
        <w:tc>
          <w:tcPr>
            <w:tcW w:w="473" w:type="dxa"/>
          </w:tcPr>
          <w:p>
            <w:pPr>
              <w:rPr>
                <w:rFonts w:hint="eastAsia" w:ascii="宋体" w:hAnsi="宋体" w:cs="宋体"/>
                <w:sz w:val="24"/>
              </w:rPr>
            </w:pPr>
            <w:r>
              <w:rPr>
                <w:rFonts w:hint="eastAsia" w:ascii="宋体" w:hAnsi="宋体" w:cs="宋体"/>
                <w:sz w:val="24"/>
              </w:rPr>
              <w:t>5</w:t>
            </w:r>
          </w:p>
        </w:tc>
        <w:tc>
          <w:tcPr>
            <w:tcW w:w="473" w:type="dxa"/>
          </w:tcPr>
          <w:p>
            <w:pPr>
              <w:rPr>
                <w:rFonts w:hint="eastAsia" w:ascii="宋体" w:hAnsi="宋体" w:cs="宋体"/>
                <w:sz w:val="24"/>
              </w:rPr>
            </w:pPr>
            <w:r>
              <w:rPr>
                <w:rFonts w:hint="eastAsia" w:ascii="宋体" w:hAnsi="宋体" w:cs="宋体"/>
                <w:sz w:val="24"/>
              </w:rPr>
              <w:t>6</w:t>
            </w:r>
          </w:p>
        </w:tc>
        <w:tc>
          <w:tcPr>
            <w:tcW w:w="473" w:type="dxa"/>
          </w:tcPr>
          <w:p>
            <w:pPr>
              <w:rPr>
                <w:rFonts w:hint="eastAsia" w:ascii="宋体" w:hAnsi="宋体" w:cs="宋体"/>
                <w:sz w:val="24"/>
              </w:rPr>
            </w:pPr>
            <w:r>
              <w:rPr>
                <w:rFonts w:hint="eastAsia" w:ascii="宋体" w:hAnsi="宋体" w:cs="宋体"/>
                <w:sz w:val="24"/>
              </w:rPr>
              <w:t>7</w:t>
            </w:r>
          </w:p>
        </w:tc>
        <w:tc>
          <w:tcPr>
            <w:tcW w:w="473" w:type="dxa"/>
          </w:tcPr>
          <w:p>
            <w:pPr>
              <w:rPr>
                <w:rFonts w:hint="eastAsia" w:ascii="宋体" w:hAnsi="宋体" w:cs="宋体"/>
                <w:sz w:val="24"/>
              </w:rPr>
            </w:pPr>
            <w:r>
              <w:rPr>
                <w:rFonts w:hint="eastAsia" w:ascii="宋体" w:hAnsi="宋体" w:cs="宋体"/>
                <w:sz w:val="24"/>
              </w:rPr>
              <w:t>8</w:t>
            </w:r>
          </w:p>
        </w:tc>
        <w:tc>
          <w:tcPr>
            <w:tcW w:w="474" w:type="dxa"/>
          </w:tcPr>
          <w:p>
            <w:pPr>
              <w:rPr>
                <w:rFonts w:hint="eastAsia" w:ascii="宋体" w:hAnsi="宋体" w:cs="宋体"/>
                <w:sz w:val="24"/>
              </w:rPr>
            </w:pPr>
            <w:r>
              <w:rPr>
                <w:rFonts w:hint="eastAsia" w:ascii="宋体" w:hAnsi="宋体" w:cs="宋体"/>
                <w:sz w:val="24"/>
              </w:rPr>
              <w:t>9</w:t>
            </w:r>
          </w:p>
        </w:tc>
        <w:tc>
          <w:tcPr>
            <w:tcW w:w="474" w:type="dxa"/>
          </w:tcPr>
          <w:p>
            <w:pPr>
              <w:rPr>
                <w:rFonts w:hint="eastAsia" w:ascii="宋体" w:hAnsi="宋体" w:cs="宋体"/>
                <w:sz w:val="24"/>
              </w:rPr>
            </w:pPr>
            <w:r>
              <w:rPr>
                <w:rFonts w:hint="eastAsia" w:ascii="宋体" w:hAnsi="宋体" w:cs="宋体"/>
                <w:sz w:val="24"/>
              </w:rPr>
              <w:t>10</w:t>
            </w:r>
          </w:p>
        </w:tc>
        <w:tc>
          <w:tcPr>
            <w:tcW w:w="474" w:type="dxa"/>
          </w:tcPr>
          <w:p>
            <w:pPr>
              <w:rPr>
                <w:rFonts w:hint="eastAsia" w:ascii="宋体" w:hAnsi="宋体" w:cs="宋体"/>
                <w:sz w:val="24"/>
              </w:rPr>
            </w:pPr>
            <w:r>
              <w:rPr>
                <w:rFonts w:hint="eastAsia" w:ascii="宋体" w:hAnsi="宋体" w:cs="宋体"/>
                <w:sz w:val="24"/>
              </w:rPr>
              <w:t>11</w:t>
            </w:r>
          </w:p>
        </w:tc>
        <w:tc>
          <w:tcPr>
            <w:tcW w:w="474" w:type="dxa"/>
          </w:tcPr>
          <w:p>
            <w:pPr>
              <w:rPr>
                <w:rFonts w:hint="eastAsia" w:ascii="宋体" w:hAnsi="宋体" w:cs="宋体"/>
                <w:sz w:val="24"/>
              </w:rPr>
            </w:pPr>
            <w:r>
              <w:rPr>
                <w:rFonts w:hint="eastAsia" w:ascii="宋体" w:hAnsi="宋体" w:cs="宋体"/>
                <w:sz w:val="24"/>
              </w:rPr>
              <w:t>12</w:t>
            </w:r>
          </w:p>
        </w:tc>
        <w:tc>
          <w:tcPr>
            <w:tcW w:w="474" w:type="dxa"/>
          </w:tcPr>
          <w:p>
            <w:pPr>
              <w:rPr>
                <w:rFonts w:hint="eastAsia" w:ascii="宋体" w:hAnsi="宋体" w:cs="宋体"/>
                <w:sz w:val="24"/>
              </w:rPr>
            </w:pPr>
            <w:r>
              <w:rPr>
                <w:rFonts w:hint="eastAsia" w:ascii="宋体" w:hAnsi="宋体" w:cs="宋体"/>
                <w:sz w:val="24"/>
              </w:rPr>
              <w:t>13</w:t>
            </w:r>
          </w:p>
        </w:tc>
        <w:tc>
          <w:tcPr>
            <w:tcW w:w="474" w:type="dxa"/>
          </w:tcPr>
          <w:p>
            <w:pPr>
              <w:rPr>
                <w:rFonts w:hint="eastAsia" w:ascii="宋体" w:hAnsi="宋体" w:cs="宋体"/>
                <w:sz w:val="24"/>
              </w:rPr>
            </w:pPr>
            <w:r>
              <w:rPr>
                <w:rFonts w:hint="eastAsia" w:ascii="宋体" w:hAnsi="宋体" w:cs="宋体"/>
                <w:sz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 w:type="dxa"/>
          </w:tcPr>
          <w:p>
            <w:pPr>
              <w:rPr>
                <w:rFonts w:hint="eastAsia" w:ascii="宋体" w:hAnsi="宋体" w:cs="宋体"/>
                <w:sz w:val="24"/>
              </w:rPr>
            </w:pPr>
            <w:r>
              <w:rPr>
                <w:rFonts w:hint="eastAsia" w:ascii="宋体" w:hAnsi="宋体" w:cs="宋体"/>
                <w:sz w:val="24"/>
              </w:rPr>
              <w:t>答案</w:t>
            </w:r>
          </w:p>
        </w:tc>
        <w:tc>
          <w:tcPr>
            <w:tcW w:w="473" w:type="dxa"/>
          </w:tcPr>
          <w:p>
            <w:pPr>
              <w:rPr>
                <w:rFonts w:hint="eastAsia" w:ascii="宋体" w:hAnsi="宋体" w:cs="宋体"/>
                <w:sz w:val="24"/>
              </w:rPr>
            </w:pPr>
            <w:r>
              <w:rPr>
                <w:rFonts w:hint="eastAsia" w:ascii="宋体" w:hAnsi="宋体" w:cs="宋体"/>
                <w:sz w:val="24"/>
              </w:rPr>
              <w:t>C</w:t>
            </w:r>
          </w:p>
        </w:tc>
        <w:tc>
          <w:tcPr>
            <w:tcW w:w="473" w:type="dxa"/>
          </w:tcPr>
          <w:p>
            <w:pPr>
              <w:rPr>
                <w:rFonts w:hint="eastAsia" w:ascii="宋体" w:hAnsi="宋体" w:cs="宋体"/>
                <w:sz w:val="24"/>
              </w:rPr>
            </w:pPr>
            <w:r>
              <w:rPr>
                <w:rFonts w:hint="eastAsia" w:ascii="宋体" w:hAnsi="宋体" w:cs="宋体"/>
                <w:sz w:val="24"/>
              </w:rPr>
              <w:t>A</w:t>
            </w:r>
          </w:p>
        </w:tc>
        <w:tc>
          <w:tcPr>
            <w:tcW w:w="473" w:type="dxa"/>
          </w:tcPr>
          <w:p>
            <w:pPr>
              <w:rPr>
                <w:rFonts w:hint="eastAsia" w:ascii="宋体" w:hAnsi="宋体" w:cs="宋体"/>
                <w:sz w:val="24"/>
              </w:rPr>
            </w:pPr>
            <w:r>
              <w:rPr>
                <w:rFonts w:hint="eastAsia" w:ascii="宋体" w:hAnsi="宋体" w:cs="宋体"/>
                <w:sz w:val="24"/>
              </w:rPr>
              <w:t>C</w:t>
            </w:r>
          </w:p>
        </w:tc>
        <w:tc>
          <w:tcPr>
            <w:tcW w:w="473" w:type="dxa"/>
          </w:tcPr>
          <w:p>
            <w:pPr>
              <w:rPr>
                <w:rFonts w:hint="eastAsia" w:ascii="宋体" w:hAnsi="宋体" w:cs="宋体"/>
                <w:sz w:val="24"/>
              </w:rPr>
            </w:pPr>
            <w:r>
              <w:rPr>
                <w:rFonts w:hint="eastAsia" w:ascii="宋体" w:hAnsi="宋体" w:cs="宋体"/>
                <w:sz w:val="24"/>
              </w:rPr>
              <w:t>A</w:t>
            </w:r>
          </w:p>
        </w:tc>
        <w:tc>
          <w:tcPr>
            <w:tcW w:w="473" w:type="dxa"/>
          </w:tcPr>
          <w:p>
            <w:pPr>
              <w:rPr>
                <w:rFonts w:hint="eastAsia" w:ascii="宋体" w:hAnsi="宋体" w:cs="宋体"/>
                <w:sz w:val="24"/>
              </w:rPr>
            </w:pPr>
            <w:r>
              <w:rPr>
                <w:rFonts w:hint="eastAsia" w:ascii="宋体" w:hAnsi="宋体" w:cs="宋体"/>
                <w:sz w:val="24"/>
              </w:rPr>
              <w:t>B</w:t>
            </w:r>
          </w:p>
        </w:tc>
        <w:tc>
          <w:tcPr>
            <w:tcW w:w="473" w:type="dxa"/>
          </w:tcPr>
          <w:p>
            <w:pPr>
              <w:rPr>
                <w:rFonts w:hint="eastAsia" w:ascii="宋体" w:hAnsi="宋体" w:cs="宋体"/>
                <w:sz w:val="24"/>
              </w:rPr>
            </w:pPr>
            <w:r>
              <w:rPr>
                <w:rFonts w:hint="eastAsia" w:ascii="宋体" w:hAnsi="宋体" w:cs="宋体"/>
                <w:sz w:val="24"/>
              </w:rPr>
              <w:t>B</w:t>
            </w:r>
          </w:p>
        </w:tc>
        <w:tc>
          <w:tcPr>
            <w:tcW w:w="473" w:type="dxa"/>
          </w:tcPr>
          <w:p>
            <w:pPr>
              <w:rPr>
                <w:rFonts w:hint="eastAsia" w:ascii="宋体" w:hAnsi="宋体" w:cs="宋体"/>
                <w:sz w:val="24"/>
              </w:rPr>
            </w:pPr>
            <w:r>
              <w:rPr>
                <w:rFonts w:hint="eastAsia" w:ascii="宋体" w:hAnsi="宋体" w:cs="宋体"/>
                <w:sz w:val="24"/>
              </w:rPr>
              <w:t>D</w:t>
            </w:r>
          </w:p>
        </w:tc>
        <w:tc>
          <w:tcPr>
            <w:tcW w:w="473" w:type="dxa"/>
          </w:tcPr>
          <w:p>
            <w:pPr>
              <w:rPr>
                <w:rFonts w:hint="eastAsia" w:ascii="宋体" w:hAnsi="宋体" w:cs="宋体"/>
                <w:sz w:val="24"/>
              </w:rPr>
            </w:pPr>
            <w:r>
              <w:rPr>
                <w:rFonts w:hint="eastAsia" w:ascii="宋体" w:hAnsi="宋体" w:cs="宋体"/>
                <w:sz w:val="24"/>
              </w:rPr>
              <w:t>C</w:t>
            </w:r>
          </w:p>
        </w:tc>
        <w:tc>
          <w:tcPr>
            <w:tcW w:w="474" w:type="dxa"/>
          </w:tcPr>
          <w:p>
            <w:pPr>
              <w:rPr>
                <w:rFonts w:hint="eastAsia" w:ascii="宋体" w:hAnsi="宋体" w:cs="宋体"/>
                <w:sz w:val="24"/>
              </w:rPr>
            </w:pPr>
            <w:r>
              <w:rPr>
                <w:rFonts w:hint="eastAsia" w:ascii="宋体" w:hAnsi="宋体" w:cs="宋体"/>
                <w:sz w:val="24"/>
              </w:rPr>
              <w:t>D</w:t>
            </w:r>
          </w:p>
        </w:tc>
        <w:tc>
          <w:tcPr>
            <w:tcW w:w="474" w:type="dxa"/>
          </w:tcPr>
          <w:p>
            <w:pPr>
              <w:rPr>
                <w:rFonts w:hint="eastAsia" w:ascii="宋体" w:hAnsi="宋体" w:cs="宋体"/>
                <w:sz w:val="24"/>
              </w:rPr>
            </w:pPr>
            <w:r>
              <w:rPr>
                <w:rFonts w:hint="eastAsia" w:ascii="宋体" w:hAnsi="宋体" w:cs="宋体"/>
                <w:sz w:val="24"/>
              </w:rPr>
              <w:t>A</w:t>
            </w:r>
          </w:p>
        </w:tc>
        <w:tc>
          <w:tcPr>
            <w:tcW w:w="474" w:type="dxa"/>
          </w:tcPr>
          <w:p>
            <w:pPr>
              <w:rPr>
                <w:rFonts w:hint="eastAsia" w:ascii="宋体" w:hAnsi="宋体" w:cs="宋体"/>
                <w:sz w:val="24"/>
              </w:rPr>
            </w:pPr>
            <w:r>
              <w:rPr>
                <w:rFonts w:hint="eastAsia" w:ascii="宋体" w:hAnsi="宋体" w:cs="宋体"/>
                <w:sz w:val="24"/>
              </w:rPr>
              <w:t>A</w:t>
            </w:r>
          </w:p>
        </w:tc>
        <w:tc>
          <w:tcPr>
            <w:tcW w:w="474" w:type="dxa"/>
          </w:tcPr>
          <w:p>
            <w:pPr>
              <w:rPr>
                <w:rFonts w:hint="eastAsia" w:ascii="宋体" w:hAnsi="宋体" w:cs="宋体"/>
                <w:sz w:val="24"/>
              </w:rPr>
            </w:pPr>
            <w:r>
              <w:rPr>
                <w:rFonts w:hint="eastAsia" w:ascii="宋体" w:hAnsi="宋体" w:cs="宋体"/>
                <w:sz w:val="24"/>
              </w:rPr>
              <w:t>C</w:t>
            </w:r>
          </w:p>
        </w:tc>
        <w:tc>
          <w:tcPr>
            <w:tcW w:w="474" w:type="dxa"/>
          </w:tcPr>
          <w:p>
            <w:pPr>
              <w:rPr>
                <w:rFonts w:hint="eastAsia" w:ascii="宋体" w:hAnsi="宋体" w:cs="宋体"/>
                <w:sz w:val="24"/>
              </w:rPr>
            </w:pPr>
            <w:r>
              <w:rPr>
                <w:rFonts w:hint="eastAsia" w:ascii="宋体" w:hAnsi="宋体" w:cs="宋体"/>
                <w:sz w:val="24"/>
              </w:rPr>
              <w:t>A</w:t>
            </w:r>
          </w:p>
        </w:tc>
        <w:tc>
          <w:tcPr>
            <w:tcW w:w="474" w:type="dxa"/>
          </w:tcPr>
          <w:p>
            <w:pPr>
              <w:rPr>
                <w:rFonts w:hint="eastAsia" w:ascii="宋体" w:hAnsi="宋体" w:cs="宋体"/>
                <w:sz w:val="24"/>
              </w:rPr>
            </w:pPr>
            <w:r>
              <w:rPr>
                <w:rFonts w:hint="eastAsia" w:ascii="宋体" w:hAnsi="宋体" w:cs="宋体"/>
                <w:sz w:val="24"/>
              </w:rPr>
              <w:t>C</w:t>
            </w:r>
          </w:p>
        </w:tc>
      </w:tr>
    </w:tbl>
    <w:p>
      <w:pPr>
        <w:spacing w:line="360" w:lineRule="exact"/>
        <w:rPr>
          <w:rFonts w:hint="eastAsia" w:ascii="宋体" w:hAnsi="宋体" w:cs="宋体"/>
          <w:sz w:val="24"/>
        </w:rPr>
      </w:pPr>
      <w:r>
        <w:rPr>
          <w:rFonts w:hint="eastAsia" w:ascii="宋体" w:hAnsi="宋体" w:cs="宋体"/>
          <w:sz w:val="24"/>
        </w:rPr>
        <w:t>二、填空题</w:t>
      </w:r>
    </w:p>
    <w:p>
      <w:pPr>
        <w:spacing w:line="360" w:lineRule="exact"/>
        <w:rPr>
          <w:rFonts w:hint="eastAsia" w:ascii="宋体" w:hAnsi="宋体" w:cs="宋体"/>
          <w:sz w:val="24"/>
        </w:rPr>
      </w:pPr>
      <w:r>
        <w:rPr>
          <w:rFonts w:hint="eastAsia" w:ascii="宋体" w:hAnsi="宋体" w:cs="宋体"/>
          <w:sz w:val="24"/>
        </w:rPr>
        <w:t>15、分子永不停地做无规则运动，</w:t>
      </w:r>
      <w:r>
        <w:rPr>
          <w:rFonts w:hint="eastAsia" w:ascii="宋体" w:hAnsi="宋体" w:cs="宋体"/>
          <w:color w:val="FF0000"/>
          <w:sz w:val="24"/>
        </w:rPr>
        <w:t>汽化</w:t>
      </w:r>
      <w:r>
        <w:rPr>
          <w:rFonts w:hint="eastAsia" w:ascii="宋体" w:hAnsi="宋体" w:cs="宋体"/>
          <w:sz w:val="24"/>
        </w:rPr>
        <w:t xml:space="preserve"> </w:t>
      </w:r>
    </w:p>
    <w:p>
      <w:pPr>
        <w:spacing w:line="360" w:lineRule="exact"/>
        <w:rPr>
          <w:rFonts w:hint="eastAsia" w:ascii="宋体" w:hAnsi="宋体" w:cs="宋体"/>
          <w:sz w:val="24"/>
        </w:rPr>
      </w:pPr>
      <w:r>
        <w:rPr>
          <w:rFonts w:hint="eastAsia" w:ascii="宋体" w:hAnsi="宋体" w:cs="宋体"/>
          <w:sz w:val="24"/>
        </w:rPr>
        <w:t xml:space="preserve">16、甲 ，分子永不停地做无规则运动   </w:t>
      </w:r>
    </w:p>
    <w:p>
      <w:pPr>
        <w:spacing w:line="360" w:lineRule="exact"/>
        <w:rPr>
          <w:rFonts w:hint="eastAsia" w:ascii="宋体" w:hAnsi="宋体" w:cs="宋体"/>
          <w:sz w:val="24"/>
        </w:rPr>
      </w:pPr>
      <w:r>
        <w:rPr>
          <w:rFonts w:hint="eastAsia" w:ascii="宋体" w:hAnsi="宋体" w:cs="宋体"/>
          <w:sz w:val="24"/>
        </w:rPr>
        <w:t>17、核外电子，  质子</w:t>
      </w:r>
    </w:p>
    <w:p>
      <w:pPr>
        <w:spacing w:line="360" w:lineRule="exact"/>
        <w:rPr>
          <w:rFonts w:hint="eastAsia" w:ascii="宋体" w:hAnsi="宋体" w:cs="宋体"/>
          <w:sz w:val="24"/>
        </w:rPr>
      </w:pPr>
      <w:r>
        <w:rPr>
          <w:rFonts w:hint="eastAsia" w:ascii="宋体" w:hAnsi="宋体" w:cs="宋体"/>
          <w:sz w:val="24"/>
        </w:rPr>
        <w:t>18扩散，   引力</w:t>
      </w:r>
    </w:p>
    <w:p>
      <w:pPr>
        <w:spacing w:line="360" w:lineRule="exact"/>
        <w:rPr>
          <w:rFonts w:hint="eastAsia" w:ascii="宋体" w:hAnsi="宋体" w:cs="宋体"/>
          <w:sz w:val="24"/>
        </w:rPr>
      </w:pPr>
      <w:r>
        <w:rPr>
          <w:rFonts w:hint="eastAsia" w:ascii="宋体" w:hAnsi="宋体" w:cs="宋体"/>
          <w:sz w:val="24"/>
        </w:rPr>
        <w:t>19温度越高，热运动越剧烈．(或分子做无规则运动的剧烈程度与温度有关)</w:t>
      </w:r>
    </w:p>
    <w:p>
      <w:pPr>
        <w:numPr>
          <w:ilvl w:val="0"/>
          <w:numId w:val="4"/>
        </w:numPr>
        <w:spacing w:line="360" w:lineRule="exact"/>
        <w:rPr>
          <w:rFonts w:hint="eastAsia" w:ascii="宋体" w:hAnsi="宋体" w:cs="宋体"/>
          <w:sz w:val="24"/>
        </w:rPr>
      </w:pPr>
      <w:r>
        <w:rPr>
          <w:rFonts w:hint="eastAsia" w:ascii="宋体" w:hAnsi="宋体" w:cs="宋体"/>
          <w:sz w:val="24"/>
        </w:rPr>
        <w:t>扩散   D</w:t>
      </w:r>
    </w:p>
    <w:p>
      <w:pPr>
        <w:numPr>
          <w:ilvl w:val="0"/>
          <w:numId w:val="4"/>
        </w:numPr>
        <w:spacing w:line="360" w:lineRule="exact"/>
        <w:rPr>
          <w:rFonts w:hint="eastAsia" w:ascii="宋体" w:hAnsi="宋体" w:cs="宋体"/>
          <w:sz w:val="24"/>
        </w:rPr>
      </w:pPr>
      <w:r>
        <w:rPr>
          <w:rFonts w:hint="eastAsia" w:ascii="宋体" w:hAnsi="宋体" w:cs="宋体"/>
          <w:sz w:val="24"/>
        </w:rPr>
        <w:t>电子，原子核，  正，   中</w:t>
      </w:r>
      <w:r>
        <w:rPr>
          <w:rFonts w:hint="eastAsia" w:ascii="宋体" w:hAnsi="宋体" w:cs="宋体"/>
          <w:color w:val="FF0000"/>
          <w:sz w:val="24"/>
        </w:rPr>
        <w:t>子</w:t>
      </w:r>
      <w:r>
        <w:rPr>
          <w:rFonts w:hint="eastAsia" w:ascii="宋体" w:hAnsi="宋体" w:cs="宋体"/>
          <w:sz w:val="24"/>
        </w:rPr>
        <w:t>，   中心 ，  高速运转</w:t>
      </w:r>
    </w:p>
    <w:p>
      <w:pPr>
        <w:numPr>
          <w:ilvl w:val="0"/>
          <w:numId w:val="4"/>
        </w:numPr>
        <w:spacing w:line="360" w:lineRule="exact"/>
        <w:rPr>
          <w:rFonts w:hint="eastAsia" w:ascii="宋体" w:hAnsi="宋体" w:cs="宋体"/>
          <w:sz w:val="24"/>
        </w:rPr>
      </w:pPr>
      <w:r>
        <w:rPr>
          <w:rFonts w:hint="eastAsia" w:ascii="宋体" w:hAnsi="宋体" w:cs="宋体"/>
          <w:sz w:val="24"/>
        </w:rPr>
        <w:t xml:space="preserve">＜  ， 空隙  </w:t>
      </w:r>
    </w:p>
    <w:p>
      <w:pPr>
        <w:numPr>
          <w:ilvl w:val="0"/>
          <w:numId w:val="4"/>
        </w:numPr>
        <w:spacing w:line="360" w:lineRule="exact"/>
        <w:rPr>
          <w:rFonts w:hint="eastAsia" w:ascii="宋体" w:hAnsi="宋体" w:cs="宋体"/>
          <w:sz w:val="24"/>
        </w:rPr>
      </w:pPr>
      <w:r>
        <w:rPr>
          <w:rFonts w:ascii="Wingdings" w:hAnsi="Wingdings" w:cs="宋体"/>
          <w:sz w:val="24"/>
        </w:rPr>
        <w:sym w:font="Wingdings" w:char="F082"/>
      </w:r>
      <w:r>
        <w:rPr>
          <w:rFonts w:hint="eastAsia" w:ascii="宋体" w:hAnsi="宋体" w:cs="宋体"/>
          <w:sz w:val="24"/>
        </w:rPr>
        <w:t xml:space="preserve">  ，  </w:t>
      </w:r>
      <w:r>
        <w:rPr>
          <w:rFonts w:ascii="Wingdings" w:hAnsi="Wingdings" w:cs="宋体"/>
          <w:sz w:val="24"/>
        </w:rPr>
        <w:sym w:font="Wingdings" w:char="F083"/>
      </w:r>
    </w:p>
    <w:p>
      <w:pPr>
        <w:numPr>
          <w:ilvl w:val="0"/>
          <w:numId w:val="4"/>
        </w:numPr>
        <w:spacing w:line="360" w:lineRule="exact"/>
        <w:rPr>
          <w:rFonts w:hint="eastAsia" w:ascii="宋体" w:hAnsi="宋体" w:cs="宋体"/>
          <w:sz w:val="24"/>
        </w:rPr>
      </w:pPr>
      <w:r>
        <w:rPr>
          <w:rFonts w:hint="eastAsia" w:ascii="宋体" w:hAnsi="宋体" w:cs="宋体"/>
          <w:sz w:val="24"/>
        </w:rPr>
        <w:t>不是，</w:t>
      </w:r>
    </w:p>
    <w:p>
      <w:pPr>
        <w:numPr>
          <w:ilvl w:val="0"/>
          <w:numId w:val="4"/>
        </w:numPr>
        <w:spacing w:line="360" w:lineRule="exact"/>
        <w:rPr>
          <w:rFonts w:hint="eastAsia" w:ascii="宋体" w:hAnsi="宋体" w:cs="宋体"/>
          <w:sz w:val="24"/>
        </w:rPr>
      </w:pPr>
      <w:r>
        <w:rPr>
          <w:rFonts w:hint="eastAsia" w:ascii="宋体" w:hAnsi="宋体" w:cs="宋体"/>
          <w:sz w:val="24"/>
        </w:rPr>
        <w:t>左图</w:t>
      </w:r>
    </w:p>
    <w:p>
      <w:pPr>
        <w:numPr>
          <w:ilvl w:val="0"/>
          <w:numId w:val="4"/>
        </w:numPr>
        <w:spacing w:line="360" w:lineRule="exact"/>
        <w:rPr>
          <w:rFonts w:hint="eastAsia" w:ascii="宋体" w:hAnsi="宋体" w:cs="宋体"/>
          <w:sz w:val="24"/>
        </w:rPr>
      </w:pPr>
      <w:r>
        <w:rPr>
          <w:rFonts w:hint="eastAsia" w:ascii="宋体" w:hAnsi="宋体" w:cs="宋体"/>
          <w:sz w:val="24"/>
        </w:rPr>
        <w:t xml:space="preserve">扩散，   </w:t>
      </w:r>
      <w:r>
        <w:rPr>
          <w:rFonts w:hint="eastAsia" w:ascii="宋体" w:hAnsi="宋体" w:cs="宋体"/>
          <w:color w:val="FF0000"/>
          <w:sz w:val="24"/>
        </w:rPr>
        <w:t>蒸</w:t>
      </w:r>
      <w:r>
        <w:rPr>
          <w:rFonts w:hint="eastAsia" w:ascii="宋体" w:hAnsi="宋体" w:cs="宋体"/>
          <w:sz w:val="24"/>
        </w:rPr>
        <w:t>发</w:t>
      </w:r>
    </w:p>
    <w:p>
      <w:pPr>
        <w:numPr>
          <w:ilvl w:val="0"/>
          <w:numId w:val="4"/>
        </w:numPr>
        <w:spacing w:line="360" w:lineRule="exact"/>
        <w:rPr>
          <w:rFonts w:hint="eastAsia" w:ascii="宋体" w:hAnsi="宋体" w:cs="宋体"/>
          <w:sz w:val="24"/>
        </w:rPr>
      </w:pPr>
      <w:r>
        <w:rPr>
          <w:rFonts w:hint="eastAsia" w:ascii="宋体" w:hAnsi="宋体" w:cs="宋体"/>
          <w:sz w:val="24"/>
        </w:rPr>
        <w:t>分子 ，  核式</w:t>
      </w:r>
    </w:p>
    <w:p>
      <w:pPr>
        <w:numPr>
          <w:ilvl w:val="0"/>
          <w:numId w:val="4"/>
        </w:numPr>
        <w:spacing w:line="360" w:lineRule="exact"/>
        <w:rPr>
          <w:rFonts w:hint="eastAsia" w:ascii="宋体" w:hAnsi="宋体" w:cs="宋体"/>
          <w:sz w:val="24"/>
        </w:rPr>
      </w:pPr>
      <w:r>
        <w:rPr>
          <w:rFonts w:hint="eastAsia" w:ascii="宋体" w:hAnsi="宋体" w:cs="宋体"/>
          <w:sz w:val="24"/>
        </w:rPr>
        <w:t>光年，  纳米</w:t>
      </w:r>
    </w:p>
    <w:p>
      <w:pPr>
        <w:adjustRightInd w:val="0"/>
        <w:snapToGrid w:val="0"/>
        <w:spacing w:line="300" w:lineRule="exact"/>
        <w:jc w:val="left"/>
        <w:rPr>
          <w:rFonts w:hint="eastAsia" w:ascii="宋体" w:hAnsi="宋体" w:cs="宋体"/>
          <w:sz w:val="24"/>
        </w:rPr>
      </w:pPr>
      <w:r>
        <w:rPr>
          <w:rFonts w:hint="eastAsia" w:ascii="宋体" w:hAnsi="宋体" w:cs="宋体"/>
          <w:spacing w:val="-4"/>
          <w:sz w:val="24"/>
        </w:rPr>
        <w:t xml:space="preserve">三、实验探究题 </w:t>
      </w:r>
    </w:p>
    <w:p>
      <w:pPr>
        <w:autoSpaceDE w:val="0"/>
        <w:autoSpaceDN w:val="0"/>
        <w:spacing w:line="360" w:lineRule="auto"/>
        <w:jc w:val="left"/>
        <w:rPr>
          <w:rFonts w:hint="eastAsia" w:ascii="宋体" w:hAnsi="宋体" w:cs="宋体"/>
          <w:sz w:val="24"/>
        </w:rPr>
      </w:pPr>
      <w:r>
        <w:rPr>
          <w:rFonts w:hint="eastAsia" w:ascii="宋体" w:hAnsi="宋体" w:cs="宋体"/>
          <w:sz w:val="24"/>
        </w:rPr>
        <w:t xml:space="preserve">28、第二次示数较大；   分子间有引力  </w:t>
      </w:r>
    </w:p>
    <w:p>
      <w:pPr>
        <w:spacing w:line="360" w:lineRule="exact"/>
        <w:rPr>
          <w:rFonts w:hint="eastAsia" w:ascii="宋体" w:hAnsi="宋体" w:cs="宋体"/>
          <w:sz w:val="24"/>
        </w:rPr>
      </w:pPr>
      <w:r>
        <w:rPr>
          <w:rFonts w:hint="eastAsia" w:ascii="宋体" w:hAnsi="宋体" w:cs="宋体"/>
          <w:sz w:val="24"/>
        </w:rPr>
        <w:t>29、 热水   温度越高</w:t>
      </w:r>
    </w:p>
    <w:p>
      <w:pPr>
        <w:spacing w:line="360" w:lineRule="exact"/>
        <w:rPr>
          <w:rFonts w:hint="eastAsia" w:ascii="宋体" w:hAnsi="宋体" w:cs="宋体"/>
          <w:sz w:val="24"/>
        </w:rPr>
      </w:pPr>
      <w:r>
        <w:rPr>
          <w:rFonts w:hint="eastAsia" w:ascii="宋体" w:hAnsi="宋体" w:cs="宋体"/>
          <w:sz w:val="24"/>
        </w:rPr>
        <w:t>30、(1)解释现象一：将小鱼虾摊在地上晒，增大了其中水分的表面积，从而加快了水分的蒸发，以便做成干货。</w:t>
      </w:r>
    </w:p>
    <w:p>
      <w:pPr>
        <w:spacing w:line="360" w:lineRule="exact"/>
        <w:rPr>
          <w:rFonts w:hint="eastAsia" w:ascii="宋体" w:hAnsi="宋体" w:cs="宋体"/>
          <w:sz w:val="24"/>
        </w:rPr>
      </w:pPr>
      <w:r>
        <w:rPr>
          <w:rFonts w:hint="eastAsia" w:ascii="宋体" w:hAnsi="宋体" w:cs="宋体"/>
          <w:sz w:val="24"/>
        </w:rPr>
        <w:t>(2)解释现象二：夏天比冬天气温高，海鲜散发出的分子运动加快，因此暑假闻到的海鲜的腥味比春节前来时浓重多了。</w:t>
      </w:r>
    </w:p>
    <w:p>
      <w:pPr>
        <w:rPr>
          <w:rFonts w:hint="eastAsia" w:ascii="宋体" w:hAnsi="宋体" w:cs="宋体"/>
        </w:rPr>
      </w:pPr>
    </w:p>
    <w:p>
      <w:pPr>
        <w:spacing w:line="360" w:lineRule="exact"/>
        <w:jc w:val="left"/>
        <w:rPr>
          <w:rFonts w:hint="eastAsia" w:ascii="宋体" w:hAnsi="宋体" w:cs="宋体"/>
          <w:color w:val="FF0000"/>
        </w:rPr>
      </w:pPr>
    </w:p>
    <w:p>
      <w:pPr>
        <w:spacing w:line="360" w:lineRule="exact"/>
        <w:rPr>
          <w:rFonts w:hint="eastAsia" w:ascii="宋体" w:hAnsi="宋体" w:cs="宋体"/>
          <w:bCs/>
          <w:sz w:val="24"/>
        </w:rPr>
      </w:pPr>
    </w:p>
    <w:p>
      <w:pPr>
        <w:spacing w:line="360" w:lineRule="exact"/>
        <w:rPr>
          <w:rFonts w:hint="eastAsia" w:ascii="宋体" w:hAnsi="宋体" w:cs="宋体"/>
          <w:bCs/>
          <w:sz w:val="24"/>
        </w:rPr>
      </w:pPr>
    </w:p>
    <w:p>
      <w:pPr>
        <w:spacing w:line="360" w:lineRule="exact"/>
        <w:rPr>
          <w:rFonts w:hint="eastAsia" w:ascii="宋体" w:hAnsi="宋体" w:cs="宋体"/>
          <w:bCs/>
          <w:sz w:val="24"/>
        </w:rPr>
      </w:pPr>
    </w:p>
    <w:p>
      <w:pPr>
        <w:spacing w:line="360" w:lineRule="exact"/>
        <w:rPr>
          <w:rFonts w:hint="eastAsia" w:ascii="宋体" w:hAnsi="宋体" w:cs="宋体"/>
          <w:bCs/>
          <w:sz w:val="24"/>
        </w:rPr>
      </w:pPr>
    </w:p>
    <w:p>
      <w:pPr>
        <w:spacing w:line="360" w:lineRule="exact"/>
        <w:rPr>
          <w:rFonts w:hint="eastAsia" w:ascii="宋体" w:hAnsi="宋体" w:cs="宋体"/>
          <w:bCs/>
          <w:sz w:val="24"/>
        </w:rPr>
      </w:pPr>
    </w:p>
    <w:p>
      <w:pPr>
        <w:rPr>
          <w:rFonts w:hint="eastAsia" w:ascii="宋体" w:hAnsi="宋体" w:cs="宋体"/>
          <w:bCs/>
          <w:sz w:val="24"/>
        </w:rPr>
        <w:sectPr>
          <w:footerReference r:id="rId3" w:type="default"/>
          <w:pgSz w:w="11906" w:h="16838"/>
          <w:pgMar w:top="1440" w:right="1800" w:bottom="1440" w:left="1800" w:header="851" w:footer="992" w:gutter="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2</w: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AA09C6"/>
    <w:multiLevelType w:val="singleLevel"/>
    <w:tmpl w:val="BAAA09C6"/>
    <w:lvl w:ilvl="0" w:tentative="0">
      <w:start w:val="20"/>
      <w:numFmt w:val="decimal"/>
      <w:suff w:val="nothing"/>
      <w:lvlText w:val="%1、"/>
      <w:lvlJc w:val="left"/>
    </w:lvl>
  </w:abstractNum>
  <w:abstractNum w:abstractNumId="1">
    <w:nsid w:val="00000000"/>
    <w:multiLevelType w:val="singleLevel"/>
    <w:tmpl w:val="00000000"/>
    <w:lvl w:ilvl="0" w:tentative="0">
      <w:start w:val="3"/>
      <w:numFmt w:val="chineseCounting"/>
      <w:suff w:val="nothing"/>
      <w:lvlText w:val="%1、"/>
      <w:lvlJc w:val="left"/>
    </w:lvl>
  </w:abstractNum>
  <w:abstractNum w:abstractNumId="2">
    <w:nsid w:val="00000003"/>
    <w:multiLevelType w:val="singleLevel"/>
    <w:tmpl w:val="00000003"/>
    <w:lvl w:ilvl="0" w:tentative="0">
      <w:start w:val="1"/>
      <w:numFmt w:val="decimal"/>
      <w:suff w:val="nothing"/>
      <w:lvlText w:val="(%1)"/>
      <w:lvlJc w:val="left"/>
    </w:lvl>
  </w:abstractNum>
  <w:abstractNum w:abstractNumId="3">
    <w:nsid w:val="61325731"/>
    <w:multiLevelType w:val="singleLevel"/>
    <w:tmpl w:val="61325731"/>
    <w:lvl w:ilvl="0" w:tentative="0">
      <w:start w:val="1"/>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2A6"/>
    <w:rsid w:val="000C608B"/>
    <w:rsid w:val="001F3AE2"/>
    <w:rsid w:val="00313FDD"/>
    <w:rsid w:val="00326FEF"/>
    <w:rsid w:val="003A7060"/>
    <w:rsid w:val="005A0133"/>
    <w:rsid w:val="005A19EB"/>
    <w:rsid w:val="005D20E2"/>
    <w:rsid w:val="006B4A6C"/>
    <w:rsid w:val="006C22A6"/>
    <w:rsid w:val="00785D5B"/>
    <w:rsid w:val="00810AFE"/>
    <w:rsid w:val="00C612A5"/>
    <w:rsid w:val="00D44A5A"/>
    <w:rsid w:val="00FE76FC"/>
    <w:rsid w:val="0D625A80"/>
    <w:rsid w:val="10BD3CA5"/>
    <w:rsid w:val="14EA2501"/>
    <w:rsid w:val="4B9719A0"/>
    <w:rsid w:val="52B06718"/>
    <w:rsid w:val="74C731CA"/>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Calibri" w:hAnsi="Calibri"/>
      <w:kern w:val="2"/>
      <w:sz w:val="18"/>
      <w:szCs w:val="18"/>
    </w:rPr>
  </w:style>
  <w:style w:type="character" w:customStyle="1" w:styleId="8">
    <w:name w:val="页脚 Char"/>
    <w:basedOn w:val="6"/>
    <w:link w:val="3"/>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0"/>
    <customShpInfo spid="_x0000_s1031"/>
    <customShpInfo spid="_x0000_s1029"/>
    <customShpInfo spid="_x0000_s1032"/>
    <customShpInfo spid="_x0000_s1028"/>
    <customShpInfo spid="_x0000_s1034"/>
    <customShpInfo spid="_x0000_s1035"/>
    <customShpInfo spid="_x0000_s1033"/>
    <customShpInfo spid="_x0000_s1037"/>
    <customShpInfo spid="_x0000_s1038"/>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654</Words>
  <Characters>3733</Characters>
  <Lines>31</Lines>
  <Paragraphs>8</Paragraphs>
  <TotalTime>40</TotalTime>
  <ScaleCrop>false</ScaleCrop>
  <LinksUpToDate>false</LinksUpToDate>
  <CharactersWithSpaces>4379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2019-03-25T01:39:00Z</dcterms:created>
  <dc:creator>Administrator</dc:creator>
  <cp:lastModifiedBy>Administrator</cp:lastModifiedBy>
  <dcterms:modified xsi:type="dcterms:W3CDTF">2022-04-05T09:25:21Z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