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4" w:leftChars="-202" w:firstLine="280" w:firstLineChars="78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11036300</wp:posOffset>
            </wp:positionV>
            <wp:extent cx="419100" cy="317500"/>
            <wp:effectExtent l="0" t="0" r="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>龙正学区2</w:t>
      </w:r>
      <w:r>
        <w:rPr>
          <w:sz w:val="36"/>
          <w:szCs w:val="36"/>
        </w:rPr>
        <w:t>021</w:t>
      </w:r>
      <w:r>
        <w:rPr>
          <w:rFonts w:hint="eastAsia"/>
          <w:sz w:val="36"/>
          <w:szCs w:val="36"/>
        </w:rPr>
        <w:t>年春五年级（下册）期中质量监测</w:t>
      </w:r>
    </w:p>
    <w:p>
      <w:pPr>
        <w:ind w:firstLine="2200" w:firstLineChars="500"/>
        <w:rPr>
          <w:sz w:val="24"/>
          <w:szCs w:val="24"/>
        </w:rPr>
      </w:pPr>
      <w:r>
        <w:rPr>
          <w:sz w:val="44"/>
          <w:szCs w:val="44"/>
        </w:rPr>
        <w:t xml:space="preserve">     </w:t>
      </w:r>
      <w:r>
        <w:rPr>
          <w:rFonts w:hint="eastAsia"/>
          <w:sz w:val="44"/>
          <w:szCs w:val="44"/>
        </w:rPr>
        <w:t xml:space="preserve">数学试题 </w:t>
      </w:r>
      <w:r>
        <w:rPr>
          <w:sz w:val="44"/>
          <w:szCs w:val="44"/>
        </w:rPr>
        <w:t xml:space="preserve">         </w:t>
      </w:r>
    </w:p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（满分1</w:t>
      </w:r>
      <w:r>
        <w:rPr>
          <w:sz w:val="24"/>
          <w:szCs w:val="24"/>
        </w:rPr>
        <w:t>00</w:t>
      </w:r>
      <w:r>
        <w:rPr>
          <w:rFonts w:hint="eastAsia"/>
          <w:sz w:val="24"/>
          <w:szCs w:val="24"/>
        </w:rPr>
        <w:t>分，考试时间</w:t>
      </w:r>
      <w:r>
        <w:rPr>
          <w:sz w:val="24"/>
          <w:szCs w:val="24"/>
        </w:rPr>
        <w:t>90</w:t>
      </w:r>
      <w:r>
        <w:rPr>
          <w:rFonts w:hint="eastAsia"/>
          <w:sz w:val="24"/>
          <w:szCs w:val="24"/>
        </w:rPr>
        <w:t>分钟）</w:t>
      </w:r>
    </w:p>
    <w:p>
      <w:pPr>
        <w:rPr>
          <w:szCs w:val="21"/>
        </w:rPr>
      </w:pPr>
      <w:r>
        <w:rPr>
          <w:rFonts w:ascii="Times New Roman" w:hAnsi="Times New Roman" w:eastAsia="方正黑体简体" w:cs="Times New Roman"/>
          <w:szCs w:val="21"/>
        </w:rPr>
        <w:t>一</w:t>
      </w:r>
      <w:r>
        <w:rPr>
          <w:rFonts w:hint="eastAsia" w:ascii="Times New Roman" w:hAnsi="Times New Roman" w:eastAsia="方正黑体简体" w:cs="Times New Roman"/>
          <w:szCs w:val="21"/>
        </w:rPr>
        <w:t>填空</w:t>
      </w:r>
      <w:r>
        <w:rPr>
          <w:rFonts w:ascii="Times New Roman" w:hAnsi="Times New Roman" w:eastAsia="方正黑体简体" w:cs="Times New Roman"/>
          <w:szCs w:val="21"/>
        </w:rPr>
        <w:t>。（29分）</w:t>
      </w:r>
      <w:r>
        <w:rPr>
          <w:rFonts w:hint="eastAsia"/>
          <w:szCs w:val="21"/>
        </w:rPr>
        <w:t>（ 第8题和第10小题每空0.5分， 其余每空1分）。</w:t>
      </w:r>
    </w:p>
    <w:p>
      <w:pPr>
        <w:rPr>
          <w:szCs w:val="21"/>
        </w:rPr>
      </w:pPr>
      <w:r>
        <w:rPr>
          <w:rFonts w:hint="eastAsia" w:ascii="Times New Roman" w:hAnsi="Times New Roman" w:eastAsia="方正书宋_GBK" w:cs="Times New Roman"/>
          <w:kern w:val="0"/>
          <w:szCs w:val="21"/>
        </w:rPr>
        <w:t>1、</w:t>
      </w:r>
      <w:r>
        <w:rPr>
          <w:rFonts w:hint="eastAsia"/>
          <w:szCs w:val="21"/>
        </w:rPr>
        <w:t>在1，2，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9，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19，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84，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27，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36，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17中，合数有(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　　　　　　　), 质数有(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　　　　　　 ),奇数有(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　　　　　　 ),偶数有(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　　　　　   )。</w:t>
      </w:r>
    </w:p>
    <w:p>
      <w:pPr>
        <w:rPr>
          <w:szCs w:val="21"/>
        </w:rPr>
      </w:pPr>
      <w:r>
        <w:rPr>
          <w:rFonts w:hint="eastAsia"/>
          <w:szCs w:val="21"/>
        </w:rPr>
        <w:t>2、 把42写成质数相乘的形式(           　　　 　  )。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3、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Cs w:val="21"/>
        </w:rPr>
        <w:t xml:space="preserve">的分数单位是(   　　 )，它有(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　 )个这样的分数单位。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4、 把一根3米长的钢管平均截成10段，每段占全长的(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)，每段长(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)</w:t>
      </w:r>
      <w:r>
        <w:rPr>
          <w:rFonts w:hint="eastAsia"/>
          <w:szCs w:val="21"/>
        </w:rPr>
        <w:t>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5、在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Cs w:val="21"/>
        </w:rPr>
        <w:t xml:space="preserve">（a是大于0的自然数）中，当a(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　　  )时，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Cs w:val="21"/>
        </w:rPr>
        <w:t xml:space="preserve"> 是真分数，当a(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　  　 )时，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Cs w:val="21"/>
        </w:rPr>
        <w:t>是假分数，当a＝(   　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　 )时，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hint="eastAsia"/>
          <w:szCs w:val="21"/>
        </w:rPr>
        <w:t>＝2。</w:t>
      </w:r>
    </w:p>
    <w:p>
      <w:pPr>
        <w:rPr>
          <w:szCs w:val="21"/>
        </w:rPr>
      </w:pPr>
      <w:r>
        <w:rPr>
          <w:rFonts w:hint="eastAsia"/>
          <w:szCs w:val="21"/>
        </w:rPr>
        <w:t>6、 8和12的最大公因数是(    　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),最小公倍数是(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　   )。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7、  一个正方体的棱长总和是96厘米， 它的棱长为(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)，体积是(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)，</w:t>
      </w:r>
    </w:p>
    <w:p>
      <w:pPr>
        <w:rPr>
          <w:szCs w:val="21"/>
        </w:rPr>
      </w:pPr>
      <w:r>
        <w:rPr>
          <w:rFonts w:hint="eastAsia"/>
          <w:szCs w:val="21"/>
        </w:rPr>
        <w:t>8 、 在(     )里填上适当的数</w:t>
      </w:r>
    </w:p>
    <w:p>
      <w:pPr>
        <w:rPr>
          <w:szCs w:val="21"/>
        </w:rPr>
      </w:pPr>
      <w:r>
        <w:rPr>
          <w:rFonts w:hint="eastAsia"/>
          <w:szCs w:val="21"/>
        </w:rPr>
        <w:t>80立方分米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/>
          <w:szCs w:val="21"/>
        </w:rPr>
        <w:t xml:space="preserve">(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)立方米     3.06升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/>
          <w:szCs w:val="21"/>
        </w:rPr>
        <w:t xml:space="preserve">(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)毫升</w:t>
      </w:r>
    </w:p>
    <w:p>
      <w:pPr>
        <w:rPr>
          <w:szCs w:val="21"/>
        </w:rPr>
      </w:pPr>
      <w:r>
        <w:rPr>
          <w:rFonts w:hint="eastAsia"/>
          <w:szCs w:val="21"/>
        </w:rPr>
        <w:t>0.32m</w:t>
      </w:r>
      <w:r>
        <w:rPr>
          <w:rFonts w:cstheme="minorHAnsi"/>
          <w:szCs w:val="21"/>
        </w:rPr>
        <w:t>³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/>
          <w:szCs w:val="21"/>
        </w:rPr>
        <w:t xml:space="preserve">(  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) L            </w:t>
      </w:r>
      <w:r>
        <w:rPr>
          <w:szCs w:val="21"/>
        </w:rPr>
        <w:t>1530ml= (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)dm</w:t>
      </w:r>
      <w:r>
        <w:rPr>
          <w:rFonts w:cstheme="minorHAnsi"/>
          <w:szCs w:val="21"/>
        </w:rPr>
        <w:t>³</w:t>
      </w:r>
    </w:p>
    <w:p>
      <w:pPr>
        <w:rPr>
          <w:szCs w:val="21"/>
        </w:rPr>
      </w:pPr>
      <w:r>
        <w:rPr>
          <w:szCs w:val="21"/>
        </w:rPr>
        <w:t>9</w:t>
      </w:r>
      <w:r>
        <w:rPr>
          <w:rFonts w:hint="eastAsia"/>
          <w:szCs w:val="21"/>
        </w:rPr>
        <w:t>、</w:t>
      </w:r>
      <w:r>
        <w:rPr>
          <w:szCs w:val="21"/>
        </w:rPr>
        <w:t>0.25=(</w:t>
      </w:r>
      <w:r>
        <w:rPr>
          <w:rFonts w:hint="eastAsia"/>
          <w:szCs w:val="21"/>
        </w:rPr>
        <w:t xml:space="preserve">       )</w:t>
      </w:r>
      <w:r>
        <w:rPr>
          <w:rFonts w:hint="eastAsia" w:asciiTheme="minorEastAsia" w:hAnsiTheme="minorEastAsia"/>
          <w:szCs w:val="21"/>
        </w:rPr>
        <w:t>÷</w:t>
      </w:r>
      <w:r>
        <w:rPr>
          <w:rFonts w:hint="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＝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        )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Cs w:val="21"/>
        </w:rPr>
        <w:t>＝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       )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hint="eastAsia"/>
          <w:szCs w:val="21"/>
        </w:rPr>
        <w:t>=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</w:t>
      </w:r>
      <w:r>
        <w:rPr>
          <w:rFonts w:hint="eastAsia" w:asciiTheme="minorEastAsia" w:hAnsiTheme="minorEastAsia"/>
          <w:szCs w:val="21"/>
        </w:rPr>
        <w:t>÷</w:t>
      </w:r>
      <w:r>
        <w:rPr>
          <w:rFonts w:hint="eastAsia"/>
          <w:szCs w:val="21"/>
        </w:rPr>
        <w:t xml:space="preserve">(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)</w:t>
      </w:r>
    </w:p>
    <w:p>
      <w:pPr>
        <w:rPr>
          <w:szCs w:val="21"/>
        </w:rPr>
      </w:pPr>
      <w:r>
        <w:rPr>
          <w:rFonts w:hint="eastAsia"/>
          <w:szCs w:val="21"/>
        </w:rPr>
        <w:t>10、在</w:t>
      </w:r>
      <w:r>
        <w:rPr>
          <w:rFonts w:hint="eastAsia" w:asciiTheme="minorEastAsia" w:hAnsiTheme="minorEastAsia"/>
          <w:szCs w:val="21"/>
        </w:rPr>
        <w:t>○</w:t>
      </w:r>
      <w:r>
        <w:rPr>
          <w:rFonts w:hint="eastAsia"/>
          <w:szCs w:val="21"/>
        </w:rPr>
        <w:t>里填上“</w:t>
      </w:r>
      <w:r>
        <w:rPr>
          <w:rFonts w:hint="eastAsia" w:asciiTheme="minorEastAsia" w:hAnsiTheme="minorEastAsia"/>
          <w:szCs w:val="21"/>
        </w:rPr>
        <w:t>﹥</w:t>
      </w:r>
      <w:r>
        <w:rPr>
          <w:rFonts w:hint="eastAsia"/>
          <w:szCs w:val="21"/>
        </w:rPr>
        <w:t>”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﹤</w:t>
      </w:r>
      <w:r>
        <w:rPr>
          <w:rFonts w:hint="eastAsia"/>
          <w:szCs w:val="21"/>
        </w:rPr>
        <w:t>”“或“</w:t>
      </w:r>
      <w:r>
        <w:rPr>
          <w:rFonts w:hint="eastAsia" w:asciiTheme="minorEastAsia" w:hAnsiTheme="minorEastAsia"/>
          <w:szCs w:val="21"/>
        </w:rPr>
        <w:t>＝</w:t>
      </w:r>
      <w:r>
        <w:rPr>
          <w:rFonts w:hint="eastAsia"/>
          <w:szCs w:val="21"/>
        </w:rPr>
        <w:t>”</w:t>
      </w:r>
    </w:p>
    <w:p>
      <w:pPr>
        <w:rPr>
          <w:sz w:val="28"/>
          <w:szCs w:val="28"/>
        </w:rPr>
      </w:pP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  <m:ctrlPr>
              <w:rPr>
                <w:rFonts w:ascii="Cambria Math" w:hAnsi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  <m:ctrlPr>
              <w:rPr>
                <w:rFonts w:ascii="Cambria Math" w:hAnsiTheme="minorEastAsia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 w:val="28"/>
          <w:szCs w:val="28"/>
        </w:rPr>
        <w:t>○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  <m:ctrlPr>
              <w:rPr>
                <w:rFonts w:ascii="Cambria Math" w:hAnsi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9</m:t>
            </m:r>
            <m:ctrlPr>
              <w:rPr>
                <w:rFonts w:ascii="Cambria Math" w:hAnsiTheme="minorEastAsia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  <m:ctrlPr>
              <w:rPr>
                <w:rFonts w:ascii="Cambria Math" w:hAnsi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  <m:ctrlPr>
              <w:rPr>
                <w:rFonts w:ascii="Cambria Math" w:hAnsiTheme="minorEastAsia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 w:val="28"/>
          <w:szCs w:val="28"/>
        </w:rPr>
        <w:t>○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  <m:ctrlPr>
              <w:rPr>
                <w:rFonts w:ascii="Cambria Math" w:hAnsi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9</m:t>
            </m:r>
            <m:ctrlPr>
              <w:rPr>
                <w:rFonts w:ascii="Cambria Math" w:hAnsiTheme="minorEastAsia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 w:val="28"/>
          <w:szCs w:val="28"/>
        </w:rPr>
        <w:t>○</w:t>
      </w:r>
      <w:r>
        <w:rPr>
          <w:rFonts w:hint="eastAsia" w:asciiTheme="minorEastAsia" w:hAnsiTheme="minorEastAsia"/>
          <w:szCs w:val="21"/>
        </w:rPr>
        <w:t>4.5      0.999</w:t>
      </w:r>
      <w:r>
        <w:rPr>
          <w:rFonts w:hint="eastAsia" w:asciiTheme="minorEastAsia" w:hAnsiTheme="minorEastAsia"/>
          <w:sz w:val="28"/>
          <w:szCs w:val="28"/>
        </w:rPr>
        <w:t>○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2021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2021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</w:p>
    <w:p>
      <w:pPr>
        <w:rPr>
          <w:szCs w:val="21"/>
        </w:rPr>
      </w:pPr>
      <w:r>
        <w:rPr>
          <w:rFonts w:hint="eastAsia"/>
          <w:szCs w:val="21"/>
        </w:rPr>
        <w:t xml:space="preserve">11、 一个正方体玻璃鱼缸，底面边长为3dm,放入一块石头后水面升高了0.3dm，这块石头的体积是(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)</w:t>
      </w:r>
      <w:r>
        <w:rPr>
          <w:rFonts w:hint="eastAsia"/>
          <w:szCs w:val="21"/>
        </w:rPr>
        <w:t>。</w:t>
      </w:r>
    </w:p>
    <w:p>
      <w:pPr>
        <w:rPr>
          <w:rFonts w:ascii="Arial" w:hAnsi="Arial" w:cs="Arial"/>
          <w:szCs w:val="21"/>
        </w:rPr>
      </w:pPr>
      <w:r>
        <w:rPr>
          <w:rFonts w:hint="eastAsia"/>
          <w:szCs w:val="21"/>
        </w:rPr>
        <w:t xml:space="preserve">12、同时是2、3、5的倍数的最小两位数是（ 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），最大的两位数是（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）</w:t>
      </w:r>
      <w:r>
        <w:rPr>
          <w:rFonts w:hint="eastAsia" w:ascii="Arial" w:hAnsi="Arial" w:cs="Arial"/>
          <w:szCs w:val="21"/>
        </w:rPr>
        <w:t>。</w:t>
      </w:r>
    </w:p>
    <w:p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3</w:t>
      </w:r>
      <w:r>
        <w:rPr>
          <w:rFonts w:hint="eastAsia"/>
          <w:szCs w:val="21"/>
        </w:rPr>
        <w:t>、如果a</w:t>
      </w:r>
      <w:r>
        <w:rPr>
          <w:szCs w:val="21"/>
        </w:rPr>
        <w:t>=2</w:t>
      </w:r>
      <w:r>
        <w:rPr>
          <w:rFonts w:hint="eastAsia" w:ascii="楷体" w:hAnsi="楷体" w:eastAsia="楷体" w:cs="楷体"/>
          <w:color w:val="000000"/>
          <w:sz w:val="24"/>
        </w:rPr>
        <w:t>×3×5</w:t>
      </w:r>
      <w:r>
        <w:rPr>
          <w:rFonts w:ascii="楷体" w:hAnsi="楷体" w:eastAsia="楷体" w:cs="楷体"/>
          <w:color w:val="000000"/>
          <w:sz w:val="24"/>
        </w:rPr>
        <w:t>,b=2</w:t>
      </w:r>
      <w:r>
        <w:rPr>
          <w:rFonts w:hint="eastAsia" w:ascii="楷体" w:hAnsi="楷体" w:eastAsia="楷体" w:cs="楷体"/>
          <w:color w:val="000000"/>
          <w:sz w:val="24"/>
        </w:rPr>
        <w:t>×3×7，那么a和</w:t>
      </w:r>
      <w:r>
        <w:rPr>
          <w:rFonts w:ascii="楷体" w:hAnsi="楷体" w:eastAsia="楷体" w:cs="楷体"/>
          <w:color w:val="000000"/>
          <w:sz w:val="24"/>
        </w:rPr>
        <w:t>b</w:t>
      </w:r>
      <w:r>
        <w:rPr>
          <w:rFonts w:hint="eastAsia" w:ascii="楷体" w:hAnsi="楷体" w:eastAsia="楷体" w:cs="楷体"/>
          <w:color w:val="000000"/>
          <w:sz w:val="24"/>
        </w:rPr>
        <w:t>的最大公因数是（　　　），最小公倍数是（　　　　）。</w:t>
      </w:r>
    </w:p>
    <w:p>
      <w:pPr>
        <w:spacing w:line="280" w:lineRule="exact"/>
        <w:rPr>
          <w:rFonts w:eastAsia="方正黑体简体" w:cs="Times New Roman"/>
          <w:szCs w:val="21"/>
        </w:rPr>
      </w:pPr>
      <w:r>
        <w:rPr>
          <w:rFonts w:ascii="Times New Roman" w:hAnsi="Times New Roman" w:eastAsia="方正黑体简体" w:cs="Times New Roman"/>
          <w:szCs w:val="21"/>
        </w:rPr>
        <w:t>二</w:t>
      </w:r>
      <w:r>
        <w:rPr>
          <w:rFonts w:hint="eastAsia" w:ascii="Times New Roman" w:hAnsi="Times New Roman" w:eastAsia="方正黑体简体" w:cs="Times New Roman"/>
          <w:szCs w:val="21"/>
        </w:rPr>
        <w:t>判断。</w:t>
      </w:r>
      <w:r>
        <w:rPr>
          <w:rFonts w:ascii="Times New Roman" w:hAnsi="Times New Roman" w:eastAsia="方正黑体简体" w:cs="Times New Roman"/>
          <w:szCs w:val="21"/>
        </w:rPr>
        <w:t>（对的打√，错的打×）（5分）</w:t>
      </w:r>
    </w:p>
    <w:p>
      <w:pPr>
        <w:pStyle w:val="8"/>
        <w:numPr>
          <w:ilvl w:val="0"/>
          <w:numId w:val="1"/>
        </w:numPr>
        <w:ind w:left="777" w:hanging="357" w:firstLineChars="0"/>
        <w:rPr>
          <w:rFonts w:hint="eastAsia" w:ascii="Cambria Math" w:hAnsi="Cambria Math"/>
          <w:kern w:val="0"/>
          <w:szCs w:val="21"/>
        </w:rPr>
      </w:pPr>
      <w:r>
        <w:rPr>
          <w:rFonts w:ascii="Cambria Math"/>
          <w:szCs w:val="21"/>
        </w:rPr>
        <w:t>把一根</w:t>
      </w:r>
      <w:r>
        <w:rPr>
          <w:rFonts w:ascii="Cambria Math" w:hAnsi="Cambria Math"/>
          <w:szCs w:val="21"/>
        </w:rPr>
        <w:t>3</w:t>
      </w:r>
      <w:r>
        <w:rPr>
          <w:rFonts w:ascii="Cambria Math"/>
          <w:szCs w:val="21"/>
        </w:rPr>
        <w:t>米长的绳子剪成</w:t>
      </w:r>
      <w:r>
        <w:rPr>
          <w:rFonts w:ascii="Cambria Math" w:hAnsi="Cambria Math"/>
          <w:szCs w:val="21"/>
        </w:rPr>
        <w:t>5</w:t>
      </w:r>
      <w:r>
        <w:rPr>
          <w:rFonts w:ascii="Cambria Math"/>
          <w:szCs w:val="21"/>
        </w:rPr>
        <w:t>段，每段是它的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  <w:r>
        <w:rPr>
          <w:rFonts w:ascii="Cambria Math" w:hAnsi="Cambria Math"/>
          <w:szCs w:val="21"/>
        </w:rPr>
        <w:t xml:space="preserve">。  </w:t>
      </w:r>
      <w:r>
        <w:rPr>
          <w:rFonts w:ascii="Cambria Math"/>
          <w:szCs w:val="21"/>
        </w:rPr>
        <w:t>（</w:t>
      </w:r>
      <w:r>
        <w:rPr>
          <w:rFonts w:ascii="Cambria Math" w:hAnsi="Cambria Math"/>
          <w:szCs w:val="21"/>
        </w:rPr>
        <w:t xml:space="preserve">    </w:t>
      </w:r>
      <w:r>
        <w:rPr>
          <w:rFonts w:ascii="Cambria Math"/>
          <w:szCs w:val="21"/>
        </w:rPr>
        <w:t>）</w:t>
      </w:r>
    </w:p>
    <w:p>
      <w:pPr>
        <w:pStyle w:val="8"/>
        <w:numPr>
          <w:ilvl w:val="0"/>
          <w:numId w:val="1"/>
        </w:numPr>
        <w:spacing w:line="280" w:lineRule="exact"/>
        <w:ind w:firstLineChars="0"/>
        <w:rPr>
          <w:kern w:val="0"/>
          <w:szCs w:val="21"/>
        </w:rPr>
      </w:pPr>
      <w:r>
        <w:rPr>
          <w:szCs w:val="21"/>
        </w:rPr>
        <w:t>两个分数</w:t>
      </w:r>
      <w:r>
        <w:rPr>
          <w:rFonts w:hint="eastAsia"/>
          <w:szCs w:val="21"/>
        </w:rPr>
        <w:t>，</w:t>
      </w:r>
      <w:r>
        <w:rPr>
          <w:szCs w:val="21"/>
        </w:rPr>
        <w:t>分</w:t>
      </w:r>
      <w:r>
        <w:rPr>
          <w:rFonts w:hint="eastAsia"/>
          <w:szCs w:val="21"/>
        </w:rPr>
        <w:t>母</w:t>
      </w:r>
      <w:r>
        <w:rPr>
          <w:szCs w:val="21"/>
        </w:rPr>
        <w:t>大的那个分数的分数单位大。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(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)</w:t>
      </w:r>
    </w:p>
    <w:p>
      <w:pPr>
        <w:pStyle w:val="8"/>
        <w:numPr>
          <w:ilvl w:val="0"/>
          <w:numId w:val="1"/>
        </w:numPr>
        <w:spacing w:line="280" w:lineRule="exact"/>
        <w:ind w:firstLineChars="0"/>
        <w:rPr>
          <w:kern w:val="0"/>
          <w:szCs w:val="21"/>
        </w:rPr>
      </w:pPr>
      <w:r>
        <w:rPr>
          <w:szCs w:val="21"/>
        </w:rPr>
        <w:t>2的倍数都是偶</w:t>
      </w:r>
      <w:r>
        <w:rPr>
          <w:rFonts w:hint="eastAsia"/>
          <w:szCs w:val="21"/>
        </w:rPr>
        <w:t>数，</w:t>
      </w:r>
      <w:r>
        <w:rPr>
          <w:szCs w:val="21"/>
        </w:rPr>
        <w:t>也都是合数。</w:t>
      </w:r>
      <w:r>
        <w:rPr>
          <w:rFonts w:hint="eastAsia"/>
          <w:szCs w:val="21"/>
        </w:rPr>
        <w:t>（      ）</w:t>
      </w:r>
    </w:p>
    <w:p>
      <w:pPr>
        <w:pStyle w:val="8"/>
        <w:numPr>
          <w:ilvl w:val="0"/>
          <w:numId w:val="1"/>
        </w:numPr>
        <w:spacing w:line="280" w:lineRule="exact"/>
        <w:ind w:firstLineChars="0"/>
        <w:rPr>
          <w:rFonts w:hint="eastAsia" w:ascii="Cambria Math" w:hAnsi="Cambria Math"/>
          <w:kern w:val="0"/>
          <w:szCs w:val="21"/>
        </w:rPr>
      </w:pPr>
      <w:r>
        <w:rPr>
          <w:rFonts w:ascii="Cambria Math"/>
          <w:szCs w:val="21"/>
        </w:rPr>
        <w:t>棱长为</w:t>
      </w:r>
      <w:r>
        <w:rPr>
          <w:rFonts w:ascii="Cambria Math" w:hAnsi="Cambria Math"/>
          <w:szCs w:val="21"/>
        </w:rPr>
        <w:t>6</w:t>
      </w:r>
      <w:r>
        <w:rPr>
          <w:rFonts w:ascii="Cambria Math"/>
          <w:szCs w:val="21"/>
        </w:rPr>
        <w:t>厘米的正方体的表面积和体积相等。</w:t>
      </w:r>
      <w:r>
        <w:rPr>
          <w:rFonts w:ascii="Cambria Math" w:hAnsi="Cambria Math"/>
          <w:szCs w:val="21"/>
        </w:rPr>
        <w:t>(      )</w:t>
      </w:r>
    </w:p>
    <w:p>
      <w:pPr>
        <w:spacing w:before="78" w:beforeLines="25"/>
        <w:ind w:firstLine="480" w:firstLineChars="200"/>
        <w:rPr>
          <w:rFonts w:ascii="Cambria Math" w:hAnsi="Times New Roman" w:eastAsia="方正黑体简体" w:cs="Times New Roman"/>
          <w:szCs w:val="21"/>
        </w:rPr>
      </w:pPr>
      <m:oMath>
        <m:r>
          <m:rPr/>
          <w:rPr>
            <w:rFonts w:ascii="Cambria Math" w:hAnsi="Cambria Math"/>
            <w:sz w:val="24"/>
            <w:szCs w:val="21"/>
          </w:rPr>
          <m:t xml:space="preserve">5    </m:t>
        </m:r>
        <m:f>
          <m:fPr>
            <m:ctrlPr>
              <w:rPr>
                <w:rFonts w:ascii="Cambria Math" w:hAnsi="Cambria Math"/>
                <w:sz w:val="24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1"/>
              </w:rPr>
              <m:t>4</m:t>
            </m:r>
            <m:ctrlPr>
              <w:rPr>
                <w:rFonts w:ascii="Cambria Math" w:hAnsi="Cambria Math"/>
                <w:sz w:val="24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1"/>
              </w:rPr>
              <m:t>7</m:t>
            </m:r>
            <m:ctrlPr>
              <w:rPr>
                <w:rFonts w:ascii="Cambria Math" w:hAnsi="Cambria Math"/>
                <w:sz w:val="24"/>
                <w:szCs w:val="21"/>
              </w:rPr>
            </m:ctrlPr>
          </m:den>
        </m:f>
        <m:r>
          <m:rPr/>
          <w:rPr>
            <w:rFonts w:ascii="Cambria Math" w:hAnsi="Cambria Math"/>
            <w:sz w:val="24"/>
            <w:szCs w:val="21"/>
          </w:rPr>
          <m:t xml:space="preserve"> </m:t>
        </m:r>
      </m:oMath>
      <w:r>
        <w:rPr>
          <w:rFonts w:ascii="Cambria Math"/>
          <w:szCs w:val="21"/>
        </w:rPr>
        <w:t>的分子</w:t>
      </w:r>
      <w:r>
        <w:rPr>
          <w:rFonts w:ascii="Cambria Math" w:hAnsi="Cambria Math"/>
          <w:szCs w:val="21"/>
        </w:rPr>
        <w:t> </w:t>
      </w:r>
      <w:r>
        <w:rPr>
          <w:rFonts w:ascii="Cambria Math"/>
          <w:szCs w:val="21"/>
        </w:rPr>
        <w:t>加上</w:t>
      </w:r>
      <w:r>
        <w:rPr>
          <w:rFonts w:ascii="Cambria Math" w:hAnsi="Cambria Math"/>
          <w:szCs w:val="21"/>
        </w:rPr>
        <w:t>8</w:t>
      </w:r>
      <w:r>
        <w:rPr>
          <w:rFonts w:ascii="Cambria Math"/>
          <w:szCs w:val="21"/>
        </w:rPr>
        <w:t>，要使分数的大小不变，分母应加上</w:t>
      </w:r>
      <w:r>
        <w:rPr>
          <w:rFonts w:ascii="Cambria Math" w:hAnsi="Cambria Math"/>
          <w:szCs w:val="21"/>
        </w:rPr>
        <w:t>14</w:t>
      </w:r>
      <w:r>
        <w:rPr>
          <w:rFonts w:ascii="Cambria Math"/>
          <w:szCs w:val="21"/>
        </w:rPr>
        <w:t>。</w:t>
      </w:r>
      <w:r>
        <w:rPr>
          <w:rFonts w:ascii="Cambria Math" w:hAnsi="Cambria Math"/>
          <w:szCs w:val="21"/>
        </w:rPr>
        <w:t>(      )</w:t>
      </w:r>
      <w:r>
        <w:rPr>
          <w:rFonts w:ascii="Cambria Math" w:hAnsi="Times New Roman" w:eastAsia="方正黑体简体" w:cs="Times New Roman"/>
          <w:szCs w:val="21"/>
        </w:rPr>
        <w:t xml:space="preserve">      </w:t>
      </w:r>
    </w:p>
    <w:p>
      <w:pPr>
        <w:spacing w:before="78" w:beforeLines="25"/>
        <w:rPr>
          <w:rFonts w:hint="eastAsia" w:ascii="Cambria Math" w:hAnsi="Cambria Math"/>
          <w:szCs w:val="21"/>
        </w:rPr>
      </w:pPr>
      <w:r>
        <w:rPr>
          <w:rFonts w:ascii="Cambria Math" w:hAnsi="Times New Roman" w:eastAsia="方正黑体简体" w:cs="Times New Roman"/>
          <w:szCs w:val="21"/>
        </w:rPr>
        <w:t>三选择。（把正确答案的番号填在括号内）（</w:t>
      </w:r>
      <w:r>
        <w:rPr>
          <w:rFonts w:ascii="Cambria Math" w:hAnsi="Cambria Math" w:eastAsia="方正黑体简体" w:cs="Times New Roman"/>
          <w:szCs w:val="21"/>
        </w:rPr>
        <w:t>5</w:t>
      </w:r>
      <w:r>
        <w:rPr>
          <w:rFonts w:ascii="Cambria Math" w:hAnsi="Times New Roman" w:eastAsia="方正黑体简体" w:cs="Times New Roman"/>
          <w:szCs w:val="21"/>
        </w:rPr>
        <w:t>分）</w:t>
      </w:r>
    </w:p>
    <w:p>
      <w:pPr>
        <w:spacing w:before="78" w:beforeLines="25"/>
        <w:rPr>
          <w:rFonts w:hint="eastAsia" w:ascii="Cambria Math" w:hAnsi="Cambria Math"/>
          <w:szCs w:val="21"/>
        </w:rPr>
      </w:pPr>
      <w:r>
        <w:rPr>
          <w:rFonts w:ascii="Cambria Math" w:hAnsi="Cambria Math"/>
          <w:szCs w:val="21"/>
        </w:rPr>
        <w:t>1</w:t>
      </w:r>
      <w:r>
        <w:rPr>
          <w:rFonts w:ascii="Cambria Math"/>
          <w:szCs w:val="21"/>
        </w:rPr>
        <w:t>、如果甲数的最小倍数等于乙数的最大因数，那</w:t>
      </w:r>
      <w:r>
        <w:rPr>
          <w:rFonts w:hint="eastAsia" w:ascii="Cambria Math"/>
          <w:szCs w:val="21"/>
        </w:rPr>
        <w:t>么</w:t>
      </w:r>
      <w:r>
        <w:rPr>
          <w:rFonts w:ascii="Cambria Math"/>
          <w:szCs w:val="21"/>
        </w:rPr>
        <w:t>甲数和</w:t>
      </w:r>
      <w:r>
        <w:rPr>
          <w:rFonts w:hint="eastAsia" w:ascii="Cambria Math"/>
          <w:szCs w:val="21"/>
        </w:rPr>
        <w:t>乙</w:t>
      </w:r>
      <w:r>
        <w:rPr>
          <w:rFonts w:ascii="Cambria Math"/>
          <w:szCs w:val="21"/>
        </w:rPr>
        <w:t>数比较</w:t>
      </w:r>
      <w:r>
        <w:rPr>
          <w:rFonts w:ascii="Cambria Math" w:hAnsi="Cambria Math"/>
          <w:szCs w:val="21"/>
        </w:rPr>
        <w:t>(      )</w:t>
      </w:r>
      <w:r>
        <w:rPr>
          <w:rFonts w:ascii="Cambria Math"/>
          <w:szCs w:val="21"/>
        </w:rPr>
        <w:t>。</w:t>
      </w:r>
      <w:r>
        <w:rPr>
          <w:rFonts w:ascii="Cambria Math" w:hAnsi="Cambria Math"/>
          <w:szCs w:val="21"/>
        </w:rPr>
        <w:br w:type="textWrapping"/>
      </w:r>
      <w:r>
        <w:rPr>
          <w:rFonts w:ascii="Cambria Math" w:hAnsi="Cambria Math"/>
          <w:szCs w:val="21"/>
        </w:rPr>
        <w:t xml:space="preserve"> A.</w:t>
      </w:r>
      <w:r>
        <w:rPr>
          <w:rFonts w:ascii="Cambria Math"/>
          <w:szCs w:val="21"/>
        </w:rPr>
        <w:t>甲</w:t>
      </w:r>
      <w:r>
        <w:rPr>
          <w:rFonts w:ascii="Cambria Math" w:hAnsiTheme="minorEastAsia"/>
          <w:szCs w:val="21"/>
        </w:rPr>
        <w:t>＞</w:t>
      </w:r>
      <w:r>
        <w:rPr>
          <w:rFonts w:ascii="Cambria Math"/>
          <w:szCs w:val="21"/>
        </w:rPr>
        <w:t>乙</w:t>
      </w:r>
      <w:r>
        <w:rPr>
          <w:rFonts w:ascii="Cambria Math" w:hAnsi="Cambria Math"/>
          <w:szCs w:val="21"/>
        </w:rPr>
        <w:t xml:space="preserve">  </w:t>
      </w:r>
      <w:r>
        <w:rPr>
          <w:rFonts w:hint="eastAsia" w:ascii="Cambria Math" w:hAnsi="Cambria Math"/>
          <w:szCs w:val="21"/>
        </w:rPr>
        <w:t>　</w:t>
      </w:r>
      <w:r>
        <w:rPr>
          <w:rFonts w:ascii="Cambria Math" w:hAnsi="Cambria Math"/>
          <w:szCs w:val="21"/>
        </w:rPr>
        <w:t xml:space="preserve"> B.</w:t>
      </w:r>
      <w:r>
        <w:rPr>
          <w:rFonts w:ascii="Cambria Math"/>
          <w:szCs w:val="21"/>
        </w:rPr>
        <w:t>甲</w:t>
      </w:r>
      <w:r>
        <w:rPr>
          <w:rFonts w:ascii="Cambria Math" w:hAnsiTheme="minorEastAsia"/>
          <w:szCs w:val="21"/>
        </w:rPr>
        <w:t>＜乙</w:t>
      </w:r>
      <w:r>
        <w:rPr>
          <w:rFonts w:ascii="Cambria Math" w:hAnsi="Cambria Math"/>
          <w:szCs w:val="21"/>
        </w:rPr>
        <w:t xml:space="preserve">        C.</w:t>
      </w:r>
      <w:r>
        <w:rPr>
          <w:rFonts w:ascii="Cambria Math"/>
          <w:szCs w:val="21"/>
        </w:rPr>
        <w:t>甲</w:t>
      </w:r>
      <w:r>
        <w:rPr>
          <w:rFonts w:ascii="Cambria Math" w:hAnsi="Cambria Math"/>
          <w:szCs w:val="21"/>
        </w:rPr>
        <w:t>=</w:t>
      </w:r>
      <w:r>
        <w:rPr>
          <w:rFonts w:ascii="Cambria Math"/>
          <w:szCs w:val="21"/>
        </w:rPr>
        <w:t>乙</w:t>
      </w:r>
      <w:r>
        <w:rPr>
          <w:rFonts w:ascii="Cambria Math" w:hAnsi="Cambria Math"/>
          <w:szCs w:val="21"/>
        </w:rPr>
        <w:t xml:space="preserve">        D.</w:t>
      </w:r>
      <w:r>
        <w:rPr>
          <w:rFonts w:ascii="Cambria Math"/>
          <w:szCs w:val="21"/>
        </w:rPr>
        <w:t>不能确定</w:t>
      </w:r>
      <w:r>
        <w:rPr>
          <w:rFonts w:ascii="Cambria Math" w:hAnsi="Cambria Math"/>
          <w:szCs w:val="21"/>
        </w:rPr>
        <w:t>.</w:t>
      </w:r>
    </w:p>
    <w:p>
      <w:pPr>
        <w:spacing w:before="78" w:beforeLines="25"/>
        <w:rPr>
          <w:rFonts w:hint="eastAsia" w:ascii="Cambria Math" w:hAnsi="Cambria Math"/>
          <w:szCs w:val="21"/>
        </w:rPr>
      </w:pPr>
      <w:r>
        <w:rPr>
          <w:rFonts w:ascii="Cambria Math" w:hAnsi="Cambria Math"/>
          <w:szCs w:val="21"/>
        </w:rPr>
        <w:t>2</w:t>
      </w:r>
      <w:r>
        <w:rPr>
          <w:rFonts w:ascii="Cambria Math"/>
          <w:szCs w:val="21"/>
        </w:rPr>
        <w:t>、至少用（</w:t>
      </w:r>
      <w:r>
        <w:rPr>
          <w:rFonts w:ascii="Cambria Math" w:hAnsi="Cambria Math"/>
          <w:szCs w:val="21"/>
        </w:rPr>
        <w:t xml:space="preserve">     </w:t>
      </w:r>
      <w:r>
        <w:rPr>
          <w:rFonts w:ascii="Cambria Math"/>
          <w:szCs w:val="21"/>
        </w:rPr>
        <w:t>）个小正方体才能拼成一个大正方体。</w:t>
      </w:r>
    </w:p>
    <w:p>
      <w:pPr>
        <w:spacing w:before="78" w:beforeLines="25"/>
        <w:ind w:firstLine="105" w:firstLineChars="50"/>
        <w:rPr>
          <w:rFonts w:hint="eastAsia" w:ascii="Cambria Math" w:hAnsi="Cambria Math"/>
          <w:szCs w:val="21"/>
        </w:rPr>
      </w:pPr>
      <w:r>
        <w:rPr>
          <w:rFonts w:ascii="Cambria Math" w:hAnsi="Cambria Math"/>
          <w:szCs w:val="21"/>
        </w:rPr>
        <w:t>A .  4</w:t>
      </w:r>
      <w:r>
        <w:rPr>
          <w:rFonts w:ascii="Cambria Math"/>
          <w:szCs w:val="21"/>
        </w:rPr>
        <w:t>个</w:t>
      </w:r>
      <w:r>
        <w:rPr>
          <w:rFonts w:ascii="Cambria Math" w:hAnsi="Cambria Math"/>
          <w:szCs w:val="21"/>
        </w:rPr>
        <w:t xml:space="preserve">      B.  8</w:t>
      </w:r>
      <w:r>
        <w:rPr>
          <w:rFonts w:ascii="Cambria Math"/>
          <w:szCs w:val="21"/>
        </w:rPr>
        <w:t>个</w:t>
      </w:r>
      <w:r>
        <w:rPr>
          <w:rFonts w:ascii="Cambria Math" w:hAnsi="Cambria Math"/>
          <w:szCs w:val="21"/>
        </w:rPr>
        <w:t xml:space="preserve">         C. 12</w:t>
      </w:r>
      <w:r>
        <w:rPr>
          <w:rFonts w:ascii="Cambria Math"/>
          <w:szCs w:val="21"/>
        </w:rPr>
        <w:t>个</w:t>
      </w:r>
      <w:r>
        <w:rPr>
          <w:rFonts w:hint="eastAsia" w:ascii="Cambria Math"/>
          <w:szCs w:val="21"/>
        </w:rPr>
        <w:t xml:space="preserve"> </w:t>
      </w:r>
      <w:r>
        <w:rPr>
          <w:rFonts w:ascii="Cambria Math"/>
          <w:szCs w:val="21"/>
        </w:rPr>
        <w:t xml:space="preserve">   D</w:t>
      </w:r>
      <w:r>
        <w:rPr>
          <w:rFonts w:hint="eastAsia" w:ascii="Cambria Math"/>
          <w:szCs w:val="21"/>
        </w:rPr>
        <w:t xml:space="preserve"> </w:t>
      </w:r>
      <w:r>
        <w:rPr>
          <w:rFonts w:ascii="Cambria Math"/>
          <w:szCs w:val="21"/>
        </w:rPr>
        <w:t xml:space="preserve"> 16</w:t>
      </w:r>
      <w:r>
        <w:rPr>
          <w:rFonts w:hint="eastAsia" w:ascii="Cambria Math"/>
          <w:szCs w:val="21"/>
        </w:rPr>
        <w:t>个</w:t>
      </w:r>
      <w:r>
        <w:rPr>
          <w:rFonts w:ascii="Cambria Math" w:hAnsi="Cambria Math"/>
          <w:szCs w:val="21"/>
        </w:rPr>
        <w:br w:type="textWrapping"/>
      </w:r>
      <w:r>
        <w:rPr>
          <w:rFonts w:ascii="Cambria Math" w:hAnsi="Cambria Math"/>
          <w:szCs w:val="21"/>
        </w:rPr>
        <w:t>3</w:t>
      </w:r>
      <w:r>
        <w:rPr>
          <w:rFonts w:ascii="Cambria Math"/>
          <w:szCs w:val="21"/>
        </w:rPr>
        <w:t>、若</w:t>
      </w:r>
      <w:r>
        <w:rPr>
          <w:rFonts w:ascii="Cambria Math" w:hAnsi="Cambria Math"/>
          <w:szCs w:val="21"/>
        </w:rPr>
        <w:t>A</w:t>
      </w:r>
      <w:r>
        <w:rPr>
          <w:rFonts w:ascii="Cambria Math"/>
          <w:szCs w:val="21"/>
        </w:rPr>
        <w:t>是</w:t>
      </w:r>
      <w:r>
        <w:rPr>
          <w:rFonts w:ascii="Cambria Math" w:hAnsi="Cambria Math"/>
          <w:szCs w:val="21"/>
        </w:rPr>
        <w:t>B</w:t>
      </w:r>
      <w:r>
        <w:rPr>
          <w:rFonts w:ascii="Cambria Math"/>
          <w:szCs w:val="21"/>
        </w:rPr>
        <w:t>的倍数</w:t>
      </w:r>
      <w:r>
        <w:rPr>
          <w:rFonts w:ascii="Cambria Math" w:hAnsi="Cambria Math"/>
          <w:szCs w:val="21"/>
        </w:rPr>
        <w:t>, C</w:t>
      </w:r>
      <w:r>
        <w:rPr>
          <w:rFonts w:ascii="Cambria Math"/>
          <w:szCs w:val="21"/>
        </w:rPr>
        <w:t>是</w:t>
      </w:r>
      <w:r>
        <w:rPr>
          <w:rFonts w:ascii="Cambria Math" w:hAnsi="Cambria Math"/>
          <w:szCs w:val="21"/>
        </w:rPr>
        <w:t>B</w:t>
      </w:r>
      <w:r>
        <w:rPr>
          <w:rFonts w:ascii="Cambria Math"/>
          <w:szCs w:val="21"/>
        </w:rPr>
        <w:t>的因数，那公</w:t>
      </w:r>
      <w:r>
        <w:rPr>
          <w:rFonts w:ascii="Cambria Math" w:hAnsi="Cambria Math"/>
          <w:szCs w:val="21"/>
        </w:rPr>
        <w:t>A</w:t>
      </w:r>
      <w:r>
        <w:rPr>
          <w:rFonts w:ascii="Cambria Math"/>
          <w:szCs w:val="21"/>
        </w:rPr>
        <w:t>是</w:t>
      </w:r>
      <w:r>
        <w:rPr>
          <w:rFonts w:ascii="Cambria Math" w:hAnsi="Cambria Math"/>
          <w:szCs w:val="21"/>
        </w:rPr>
        <w:t>C</w:t>
      </w:r>
      <w:r>
        <w:rPr>
          <w:rFonts w:ascii="Cambria Math"/>
          <w:szCs w:val="21"/>
        </w:rPr>
        <w:t>的</w:t>
      </w:r>
      <w:r>
        <w:rPr>
          <w:rFonts w:ascii="Cambria Math" w:hAnsi="Cambria Math"/>
          <w:szCs w:val="21"/>
        </w:rPr>
        <w:t>(      )</w:t>
      </w:r>
      <w:r>
        <w:rPr>
          <w:rFonts w:ascii="Cambria Math"/>
          <w:szCs w:val="21"/>
        </w:rPr>
        <w:t>。</w:t>
      </w:r>
    </w:p>
    <w:p>
      <w:pPr>
        <w:spacing w:before="78" w:beforeLines="25"/>
        <w:ind w:firstLine="105" w:firstLineChars="50"/>
        <w:rPr>
          <w:rFonts w:hint="eastAsia" w:ascii="Cambria Math" w:hAnsi="Cambria Math"/>
          <w:szCs w:val="21"/>
        </w:rPr>
      </w:pPr>
      <w:r>
        <w:rPr>
          <w:rFonts w:ascii="Cambria Math" w:hAnsi="Cambria Math"/>
          <w:szCs w:val="21"/>
        </w:rPr>
        <w:t>A.</w:t>
      </w:r>
      <w:r>
        <w:rPr>
          <w:rFonts w:ascii="Cambria Math"/>
          <w:szCs w:val="21"/>
        </w:rPr>
        <w:t>倍数</w:t>
      </w:r>
      <w:r>
        <w:rPr>
          <w:rFonts w:ascii="Cambria Math" w:hAnsi="Cambria Math"/>
          <w:szCs w:val="21"/>
        </w:rPr>
        <w:t xml:space="preserve">   </w:t>
      </w:r>
      <w:r>
        <w:rPr>
          <w:rFonts w:hint="eastAsia" w:ascii="Cambria Math" w:hAnsi="Cambria Math"/>
          <w:szCs w:val="21"/>
        </w:rPr>
        <w:t>　　</w:t>
      </w:r>
      <w:r>
        <w:rPr>
          <w:rFonts w:ascii="Cambria Math" w:hAnsi="Cambria Math"/>
          <w:szCs w:val="21"/>
        </w:rPr>
        <w:t xml:space="preserve"> B</w:t>
      </w:r>
      <w:r>
        <w:rPr>
          <w:rFonts w:ascii="Cambria Math"/>
          <w:szCs w:val="21"/>
        </w:rPr>
        <w:t>因数</w:t>
      </w:r>
      <w:r>
        <w:rPr>
          <w:rFonts w:ascii="Cambria Math" w:hAnsi="Cambria Math"/>
          <w:szCs w:val="21"/>
        </w:rPr>
        <w:t xml:space="preserve">    </w:t>
      </w:r>
      <w:r>
        <w:rPr>
          <w:rFonts w:hint="eastAsia" w:ascii="Cambria Math" w:hAnsi="Cambria Math"/>
          <w:szCs w:val="21"/>
        </w:rPr>
        <w:t>　　</w:t>
      </w:r>
      <w:r>
        <w:rPr>
          <w:rFonts w:ascii="Cambria Math" w:hAnsi="Cambria Math"/>
          <w:szCs w:val="21"/>
        </w:rPr>
        <w:t xml:space="preserve"> C</w:t>
      </w:r>
      <w:r>
        <w:rPr>
          <w:rFonts w:hint="eastAsia" w:ascii="Cambria Math" w:hAnsi="Cambria Math"/>
          <w:szCs w:val="21"/>
        </w:rPr>
        <w:t xml:space="preserve">公因数 </w:t>
      </w:r>
      <w:r>
        <w:rPr>
          <w:rFonts w:ascii="Cambria Math" w:hAnsi="Cambria Math"/>
          <w:szCs w:val="21"/>
        </w:rPr>
        <w:t xml:space="preserve">   </w:t>
      </w:r>
      <w:r>
        <w:rPr>
          <w:rFonts w:hint="eastAsia" w:ascii="Cambria Math" w:hAnsi="Cambria Math"/>
          <w:szCs w:val="21"/>
        </w:rPr>
        <w:t>　</w:t>
      </w:r>
      <w:r>
        <w:rPr>
          <w:rFonts w:ascii="Cambria Math" w:hAnsi="Cambria Math"/>
          <w:szCs w:val="21"/>
        </w:rPr>
        <w:t xml:space="preserve"> D</w:t>
      </w:r>
      <w:r>
        <w:rPr>
          <w:rFonts w:ascii="Cambria Math"/>
          <w:szCs w:val="21"/>
        </w:rPr>
        <w:t>无</w:t>
      </w:r>
      <w:r>
        <w:rPr>
          <w:rFonts w:hint="eastAsia" w:ascii="Cambria Math"/>
          <w:szCs w:val="21"/>
        </w:rPr>
        <w:t>法</w:t>
      </w:r>
      <w:r>
        <w:rPr>
          <w:rFonts w:ascii="Cambria Math"/>
          <w:szCs w:val="21"/>
        </w:rPr>
        <w:t>确定</w:t>
      </w:r>
    </w:p>
    <w:p>
      <w:pPr>
        <w:spacing w:before="78" w:beforeLines="25"/>
        <w:rPr>
          <w:rFonts w:hint="eastAsia" w:ascii="Cambria Math" w:hAnsi="Cambria Math"/>
          <w:szCs w:val="21"/>
        </w:rPr>
      </w:pPr>
      <w:r>
        <w:rPr>
          <w:rFonts w:ascii="Cambria Math" w:hAnsi="Cambria Math"/>
          <w:szCs w:val="21"/>
        </w:rPr>
        <w:t>4</w:t>
      </w:r>
      <w:r>
        <w:rPr>
          <w:rFonts w:ascii="Cambria Math"/>
          <w:szCs w:val="21"/>
        </w:rPr>
        <w:t>、在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Cambria Math"/>
          <w:szCs w:val="21"/>
        </w:rPr>
        <w:t>，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Cambria Math"/>
          <w:szCs w:val="21"/>
        </w:rPr>
        <w:t>，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,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Cambria Math"/>
          <w:szCs w:val="21"/>
        </w:rPr>
        <w:t>中，最简分</w:t>
      </w:r>
      <w:r>
        <w:rPr>
          <w:rFonts w:hint="eastAsia" w:ascii="Cambria Math"/>
          <w:szCs w:val="21"/>
        </w:rPr>
        <w:t>数</w:t>
      </w:r>
      <w:r>
        <w:rPr>
          <w:rFonts w:ascii="Cambria Math"/>
          <w:szCs w:val="21"/>
        </w:rPr>
        <w:t>有</w:t>
      </w:r>
      <w:r>
        <w:rPr>
          <w:rFonts w:ascii="Cambria Math" w:hAnsi="Cambria Math"/>
          <w:szCs w:val="21"/>
        </w:rPr>
        <w:t>(      )</w:t>
      </w:r>
      <w:r>
        <w:rPr>
          <w:rFonts w:ascii="Cambria Math"/>
          <w:szCs w:val="21"/>
        </w:rPr>
        <w:t>个。</w:t>
      </w:r>
    </w:p>
    <w:p>
      <w:pPr>
        <w:spacing w:before="78" w:beforeLines="25"/>
        <w:ind w:firstLine="210" w:firstLineChars="100"/>
        <w:rPr>
          <w:rFonts w:hint="eastAsia" w:ascii="Cambria Math" w:hAnsi="Cambria Math"/>
          <w:szCs w:val="21"/>
        </w:rPr>
      </w:pPr>
      <w:r>
        <w:rPr>
          <w:rFonts w:ascii="Cambria Math" w:hAnsi="Cambria Math"/>
          <w:szCs w:val="21"/>
        </w:rPr>
        <w:t xml:space="preserve">A  1         B  2         </w:t>
      </w:r>
      <w:r>
        <w:rPr>
          <w:rFonts w:hint="eastAsia" w:ascii="Cambria Math" w:hAnsi="Cambria Math"/>
          <w:szCs w:val="21"/>
        </w:rPr>
        <w:t>　</w:t>
      </w:r>
      <w:r>
        <w:rPr>
          <w:rFonts w:ascii="Cambria Math" w:hAnsi="Cambria Math"/>
          <w:szCs w:val="21"/>
        </w:rPr>
        <w:t xml:space="preserve"> C </w:t>
      </w:r>
      <w:r>
        <w:rPr>
          <w:rFonts w:hint="eastAsia" w:ascii="Cambria Math" w:hAnsi="Cambria Math"/>
          <w:szCs w:val="21"/>
        </w:rPr>
        <w:t>　</w:t>
      </w:r>
      <w:r>
        <w:rPr>
          <w:rFonts w:ascii="Cambria Math" w:hAnsi="Cambria Math"/>
          <w:szCs w:val="21"/>
        </w:rPr>
        <w:t xml:space="preserve">3    </w:t>
      </w:r>
      <w:r>
        <w:rPr>
          <w:rFonts w:hint="eastAsia" w:ascii="Cambria Math" w:hAnsi="Cambria Math"/>
          <w:szCs w:val="21"/>
        </w:rPr>
        <w:t>　</w:t>
      </w:r>
      <w:r>
        <w:rPr>
          <w:rFonts w:ascii="Cambria Math" w:hAnsi="Cambria Math"/>
          <w:szCs w:val="21"/>
        </w:rPr>
        <w:t>D  4</w:t>
      </w:r>
    </w:p>
    <w:p>
      <w:pPr>
        <w:spacing w:before="78" w:beforeLines="25"/>
        <w:rPr>
          <w:rFonts w:hint="eastAsia" w:ascii="Cambria Math" w:hAnsi="Cambria Math"/>
          <w:szCs w:val="21"/>
        </w:rPr>
      </w:pPr>
      <w:r>
        <w:rPr>
          <w:rFonts w:ascii="Cambria Math" w:hAnsi="Cambria Math"/>
          <w:szCs w:val="21"/>
        </w:rPr>
        <w:t>5. </w:t>
      </w:r>
      <w:r>
        <w:rPr>
          <w:rFonts w:hint="eastAsia" w:ascii="Cambria Math" w:hAnsi="Cambria Math"/>
          <w:szCs w:val="21"/>
        </w:rPr>
        <w:t>一</w:t>
      </w:r>
      <w:r>
        <w:rPr>
          <w:rFonts w:ascii="Cambria Math"/>
          <w:szCs w:val="21"/>
        </w:rPr>
        <w:t>个分数的分子，分母的最大公因数是</w:t>
      </w:r>
      <w:r>
        <w:rPr>
          <w:rFonts w:ascii="Cambria Math" w:hAnsi="Cambria Math"/>
          <w:szCs w:val="21"/>
        </w:rPr>
        <w:t>6</w:t>
      </w:r>
      <w:r>
        <w:rPr>
          <w:rFonts w:ascii="Cambria Math"/>
          <w:szCs w:val="21"/>
        </w:rPr>
        <w:t>，把它约分后是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Cambria Math"/>
          <w:szCs w:val="21"/>
        </w:rPr>
        <w:t>，这个分数是</w:t>
      </w:r>
      <w:r>
        <w:rPr>
          <w:rFonts w:ascii="Cambria Math" w:hAnsi="Cambria Math"/>
          <w:szCs w:val="21"/>
        </w:rPr>
        <w:t>(     )</w:t>
      </w:r>
      <w:r>
        <w:rPr>
          <w:rFonts w:ascii="Cambria Math"/>
          <w:szCs w:val="21"/>
        </w:rPr>
        <w:t>。</w:t>
      </w:r>
    </w:p>
    <w:p>
      <w:pPr>
        <w:spacing w:before="78" w:beforeLines="25"/>
        <w:ind w:firstLine="315" w:firstLineChars="150"/>
        <w:rPr>
          <w:rFonts w:hint="eastAsia" w:ascii="Cambria Math" w:hAnsi="Cambria Math"/>
          <w:szCs w:val="21"/>
        </w:rPr>
      </w:pPr>
      <w:r>
        <w:rPr>
          <w:rFonts w:ascii="Cambria Math" w:hAnsi="Cambria Math"/>
          <w:szCs w:val="21"/>
        </w:rPr>
        <w:t xml:space="preserve">A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Cs w:val="21"/>
        </w:rPr>
        <w:t xml:space="preserve">       B.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Cambria Math" w:hAnsi="Cambria Math"/>
          <w:szCs w:val="21"/>
        </w:rPr>
        <w:t xml:space="preserve">          C.</w:t>
      </w:r>
      <w:r>
        <w:rPr>
          <w:rFonts w:ascii="Cambria Math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Cambria Math" w:hAnsi="Cambria Math"/>
          <w:sz w:val="28"/>
          <w:szCs w:val="28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  </m:t>
        </m:r>
      </m:oMath>
      <w:r>
        <w:rPr>
          <w:rFonts w:ascii="Cambria Math" w:hAnsi="Cambria Math"/>
          <w:szCs w:val="21"/>
        </w:rPr>
        <w:t xml:space="preserve">   D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</w:p>
    <w:p>
      <w:pPr>
        <w:spacing w:before="78" w:beforeLines="25"/>
        <w:rPr>
          <w:rFonts w:ascii="Times New Roman" w:hAnsi="Times New Roman" w:eastAsia="方正黑体简体" w:cs="Times New Roman"/>
          <w:szCs w:val="21"/>
        </w:rPr>
      </w:pPr>
      <w:r>
        <w:rPr>
          <w:rFonts w:ascii="Times New Roman" w:hAnsi="Times New Roman" w:eastAsia="方正黑体简体" w:cs="Times New Roman"/>
          <w:szCs w:val="21"/>
        </w:rPr>
        <w:t>四计算</w:t>
      </w:r>
      <w:r>
        <w:rPr>
          <w:rFonts w:hint="eastAsia" w:ascii="Times New Roman" w:hAnsi="Times New Roman" w:eastAsia="方正黑体简体" w:cs="Times New Roman"/>
          <w:szCs w:val="21"/>
        </w:rPr>
        <w:t>。</w:t>
      </w:r>
      <w:r>
        <w:rPr>
          <w:rFonts w:ascii="Times New Roman" w:hAnsi="Times New Roman" w:eastAsia="方正黑体简体" w:cs="Times New Roman"/>
          <w:szCs w:val="21"/>
        </w:rPr>
        <w:t>（31分）</w:t>
      </w:r>
    </w:p>
    <w:p>
      <w:pPr>
        <w:pStyle w:val="8"/>
        <w:numPr>
          <w:ilvl w:val="0"/>
          <w:numId w:val="2"/>
        </w:numPr>
        <w:spacing w:before="78" w:beforeLines="25"/>
        <w:ind w:firstLineChars="0"/>
        <w:rPr>
          <w:rFonts w:ascii="Times New Roman" w:hAnsi="Times New Roman" w:eastAsia="方正书宋_GBK" w:cs="Times New Roman"/>
          <w:kern w:val="0"/>
          <w:szCs w:val="21"/>
        </w:rPr>
      </w:pPr>
      <w:r>
        <w:rPr>
          <w:rFonts w:hint="eastAsia" w:ascii="Times New Roman" w:hAnsi="Times New Roman" w:eastAsia="方正黑体简体" w:cs="Times New Roman"/>
          <w:szCs w:val="21"/>
        </w:rPr>
        <w:t>口算（3</w:t>
      </w:r>
      <w:r>
        <w:rPr>
          <w:rFonts w:hint="eastAsia" w:ascii="Cambria Math" w:hAnsi="Cambria Math"/>
          <w:szCs w:val="21"/>
        </w:rPr>
        <w:t>分</w:t>
      </w:r>
      <w:r>
        <w:rPr>
          <w:rFonts w:ascii="Cambria Math" w:hAnsi="Cambria Math"/>
          <w:szCs w:val="21"/>
        </w:rPr>
        <w:t>)</w:t>
      </w:r>
    </w:p>
    <w:p>
      <w:pPr>
        <w:pStyle w:val="8"/>
        <w:spacing w:before="78" w:beforeLines="25"/>
        <w:ind w:left="360" w:firstLine="0" w:firstLineChars="0"/>
        <w:rPr>
          <w:rFonts w:ascii="楷体" w:hAnsi="楷体" w:eastAsia="楷体" w:cs="Times New Roman"/>
          <w:kern w:val="0"/>
          <w:sz w:val="24"/>
          <w:szCs w:val="24"/>
        </w:rPr>
      </w:pPr>
      <m:oMath>
        <m:f>
          <m:fPr>
            <m:ctrlPr>
              <w:rPr>
                <w:rFonts w:ascii="Cambria Math" w:hAnsi="Cambria Math" w:eastAsia="楷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楷体"/>
                <w:sz w:val="28"/>
                <w:szCs w:val="28"/>
              </w:rPr>
              <m:t>6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>－</w:t>
      </w:r>
      <m:oMath>
        <m:f>
          <m:fPr>
            <m:ctrlPr>
              <w:rPr>
                <w:rFonts w:ascii="Cambria Math" w:hAnsi="Cambria Math" w:eastAsia="楷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>=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　　　　</w:t>
      </w:r>
      <w:r>
        <w:rPr>
          <w:rFonts w:hint="eastAsia" w:ascii="楷体" w:hAnsi="楷体" w:eastAsia="楷体" w:cs="楷体"/>
          <w:color w:val="000000"/>
          <w:sz w:val="24"/>
        </w:rPr>
        <w:t xml:space="preserve">4×0.25=  　　　　  </w:t>
      </w:r>
      <m:oMath>
        <m:r>
          <m:rPr>
            <m:sty m:val="p"/>
          </m:rPr>
          <w:rPr>
            <w:rFonts w:ascii="Cambria Math" w:hAnsi="Cambria Math" w:eastAsia="楷体" w:cs="楷体"/>
            <w:color w:val="000000"/>
            <w:sz w:val="24"/>
          </w:rPr>
          <m:t xml:space="preserve"> </m:t>
        </m:r>
        <m:f>
          <m:fPr>
            <m:ctrlPr>
              <w:rPr>
                <w:rFonts w:ascii="Cambria Math" w:hAnsi="Cambria Math" w:eastAsia="楷体" w:cs="楷体"/>
                <w:color w:val="00000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楷体" w:cs="楷体"/>
                <w:color w:val="000000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 w:cs="楷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楷体" w:cs="楷体"/>
                <w:color w:val="000000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 w:cs="楷体"/>
                <w:color w:val="000000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楷体" w:cs="楷体"/>
            <w:color w:val="000000"/>
            <w:sz w:val="28"/>
            <w:szCs w:val="28"/>
          </w:rPr>
          <m:t>＋</m:t>
        </m:r>
        <m:f>
          <m:fPr>
            <m:ctrlPr>
              <w:rPr>
                <w:rFonts w:ascii="Cambria Math" w:hAnsi="Cambria Math" w:eastAsia="楷体" w:cs="楷体"/>
                <w:color w:val="00000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楷体" w:cs="楷体"/>
                <w:color w:val="000000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 w:cs="楷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楷体" w:cs="楷体"/>
                <w:color w:val="000000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 w:cs="楷体"/>
                <w:color w:val="000000"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 w:cs="楷体"/>
          <w:color w:val="000000"/>
          <w:sz w:val="24"/>
        </w:rPr>
        <w:t>=</w:t>
      </w:r>
    </w:p>
    <w:p>
      <w:pPr>
        <w:spacing w:before="78" w:beforeLines="25"/>
        <w:ind w:firstLine="240" w:firstLineChars="100"/>
        <w:rPr>
          <w:rFonts w:ascii="Times New Roman" w:hAnsi="Times New Roman" w:eastAsia="方正书宋_GBK" w:cs="Times New Roman"/>
          <w:kern w:val="0"/>
          <w:szCs w:val="21"/>
        </w:rPr>
      </w:pPr>
      <w:r>
        <w:rPr>
          <w:rFonts w:hint="eastAsia" w:ascii="楷体" w:hAnsi="楷体" w:eastAsia="楷体" w:cs="楷体"/>
          <w:color w:val="000000"/>
          <w:sz w:val="24"/>
        </w:rPr>
        <w:t xml:space="preserve"> 43÷0.01=    　　7×1.3＋7×6.7=　　　 2＋</w:t>
      </w:r>
      <w:r>
        <w:rPr>
          <w:rFonts w:hint="eastAsia" w:ascii="楷体" w:hAnsi="楷体" w:eastAsia="楷体" w:cs="楷体"/>
          <w:color w:val="000000"/>
          <w:sz w:val="24"/>
        </w:rPr>
        <w:fldChar w:fldCharType="begin"/>
      </w:r>
      <w:r>
        <w:rPr>
          <w:rFonts w:hint="eastAsia" w:ascii="楷体" w:hAnsi="楷体" w:eastAsia="楷体" w:cs="楷体"/>
          <w:color w:val="000000"/>
          <w:sz w:val="24"/>
        </w:rPr>
        <w:instrText xml:space="preserve"> EQ \F(4,9) </w:instrText>
      </w:r>
      <w:r>
        <w:rPr>
          <w:rFonts w:hint="eastAsia" w:ascii="楷体" w:hAnsi="楷体" w:eastAsia="楷体" w:cs="楷体"/>
          <w:color w:val="000000"/>
          <w:sz w:val="24"/>
        </w:rPr>
        <w:fldChar w:fldCharType="end"/>
      </w:r>
      <w:r>
        <w:rPr>
          <w:rFonts w:hint="eastAsia" w:ascii="楷体" w:hAnsi="楷体" w:eastAsia="楷体" w:cs="楷体"/>
          <w:color w:val="000000"/>
          <w:sz w:val="24"/>
        </w:rPr>
        <w:t>=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Times New Roman" w:hAnsi="Times New Roman" w:eastAsia="方正书宋_GBK" w:cs="Times New Roman"/>
          <w:kern w:val="0"/>
          <w:szCs w:val="21"/>
        </w:rPr>
        <w:t>2、</w:t>
      </w:r>
      <w:r>
        <w:rPr>
          <w:rFonts w:hint="eastAsia" w:ascii="宋体" w:hAnsi="宋体"/>
          <w:sz w:val="24"/>
        </w:rPr>
        <w:t>计算下面各题，能简算的要简算（</w:t>
      </w:r>
      <w:r>
        <w:rPr>
          <w:rFonts w:ascii="宋体" w:hAnsi="宋体"/>
          <w:sz w:val="24"/>
        </w:rPr>
        <w:t>9</w:t>
      </w:r>
      <w:r>
        <w:rPr>
          <w:rFonts w:hint="eastAsia" w:ascii="宋体" w:hAnsi="宋体"/>
          <w:sz w:val="24"/>
        </w:rPr>
        <w:t>分）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18.9×9.9            12.5×8.94×0.8         6.8×32+32×3.2</w:t>
      </w:r>
    </w:p>
    <w:p>
      <w:pPr>
        <w:spacing w:before="78" w:beforeLines="25"/>
        <w:rPr>
          <w:rFonts w:ascii="Times New Roman" w:hAnsi="Times New Roman" w:eastAsia="方正书宋_GBK" w:cs="Times New Roman"/>
          <w:kern w:val="0"/>
          <w:szCs w:val="21"/>
        </w:rPr>
      </w:pPr>
    </w:p>
    <w:p>
      <w:pPr>
        <w:spacing w:before="78" w:beforeLines="25"/>
        <w:rPr>
          <w:rFonts w:ascii="Times New Roman" w:hAnsi="Times New Roman" w:eastAsia="方正书宋_GBK" w:cs="Times New Roman"/>
          <w:kern w:val="0"/>
          <w:szCs w:val="21"/>
        </w:rPr>
      </w:pPr>
    </w:p>
    <w:p>
      <w:pPr>
        <w:spacing w:before="78" w:beforeLines="25"/>
        <w:rPr>
          <w:rFonts w:ascii="Times New Roman" w:hAnsi="Times New Roman" w:eastAsia="方正书宋_GBK" w:cs="Times New Roman"/>
          <w:kern w:val="0"/>
          <w:szCs w:val="21"/>
        </w:rPr>
      </w:pPr>
    </w:p>
    <w:p>
      <w:pPr>
        <w:spacing w:before="78" w:beforeLines="25"/>
        <w:rPr>
          <w:rFonts w:ascii="Times New Roman" w:hAnsi="Times New Roman" w:eastAsia="方正黑体简体" w:cs="Times New Roman"/>
          <w:szCs w:val="21"/>
        </w:rPr>
      </w:pPr>
      <w:r>
        <w:rPr>
          <w:rFonts w:hint="eastAsia" w:ascii="Times New Roman" w:hAnsi="Times New Roman" w:eastAsia="方正书宋_GBK" w:cs="Times New Roman"/>
          <w:kern w:val="0"/>
          <w:szCs w:val="21"/>
        </w:rPr>
        <w:t>3、求下列各组数的最大公因数和最小公倍数</w:t>
      </w:r>
      <w:r>
        <w:rPr>
          <w:rFonts w:ascii="Cambria Math" w:hAnsi="Cambria Math"/>
          <w:szCs w:val="21"/>
        </w:rPr>
        <w:t>(8</w:t>
      </w:r>
      <w:r>
        <w:rPr>
          <w:rFonts w:hint="eastAsia" w:ascii="Cambria Math" w:hAnsi="Cambria Math"/>
          <w:szCs w:val="21"/>
        </w:rPr>
        <w:t>分</w:t>
      </w:r>
      <w:r>
        <w:rPr>
          <w:rFonts w:ascii="Cambria Math" w:hAnsi="Cambria Math"/>
          <w:szCs w:val="21"/>
        </w:rPr>
        <w:t>).</w:t>
      </w:r>
    </w:p>
    <w:p>
      <w:pPr>
        <w:spacing w:line="320" w:lineRule="exact"/>
        <w:ind w:firstLine="210" w:firstLineChars="100"/>
        <w:rPr>
          <w:rFonts w:ascii="Times New Roman" w:hAnsi="Times New Roman" w:eastAsia="方正书宋_GBK" w:cs="Times New Roman"/>
          <w:kern w:val="0"/>
          <w:szCs w:val="21"/>
        </w:rPr>
      </w:pPr>
      <w:r>
        <w:rPr>
          <w:rFonts w:hint="eastAsia" w:ascii="Times New Roman" w:hAnsi="Times New Roman" w:eastAsia="方正书宋_GBK" w:cs="Times New Roman"/>
          <w:kern w:val="0"/>
          <w:szCs w:val="21"/>
        </w:rPr>
        <w:t>13和36          　 6和7        　</w:t>
      </w:r>
      <w:r>
        <w:rPr>
          <w:rFonts w:ascii="Times New Roman" w:hAnsi="Times New Roman" w:eastAsia="方正书宋_GBK" w:cs="Times New Roman"/>
          <w:kern w:val="0"/>
          <w:szCs w:val="21"/>
        </w:rPr>
        <w:t>　</w:t>
      </w:r>
      <w:r>
        <w:rPr>
          <w:rFonts w:hint="eastAsia" w:ascii="Times New Roman" w:hAnsi="Times New Roman" w:eastAsia="方正书宋_GBK" w:cs="Times New Roman"/>
          <w:kern w:val="0"/>
          <w:szCs w:val="21"/>
        </w:rPr>
        <w:t>24和18      　</w:t>
      </w:r>
      <w:r>
        <w:rPr>
          <w:rFonts w:ascii="Times New Roman" w:hAnsi="Times New Roman" w:eastAsia="方正书宋_GBK" w:cs="Times New Roman"/>
          <w:kern w:val="0"/>
          <w:szCs w:val="21"/>
        </w:rPr>
        <w:t>　　</w:t>
      </w:r>
      <w:r>
        <w:rPr>
          <w:rFonts w:hint="eastAsia" w:ascii="Times New Roman" w:hAnsi="Times New Roman" w:eastAsia="方正书宋_GBK" w:cs="Times New Roman"/>
          <w:kern w:val="0"/>
          <w:szCs w:val="21"/>
        </w:rPr>
        <w:t xml:space="preserve"> 30和45</w:t>
      </w:r>
    </w:p>
    <w:p>
      <w:pPr>
        <w:spacing w:line="320" w:lineRule="exact"/>
        <w:ind w:firstLine="420" w:firstLineChars="200"/>
        <w:rPr>
          <w:rFonts w:ascii="Times New Roman" w:hAnsi="Times New Roman" w:eastAsia="方正书宋_GBK" w:cs="Times New Roman"/>
          <w:kern w:val="0"/>
          <w:szCs w:val="21"/>
        </w:rPr>
      </w:pPr>
    </w:p>
    <w:p>
      <w:pPr>
        <w:spacing w:before="156" w:beforeLines="50"/>
        <w:rPr>
          <w:rFonts w:ascii="Times New Roman" w:hAnsi="Times New Roman" w:eastAsia="方正黑体简体" w:cs="Times New Roman"/>
          <w:szCs w:val="21"/>
        </w:rPr>
      </w:pPr>
    </w:p>
    <w:p>
      <w:pPr>
        <w:spacing w:before="156" w:beforeLines="50"/>
        <w:rPr>
          <w:rFonts w:ascii="Times New Roman" w:hAnsi="Times New Roman" w:eastAsia="方正黑体简体" w:cs="Times New Roman"/>
          <w:szCs w:val="21"/>
        </w:rPr>
      </w:pPr>
    </w:p>
    <w:p>
      <w:pPr>
        <w:rPr>
          <w:rFonts w:hint="eastAsia" w:ascii="Cambria Math" w:hAnsi="Cambria Math"/>
          <w:kern w:val="0"/>
          <w:szCs w:val="21"/>
        </w:rPr>
      </w:pPr>
      <w:r>
        <w:rPr>
          <w:rFonts w:ascii="Times New Roman" w:hAnsi="Times New Roman" w:eastAsia="方正黑体简体" w:cs="Times New Roman"/>
          <w:szCs w:val="21"/>
        </w:rPr>
        <w:t>4</w:t>
      </w:r>
      <w:r>
        <w:rPr>
          <w:rFonts w:hint="eastAsia" w:ascii="Times New Roman" w:hAnsi="Times New Roman" w:eastAsia="方正黑体简体" w:cs="Times New Roman"/>
          <w:szCs w:val="21"/>
        </w:rPr>
        <w:t>、把下列小数化成分数，分数化成小数。</w:t>
      </w:r>
      <w:r>
        <w:rPr>
          <w:rFonts w:ascii="Cambria Math" w:hAnsi="Cambria Math"/>
          <w:szCs w:val="21"/>
        </w:rPr>
        <w:t>(3</w:t>
      </w:r>
      <w:r>
        <w:rPr>
          <w:rFonts w:hint="eastAsia" w:ascii="Cambria Math" w:hAnsi="Cambria Math"/>
          <w:szCs w:val="21"/>
        </w:rPr>
        <w:t>分</w:t>
      </w:r>
      <w:r>
        <w:rPr>
          <w:rFonts w:ascii="Cambria Math" w:hAnsi="Cambria Math"/>
          <w:szCs w:val="21"/>
        </w:rPr>
        <w:t>).</w:t>
      </w:r>
    </w:p>
    <w:p>
      <w:pPr>
        <w:spacing w:before="156" w:beforeLines="50"/>
        <w:rPr>
          <w:rFonts w:ascii="Times New Roman" w:hAnsi="Times New Roman" w:eastAsia="方正黑体简体" w:cs="Times New Roman"/>
          <w:szCs w:val="21"/>
        </w:rPr>
      </w:pPr>
      <w:r>
        <w:rPr>
          <w:rFonts w:hint="eastAsia" w:ascii="Times New Roman" w:hAnsi="Times New Roman" w:eastAsia="方正黑体简体" w:cs="Times New Roman"/>
          <w:szCs w:val="21"/>
        </w:rPr>
        <w:t xml:space="preserve">0.2=                      0.25=                           0.125=  </w:t>
      </w:r>
    </w:p>
    <w:p>
      <w:pPr>
        <w:spacing w:before="156" w:beforeLines="5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方正黑体简体" w:cs="Times New Roman"/>
          <w:sz w:val="28"/>
          <w:szCs w:val="28"/>
        </w:rPr>
        <w:t xml:space="preserve">=                </w:t>
      </w:r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=                   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>=</w:t>
      </w:r>
    </w:p>
    <w:p>
      <w:pPr>
        <w:spacing w:before="78" w:beforeLines="25"/>
        <w:rPr>
          <w:rFonts w:hint="eastAsia" w:ascii="Cambria Math" w:hAnsi="Cambria Math"/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、约分</w:t>
      </w:r>
      <w:r>
        <w:rPr>
          <w:rFonts w:ascii="Cambria Math" w:hAnsi="Cambria Math"/>
          <w:szCs w:val="21"/>
        </w:rPr>
        <w:t>(</w:t>
      </w:r>
      <w:r>
        <w:rPr>
          <w:rFonts w:hint="eastAsia" w:ascii="Cambria Math" w:hAnsi="Cambria Math"/>
          <w:szCs w:val="21"/>
        </w:rPr>
        <w:t>４分</w:t>
      </w:r>
      <w:r>
        <w:rPr>
          <w:rFonts w:ascii="Cambria Math" w:hAnsi="Cambria Math"/>
          <w:szCs w:val="21"/>
        </w:rPr>
        <w:t>).</w:t>
      </w:r>
    </w:p>
    <w:p>
      <w:pPr>
        <w:spacing w:before="156" w:beforeLines="50"/>
        <w:rPr>
          <w:rFonts w:hint="eastAsia" w:ascii="Cambria Math" w:hAnsi="Cambria Math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Cambria Math" w:hAnsi="Cambria Math" w:eastAsia="方正黑体简体" w:cs="Times New Roman"/>
          <w:sz w:val="28"/>
          <w:szCs w:val="28"/>
        </w:rPr>
        <w:t xml:space="preserve">=       </w:t>
      </w:r>
      <w:r>
        <w:rPr>
          <w:rFonts w:hint="eastAsia" w:ascii="Cambria Math" w:hAnsi="Cambria Math" w:eastAsia="方正黑体简体" w:cs="Times New Roman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Cambria Math" w:hAnsi="Cambria Math"/>
          <w:sz w:val="28"/>
          <w:szCs w:val="28"/>
        </w:rPr>
        <w:t xml:space="preserve"> =</w:t>
      </w:r>
      <w:r>
        <w:rPr>
          <w:rFonts w:ascii="Cambria Math" w:hAnsi="Cambria Math" w:eastAsia="方正黑体简体" w:cs="Times New Roman"/>
          <w:sz w:val="28"/>
          <w:szCs w:val="28"/>
        </w:rPr>
        <w:t xml:space="preserve">        </w:t>
      </w:r>
      <w:r>
        <w:rPr>
          <w:rFonts w:hint="eastAsia" w:ascii="Cambria Math" w:hAnsi="Cambria Math" w:eastAsia="方正黑体简体" w:cs="Times New Roman"/>
          <w:sz w:val="28"/>
          <w:szCs w:val="28"/>
        </w:rPr>
        <w:t xml:space="preserve">    </w:t>
      </w:r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hint="eastAsia" w:ascii="Cambria Math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</m:oMath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 w:eastAsia="方正黑体简体" w:cs="Times New Roman"/>
          <w:sz w:val="28"/>
          <w:szCs w:val="28"/>
        </w:rPr>
        <w:t xml:space="preserve">        </w:t>
      </w:r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hint="eastAsia" w:ascii="Cambria Math" w:hAnsi="Cambria Math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Cambria Math" w:hAnsi="Cambria Math"/>
          <w:sz w:val="28"/>
          <w:szCs w:val="28"/>
        </w:rPr>
        <w:t>=</w:t>
      </w:r>
    </w:p>
    <w:p>
      <w:pPr>
        <w:spacing w:before="78" w:beforeLines="25"/>
        <w:rPr>
          <w:rFonts w:hint="eastAsia" w:ascii="Cambria Math" w:hAnsi="Cambria Math"/>
          <w:szCs w:val="21"/>
        </w:rPr>
      </w:pPr>
    </w:p>
    <w:p>
      <w:pPr>
        <w:spacing w:before="78" w:beforeLines="25"/>
        <w:rPr>
          <w:rFonts w:hint="eastAsia" w:ascii="Cambria Math" w:hAnsi="Cambria Math"/>
          <w:szCs w:val="21"/>
        </w:rPr>
      </w:pPr>
    </w:p>
    <w:p>
      <w:pPr>
        <w:spacing w:before="78" w:beforeLines="25"/>
        <w:rPr>
          <w:rFonts w:hint="eastAsia" w:ascii="Cambria Math" w:hAnsi="Cambria Math"/>
          <w:szCs w:val="21"/>
        </w:rPr>
      </w:pPr>
    </w:p>
    <w:p>
      <w:pPr>
        <w:spacing w:before="78" w:beforeLines="25"/>
        <w:rPr>
          <w:rFonts w:hint="eastAsia" w:ascii="Cambria Math" w:hAnsi="Cambria Math"/>
          <w:szCs w:val="21"/>
        </w:rPr>
      </w:pPr>
      <w:r>
        <w:rPr>
          <w:rFonts w:ascii="Cambria Math" w:hAnsi="Cambria Math"/>
          <w:szCs w:val="21"/>
        </w:rPr>
        <w:t>6</w:t>
      </w:r>
      <w:r>
        <w:rPr>
          <w:rFonts w:hint="eastAsia" w:ascii="Cambria Math" w:hAnsi="Cambria Math"/>
          <w:szCs w:val="21"/>
        </w:rPr>
        <w:t>、通分</w:t>
      </w:r>
      <w:r>
        <w:rPr>
          <w:rFonts w:ascii="Cambria Math" w:hAnsi="Cambria Math"/>
          <w:szCs w:val="21"/>
        </w:rPr>
        <w:t>(4</w:t>
      </w:r>
      <w:r>
        <w:rPr>
          <w:rFonts w:hint="eastAsia" w:ascii="Cambria Math" w:hAnsi="Cambria Math"/>
          <w:szCs w:val="21"/>
        </w:rPr>
        <w:t>分</w:t>
      </w:r>
      <w:r>
        <w:rPr>
          <w:rFonts w:ascii="Cambria Math" w:hAnsi="Cambria Math"/>
          <w:szCs w:val="21"/>
        </w:rPr>
        <w:t>).</w:t>
      </w:r>
    </w:p>
    <w:p>
      <w:pPr>
        <w:spacing w:before="156" w:beforeLines="50"/>
        <w:rPr>
          <w:rFonts w:hint="eastAsia" w:ascii="Cambria Math" w:hAnsi="Cambria Math" w:eastAsia="方正黑体简体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="Cambria Math" w:hAnsi="Cambria Math" w:eastAsia="方正黑体简体" w:cs="Times New Roman"/>
          <w:sz w:val="28"/>
          <w:szCs w:val="28"/>
        </w:rPr>
        <w:t>和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="Cambria Math" w:hAnsi="Cambria Math" w:eastAsia="方正黑体简体" w:cs="Times New Roman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和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 　</w:t>
      </w:r>
      <w:r>
        <w:rPr>
          <w:sz w:val="28"/>
          <w:szCs w:val="28"/>
        </w:rPr>
        <w:t>　</w:t>
      </w:r>
      <w:r>
        <w:rPr>
          <w:rFonts w:hint="eastAsia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>和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     　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>和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="Cambria Math" w:hAnsi="Cambria Math" w:eastAsia="方正黑体简体" w:cs="Times New Roman"/>
          <w:sz w:val="28"/>
          <w:szCs w:val="28"/>
        </w:rPr>
        <w:t xml:space="preserve"> </w:t>
      </w:r>
    </w:p>
    <w:p>
      <w:pPr>
        <w:spacing w:before="156" w:beforeLines="50"/>
        <w:rPr>
          <w:rFonts w:hint="eastAsia" w:ascii="Cambria Math" w:hAnsi="Cambria Math" w:eastAsia="方正黑体简体" w:cs="Times New Roman"/>
          <w:szCs w:val="21"/>
        </w:rPr>
      </w:pPr>
    </w:p>
    <w:p>
      <w:pPr>
        <w:spacing w:before="156" w:beforeLines="50"/>
        <w:rPr>
          <w:rFonts w:hint="eastAsia" w:ascii="Cambria Math" w:hAnsi="Cambria Math" w:eastAsia="方正黑体简体" w:cs="Times New Roman"/>
          <w:szCs w:val="21"/>
        </w:rPr>
      </w:pPr>
    </w:p>
    <w:p>
      <w:pPr>
        <w:spacing w:before="156" w:beforeLines="50"/>
        <w:rPr>
          <w:rFonts w:hint="eastAsia" w:ascii="Cambria Math" w:hAnsi="Cambria Math" w:eastAsia="方正黑体简体" w:cs="Times New Roman"/>
          <w:szCs w:val="21"/>
        </w:rPr>
      </w:pP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五、操作题（6分）画出以不同角度看到的图形的视图。</w:t>
      </w:r>
    </w:p>
    <w:p>
      <w:pPr>
        <w:pStyle w:val="8"/>
        <w:numPr>
          <w:ilvl w:val="0"/>
          <w:numId w:val="3"/>
        </w:numPr>
        <w:spacing w:line="400" w:lineRule="exact"/>
        <w:ind w:firstLineChars="0"/>
        <w:rPr>
          <w:rFonts w:ascii="楷体" w:hAnsi="楷体" w:eastAsia="楷体"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9775" cy="556895"/>
            <wp:effectExtent l="0" t="0" r="317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55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4"/>
        </w:rPr>
        <w:t>画出从上面看到的图形</w:t>
      </w:r>
    </w:p>
    <w:p>
      <w:pPr>
        <w:spacing w:line="400" w:lineRule="exact"/>
        <w:rPr>
          <w:rFonts w:ascii="楷体" w:hAnsi="楷体" w:eastAsia="楷体"/>
          <w:sz w:val="24"/>
        </w:rPr>
      </w:pPr>
    </w:p>
    <w:p>
      <w:pPr>
        <w:spacing w:line="400" w:lineRule="exact"/>
        <w:ind w:firstLine="240" w:firstLineChars="1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 xml:space="preserve">       </w:t>
      </w:r>
      <w:r>
        <w:rPr>
          <w:rFonts w:hint="eastAsia" w:ascii="楷体" w:hAnsi="楷体" w:eastAsia="楷体"/>
          <w:sz w:val="24"/>
        </w:rPr>
        <w:t xml:space="preserve"> </w:t>
      </w:r>
      <w:r>
        <w:rPr>
          <w:rFonts w:ascii="楷体" w:hAnsi="楷体" w:eastAsia="楷体"/>
          <w:sz w:val="24"/>
        </w:rPr>
        <w:t xml:space="preserve">  2</w:t>
      </w:r>
      <w:r>
        <w:rPr>
          <w:rFonts w:hint="eastAsia" w:ascii="楷体" w:hAnsi="楷体" w:eastAsia="楷体"/>
          <w:sz w:val="24"/>
        </w:rPr>
        <w:t>、</w:t>
      </w:r>
      <w:r>
        <w:rPr>
          <w:rFonts w:ascii="楷体" w:hAnsi="楷体" w:eastAsia="楷体"/>
          <w:sz w:val="24"/>
        </w:rPr>
        <w:t xml:space="preserve"> </w:t>
      </w:r>
      <w:r>
        <w:rPr>
          <w:rFonts w:hint="eastAsia" w:ascii="楷体" w:hAnsi="楷体" w:eastAsia="楷体"/>
          <w:sz w:val="24"/>
        </w:rPr>
        <w:t>画出从前面看到的图形</w:t>
      </w:r>
    </w:p>
    <w:p>
      <w:pPr>
        <w:pStyle w:val="8"/>
        <w:spacing w:line="400" w:lineRule="exact"/>
        <w:ind w:left="780" w:firstLine="0" w:firstLineChars="0"/>
        <w:rPr>
          <w:rFonts w:ascii="楷体" w:hAnsi="楷体" w:eastAsia="楷体"/>
          <w:sz w:val="24"/>
        </w:rPr>
      </w:pPr>
    </w:p>
    <w:p>
      <w:pPr>
        <w:spacing w:line="400" w:lineRule="exact"/>
        <w:ind w:firstLine="1440" w:firstLineChars="6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3、画出从右面看到的图形</w:t>
      </w:r>
    </w:p>
    <w:p>
      <w:pPr>
        <w:spacing w:line="400" w:lineRule="exact"/>
        <w:rPr>
          <w:rFonts w:ascii="楷体" w:hAnsi="楷体" w:eastAsia="楷体"/>
          <w:sz w:val="24"/>
        </w:rPr>
      </w:pPr>
    </w:p>
    <w:p>
      <w:r>
        <w:rPr>
          <w:rFonts w:hint="eastAsia"/>
        </w:rPr>
        <w:t xml:space="preserve">六 解决问题（ </w:t>
      </w:r>
      <w:r>
        <w:t>24</w:t>
      </w:r>
      <w:r>
        <w:rPr>
          <w:rFonts w:hint="eastAsia"/>
        </w:rPr>
        <w:t>分）</w:t>
      </w:r>
    </w:p>
    <w:p>
      <w:pPr>
        <w:numPr>
          <w:ilvl w:val="0"/>
          <w:numId w:val="4"/>
        </w:numPr>
      </w:pPr>
      <w:r>
        <w:rPr>
          <w:rFonts w:hint="eastAsia"/>
        </w:rPr>
        <w:t>某养殖场养了公鸡和母鸡一共108只，其中母鸡有36只，母鸡的只数是公鸡的几分之几？母鸡的只数是总数的几分之几？（4分）</w:t>
      </w:r>
    </w:p>
    <w:p/>
    <w:p/>
    <w:p/>
    <w:p/>
    <w:p>
      <w:pPr>
        <w:numPr>
          <w:ilvl w:val="0"/>
          <w:numId w:val="4"/>
        </w:numPr>
      </w:pPr>
      <w:r>
        <w:rPr>
          <w:rFonts w:hint="eastAsia"/>
        </w:rPr>
        <w:t>李师傅有一块正方形的布料，既可以做成边长是10cm的方巾，又可以做成边长是8cm的方巾，都没有剩余。这块正方形布料的边长至少是多少厘米？（5分）</w:t>
      </w:r>
    </w:p>
    <w:p/>
    <w:p/>
    <w:p/>
    <w:p>
      <w:pPr>
        <w:spacing w:line="400" w:lineRule="exact"/>
        <w:rPr>
          <w:rFonts w:asciiTheme="majorEastAsia" w:hAnsiTheme="majorEastAsia" w:eastAsiaTheme="majorEastAsia"/>
          <w:szCs w:val="21"/>
        </w:rPr>
      </w:pPr>
      <w:r>
        <w:rPr>
          <w:rFonts w:hint="eastAsia" w:cs="楷体" w:asciiTheme="majorEastAsia" w:hAnsiTheme="majorEastAsia" w:eastAsiaTheme="majorEastAsia"/>
          <w:color w:val="000000"/>
          <w:szCs w:val="21"/>
        </w:rPr>
        <w:t>3</w:t>
      </w:r>
      <w:r>
        <w:rPr>
          <w:rFonts w:hint="eastAsia" w:cs="Times New Roman" w:asciiTheme="majorEastAsia" w:hAnsiTheme="majorEastAsia" w:eastAsiaTheme="majorEastAsia"/>
          <w:szCs w:val="21"/>
        </w:rPr>
        <w:t>、</w:t>
      </w:r>
      <w:r>
        <w:rPr>
          <w:rFonts w:hint="eastAsia" w:cs="楷体" w:asciiTheme="majorEastAsia" w:hAnsiTheme="majorEastAsia" w:eastAsiaTheme="majorEastAsia"/>
          <w:color w:val="000000"/>
          <w:szCs w:val="21"/>
        </w:rPr>
        <w:t>一块长方形铁皮（如右图），从四个角各切掉一个边长为3cm的正方形，然后做成盒子。这个盒子用了多少铁皮？它的容积有多少？</w:t>
      </w:r>
      <w:r>
        <w:rPr>
          <w:rFonts w:hint="eastAsia" w:asciiTheme="majorEastAsia" w:hAnsiTheme="majorEastAsia" w:eastAsiaTheme="majorEastAsia"/>
          <w:szCs w:val="21"/>
        </w:rPr>
        <w:t>（5分）</w:t>
      </w:r>
    </w:p>
    <w:p>
      <w:pPr>
        <w:spacing w:line="276" w:lineRule="auto"/>
        <w:rPr>
          <w:rFonts w:cs="楷体" w:asciiTheme="majorEastAsia" w:hAnsiTheme="majorEastAsia" w:eastAsiaTheme="majorEastAsia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15875</wp:posOffset>
            </wp:positionV>
            <wp:extent cx="1485900" cy="1009650"/>
            <wp:effectExtent l="19050" t="0" r="0" b="0"/>
            <wp:wrapNone/>
            <wp:docPr id="11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>
      <w:r>
        <w:rPr>
          <w:rFonts w:asciiTheme="majorEastAsia" w:hAnsiTheme="majorEastAsia" w:eastAsiaTheme="majorEastAsia"/>
          <w:szCs w:val="21"/>
        </w:rPr>
        <w:t>4</w:t>
      </w:r>
      <w:r>
        <w:rPr>
          <w:rFonts w:hint="eastAsia" w:asciiTheme="majorEastAsia" w:hAnsiTheme="majorEastAsia" w:eastAsiaTheme="majorEastAsia"/>
          <w:szCs w:val="21"/>
        </w:rPr>
        <w:t>、</w:t>
      </w:r>
      <w:r>
        <w:rPr>
          <w:rFonts w:hint="eastAsia"/>
        </w:rPr>
        <w:t>如图：用一根绳子捆扎一个长</w:t>
      </w:r>
      <w:r>
        <w:t>40cm</w:t>
      </w:r>
      <w:r>
        <w:rPr>
          <w:rFonts w:hint="eastAsia"/>
        </w:rPr>
        <w:t>，</w:t>
      </w:r>
      <w:r>
        <w:t>宽</w:t>
      </w:r>
      <w:r>
        <w:rPr>
          <w:rFonts w:hint="eastAsia"/>
        </w:rPr>
        <w:t>3</w:t>
      </w:r>
      <w:r>
        <w:t>0cm</w:t>
      </w:r>
      <w:r>
        <w:rPr>
          <w:rFonts w:hint="eastAsia"/>
        </w:rPr>
        <w:t xml:space="preserve"> ，</w:t>
      </w:r>
      <w:r>
        <w:t>高</w:t>
      </w:r>
      <w:r>
        <w:rPr>
          <w:rFonts w:hint="eastAsia"/>
        </w:rPr>
        <w:t>2</w:t>
      </w:r>
      <w:r>
        <w:t>0cm的礼品盒。</w:t>
      </w:r>
      <w:r>
        <w:rPr>
          <w:rFonts w:hint="eastAsia"/>
        </w:rPr>
        <w:t>如果打结处的绳子长23cm，这根绳子一共多少厘米？（5分）</w:t>
      </w:r>
    </w:p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4378960</wp:posOffset>
                </wp:positionH>
                <wp:positionV relativeFrom="paragraph">
                  <wp:posOffset>27940</wp:posOffset>
                </wp:positionV>
                <wp:extent cx="85725" cy="172085"/>
                <wp:effectExtent l="19050" t="19050" r="28575" b="18415"/>
                <wp:wrapNone/>
                <wp:docPr id="6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72085"/>
                        </a:xfrm>
                        <a:custGeom>
                          <a:avLst/>
                          <a:gdLst>
                            <a:gd name="connisteX0" fmla="*/ 51767 w 147017"/>
                            <a:gd name="connsiteY0" fmla="*/ 248601 h 248601"/>
                            <a:gd name="connisteX1" fmla="*/ 32717 w 147017"/>
                            <a:gd name="connsiteY1" fmla="*/ 181926 h 248601"/>
                            <a:gd name="connisteX2" fmla="*/ 13667 w 147017"/>
                            <a:gd name="connsiteY2" fmla="*/ 115251 h 248601"/>
                            <a:gd name="connisteX3" fmla="*/ 4142 w 147017"/>
                            <a:gd name="connsiteY3" fmla="*/ 39051 h 248601"/>
                            <a:gd name="connisteX4" fmla="*/ 70817 w 147017"/>
                            <a:gd name="connsiteY4" fmla="*/ 951 h 248601"/>
                            <a:gd name="connisteX5" fmla="*/ 127967 w 147017"/>
                            <a:gd name="connsiteY5" fmla="*/ 67626 h 248601"/>
                            <a:gd name="connisteX6" fmla="*/ 147017 w 147017"/>
                            <a:gd name="connsiteY6" fmla="*/ 134301 h 248601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</a:cxnLst>
                          <a:rect l="l" t="t" r="r" b="b"/>
                          <a:pathLst>
                            <a:path w="147018" h="248601">
                              <a:moveTo>
                                <a:pt x="51768" y="248601"/>
                              </a:moveTo>
                              <a:cubicBezTo>
                                <a:pt x="48593" y="236536"/>
                                <a:pt x="40338" y="208596"/>
                                <a:pt x="32718" y="181926"/>
                              </a:cubicBezTo>
                              <a:cubicBezTo>
                                <a:pt x="25098" y="155256"/>
                                <a:pt x="19383" y="143826"/>
                                <a:pt x="13668" y="115251"/>
                              </a:cubicBezTo>
                              <a:cubicBezTo>
                                <a:pt x="7953" y="86676"/>
                                <a:pt x="-7287" y="61911"/>
                                <a:pt x="4143" y="39051"/>
                              </a:cubicBezTo>
                              <a:cubicBezTo>
                                <a:pt x="15573" y="16191"/>
                                <a:pt x="46053" y="-4764"/>
                                <a:pt x="70818" y="951"/>
                              </a:cubicBezTo>
                              <a:cubicBezTo>
                                <a:pt x="95583" y="6666"/>
                                <a:pt x="112728" y="40956"/>
                                <a:pt x="127968" y="67626"/>
                              </a:cubicBezTo>
                              <a:cubicBezTo>
                                <a:pt x="143208" y="94296"/>
                                <a:pt x="144478" y="122236"/>
                                <a:pt x="147018" y="134301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44.8pt;margin-top:2.2pt;height:13.55pt;width:6.75pt;z-index:251667456;mso-width-relative:page;mso-height-relative:page;" filled="f" stroked="t" coordsize="147018,248601" o:gfxdata="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" path="m51768,248601c48593,236536,40338,208596,32718,181926c25098,155256,19383,143826,13668,115251c7953,86676,-7287,61911,4143,39051c15573,16191,46053,-4764,70818,951c95583,6666,112728,40956,127968,67626c143208,94296,144478,122236,147018,134301e">
                <v:path o:connectlocs="30185,172085;19077,125931;7969,79778;2415,27031;41293,658;74617,46811;85725,92964" o:connectangles="0,0,0,0,0,0,0"/>
                <v:fill on="f" focussize="0,0"/>
                <v:stroke weight="2.25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4328795</wp:posOffset>
                </wp:positionH>
                <wp:positionV relativeFrom="paragraph">
                  <wp:posOffset>125730</wp:posOffset>
                </wp:positionV>
                <wp:extent cx="116840" cy="116840"/>
                <wp:effectExtent l="10160" t="10160" r="25400" b="254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840" cy="1168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40.85pt;margin-top:9.9pt;height:9.2pt;width:9.2pt;z-index:251666432;mso-width-relative:page;mso-height-relative:page;" filled="f" stroked="t" coordsize="21600,21600" o:gfxdata="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IX+43YAAAACQEAAA8A&#10;AAAAAAAAAQAgAAAAIgAAAGRycy9kb3ducmV2LnhtbFBLAQIUABQAAAAIAIdO4kDkHpqy3gEAAKgD&#10;AAAOAAAAAAAAAAEAIAAAACcBAABkcnMvZTJvRG9jLnhtbFBLBQYAAAAABgAGAFkBAAB3BQAAAAA=&#10;">
                <v:fill on="f" focussize="0,0"/>
                <v:stroke weight="2.2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4340860</wp:posOffset>
                </wp:positionH>
                <wp:positionV relativeFrom="paragraph">
                  <wp:posOffset>133350</wp:posOffset>
                </wp:positionV>
                <wp:extent cx="66675" cy="200025"/>
                <wp:effectExtent l="19050" t="19050" r="28575" b="28575"/>
                <wp:wrapNone/>
                <wp:docPr id="15" name="任意多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200025"/>
                        </a:xfrm>
                        <a:custGeom>
                          <a:avLst/>
                          <a:gdLst>
                            <a:gd name="connisteX0" fmla="*/ 51767 w 147017"/>
                            <a:gd name="connsiteY0" fmla="*/ 248601 h 248601"/>
                            <a:gd name="connisteX1" fmla="*/ 32717 w 147017"/>
                            <a:gd name="connsiteY1" fmla="*/ 181926 h 248601"/>
                            <a:gd name="connisteX2" fmla="*/ 13667 w 147017"/>
                            <a:gd name="connsiteY2" fmla="*/ 115251 h 248601"/>
                            <a:gd name="connisteX3" fmla="*/ 4142 w 147017"/>
                            <a:gd name="connsiteY3" fmla="*/ 39051 h 248601"/>
                            <a:gd name="connisteX4" fmla="*/ 70817 w 147017"/>
                            <a:gd name="connsiteY4" fmla="*/ 951 h 248601"/>
                            <a:gd name="connisteX5" fmla="*/ 127967 w 147017"/>
                            <a:gd name="connsiteY5" fmla="*/ 67626 h 248601"/>
                            <a:gd name="connisteX6" fmla="*/ 147017 w 147017"/>
                            <a:gd name="connsiteY6" fmla="*/ 134301 h 248601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</a:cxnLst>
                          <a:rect l="l" t="t" r="r" b="b"/>
                          <a:pathLst>
                            <a:path w="147018" h="248601">
                              <a:moveTo>
                                <a:pt x="51768" y="248601"/>
                              </a:moveTo>
                              <a:cubicBezTo>
                                <a:pt x="48593" y="236536"/>
                                <a:pt x="40338" y="208596"/>
                                <a:pt x="32718" y="181926"/>
                              </a:cubicBezTo>
                              <a:cubicBezTo>
                                <a:pt x="25098" y="155256"/>
                                <a:pt x="19383" y="143826"/>
                                <a:pt x="13668" y="115251"/>
                              </a:cubicBezTo>
                              <a:cubicBezTo>
                                <a:pt x="7953" y="86676"/>
                                <a:pt x="-7287" y="61911"/>
                                <a:pt x="4143" y="39051"/>
                              </a:cubicBezTo>
                              <a:cubicBezTo>
                                <a:pt x="15573" y="16191"/>
                                <a:pt x="46053" y="-4764"/>
                                <a:pt x="70818" y="951"/>
                              </a:cubicBezTo>
                              <a:cubicBezTo>
                                <a:pt x="95583" y="6666"/>
                                <a:pt x="112728" y="40956"/>
                                <a:pt x="127968" y="67626"/>
                              </a:cubicBezTo>
                              <a:cubicBezTo>
                                <a:pt x="143208" y="94296"/>
                                <a:pt x="144478" y="122236"/>
                                <a:pt x="147018" y="134301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41.8pt;margin-top:10.5pt;height:15.75pt;width:5.25pt;z-index:251670528;mso-width-relative:page;mso-height-relative:page;" filled="f" stroked="t" coordsize="147018,248601" o:gfxdata="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" path="m51768,248601c48593,236536,40338,208596,32718,181926c25098,155256,19383,143826,13668,115251c7953,86676,-7287,61911,4143,39051c15573,16191,46053,-4764,70818,951c95583,6666,112728,40956,127968,67626c143208,94296,144478,122236,147018,134301e">
                <v:path o:connectlocs="23477,200025;14837,146378;6198,92731;1878,31420;32116,765;58035,54412;66675,108058" o:connectangles="0,0,0,0,0,0,0"/>
                <v:fill on="f" focussize="0,0"/>
                <v:stroke weight="2.25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117475</wp:posOffset>
                </wp:positionV>
                <wp:extent cx="752475" cy="533400"/>
                <wp:effectExtent l="0" t="0" r="28575" b="19050"/>
                <wp:wrapNone/>
                <wp:docPr id="2" name="立方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5334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6" type="#_x0000_t16" style="position:absolute;left:0pt;margin-top:9.25pt;height:42pt;width:59.25pt;mso-position-horizontal:right;mso-position-horizontal-relative:margin;z-index:251662336;v-text-anchor:middle;mso-width-relative:page;mso-height-relative:page;" fillcolor="#FFFFFF" filled="t" stroked="t" coordsize="21600,21600" o:gfxdata="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QOOly1gAAAAcBAAAPAAAAAAAA&#10;AAEAIAAAACIAAABkcnMvZG93bnJldi54bWxQSwECFAAUAAAACACHTuJAClzR6k0CAACrBAAADgAA&#10;AAAAAAABACAAAAAlAQAAZHJzL2Uyb0RvYy54bWxQSwUGAAAAAAYABgBZAQAA5AUAAAAA&#10;" adj="5400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4710430</wp:posOffset>
                </wp:positionH>
                <wp:positionV relativeFrom="paragraph">
                  <wp:posOffset>147320</wp:posOffset>
                </wp:positionV>
                <wp:extent cx="142875" cy="121285"/>
                <wp:effectExtent l="19050" t="19050" r="28575" b="3111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1212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70.9pt;margin-top:11.6pt;height:9.55pt;width:11.25pt;z-index:251664384;mso-width-relative:page;mso-height-relative:page;" filled="f" stroked="t" coordsize="21600,21600" o:gfxdata="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befCvdkAAAAJAQAA&#10;DwAAAAAAAAABACAAAAAiAAAAZHJzL2Rvd25yZXYueG1sUEsBAhQAFAAAAAgAh07iQEwSYZPfAQAA&#10;qAMAAA4AAAAAAAAAAQAgAAAAKAEAAGRycy9lMm9Eb2MueG1sUEsFBgAAAAAGAAYAWQEAAHkFAAAA&#10;AA==&#10;">
                <v:fill on="f" focussize="0,0"/>
                <v:stroke weight="2.2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4758055</wp:posOffset>
                </wp:positionH>
                <wp:positionV relativeFrom="paragraph">
                  <wp:posOffset>14605</wp:posOffset>
                </wp:positionV>
                <wp:extent cx="19050" cy="371475"/>
                <wp:effectExtent l="19050" t="19050" r="19050" b="2857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714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4.65pt;margin-top:1.15pt;height:29.25pt;width:1.5pt;z-index:251665408;mso-width-relative:page;mso-height-relative:page;" filled="f" stroked="t" coordsize="21600,21600" o:gfxdata="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lEDgU1gAAAAgBAAAPAAAAAAAAAAEA&#10;IAAAACIAAABkcnMvZG93bnJldi54bWxQSwECFAAUAAAACACHTuJAU6t4z9gBAACdAwAADgAAAAAA&#10;AAABACAAAAAlAQAAZHJzL2Uyb0RvYy54bWxQSwUGAAAAAAYABgBZAQAAbwUAAAAA&#10;">
                <v:fill on="f" focussize="0,0"/>
                <v:stroke weight="2.2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5080</wp:posOffset>
                </wp:positionV>
                <wp:extent cx="638175" cy="9525"/>
                <wp:effectExtent l="19050" t="19050" r="28575" b="2857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9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4.35pt;margin-top:0.4pt;height:0.75pt;width:50.25pt;z-index:251668480;mso-width-relative:page;mso-height-relative:page;" filled="f" stroked="t" coordsize="21600,21600" o:gfxdata="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h0NKg1wAAAAYBAAAP&#10;AAAAAAAAAAEAIAAAACIAAABkcnMvZG93bnJldi54bWxQSwECFAAUAAAACACHTuJAh0gVXuABAACo&#10;AwAADgAAAAAAAAABACAAAAAmAQAAZHJzL2Uyb0RvYy54bWxQSwUGAAAAAAYABgBZAQAAeAUAAAAA&#10;">
                <v:fill on="f" focussize="0,0"/>
                <v:stroke weight="2.2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4358005</wp:posOffset>
                </wp:positionH>
                <wp:positionV relativeFrom="paragraph">
                  <wp:posOffset>62230</wp:posOffset>
                </wp:positionV>
                <wp:extent cx="0" cy="400050"/>
                <wp:effectExtent l="19050" t="0" r="1905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3.15pt;margin-top:4.9pt;height:31.5pt;width:0pt;z-index:251669504;mso-width-relative:page;mso-height-relative:page;" filled="f" stroked="t" coordsize="21600,21600" o:gfxdata="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q2aWv1AAAAAgBAAAPAAAAAAAAAAEAIAAA&#10;ACIAAABkcnMvZG93bnJldi54bWxQSwECFAAUAAAACACHTuJAuSuqn9cBAACbAwAADgAAAAAAAAAB&#10;ACAAAAAjAQAAZHJzL2Uyb0RvYy54bWxQSwUGAAAAAAYABgBZAQAAbAUAAAAA&#10;">
                <v:fill on="f" focussize="0,0"/>
                <v:stroke weight="2.2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54610</wp:posOffset>
                </wp:positionV>
                <wp:extent cx="616585" cy="16510"/>
                <wp:effectExtent l="19050" t="19050" r="31115" b="215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6585" cy="165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2.15pt;margin-top:4.3pt;height:1.3pt;width:48.55pt;z-index:251663360;mso-width-relative:page;mso-height-relative:page;" filled="f" stroked="t" coordsize="21600,21600" o:gfxdata="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s4hadgAAAAIAQAA&#10;DwAAAAAAAAABACAAAAAiAAAAZHJzL2Rvd25yZXYueG1sUEsBAhQAFAAAAAgAh07iQLiX4rngAQAA&#10;pwMAAA4AAAAAAAAAAQAgAAAAJwEAAGRycy9lMm9Eb2MueG1sUEsFBgAAAAAGAAYAWQEAAHkFAAAA&#10;AA==&#10;">
                <v:fill on="f" focussize="0,0"/>
                <v:stroke weight="2.2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p>
      <w:pPr>
        <w:spacing w:line="400" w:lineRule="exact"/>
        <w:rPr>
          <w:rFonts w:asciiTheme="majorEastAsia" w:hAnsiTheme="majorEastAsia" w:eastAsiaTheme="majorEastAsia"/>
          <w:szCs w:val="21"/>
        </w:rPr>
      </w:pPr>
    </w:p>
    <w:p>
      <w:pPr>
        <w:spacing w:line="400" w:lineRule="exac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</w:rPr>
        <w:t>5</w:t>
      </w:r>
      <w:r>
        <w:rPr>
          <w:rFonts w:hint="eastAsia" w:asciiTheme="majorEastAsia" w:hAnsiTheme="majorEastAsia" w:eastAsiaTheme="majorEastAsia"/>
        </w:rPr>
        <w:t>、一个水缸，从里面量得长16cm，宽8厘米，如果将一个棱长为8厘米的正方体放入水缸中（水完全淹没正方体），水位将上升多少厘米？</w:t>
      </w:r>
      <w:r>
        <w:rPr>
          <w:rFonts w:hint="eastAsia" w:asciiTheme="majorEastAsia" w:hAnsiTheme="majorEastAsia" w:eastAsiaTheme="majorEastAsia"/>
          <w:szCs w:val="21"/>
        </w:rPr>
        <w:t>（5分）</w:t>
      </w:r>
    </w:p>
    <w:p>
      <w:pPr>
        <w:rPr>
          <w:rFonts w:asciiTheme="majorEastAsia" w:hAnsiTheme="majorEastAsia" w:eastAsiaTheme="majorEastAsia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rPr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pgSz w:w="20979" w:h="14742" w:orient="landscape"/>
          <w:pgMar w:top="1440" w:right="1985" w:bottom="1440" w:left="2410" w:header="855" w:footer="644" w:gutter="0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979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2772446"/>
      <w:docPartObj>
        <w:docPartGallery w:val="AutoText"/>
      </w:docPartObj>
    </w:sdtPr>
    <w:sdtEndPr>
      <w:rPr>
        <w:rFonts w:ascii="黑体" w:hAnsi="黑体" w:eastAsia="黑体"/>
        <w:sz w:val="21"/>
        <w:szCs w:val="21"/>
      </w:rPr>
    </w:sdtEndPr>
    <w:sdtContent>
      <w:sdt>
        <w:sdtPr>
          <w:id w:val="1569999780"/>
          <w:docPartObj>
            <w:docPartGallery w:val="AutoText"/>
          </w:docPartObj>
        </w:sdtPr>
        <w:sdtEndPr>
          <w:rPr>
            <w:rFonts w:ascii="黑体" w:hAnsi="黑体" w:eastAsia="黑体"/>
            <w:sz w:val="21"/>
            <w:szCs w:val="21"/>
          </w:rPr>
        </w:sdtEndPr>
        <w:sdtContent>
          <w:p>
            <w:pPr>
              <w:pStyle w:val="3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t>第</w:t>
            </w:r>
            <w:r>
              <w:rPr>
                <w:rFonts w:ascii="黑体" w:hAnsi="黑体" w:eastAsia="黑体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instrText xml:space="preserve">PAGE</w:instrTex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t>1</w: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t>页（共</w:t>
            </w:r>
            <w:r>
              <w:rPr>
                <w:rFonts w:ascii="黑体" w:hAnsi="黑体" w:eastAsia="黑体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instrText xml:space="preserve">NUMPAGES</w:instrTex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t>2</w:t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ascii="黑体" w:hAnsi="黑体" w:eastAsia="黑体"/>
                <w:b/>
                <w:bCs/>
                <w:sz w:val="21"/>
                <w:szCs w:val="21"/>
              </w:rPr>
              <w:t>页）</w:t>
            </w:r>
          </w:p>
        </w:sdtContent>
      </w:sdt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0"/>
      </w:pBdr>
    </w:pPr>
    <w:r>
      <w:rPr>
        <w:rFonts w:hint="eastAsia"/>
        <w:sz w:val="36"/>
        <w:szCs w:val="36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-1162050</wp:posOffset>
              </wp:positionH>
              <wp:positionV relativeFrom="paragraph">
                <wp:posOffset>-314325</wp:posOffset>
              </wp:positionV>
              <wp:extent cx="876300" cy="8829675"/>
              <wp:effectExtent l="0" t="0" r="19050" b="9525"/>
              <wp:wrapNone/>
              <wp:docPr id="17" name="组合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76300" cy="8829675"/>
                        <a:chOff x="0" y="0"/>
                        <a:chExt cx="876300" cy="8829675"/>
                      </a:xfrm>
                    </wpg:grpSpPr>
                    <wps:wsp>
                      <wps:cNvPr id="217" name="文本框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882967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840" w:firstLineChars="30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村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完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小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班      姓名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vert270" wrap="square" anchor="t" anchorCtr="0"/>
                    </wps:wsp>
                    <wps:wsp>
                      <wps:cNvPr id="12" name="文本框 2"/>
                      <wps:cNvSpPr txBox="1">
                        <a:spLocks noChangeArrowheads="1"/>
                      </wps:cNvSpPr>
                      <wps:spPr bwMode="auto">
                        <a:xfrm flipH="1">
                          <a:off x="514350" y="0"/>
                          <a:ext cx="352425" cy="8820150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chemeClr val="bg1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contextualSpacing/>
                              <w:jc w:val="center"/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答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题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超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过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密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封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000000" w:themeColor="text1"/>
                                <w:shd w:val="clear" w:color="auto" w:fill="AEAAAA" w:themeFill="background2" w:themeFillShade="B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线</w:t>
                            </w:r>
                          </w:p>
                        </w:txbxContent>
                      </wps:txbx>
                      <wps:bodyPr rot="0" vert="vert270" wrap="square" anchor="t" anchorCtr="0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91.5pt;margin-top:-24.75pt;height:695.25pt;width:69pt;z-index:251659264;mso-width-relative:page;mso-height-relative:page;" coordsize="876300,8829675" o:gfxdata="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2FDRAtwAAAANAQAADwAAAAAAAAABACAAAAAiAAAA&#10;ZHJzL2Rvd25yZXYueG1sUEsBAhQAFAAAAAgAh07iQMcyz4HnAgAAVAgAAA4AAAAAAAAAAQAgAAAA&#10;KwEAAGRycy9lMm9Eb2MueG1sUEsFBgAAAAAGAAYAWQEAAIQGAAAAAA==&#10;">
              <o:lock v:ext="edit" aspectratio="f"/>
              <v:shape id="文本框 2" o:spid="_x0000_s1026" o:spt="202" type="#_x0000_t202" style="position:absolute;left:0;top:0;height:8829675;width:876300;" fillcolor="#FFFFFF" filled="t" stroked="f" coordsize="21600,21600" o:gfxdata="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UY6vi/&#10;AAAA3AAAAA8AAAAAAAAAAQAgAAAAIgAAAGRycy9kb3ducmV2LnhtbFBLAQIUABQAAAAIAIdO4kAz&#10;LwWeOwAAADkAAAAQAAAAAAAAAAEAIAAAAA4BAABkcnMvc2hhcGV4bWwueG1sUEsFBgAAAAAGAAYA&#10;WwEAALgDAAAAAA==&#10;">
                <v:fill type="pattern" on="t" color2="#FFFFFF [3212]" o:title="5%" focussize="0,0" r:id="rId1"/>
                <v:stroke on="f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840" w:firstLineChars="30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学</w:t>
                      </w:r>
                      <w:r>
                        <w:rPr>
                          <w:sz w:val="28"/>
                          <w:szCs w:val="28"/>
                        </w:rPr>
                        <w:t>校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村</w:t>
                      </w:r>
                      <w:r>
                        <w:rPr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完</w:t>
                      </w:r>
                      <w:r>
                        <w:rPr>
                          <w:sz w:val="28"/>
                          <w:szCs w:val="28"/>
                        </w:rPr>
                        <w:t>）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小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班      姓名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考</w:t>
                      </w:r>
                      <w:r>
                        <w:rPr>
                          <w:sz w:val="28"/>
                          <w:szCs w:val="28"/>
                        </w:rPr>
                        <w:t>号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文本框 2" o:spid="_x0000_s1026" o:spt="202" type="#_x0000_t202" style="position:absolute;left:514350;top:0;flip:x;height:8820150;width:352425;" fillcolor="#BFBFBF [2412]" filled="t" stroked="t" coordsize="21600,21600" o:gfxdata="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xIJxugAAANsA&#10;AAAPAAAAAAAAAAEAIAAAACIAAABkcnMvZG93bnJldi54bWxQSwECFAAUAAAACACHTuJAMy8FnjsA&#10;AAA5AAAAEAAAAAAAAAABACAAAAAJAQAAZHJzL3NoYXBleG1sLnhtbFBLBQYAAAAABgAGAFsBAACz&#10;AwAAAAA=&#10;">
                <v:fill type="pattern" on="t" color2="#FFFFFF [3212]" o:title="浅色下对角线" focussize="0,0" r:id="rId2"/>
                <v:stroke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adjustRightInd w:val="0"/>
                        <w:snapToGrid w:val="0"/>
                        <w:contextualSpacing/>
                        <w:jc w:val="center"/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答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题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超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过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密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封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b/>
                          <w:color w:val="000000" w:themeColor="text1"/>
                          <w:shd w:val="clear" w:color="auto" w:fill="AEAAAA" w:themeFill="background2" w:themeFillShade="B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线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sz w:val="44"/>
        <w:szCs w:val="4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11268075</wp:posOffset>
              </wp:positionH>
              <wp:positionV relativeFrom="paragraph">
                <wp:posOffset>-285750</wp:posOffset>
              </wp:positionV>
              <wp:extent cx="352425" cy="8820150"/>
              <wp:effectExtent l="0" t="0" r="28575" b="19050"/>
              <wp:wrapNone/>
              <wp:docPr id="1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352425" cy="8820150"/>
                      </a:xfrm>
                      <a:prstGeom prst="rect">
                        <a:avLst/>
                      </a:prstGeom>
                      <a:pattFill prst="ltDnDiag">
                        <a:fgClr>
                          <a:schemeClr val="bg1">
                            <a:lumMod val="75000"/>
                          </a:schemeClr>
                        </a:fgClr>
                        <a:bgClr>
                          <a:schemeClr val="bg1"/>
                        </a:bgClr>
                      </a:patt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adjustRightInd w:val="0"/>
                            <w:snapToGrid w:val="0"/>
                            <w:contextualSpacing/>
                            <w:jc w:val="center"/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答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题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不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超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过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密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封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b/>
                              <w:color w:val="000000" w:themeColor="text1"/>
                              <w:shd w:val="clear" w:color="auto" w:fill="AEAAAA" w:themeFill="background2" w:themeFillShade="BF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线</w:t>
                          </w:r>
                        </w:p>
                      </w:txbxContent>
                    </wps:txbx>
                    <wps:bodyPr rot="0" vert="vert270" wrap="square" anchor="t" anchorCtr="0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flip:x;margin-left:887.25pt;margin-top:-22.5pt;height:694.5pt;width:27.75pt;z-index:251661312;mso-width-relative:page;mso-height-relative:page;" fillcolor="#BFBFBF [2412]" filled="t" stroked="t" coordsize="21600,21600" o:gfxdata="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kK4S9oAAAAOAQAADwAA&#10;AAAAAAABACAAAAAiAAAAZHJzL2Rvd25yZXYueG1sUEsBAhQAFAAAAAgAh07iQM1177dNAgAAqgQA&#10;AA4AAAAAAAAAAQAgAAAAKQEAAGRycy9lMm9Eb2MueG1sUEsFBgAAAAAGAAYAWQEAAOgFAAAAAA==&#10;">
              <v:fill type="pattern" on="t" color2="#FFFFFF [3212]" o:title="浅色下对角线" focussize="0,0" r:id="rId1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adjustRightInd w:val="0"/>
                      <w:snapToGrid w:val="0"/>
                      <w:contextualSpacing/>
                      <w:jc w:val="center"/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答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题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不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超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过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密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封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     </w:t>
                    </w:r>
                    <w:r>
                      <w:rPr>
                        <w:rFonts w:hint="eastAsia"/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  </w:t>
                    </w:r>
                    <w:r>
                      <w:rPr>
                        <w:b/>
                        <w:color w:val="000000" w:themeColor="text1"/>
                        <w:shd w:val="clear" w:color="auto" w:fill="AEAAAA" w:themeFill="background2" w:themeFillShade="BF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线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1654D7"/>
    <w:multiLevelType w:val="multilevel"/>
    <w:tmpl w:val="311654D7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 w:ascii="Times New Roman" w:hAnsi="Times New Roman" w:eastAsia="方正书宋_GBK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99D4970"/>
    <w:multiLevelType w:val="multilevel"/>
    <w:tmpl w:val="499D497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21BB48"/>
    <w:multiLevelType w:val="singleLevel"/>
    <w:tmpl w:val="5521BB48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BA577F5"/>
    <w:multiLevelType w:val="multilevel"/>
    <w:tmpl w:val="6BA577F5"/>
    <w:lvl w:ilvl="0" w:tentative="0">
      <w:start w:val="1"/>
      <w:numFmt w:val="decimal"/>
      <w:lvlText w:val="%1、"/>
      <w:lvlJc w:val="left"/>
      <w:pPr>
        <w:ind w:left="20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520" w:hanging="420"/>
      </w:pPr>
    </w:lvl>
    <w:lvl w:ilvl="2" w:tentative="0">
      <w:start w:val="1"/>
      <w:numFmt w:val="lowerRoman"/>
      <w:lvlText w:val="%3."/>
      <w:lvlJc w:val="right"/>
      <w:pPr>
        <w:ind w:left="2940" w:hanging="420"/>
      </w:pPr>
    </w:lvl>
    <w:lvl w:ilvl="3" w:tentative="0">
      <w:start w:val="1"/>
      <w:numFmt w:val="decimal"/>
      <w:lvlText w:val="%4."/>
      <w:lvlJc w:val="left"/>
      <w:pPr>
        <w:ind w:left="3360" w:hanging="420"/>
      </w:pPr>
    </w:lvl>
    <w:lvl w:ilvl="4" w:tentative="0">
      <w:start w:val="1"/>
      <w:numFmt w:val="lowerLetter"/>
      <w:lvlText w:val="%5)"/>
      <w:lvlJc w:val="left"/>
      <w:pPr>
        <w:ind w:left="3780" w:hanging="420"/>
      </w:pPr>
    </w:lvl>
    <w:lvl w:ilvl="5" w:tentative="0">
      <w:start w:val="1"/>
      <w:numFmt w:val="lowerRoman"/>
      <w:lvlText w:val="%6."/>
      <w:lvlJc w:val="right"/>
      <w:pPr>
        <w:ind w:left="4200" w:hanging="420"/>
      </w:pPr>
    </w:lvl>
    <w:lvl w:ilvl="6" w:tentative="0">
      <w:start w:val="1"/>
      <w:numFmt w:val="decimal"/>
      <w:lvlText w:val="%7."/>
      <w:lvlJc w:val="left"/>
      <w:pPr>
        <w:ind w:left="4620" w:hanging="420"/>
      </w:pPr>
    </w:lvl>
    <w:lvl w:ilvl="7" w:tentative="0">
      <w:start w:val="1"/>
      <w:numFmt w:val="lowerLetter"/>
      <w:lvlText w:val="%8)"/>
      <w:lvlJc w:val="left"/>
      <w:pPr>
        <w:ind w:left="5040" w:hanging="420"/>
      </w:pPr>
    </w:lvl>
    <w:lvl w:ilvl="8" w:tentative="0">
      <w:start w:val="1"/>
      <w:numFmt w:val="lowerRoman"/>
      <w:lvlText w:val="%9."/>
      <w:lvlJc w:val="right"/>
      <w:pPr>
        <w:ind w:left="546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64"/>
    <w:rsid w:val="00003B42"/>
    <w:rsid w:val="00020243"/>
    <w:rsid w:val="00033700"/>
    <w:rsid w:val="0005203E"/>
    <w:rsid w:val="00063B03"/>
    <w:rsid w:val="000F4677"/>
    <w:rsid w:val="00125ABC"/>
    <w:rsid w:val="00127EB0"/>
    <w:rsid w:val="00155E70"/>
    <w:rsid w:val="00183427"/>
    <w:rsid w:val="001A0789"/>
    <w:rsid w:val="001D7943"/>
    <w:rsid w:val="002A64AA"/>
    <w:rsid w:val="002C56D2"/>
    <w:rsid w:val="002D2F97"/>
    <w:rsid w:val="00327E61"/>
    <w:rsid w:val="00342C4D"/>
    <w:rsid w:val="00362C03"/>
    <w:rsid w:val="003B46EF"/>
    <w:rsid w:val="003B5852"/>
    <w:rsid w:val="003D082C"/>
    <w:rsid w:val="00462411"/>
    <w:rsid w:val="004D3E11"/>
    <w:rsid w:val="004D4769"/>
    <w:rsid w:val="00504AF7"/>
    <w:rsid w:val="005256C1"/>
    <w:rsid w:val="00531BD2"/>
    <w:rsid w:val="00581BEB"/>
    <w:rsid w:val="005D57C4"/>
    <w:rsid w:val="00603549"/>
    <w:rsid w:val="00621FAC"/>
    <w:rsid w:val="00641C3C"/>
    <w:rsid w:val="006A70DB"/>
    <w:rsid w:val="006E188C"/>
    <w:rsid w:val="006F6FDB"/>
    <w:rsid w:val="00736B6D"/>
    <w:rsid w:val="00761618"/>
    <w:rsid w:val="00762BB4"/>
    <w:rsid w:val="0077100E"/>
    <w:rsid w:val="0077414E"/>
    <w:rsid w:val="007817DB"/>
    <w:rsid w:val="00781C7F"/>
    <w:rsid w:val="007B6742"/>
    <w:rsid w:val="007E6599"/>
    <w:rsid w:val="007F3909"/>
    <w:rsid w:val="00817CC7"/>
    <w:rsid w:val="00837EF4"/>
    <w:rsid w:val="00850155"/>
    <w:rsid w:val="00874769"/>
    <w:rsid w:val="0088053B"/>
    <w:rsid w:val="008836EC"/>
    <w:rsid w:val="008B30AA"/>
    <w:rsid w:val="008D1B1C"/>
    <w:rsid w:val="009546D5"/>
    <w:rsid w:val="00970EA1"/>
    <w:rsid w:val="009A3CCB"/>
    <w:rsid w:val="00A02550"/>
    <w:rsid w:val="00A07866"/>
    <w:rsid w:val="00A2294A"/>
    <w:rsid w:val="00A445B5"/>
    <w:rsid w:val="00A7570F"/>
    <w:rsid w:val="00AA1692"/>
    <w:rsid w:val="00AF286B"/>
    <w:rsid w:val="00B1656B"/>
    <w:rsid w:val="00B373CB"/>
    <w:rsid w:val="00B85F41"/>
    <w:rsid w:val="00B93135"/>
    <w:rsid w:val="00B943C3"/>
    <w:rsid w:val="00BD3555"/>
    <w:rsid w:val="00C101AF"/>
    <w:rsid w:val="00C1197C"/>
    <w:rsid w:val="00C171D1"/>
    <w:rsid w:val="00C27E87"/>
    <w:rsid w:val="00C818A2"/>
    <w:rsid w:val="00CE1BEF"/>
    <w:rsid w:val="00CE381A"/>
    <w:rsid w:val="00CE6F6B"/>
    <w:rsid w:val="00CE73CE"/>
    <w:rsid w:val="00D00923"/>
    <w:rsid w:val="00D10957"/>
    <w:rsid w:val="00D3228A"/>
    <w:rsid w:val="00D36DFF"/>
    <w:rsid w:val="00D462E6"/>
    <w:rsid w:val="00D536F3"/>
    <w:rsid w:val="00DA1A76"/>
    <w:rsid w:val="00DC452F"/>
    <w:rsid w:val="00DC6364"/>
    <w:rsid w:val="00E10405"/>
    <w:rsid w:val="00E12532"/>
    <w:rsid w:val="00E71144"/>
    <w:rsid w:val="00E80880"/>
    <w:rsid w:val="00E93FF2"/>
    <w:rsid w:val="00EB1B17"/>
    <w:rsid w:val="00ED70D8"/>
    <w:rsid w:val="00F00857"/>
    <w:rsid w:val="00F07378"/>
    <w:rsid w:val="00F075C4"/>
    <w:rsid w:val="00F43258"/>
    <w:rsid w:val="00FA7834"/>
    <w:rsid w:val="00FB4B8B"/>
    <w:rsid w:val="0169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styleId="11">
    <w:name w:val="Placeholder Text"/>
    <w:basedOn w:val="7"/>
    <w:semiHidden/>
    <w:uiPriority w:val="99"/>
    <w:rPr>
      <w:color w:val="808080"/>
    </w:rPr>
  </w:style>
  <w:style w:type="character" w:customStyle="1" w:styleId="12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bmp"/><Relationship Id="rId1" Type="http://schemas.openxmlformats.org/officeDocument/2006/relationships/image" Target="media/image1.bm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bmp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4305CA-5960-4C45-AFB3-6A50F70921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1382</Words>
  <Characters>1639</Characters>
  <Lines>18</Lines>
  <Paragraphs>5</Paragraphs>
  <TotalTime>129</TotalTime>
  <ScaleCrop>false</ScaleCrop>
  <LinksUpToDate>false</LinksUpToDate>
  <CharactersWithSpaces>2414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2021-04-16T03:58:00Z</dcterms:created>
  <dc:creator>Administrator</dc:creator>
  <cp:lastModifiedBy>。</cp:lastModifiedBy>
  <cp:lastPrinted>2021-04-22T01:16:00Z</cp:lastPrinted>
  <dcterms:modified xsi:type="dcterms:W3CDTF">2022-04-22T15:05:20Z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3AE54E2C71504505ADAC1ED0FBC775F0</vt:lpwstr>
  </property>
</Properties>
</file>