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"/>
        </w:tabs>
        <w:spacing w:line="480" w:lineRule="exact"/>
        <w:jc w:val="center"/>
        <w:rPr>
          <w:rFonts w:hint="eastAsia" w:ascii="幼圆" w:eastAsia="幼圆"/>
          <w:b/>
          <w:sz w:val="48"/>
          <w:szCs w:val="48"/>
        </w:rPr>
      </w:pPr>
      <w:r>
        <w:rPr>
          <w:rFonts w:hint="eastAsia" w:ascii="幼圆" w:eastAsia="幼圆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11671300</wp:posOffset>
            </wp:positionV>
            <wp:extent cx="406400" cy="279400"/>
            <wp:effectExtent l="0" t="0" r="1270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sz w:val="44"/>
          <w:szCs w:val="44"/>
        </w:rPr>
        <w:t>2022年上期八年级物理单元目标检测题（三）</w:t>
      </w:r>
    </w:p>
    <w:p>
      <w:pPr>
        <w:spacing w:before="156" w:beforeLines="50" w:after="156" w:afterLines="50" w:line="300" w:lineRule="auto"/>
        <w:jc w:val="center"/>
        <w:rPr>
          <w:rFonts w:ascii="宋体" w:hAnsi="宋体"/>
          <w:szCs w:val="21"/>
        </w:rPr>
      </w:pPr>
      <w:r>
        <w:rPr>
          <w:rFonts w:hint="eastAsia" w:ascii="方正小标宋简体" w:eastAsia="方正小标宋简体"/>
          <w:b/>
          <w:sz w:val="32"/>
          <w:szCs w:val="32"/>
        </w:rPr>
        <w:t xml:space="preserve">第十章 </w:t>
      </w:r>
    </w:p>
    <w:tbl>
      <w:tblPr>
        <w:tblStyle w:val="6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80" w:type="dxa"/>
            <w:noWrap w:val="0"/>
            <w:vAlign w:val="center"/>
          </w:tcPr>
          <w:p>
            <w:pPr>
              <w:pStyle w:val="8"/>
              <w:snapToGrid w:val="0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题  号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Style w:val="8"/>
              <w:snapToGrid w:val="0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一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Style w:val="8"/>
              <w:snapToGrid w:val="0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Style w:val="8"/>
              <w:snapToGrid w:val="0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  <w:r>
              <w:rPr>
                <w:rFonts w:hint="eastAsia" w:ascii="黑体" w:hAnsi="黑体" w:eastAsia="黑体" w:cs="宋体"/>
                <w:spacing w:val="20"/>
                <w:sz w:val="24"/>
              </w:rPr>
              <w:t>四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Style w:val="8"/>
              <w:snapToGrid w:val="0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五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Style w:val="8"/>
              <w:snapToGrid w:val="0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总  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Style w:val="8"/>
              <w:snapToGrid w:val="0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复分人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80" w:type="dxa"/>
            <w:noWrap w:val="0"/>
            <w:vAlign w:val="center"/>
          </w:tcPr>
          <w:p>
            <w:pPr>
              <w:pStyle w:val="8"/>
              <w:snapToGrid w:val="0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得  分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</w:tr>
    </w:tbl>
    <w:p>
      <w:pPr>
        <w:pStyle w:val="8"/>
        <w:snapToGrid w:val="0"/>
        <w:spacing w:line="360" w:lineRule="exact"/>
        <w:jc w:val="center"/>
        <w:rPr>
          <w:rFonts w:hint="eastAsia" w:ascii="楷体_GB2312" w:hAnsi="宋体" w:eastAsia="楷体_GB2312"/>
          <w:b/>
          <w:bCs/>
          <w:kern w:val="2"/>
          <w:sz w:val="22"/>
          <w:szCs w:val="22"/>
        </w:rPr>
      </w:pPr>
      <w:r>
        <w:rPr>
          <w:rFonts w:hint="eastAsia" w:ascii="楷体_GB2312" w:hAnsi="宋体" w:eastAsia="楷体_GB2312"/>
          <w:b/>
          <w:bCs/>
          <w:kern w:val="2"/>
          <w:sz w:val="22"/>
          <w:szCs w:val="22"/>
        </w:rPr>
        <w:t>说明：</w:t>
      </w:r>
      <w:r>
        <w:rPr>
          <w:rFonts w:hint="eastAsia" w:ascii="楷体_GB2312" w:hAnsi="宋体" w:eastAsia="楷体_GB2312"/>
          <w:bCs/>
          <w:kern w:val="2"/>
          <w:sz w:val="22"/>
          <w:szCs w:val="22"/>
        </w:rPr>
        <w:t>本试卷共五道大题。考试</w:t>
      </w:r>
      <w:r>
        <w:rPr>
          <w:rFonts w:hint="eastAsia" w:ascii="楷体_GB2312" w:hAnsi="宋体" w:eastAsia="楷体_GB2312"/>
          <w:sz w:val="22"/>
          <w:szCs w:val="22"/>
        </w:rPr>
        <w:t>时间：45分钟   满分：100分</w:t>
      </w:r>
    </w:p>
    <w:p>
      <w:pPr>
        <w:adjustRightInd w:val="0"/>
        <w:snapToGrid w:val="0"/>
        <w:spacing w:line="360" w:lineRule="exact"/>
        <w:jc w:val="left"/>
        <w:rPr>
          <w:szCs w:val="21"/>
        </w:rPr>
      </w:pPr>
      <w:r>
        <w:rPr>
          <w:rFonts w:ascii="黑体" w:hAnsi="黑体" w:eastAsia="黑体"/>
          <w:bCs/>
          <w:szCs w:val="21"/>
        </w:rPr>
        <w:t>一、选择题：</w:t>
      </w:r>
      <w:r>
        <w:rPr>
          <w:rFonts w:hAnsi="宋体"/>
          <w:szCs w:val="21"/>
        </w:rPr>
        <w:t>（每小题</w:t>
      </w:r>
      <w:r>
        <w:rPr>
          <w:szCs w:val="21"/>
        </w:rPr>
        <w:t>4</w:t>
      </w:r>
      <w:r>
        <w:rPr>
          <w:rFonts w:hAnsi="宋体"/>
          <w:szCs w:val="21"/>
        </w:rPr>
        <w:t>分，共计</w:t>
      </w:r>
      <w:r>
        <w:rPr>
          <w:rFonts w:hint="eastAsia"/>
          <w:szCs w:val="21"/>
        </w:rPr>
        <w:t>40</w:t>
      </w:r>
      <w:r>
        <w:rPr>
          <w:rFonts w:hAnsi="宋体"/>
          <w:szCs w:val="21"/>
        </w:rPr>
        <w:t>分</w:t>
      </w:r>
      <w:r>
        <w:rPr>
          <w:rFonts w:hint="eastAsia" w:hAnsi="宋体"/>
          <w:szCs w:val="21"/>
        </w:rPr>
        <w:t>。1—8题为单选题</w:t>
      </w:r>
      <w:r>
        <w:rPr>
          <w:rFonts w:hAnsi="宋体"/>
          <w:szCs w:val="21"/>
        </w:rPr>
        <w:t>，</w:t>
      </w:r>
      <w:r>
        <w:rPr>
          <w:rFonts w:hint="eastAsia" w:hAnsi="宋体"/>
          <w:szCs w:val="21"/>
        </w:rPr>
        <w:t>9—10为以选题，把符合题意的选项</w:t>
      </w:r>
      <w:r>
        <w:rPr>
          <w:rFonts w:hAnsi="宋体"/>
          <w:szCs w:val="21"/>
        </w:rPr>
        <w:t>选出后把序号填入下表栏中。）</w:t>
      </w:r>
    </w:p>
    <w:tbl>
      <w:tblPr>
        <w:tblStyle w:val="7"/>
        <w:tblW w:w="86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题号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选项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szCs w:val="21"/>
              </w:rPr>
            </w:pPr>
          </w:p>
        </w:tc>
      </w:tr>
    </w:tbl>
    <w:p>
      <w:pPr>
        <w:spacing w:line="296" w:lineRule="exact"/>
        <w:jc w:val="left"/>
        <w:textAlignment w:val="center"/>
        <w:rPr>
          <w:rFonts w:ascii="宋体" w:hAnsi="宋体" w:cs="宋体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4356735</wp:posOffset>
            </wp:positionH>
            <wp:positionV relativeFrom="paragraph">
              <wp:posOffset>106680</wp:posOffset>
            </wp:positionV>
            <wp:extent cx="1143000" cy="795020"/>
            <wp:effectExtent l="0" t="0" r="0" b="5080"/>
            <wp:wrapTight wrapText="bothSides">
              <wp:wrapPolygon>
                <wp:start x="0" y="0"/>
                <wp:lineTo x="0" y="21220"/>
                <wp:lineTo x="21240" y="21220"/>
                <wp:lineTo x="21240" y="0"/>
                <wp:lineTo x="0" y="0"/>
              </wp:wrapPolygon>
            </wp:wrapTight>
            <wp:docPr id="15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1．</w:t>
      </w:r>
      <w:r>
        <w:rPr>
          <w:rFonts w:ascii="宋体" w:hAnsi="宋体" w:cs="宋体"/>
        </w:rPr>
        <w:t>如图，一个放在斜面上杯子里的铁球，所受到的浮力的方向为</w:t>
      </w:r>
    </w:p>
    <w:p>
      <w:pPr>
        <w:tabs>
          <w:tab w:val="left" w:pos="4153"/>
        </w:tabs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</w:t>
      </w:r>
      <w:r>
        <w:rPr>
          <w:rFonts w:hAnsi="楷体_GB2312" w:eastAsia="楷体_GB2312"/>
        </w:rPr>
        <w:t>．竖直向上</w:t>
      </w:r>
      <w:r>
        <w:rPr>
          <w:rFonts w:eastAsia="楷体_GB2312"/>
        </w:rPr>
        <w:tab/>
      </w:r>
      <w:r>
        <w:rPr>
          <w:rFonts w:eastAsia="楷体_GB2312"/>
        </w:rPr>
        <w:t>B</w:t>
      </w:r>
      <w:r>
        <w:rPr>
          <w:rFonts w:hAnsi="楷体_GB2312" w:eastAsia="楷体_GB2312"/>
        </w:rPr>
        <w:t>．竖直向下</w:t>
      </w:r>
    </w:p>
    <w:p>
      <w:pPr>
        <w:tabs>
          <w:tab w:val="left" w:pos="4153"/>
        </w:tabs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</w:t>
      </w:r>
      <w:r>
        <w:rPr>
          <w:rFonts w:hAnsi="楷体_GB2312" w:eastAsia="楷体_GB2312"/>
        </w:rPr>
        <w:t>．垂直于斜面向上</w:t>
      </w:r>
      <w:r>
        <w:rPr>
          <w:rFonts w:eastAsia="楷体_GB2312"/>
        </w:rPr>
        <w:tab/>
      </w:r>
      <w:r>
        <w:rPr>
          <w:rFonts w:eastAsia="楷体_GB2312"/>
        </w:rPr>
        <w:t>D</w:t>
      </w:r>
      <w:r>
        <w:rPr>
          <w:rFonts w:hAnsi="楷体_GB2312" w:eastAsia="楷体_GB2312"/>
        </w:rPr>
        <w:t>．垂直于斜面向下</w:t>
      </w:r>
    </w:p>
    <w:p>
      <w:pPr>
        <w:spacing w:line="296" w:lineRule="exact"/>
        <w:ind w:left="218" w:hanging="218" w:hangingChars="104"/>
        <w:jc w:val="left"/>
        <w:textAlignment w:val="center"/>
        <w:rPr>
          <w:rFonts w:ascii="新宋体" w:hAnsi="新宋体" w:eastAsia="新宋体" w:cs="新宋体"/>
        </w:rPr>
      </w:pPr>
      <w:r>
        <w:t>2．</w:t>
      </w:r>
      <w:r>
        <w:rPr>
          <w:rFonts w:ascii="新宋体" w:hAnsi="新宋体" w:eastAsia="新宋体" w:cs="新宋体"/>
        </w:rPr>
        <w:t>两个相同的量筒内装有甲、乙</w:t>
      </w:r>
      <w:r>
        <w:rPr>
          <w:rFonts w:eastAsia="Times New Roman"/>
        </w:rPr>
        <w:t xml:space="preserve"> </w:t>
      </w:r>
      <w:r>
        <w:rPr>
          <w:rFonts w:ascii="新宋体" w:hAnsi="新宋体" w:eastAsia="新宋体" w:cs="新宋体"/>
        </w:rPr>
        <w:t>不同的液体，将同一支密度计放入两液体中，静止后液面相平如图所示。下列说法正确的是</w:t>
      </w:r>
    </w:p>
    <w:p>
      <w:pPr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4342765</wp:posOffset>
            </wp:positionH>
            <wp:positionV relativeFrom="paragraph">
              <wp:posOffset>168910</wp:posOffset>
            </wp:positionV>
            <wp:extent cx="1043305" cy="1166495"/>
            <wp:effectExtent l="0" t="0" r="4445" b="14605"/>
            <wp:wrapTight wrapText="bothSides">
              <wp:wrapPolygon>
                <wp:start x="0" y="0"/>
                <wp:lineTo x="0" y="21165"/>
                <wp:lineTo x="21298" y="21165"/>
                <wp:lineTo x="21298" y="0"/>
                <wp:lineTo x="0" y="0"/>
              </wp:wrapPolygon>
            </wp:wrapTight>
            <wp:docPr id="2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楷体_GB2312"/>
        </w:rPr>
        <w:t>A</w:t>
      </w:r>
      <w:r>
        <w:rPr>
          <w:rFonts w:hAnsi="楷体_GB2312" w:eastAsia="楷体_GB2312"/>
        </w:rPr>
        <w:t>．甲液体的密度比乙液体的密度小</w:t>
      </w:r>
    </w:p>
    <w:p>
      <w:pPr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B</w:t>
      </w:r>
      <w:r>
        <w:rPr>
          <w:rFonts w:hAnsi="楷体_GB2312" w:eastAsia="楷体_GB2312"/>
        </w:rPr>
        <w:t>．甲液体的密度比乙液体的密度大</w:t>
      </w:r>
    </w:p>
    <w:p>
      <w:pPr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</w:t>
      </w:r>
      <w:r>
        <w:rPr>
          <w:rFonts w:hAnsi="楷体_GB2312" w:eastAsia="楷体_GB2312"/>
        </w:rPr>
        <w:t>．密度计在甲液体中所受的浮力小于在乙液体中所受浮力</w:t>
      </w:r>
    </w:p>
    <w:p>
      <w:pPr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D</w:t>
      </w:r>
      <w:r>
        <w:rPr>
          <w:rFonts w:hAnsi="楷体_GB2312" w:eastAsia="楷体_GB2312"/>
        </w:rPr>
        <w:t>．密度计在甲液体中所受的浮力大于在乙液体中所受浮力</w:t>
      </w:r>
    </w:p>
    <w:p>
      <w:pPr>
        <w:spacing w:line="296" w:lineRule="exact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如图，碗可以漂浮在水面上，也可以沉入水底，下列说法正确的是</w:t>
      </w:r>
    </w:p>
    <w:p>
      <w:pPr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</w:t>
      </w:r>
      <w:r>
        <w:rPr>
          <w:rFonts w:hAnsi="楷体_GB2312" w:eastAsia="楷体_GB2312"/>
        </w:rPr>
        <w:t>．碗沉入水底时比漂浮在水面上时的浮力小</w:t>
      </w:r>
    </w:p>
    <w:p>
      <w:pPr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3258185</wp:posOffset>
            </wp:positionH>
            <wp:positionV relativeFrom="paragraph">
              <wp:posOffset>20955</wp:posOffset>
            </wp:positionV>
            <wp:extent cx="861060" cy="381000"/>
            <wp:effectExtent l="0" t="0" r="15240" b="0"/>
            <wp:wrapTight wrapText="bothSides">
              <wp:wrapPolygon>
                <wp:start x="0" y="0"/>
                <wp:lineTo x="0" y="20520"/>
                <wp:lineTo x="21027" y="20520"/>
                <wp:lineTo x="21027" y="0"/>
                <wp:lineTo x="0" y="0"/>
              </wp:wrapPolygon>
            </wp:wrapTight>
            <wp:docPr id="3" name="图片 1429405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2940547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楷体_GB2312"/>
        </w:rPr>
        <w:t>B</w:t>
      </w:r>
      <w:r>
        <w:rPr>
          <w:rFonts w:hAnsi="楷体_GB2312" w:eastAsia="楷体_GB2312"/>
        </w:rPr>
        <w:t>．碗沉入水底时受到的浮力等于它的重力</w:t>
      </w:r>
    </w:p>
    <w:p>
      <w:pPr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</w:t>
      </w:r>
      <w:r>
        <w:rPr>
          <w:rFonts w:hAnsi="楷体_GB2312" w:eastAsia="楷体_GB2312"/>
        </w:rPr>
        <w:t>．碗沉入水底时比漂浮时所受的浮力变大了</w:t>
      </w:r>
    </w:p>
    <w:p>
      <w:pPr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D</w:t>
      </w:r>
      <w:r>
        <w:rPr>
          <w:rFonts w:hAnsi="楷体_GB2312" w:eastAsia="楷体_GB2312"/>
        </w:rPr>
        <w:t>．碗沉入水底时容器底部受到水的压强变大了</w:t>
      </w:r>
    </w:p>
    <w:p>
      <w:pPr>
        <w:spacing w:line="296" w:lineRule="exact"/>
        <w:ind w:left="218" w:hanging="218" w:hangingChars="104"/>
        <w:jc w:val="left"/>
        <w:textAlignment w:val="center"/>
        <w:rPr>
          <w:rFonts w:ascii="宋体" w:hAnsi="宋体" w:cs="宋体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4287520</wp:posOffset>
            </wp:positionH>
            <wp:positionV relativeFrom="paragraph">
              <wp:posOffset>241935</wp:posOffset>
            </wp:positionV>
            <wp:extent cx="1043940" cy="687705"/>
            <wp:effectExtent l="0" t="0" r="3810" b="17145"/>
            <wp:wrapTight wrapText="bothSides">
              <wp:wrapPolygon>
                <wp:start x="0" y="0"/>
                <wp:lineTo x="0" y="20942"/>
                <wp:lineTo x="21285" y="20942"/>
                <wp:lineTo x="21285" y="0"/>
                <wp:lineTo x="0" y="0"/>
              </wp:wrapPolygon>
            </wp:wrapTight>
            <wp:docPr id="6" name="图片 1472860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728609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4．</w:t>
      </w:r>
      <w:r>
        <w:rPr>
          <w:rFonts w:ascii="宋体" w:hAnsi="宋体" w:cs="宋体"/>
        </w:rPr>
        <w:t>小陈泡脚时，双脚感受到水的浮力。不禁好奇，盆内起按摩作用的凸起物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（如图所示）是否也受浮力作用。则下列判断中正确的是</w:t>
      </w:r>
    </w:p>
    <w:p>
      <w:pPr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</w:t>
      </w:r>
      <w:r>
        <w:rPr>
          <w:rFonts w:hAnsi="楷体_GB2312" w:eastAsia="楷体_GB2312"/>
        </w:rPr>
        <w:t>．</w:t>
      </w:r>
      <w:r>
        <w:rPr>
          <w:rFonts w:eastAsia="楷体_GB2312"/>
        </w:rPr>
        <w:t>A</w:t>
      </w:r>
      <w:r>
        <w:rPr>
          <w:rFonts w:hAnsi="楷体_GB2312" w:eastAsia="楷体_GB2312"/>
        </w:rPr>
        <w:t>、</w:t>
      </w:r>
      <w:r>
        <w:rPr>
          <w:rFonts w:eastAsia="楷体_GB2312"/>
        </w:rPr>
        <w:t>B</w:t>
      </w:r>
      <w:r>
        <w:rPr>
          <w:rFonts w:hAnsi="楷体_GB2312" w:eastAsia="楷体_GB2312"/>
        </w:rPr>
        <w:t>受到浮力作用</w:t>
      </w:r>
    </w:p>
    <w:p>
      <w:pPr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B</w:t>
      </w:r>
      <w:r>
        <w:rPr>
          <w:rFonts w:hAnsi="楷体_GB2312" w:eastAsia="楷体_GB2312"/>
        </w:rPr>
        <w:t>．</w:t>
      </w:r>
      <w:r>
        <w:rPr>
          <w:rFonts w:eastAsia="楷体_GB2312"/>
        </w:rPr>
        <w:t>A</w:t>
      </w:r>
      <w:r>
        <w:rPr>
          <w:rFonts w:hAnsi="楷体_GB2312" w:eastAsia="楷体_GB2312"/>
        </w:rPr>
        <w:t>、</w:t>
      </w:r>
      <w:r>
        <w:rPr>
          <w:rFonts w:eastAsia="楷体_GB2312"/>
        </w:rPr>
        <w:t>B</w:t>
      </w:r>
      <w:r>
        <w:rPr>
          <w:rFonts w:hAnsi="楷体_GB2312" w:eastAsia="楷体_GB2312"/>
        </w:rPr>
        <w:t>不受浮力作用</w:t>
      </w:r>
    </w:p>
    <w:p>
      <w:pPr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</w:t>
      </w:r>
      <w:r>
        <w:rPr>
          <w:rFonts w:hAnsi="楷体_GB2312" w:eastAsia="楷体_GB2312"/>
        </w:rPr>
        <w:t>．</w:t>
      </w:r>
      <w:r>
        <w:rPr>
          <w:rFonts w:eastAsia="楷体_GB2312"/>
        </w:rPr>
        <w:t>A</w:t>
      </w:r>
      <w:r>
        <w:rPr>
          <w:rFonts w:hAnsi="楷体_GB2312" w:eastAsia="楷体_GB2312"/>
        </w:rPr>
        <w:t>受浮力作用，</w:t>
      </w:r>
      <w:r>
        <w:rPr>
          <w:rFonts w:eastAsia="楷体_GB2312"/>
        </w:rPr>
        <w:t>B</w:t>
      </w:r>
      <w:r>
        <w:rPr>
          <w:rFonts w:hAnsi="楷体_GB2312" w:eastAsia="楷体_GB2312"/>
        </w:rPr>
        <w:t>不受浮力作用</w:t>
      </w:r>
    </w:p>
    <w:p>
      <w:pPr>
        <w:spacing w:line="296" w:lineRule="exact"/>
        <w:ind w:firstLine="360" w:firstLineChars="150"/>
        <w:jc w:val="left"/>
        <w:textAlignment w:val="center"/>
        <w:rPr>
          <w:rFonts w:eastAsia="楷体_GB2312"/>
        </w:rPr>
      </w:pPr>
      <w:r>
        <w:rPr>
          <w:sz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4652010</wp:posOffset>
            </wp:positionH>
            <wp:positionV relativeFrom="paragraph">
              <wp:posOffset>80010</wp:posOffset>
            </wp:positionV>
            <wp:extent cx="636270" cy="871855"/>
            <wp:effectExtent l="0" t="0" r="11430" b="4445"/>
            <wp:wrapTight wrapText="bothSides">
              <wp:wrapPolygon>
                <wp:start x="0" y="0"/>
                <wp:lineTo x="0" y="21238"/>
                <wp:lineTo x="20695" y="21238"/>
                <wp:lineTo x="20695" y="0"/>
                <wp:lineTo x="0" y="0"/>
              </wp:wrapPolygon>
            </wp:wrapTight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楷体_GB2312"/>
        </w:rPr>
        <w:t>D</w:t>
      </w:r>
      <w:r>
        <w:rPr>
          <w:rFonts w:hAnsi="楷体_GB2312" w:eastAsia="楷体_GB2312"/>
        </w:rPr>
        <w:t>．</w:t>
      </w:r>
      <w:r>
        <w:rPr>
          <w:rFonts w:eastAsia="楷体_GB2312"/>
        </w:rPr>
        <w:t>A</w:t>
      </w:r>
      <w:r>
        <w:rPr>
          <w:rFonts w:hAnsi="楷体_GB2312" w:eastAsia="楷体_GB2312"/>
        </w:rPr>
        <w:t>不受浮力作用，</w:t>
      </w:r>
      <w:r>
        <w:rPr>
          <w:rFonts w:eastAsia="楷体_GB2312"/>
        </w:rPr>
        <w:t>B</w:t>
      </w:r>
      <w:r>
        <w:rPr>
          <w:rFonts w:hAnsi="楷体_GB2312" w:eastAsia="楷体_GB2312"/>
        </w:rPr>
        <w:t>受浮力作用</w:t>
      </w:r>
    </w:p>
    <w:p>
      <w:pPr>
        <w:pStyle w:val="2"/>
        <w:spacing w:line="296" w:lineRule="exact"/>
        <w:rPr>
          <w:rFonts w:hint="eastAsia" w:hAnsi="宋体" w:cs="宋体"/>
          <w:sz w:val="21"/>
        </w:rPr>
      </w:pPr>
      <w:r>
        <w:rPr>
          <w:rFonts w:hint="eastAsia" w:ascii="Times New Roman" w:hAnsi="Times New Roman" w:cs="Times New Roman"/>
          <w:sz w:val="24"/>
        </w:rPr>
        <w:t>5</w:t>
      </w:r>
      <w:r>
        <w:rPr>
          <w:rFonts w:hint="eastAsia" w:hAnsi="宋体" w:cs="宋体"/>
          <w:bCs/>
          <w:sz w:val="21"/>
        </w:rPr>
        <w:t>.</w:t>
      </w:r>
      <w:r>
        <w:rPr>
          <w:rFonts w:hint="eastAsia" w:hAnsi="宋体" w:cs="宋体"/>
          <w:sz w:val="21"/>
        </w:rPr>
        <w:t>如图所示，压在杯底的乒乓球，上浮时会弹离水面．下列说法正确的是</w:t>
      </w:r>
    </w:p>
    <w:p>
      <w:pPr>
        <w:pStyle w:val="2"/>
        <w:spacing w:line="296" w:lineRule="exact"/>
        <w:ind w:firstLine="315" w:firstLineChars="150"/>
        <w:rPr>
          <w:rFonts w:ascii="Times New Roman" w:hAnsi="Times New Roman" w:eastAsia="楷体_GB2312" w:cs="Times New Roman"/>
          <w:sz w:val="21"/>
        </w:rPr>
      </w:pPr>
      <w:r>
        <w:rPr>
          <w:rFonts w:ascii="Times New Roman" w:hAnsi="Times New Roman" w:eastAsia="楷体_GB2312" w:cs="Times New Roman"/>
          <w:sz w:val="21"/>
        </w:rPr>
        <w:t xml:space="preserve">A. </w:t>
      </w:r>
      <w:r>
        <w:rPr>
          <w:rFonts w:ascii="Times New Roman" w:hAnsi="楷体_GB2312" w:eastAsia="楷体_GB2312" w:cs="Times New Roman"/>
          <w:sz w:val="21"/>
        </w:rPr>
        <w:t>乒乓球上浮过程中，受到的浮力始终不变</w:t>
      </w:r>
    </w:p>
    <w:p>
      <w:pPr>
        <w:pStyle w:val="2"/>
        <w:spacing w:line="296" w:lineRule="exact"/>
        <w:ind w:firstLine="315" w:firstLineChars="150"/>
        <w:rPr>
          <w:rFonts w:ascii="Times New Roman" w:hAnsi="Times New Roman" w:eastAsia="楷体_GB2312" w:cs="Times New Roman"/>
          <w:sz w:val="21"/>
        </w:rPr>
      </w:pPr>
      <w:r>
        <w:rPr>
          <w:rFonts w:ascii="Times New Roman" w:hAnsi="Times New Roman" w:eastAsia="楷体_GB2312" w:cs="Times New Roman"/>
          <w:sz w:val="21"/>
        </w:rPr>
        <w:t xml:space="preserve">B. </w:t>
      </w:r>
      <w:r>
        <w:rPr>
          <w:rFonts w:ascii="Times New Roman" w:hAnsi="楷体_GB2312" w:eastAsia="楷体_GB2312" w:cs="Times New Roman"/>
          <w:sz w:val="21"/>
        </w:rPr>
        <w:t>乒乓球弹离水面后上升，是由于水的浮力作用</w:t>
      </w:r>
    </w:p>
    <w:p>
      <w:pPr>
        <w:pStyle w:val="2"/>
        <w:spacing w:line="296" w:lineRule="exact"/>
        <w:ind w:firstLine="315" w:firstLineChars="150"/>
        <w:rPr>
          <w:rFonts w:ascii="Times New Roman" w:hAnsi="Times New Roman" w:eastAsia="楷体_GB2312" w:cs="Times New Roman"/>
          <w:sz w:val="21"/>
        </w:rPr>
      </w:pPr>
      <w:r>
        <w:rPr>
          <w:rFonts w:ascii="Times New Roman" w:hAnsi="Times New Roman" w:eastAsia="楷体_GB2312" w:cs="Times New Roman"/>
          <w:sz w:val="21"/>
        </w:rPr>
        <w:t xml:space="preserve">C. </w:t>
      </w:r>
      <w:r>
        <w:rPr>
          <w:rFonts w:ascii="Times New Roman" w:hAnsi="楷体_GB2312" w:eastAsia="楷体_GB2312" w:cs="Times New Roman"/>
          <w:sz w:val="21"/>
        </w:rPr>
        <w:t>乒乓球上浮过程中，水对杯底的压强逐渐减小</w:t>
      </w:r>
    </w:p>
    <w:p>
      <w:pPr>
        <w:spacing w:line="296" w:lineRule="exact"/>
        <w:ind w:firstLine="315" w:firstLineChars="150"/>
        <w:jc w:val="left"/>
        <w:textAlignment w:val="center"/>
        <w:rPr>
          <w:szCs w:val="21"/>
        </w:rPr>
      </w:pPr>
      <w:r>
        <w:rPr>
          <w:rFonts w:eastAsia="楷体_GB2312"/>
          <w:szCs w:val="21"/>
        </w:rPr>
        <w:t xml:space="preserve">D. </w:t>
      </w:r>
      <w:r>
        <w:rPr>
          <w:rFonts w:hAnsi="楷体_GB2312" w:eastAsia="楷体_GB2312"/>
          <w:szCs w:val="21"/>
        </w:rPr>
        <w:t>乒乓球上浮过程中，水对杯底的压强先不变，后减小</w:t>
      </w:r>
    </w:p>
    <w:p>
      <w:pPr>
        <w:spacing w:line="296" w:lineRule="exact"/>
        <w:ind w:left="218" w:hanging="218" w:hangingChars="104"/>
        <w:jc w:val="left"/>
        <w:textAlignment w:val="center"/>
        <w:rPr>
          <w:rFonts w:hint="eastAsia" w:ascii="宋体" w:hAnsi="宋体" w:cs="宋体"/>
        </w:rPr>
      </w:pPr>
      <w:r>
        <w:t>6</w:t>
      </w:r>
      <w:r>
        <w:rPr>
          <w:rFonts w:hint="eastAsia" w:ascii="宋体" w:hAnsi="宋体" w:cs="宋体"/>
        </w:rPr>
        <w:t>．一体积为100cm</w:t>
      </w:r>
      <w:r>
        <w:rPr>
          <w:rFonts w:hint="eastAsia" w:ascii="宋体" w:hAnsi="宋体" w:cs="宋体"/>
          <w:vertAlign w:val="superscript"/>
        </w:rPr>
        <w:t>3</w:t>
      </w:r>
      <w:r>
        <w:rPr>
          <w:rFonts w:hint="eastAsia" w:ascii="宋体" w:hAnsi="宋体" w:cs="宋体"/>
        </w:rPr>
        <w:t>的实心铁块放在一装满水银的容器里（容器足能放入铁块），</w:t>
      </w:r>
      <w:r>
        <w:rPr>
          <w:rFonts w:hint="eastAsia" w:ascii="宋体" w:hAnsi="宋体" w:cs="宋体"/>
          <w:i/>
        </w:rPr>
        <w:t>ρ</w:t>
      </w:r>
      <w:r>
        <w:rPr>
          <w:rFonts w:hint="eastAsia" w:ascii="宋体" w:hAnsi="宋体" w:cs="宋体"/>
          <w:vertAlign w:val="subscript"/>
        </w:rPr>
        <w:t>铁</w:t>
      </w:r>
      <w:r>
        <w:rPr>
          <w:rFonts w:hint="eastAsia" w:ascii="宋体" w:hAnsi="宋体" w:cs="宋体"/>
        </w:rPr>
        <w:t>＝7.9×10</w:t>
      </w:r>
      <w:r>
        <w:rPr>
          <w:rFonts w:hint="eastAsia" w:ascii="宋体" w:hAnsi="宋体" w:cs="宋体"/>
          <w:vertAlign w:val="superscript"/>
        </w:rPr>
        <w:t>3</w:t>
      </w:r>
      <w:r>
        <w:rPr>
          <w:rFonts w:hint="eastAsia" w:ascii="宋体" w:hAnsi="宋体" w:cs="宋体"/>
        </w:rPr>
        <w:t>kg/m</w:t>
      </w:r>
      <w:r>
        <w:rPr>
          <w:rFonts w:hint="eastAsia" w:ascii="宋体" w:hAnsi="宋体" w:cs="宋体"/>
          <w:vertAlign w:val="superscript"/>
        </w:rPr>
        <w:t>3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i/>
        </w:rPr>
        <w:t>ρ</w:t>
      </w:r>
      <w:r>
        <w:rPr>
          <w:rFonts w:hint="eastAsia" w:ascii="宋体" w:hAnsi="宋体" w:cs="宋体"/>
          <w:vertAlign w:val="subscript"/>
        </w:rPr>
        <w:t>水银</w:t>
      </w:r>
      <w:r>
        <w:rPr>
          <w:rFonts w:hint="eastAsia" w:ascii="宋体" w:hAnsi="宋体" w:cs="宋体"/>
        </w:rPr>
        <w:t>＝13.6×10</w:t>
      </w:r>
      <w:r>
        <w:rPr>
          <w:rFonts w:hint="eastAsia" w:ascii="宋体" w:hAnsi="宋体" w:cs="宋体"/>
          <w:vertAlign w:val="superscript"/>
        </w:rPr>
        <w:t>3</w:t>
      </w:r>
      <w:r>
        <w:rPr>
          <w:rFonts w:hint="eastAsia" w:ascii="宋体" w:hAnsi="宋体" w:cs="宋体"/>
        </w:rPr>
        <w:t>kg/m</w:t>
      </w:r>
      <w:r>
        <w:rPr>
          <w:rFonts w:hint="eastAsia" w:ascii="宋体" w:hAnsi="宋体" w:cs="宋体"/>
          <w:vertAlign w:val="superscript"/>
        </w:rPr>
        <w:t>3</w:t>
      </w:r>
      <w:r>
        <w:rPr>
          <w:rFonts w:hint="eastAsia" w:ascii="宋体" w:hAnsi="宋体" w:cs="宋体"/>
        </w:rPr>
        <w:t>，静止时，铁块受到的浮力大小为</w:t>
      </w:r>
    </w:p>
    <w:p>
      <w:pPr>
        <w:tabs>
          <w:tab w:val="left" w:pos="2076"/>
          <w:tab w:val="left" w:pos="4153"/>
          <w:tab w:val="left" w:pos="6229"/>
        </w:tabs>
        <w:spacing w:line="296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</w:t>
      </w:r>
      <w:r>
        <w:rPr>
          <w:rFonts w:hAnsi="楷体_GB2312" w:eastAsia="楷体_GB2312"/>
        </w:rPr>
        <w:t>．</w:t>
      </w:r>
      <w:r>
        <w:rPr>
          <w:rFonts w:eastAsia="楷体_GB2312"/>
        </w:rPr>
        <w:t>1.0N</w:t>
      </w:r>
      <w:r>
        <w:rPr>
          <w:rFonts w:eastAsia="楷体_GB2312"/>
        </w:rPr>
        <w:tab/>
      </w:r>
      <w:r>
        <w:rPr>
          <w:rFonts w:eastAsia="楷体_GB2312"/>
        </w:rPr>
        <w:t>B</w:t>
      </w:r>
      <w:r>
        <w:rPr>
          <w:rFonts w:hAnsi="楷体_GB2312" w:eastAsia="楷体_GB2312"/>
        </w:rPr>
        <w:t>．</w:t>
      </w:r>
      <w:r>
        <w:rPr>
          <w:rFonts w:eastAsia="楷体_GB2312"/>
        </w:rPr>
        <w:t>13.6N</w:t>
      </w:r>
      <w:r>
        <w:rPr>
          <w:rFonts w:eastAsia="楷体_GB2312"/>
        </w:rPr>
        <w:tab/>
      </w:r>
      <w:r>
        <w:rPr>
          <w:rFonts w:eastAsia="楷体_GB2312"/>
        </w:rPr>
        <w:t>C</w:t>
      </w:r>
      <w:r>
        <w:rPr>
          <w:rFonts w:hAnsi="楷体_GB2312" w:eastAsia="楷体_GB2312"/>
        </w:rPr>
        <w:t>．</w:t>
      </w:r>
      <w:r>
        <w:rPr>
          <w:rFonts w:eastAsia="楷体_GB2312"/>
        </w:rPr>
        <w:t>7.9N</w:t>
      </w:r>
      <w:r>
        <w:rPr>
          <w:rFonts w:eastAsia="楷体_GB2312"/>
        </w:rPr>
        <w:tab/>
      </w:r>
      <w:r>
        <w:rPr>
          <w:rFonts w:eastAsia="楷体_GB2312"/>
        </w:rPr>
        <w:t>D</w:t>
      </w:r>
      <w:r>
        <w:rPr>
          <w:rFonts w:hAnsi="楷体_GB2312" w:eastAsia="楷体_GB2312"/>
        </w:rPr>
        <w:t>．</w:t>
      </w:r>
      <w:r>
        <w:rPr>
          <w:rFonts w:eastAsia="楷体_GB2312"/>
        </w:rPr>
        <w:t>5.7N</w:t>
      </w:r>
    </w:p>
    <w:p>
      <w:pPr>
        <w:spacing w:line="296" w:lineRule="exact"/>
        <w:ind w:left="315" w:hanging="315" w:hangingChars="150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7</w:t>
      </w:r>
      <w:r>
        <w:t>．</w:t>
      </w:r>
      <w:r>
        <w:rPr>
          <w:rFonts w:ascii="宋体" w:hAnsi="宋体" w:cs="宋体"/>
        </w:rPr>
        <w:t>有一容器盛满一定温度的蔗糖饱和溶液，现一只乒乓球轻轻地放在液面上，溢出了一些液体后，呈漂浮状态，如图，有关判断一定正确的是</w:t>
      </w:r>
    </w:p>
    <w:p>
      <w:pPr>
        <w:spacing w:line="280" w:lineRule="exact"/>
        <w:ind w:firstLine="315" w:firstLineChars="150"/>
        <w:jc w:val="left"/>
        <w:textAlignment w:val="center"/>
        <w:rPr>
          <w:rFonts w:eastAsia="楷体_GB2312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4357370</wp:posOffset>
            </wp:positionH>
            <wp:positionV relativeFrom="paragraph">
              <wp:posOffset>-137160</wp:posOffset>
            </wp:positionV>
            <wp:extent cx="800100" cy="732790"/>
            <wp:effectExtent l="0" t="0" r="0" b="10160"/>
            <wp:wrapTight wrapText="bothSides">
              <wp:wrapPolygon>
                <wp:start x="0" y="0"/>
                <wp:lineTo x="0" y="20776"/>
                <wp:lineTo x="21086" y="20776"/>
                <wp:lineTo x="21086" y="0"/>
                <wp:lineTo x="0" y="0"/>
              </wp:wrapPolygon>
            </wp:wrapTight>
            <wp:docPr id="7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000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楷体_GB2312"/>
        </w:rPr>
        <w:t>A</w:t>
      </w:r>
      <w:r>
        <w:rPr>
          <w:rFonts w:hAnsi="楷体_GB2312" w:eastAsia="楷体_GB2312"/>
        </w:rPr>
        <w:t>．溢出的体积等于乒乓球体积</w:t>
      </w:r>
    </w:p>
    <w:p>
      <w:pPr>
        <w:spacing w:line="280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B</w:t>
      </w:r>
      <w:r>
        <w:rPr>
          <w:rFonts w:hAnsi="楷体_GB2312" w:eastAsia="楷体_GB2312"/>
        </w:rPr>
        <w:t>．溢出液体的质量等于乒乓球质量</w:t>
      </w:r>
    </w:p>
    <w:p>
      <w:pPr>
        <w:spacing w:line="280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</w:t>
      </w:r>
      <w:r>
        <w:rPr>
          <w:rFonts w:hAnsi="楷体_GB2312" w:eastAsia="楷体_GB2312"/>
        </w:rPr>
        <w:t>．若继续加蔗糖，则乒乓球浸入体积会更少</w:t>
      </w:r>
    </w:p>
    <w:p>
      <w:pPr>
        <w:spacing w:line="280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D</w:t>
      </w:r>
      <w:r>
        <w:rPr>
          <w:rFonts w:hAnsi="楷体_GB2312" w:eastAsia="楷体_GB2312"/>
        </w:rPr>
        <w:t>．若饱和溶液换成水，则溢出的体积更少</w:t>
      </w:r>
    </w:p>
    <w:p>
      <w:pPr>
        <w:spacing w:line="280" w:lineRule="exact"/>
        <w:ind w:left="315" w:hanging="315" w:hangingChars="150"/>
        <w:jc w:val="left"/>
        <w:textAlignment w:val="center"/>
        <w:rPr>
          <w:rFonts w:eastAsia="微软雅黑"/>
          <w:color w:val="000000"/>
        </w:rPr>
      </w:pPr>
      <w:bookmarkStart w:id="0" w:name="Q2"/>
      <w:r>
        <w:rPr>
          <w:color w:val="00000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4229735</wp:posOffset>
            </wp:positionH>
            <wp:positionV relativeFrom="paragraph">
              <wp:posOffset>250190</wp:posOffset>
            </wp:positionV>
            <wp:extent cx="1308100" cy="874395"/>
            <wp:effectExtent l="0" t="0" r="6350" b="1905"/>
            <wp:wrapTight wrapText="bothSides">
              <wp:wrapPolygon>
                <wp:start x="0" y="0"/>
                <wp:lineTo x="0" y="21176"/>
                <wp:lineTo x="21390" y="21176"/>
                <wp:lineTo x="21390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>8</w:t>
      </w:r>
      <w:r>
        <w:rPr>
          <w:rFonts w:hint="eastAsia" w:ascii="宋体" w:hAnsi="宋体" w:cs="宋体"/>
          <w:color w:val="000000"/>
        </w:rPr>
        <w:t>．如图所示，</w:t>
      </w:r>
      <w:r>
        <w:rPr>
          <w:rFonts w:hint="eastAsia" w:ascii="宋体" w:hAnsi="宋体" w:cs="宋体"/>
          <w:i/>
          <w:iCs/>
          <w:color w:val="000000"/>
        </w:rPr>
        <w:t>a</w:t>
      </w:r>
      <w:r>
        <w:rPr>
          <w:rFonts w:hint="eastAsia" w:ascii="宋体" w:hAnsi="宋体" w:cs="宋体"/>
          <w:color w:val="000000"/>
        </w:rPr>
        <w:t>、</w:t>
      </w:r>
      <w:r>
        <w:rPr>
          <w:rFonts w:hint="eastAsia" w:ascii="宋体" w:hAnsi="宋体" w:cs="宋体"/>
          <w:i/>
          <w:iCs/>
          <w:color w:val="000000"/>
        </w:rPr>
        <w:t>b</w:t>
      </w:r>
      <w:r>
        <w:rPr>
          <w:rFonts w:hint="eastAsia" w:ascii="宋体" w:hAnsi="宋体" w:cs="宋体"/>
          <w:color w:val="000000"/>
        </w:rPr>
        <w:t>是两种物质质量与体积的关系图象，分别用</w:t>
      </w:r>
      <w:r>
        <w:rPr>
          <w:rFonts w:hint="eastAsia" w:ascii="宋体" w:hAnsi="宋体" w:cs="宋体"/>
          <w:i/>
          <w:iCs/>
          <w:color w:val="000000"/>
        </w:rPr>
        <w:t>a</w:t>
      </w:r>
      <w:r>
        <w:rPr>
          <w:rFonts w:hint="eastAsia" w:ascii="宋体" w:hAnsi="宋体" w:cs="宋体"/>
          <w:color w:val="000000"/>
        </w:rPr>
        <w:t>、</w:t>
      </w:r>
      <w:r>
        <w:rPr>
          <w:rFonts w:hint="eastAsia" w:ascii="宋体" w:hAnsi="宋体" w:cs="宋体"/>
          <w:i/>
          <w:iCs/>
          <w:color w:val="000000"/>
        </w:rPr>
        <w:t>b</w:t>
      </w:r>
      <w:r>
        <w:rPr>
          <w:rFonts w:hint="eastAsia" w:ascii="宋体" w:hAnsi="宋体" w:cs="宋体"/>
          <w:color w:val="000000"/>
        </w:rPr>
        <w:t>两种物质制成体积相等的甲、乙两实心物体，浸没在水中。松手稳定后</w:t>
      </w:r>
    </w:p>
    <w:p>
      <w:pPr>
        <w:tabs>
          <w:tab w:val="left" w:pos="4153"/>
        </w:tabs>
        <w:spacing w:line="280" w:lineRule="exact"/>
        <w:ind w:firstLine="315" w:firstLineChars="150"/>
        <w:jc w:val="left"/>
        <w:textAlignment w:val="center"/>
        <w:rPr>
          <w:rFonts w:eastAsia="楷体_GB2312"/>
          <w:color w:val="000000"/>
        </w:rPr>
      </w:pPr>
      <w:r>
        <w:rPr>
          <w:rFonts w:eastAsia="楷体_GB2312"/>
          <w:color w:val="000000"/>
        </w:rPr>
        <w:t>A</w:t>
      </w:r>
      <w:r>
        <w:rPr>
          <w:rFonts w:hAnsi="楷体_GB2312" w:eastAsia="楷体_GB2312"/>
          <w:color w:val="000000"/>
        </w:rPr>
        <w:t>．乙漂浮，乙受到的浮力小</w:t>
      </w:r>
    </w:p>
    <w:p>
      <w:pPr>
        <w:tabs>
          <w:tab w:val="left" w:pos="4153"/>
        </w:tabs>
        <w:spacing w:line="280" w:lineRule="exact"/>
        <w:ind w:firstLine="315" w:firstLineChars="150"/>
        <w:jc w:val="left"/>
        <w:textAlignment w:val="center"/>
        <w:rPr>
          <w:rFonts w:eastAsia="楷体_GB2312"/>
          <w:color w:val="000000"/>
        </w:rPr>
      </w:pPr>
      <w:r>
        <w:rPr>
          <w:rFonts w:eastAsia="楷体_GB2312"/>
          <w:color w:val="000000"/>
        </w:rPr>
        <w:t>B</w:t>
      </w:r>
      <w:r>
        <w:rPr>
          <w:rFonts w:hAnsi="楷体_GB2312" w:eastAsia="楷体_GB2312"/>
          <w:color w:val="000000"/>
        </w:rPr>
        <w:t>．甲漂浮，甲受到的浮力大</w:t>
      </w:r>
    </w:p>
    <w:p>
      <w:pPr>
        <w:tabs>
          <w:tab w:val="left" w:pos="4153"/>
        </w:tabs>
        <w:spacing w:line="280" w:lineRule="exact"/>
        <w:ind w:firstLine="315" w:firstLineChars="150"/>
        <w:jc w:val="left"/>
        <w:textAlignment w:val="center"/>
        <w:rPr>
          <w:rFonts w:eastAsia="楷体_GB2312"/>
          <w:color w:val="000000"/>
        </w:rPr>
      </w:pPr>
      <w:r>
        <w:rPr>
          <w:rFonts w:eastAsia="楷体_GB2312"/>
          <w:color w:val="000000"/>
        </w:rPr>
        <w:t>C</w:t>
      </w:r>
      <w:r>
        <w:rPr>
          <w:rFonts w:hAnsi="楷体_GB2312" w:eastAsia="楷体_GB2312"/>
          <w:color w:val="000000"/>
        </w:rPr>
        <w:t>．乙下沉，甲受到的浮力大</w:t>
      </w:r>
    </w:p>
    <w:p>
      <w:pPr>
        <w:tabs>
          <w:tab w:val="left" w:pos="4153"/>
        </w:tabs>
        <w:spacing w:line="280" w:lineRule="exact"/>
        <w:ind w:firstLine="315" w:firstLineChars="150"/>
        <w:jc w:val="left"/>
        <w:textAlignment w:val="center"/>
        <w:rPr>
          <w:rFonts w:eastAsia="楷体_GB2312"/>
          <w:color w:val="000000"/>
        </w:rPr>
      </w:pPr>
      <w:r>
        <w:rPr>
          <w:rFonts w:eastAsia="楷体_GB2312"/>
          <w:color w:val="000000"/>
        </w:rPr>
        <w:t>D</w:t>
      </w:r>
      <w:r>
        <w:rPr>
          <w:rFonts w:hAnsi="楷体_GB2312" w:eastAsia="楷体_GB2312"/>
          <w:color w:val="000000"/>
        </w:rPr>
        <w:t>．甲下沉，乙受到的浮力大</w:t>
      </w:r>
    </w:p>
    <w:bookmarkEnd w:id="0"/>
    <w:p>
      <w:pPr>
        <w:spacing w:line="280" w:lineRule="exact"/>
        <w:ind w:left="315" w:hanging="315" w:hangingChars="15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4325620</wp:posOffset>
            </wp:positionH>
            <wp:positionV relativeFrom="paragraph">
              <wp:posOffset>198120</wp:posOffset>
            </wp:positionV>
            <wp:extent cx="987425" cy="909955"/>
            <wp:effectExtent l="0" t="0" r="3175" b="4445"/>
            <wp:wrapTight wrapText="bothSides">
              <wp:wrapPolygon>
                <wp:start x="0" y="0"/>
                <wp:lineTo x="0" y="21253"/>
                <wp:lineTo x="21253" y="21253"/>
                <wp:lineTo x="21253" y="0"/>
                <wp:lineTo x="0" y="0"/>
              </wp:wrapPolygon>
            </wp:wrapTight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9</w:t>
      </w:r>
      <w:r>
        <w:rPr>
          <w:rFonts w:eastAsia="黑体"/>
          <w:b/>
          <w:sz w:val="20"/>
          <w:szCs w:val="24"/>
        </w:rPr>
        <w:t xml:space="preserve">. </w:t>
      </w:r>
      <w:r>
        <w:rPr>
          <w:b/>
          <w:szCs w:val="21"/>
        </w:rPr>
        <w:t>(</w:t>
      </w:r>
      <w:r>
        <w:rPr>
          <w:rFonts w:hint="eastAsia"/>
          <w:b/>
          <w:szCs w:val="21"/>
        </w:rPr>
        <w:t>双</w:t>
      </w:r>
      <w:r>
        <w:rPr>
          <w:b/>
          <w:szCs w:val="21"/>
        </w:rPr>
        <w:t>选)</w:t>
      </w:r>
      <w:r>
        <w:rPr>
          <w:szCs w:val="21"/>
        </w:rPr>
        <w:t>三个相同的轻质弹簧,一端固定在容器底部,另一端分别与甲、乙、丙三个体积相同的实心球相连。向容器内倒入水,待水和球都稳定后,观察到如图所示的情况,此时乙球下方弹簧长度等于原长。下列判断正确的是</w:t>
      </w:r>
    </w:p>
    <w:p>
      <w:pPr>
        <w:spacing w:line="28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Ansi="楷体_GB2312" w:eastAsia="楷体_GB2312"/>
          <w:szCs w:val="21"/>
        </w:rPr>
        <w:t>乙球的重力与它受到的浮力相等</w:t>
      </w:r>
    </w:p>
    <w:p>
      <w:pPr>
        <w:spacing w:line="28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B.</w:t>
      </w:r>
      <w:r>
        <w:rPr>
          <w:rFonts w:hAnsi="楷体_GB2312" w:eastAsia="楷体_GB2312"/>
          <w:szCs w:val="21"/>
        </w:rPr>
        <w:t>甲球的重力大于它受到的浮力</w:t>
      </w:r>
    </w:p>
    <w:p>
      <w:pPr>
        <w:spacing w:line="28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C.</w:t>
      </w:r>
      <w:r>
        <w:rPr>
          <w:rFonts w:hAnsi="楷体_GB2312" w:eastAsia="楷体_GB2312"/>
          <w:szCs w:val="21"/>
        </w:rPr>
        <w:t>甲、乙、丙三个球的密度大小关系为</w:t>
      </w:r>
      <w:r>
        <w:rPr>
          <w:rFonts w:eastAsia="楷体_GB2312"/>
          <w:szCs w:val="21"/>
        </w:rPr>
        <w:t>ρ</w:t>
      </w:r>
      <w:r>
        <w:rPr>
          <w:rFonts w:hAnsi="楷体_GB2312" w:eastAsia="楷体_GB2312"/>
          <w:szCs w:val="21"/>
          <w:vertAlign w:val="subscript"/>
        </w:rPr>
        <w:t>甲</w:t>
      </w:r>
      <w:r>
        <w:rPr>
          <w:rFonts w:eastAsia="楷体_GB2312"/>
          <w:szCs w:val="21"/>
        </w:rPr>
        <w:t>&lt;ρ</w:t>
      </w:r>
      <w:r>
        <w:rPr>
          <w:rFonts w:hAnsi="楷体_GB2312" w:eastAsia="楷体_GB2312"/>
          <w:szCs w:val="21"/>
          <w:vertAlign w:val="subscript"/>
        </w:rPr>
        <w:t>乙</w:t>
      </w:r>
      <w:r>
        <w:rPr>
          <w:rFonts w:eastAsia="楷体_GB2312"/>
          <w:szCs w:val="21"/>
        </w:rPr>
        <w:t>&lt;ρ</w:t>
      </w:r>
      <w:r>
        <w:rPr>
          <w:rFonts w:hAnsi="楷体_GB2312" w:eastAsia="楷体_GB2312"/>
          <w:szCs w:val="21"/>
          <w:vertAlign w:val="subscript"/>
        </w:rPr>
        <w:t>丙</w:t>
      </w:r>
    </w:p>
    <w:p>
      <w:pPr>
        <w:spacing w:line="28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D.</w:t>
      </w:r>
      <w:r>
        <w:rPr>
          <w:rFonts w:hAnsi="楷体_GB2312" w:eastAsia="楷体_GB2312"/>
          <w:szCs w:val="21"/>
        </w:rPr>
        <w:t>甲、乙、丙三个球受到的浮力大小关系为</w:t>
      </w:r>
      <w:r>
        <w:rPr>
          <w:rFonts w:eastAsia="楷体_GB2312"/>
          <w:szCs w:val="21"/>
        </w:rPr>
        <w:t>F</w:t>
      </w:r>
      <w:r>
        <w:rPr>
          <w:rFonts w:hAnsi="楷体_GB2312" w:eastAsia="楷体_GB2312"/>
          <w:szCs w:val="21"/>
          <w:vertAlign w:val="subscript"/>
        </w:rPr>
        <w:t>甲</w:t>
      </w:r>
      <w:r>
        <w:rPr>
          <w:rFonts w:eastAsia="楷体_GB2312"/>
          <w:szCs w:val="21"/>
        </w:rPr>
        <w:t>&gt;F</w:t>
      </w:r>
      <w:r>
        <w:rPr>
          <w:rFonts w:hAnsi="楷体_GB2312" w:eastAsia="楷体_GB2312"/>
          <w:szCs w:val="21"/>
          <w:vertAlign w:val="subscript"/>
        </w:rPr>
        <w:t>乙</w:t>
      </w:r>
      <w:r>
        <w:rPr>
          <w:rFonts w:eastAsia="楷体_GB2312"/>
          <w:szCs w:val="21"/>
        </w:rPr>
        <w:t>&gt;F</w:t>
      </w:r>
      <w:r>
        <w:rPr>
          <w:rFonts w:hAnsi="楷体_GB2312" w:eastAsia="楷体_GB2312"/>
          <w:szCs w:val="21"/>
          <w:vertAlign w:val="subscript"/>
        </w:rPr>
        <w:t>丙</w:t>
      </w:r>
    </w:p>
    <w:p>
      <w:pPr>
        <w:spacing w:line="280" w:lineRule="exact"/>
        <w:ind w:left="420" w:hanging="420" w:hangingChars="200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b/>
          <w:szCs w:val="21"/>
        </w:rPr>
        <w:t>(</w:t>
      </w:r>
      <w:r>
        <w:rPr>
          <w:rFonts w:hint="eastAsia"/>
          <w:b/>
          <w:szCs w:val="21"/>
        </w:rPr>
        <w:t>双</w:t>
      </w:r>
      <w:r>
        <w:rPr>
          <w:b/>
          <w:szCs w:val="21"/>
        </w:rPr>
        <w:t>选)</w:t>
      </w:r>
      <w:r>
        <w:rPr>
          <w:rFonts w:ascii="宋体" w:hAnsi="宋体" w:cs="宋体"/>
        </w:rPr>
        <w:t>潜水艇由水面下</w:t>
      </w:r>
      <w:r>
        <w:rPr>
          <w:rFonts w:eastAsia="Times New Roman"/>
        </w:rPr>
        <w:t>20</w:t>
      </w:r>
      <w:r>
        <w:rPr>
          <w:rFonts w:ascii="宋体" w:hAnsi="宋体" w:cs="宋体"/>
        </w:rPr>
        <w:t>米深处上浮到</w:t>
      </w:r>
      <w:r>
        <w:rPr>
          <w:rFonts w:eastAsia="Times New Roman"/>
        </w:rPr>
        <w:t>10</w:t>
      </w:r>
      <w:r>
        <w:rPr>
          <w:rFonts w:ascii="宋体" w:hAnsi="宋体" w:cs="宋体"/>
        </w:rPr>
        <w:t>米深处，潜水艇壳受到的压强和浮力的变化情况是</w:t>
      </w:r>
    </w:p>
    <w:p>
      <w:pPr>
        <w:tabs>
          <w:tab w:val="left" w:pos="4153"/>
        </w:tabs>
        <w:spacing w:line="28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</w:t>
      </w:r>
      <w:r>
        <w:rPr>
          <w:rFonts w:hAnsi="楷体_GB2312" w:eastAsia="楷体_GB2312"/>
        </w:rPr>
        <w:t>．压强不变</w:t>
      </w:r>
      <w:r>
        <w:rPr>
          <w:rFonts w:eastAsia="楷体_GB2312"/>
        </w:rPr>
        <w:tab/>
      </w:r>
      <w:r>
        <w:rPr>
          <w:rFonts w:eastAsia="楷体_GB2312"/>
        </w:rPr>
        <w:t>B</w:t>
      </w:r>
      <w:r>
        <w:rPr>
          <w:rFonts w:hAnsi="楷体_GB2312" w:eastAsia="楷体_GB2312"/>
        </w:rPr>
        <w:t>．压强变小</w:t>
      </w:r>
    </w:p>
    <w:p>
      <w:pPr>
        <w:tabs>
          <w:tab w:val="left" w:pos="4153"/>
        </w:tabs>
        <w:spacing w:line="28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</w:t>
      </w:r>
      <w:r>
        <w:rPr>
          <w:rFonts w:hAnsi="楷体_GB2312" w:eastAsia="楷体_GB2312"/>
        </w:rPr>
        <w:t>．浮力不变；</w:t>
      </w:r>
      <w:r>
        <w:rPr>
          <w:rFonts w:eastAsia="楷体_GB2312"/>
        </w:rPr>
        <w:tab/>
      </w:r>
      <w:r>
        <w:rPr>
          <w:rFonts w:eastAsia="楷体_GB2312"/>
        </w:rPr>
        <w:t>D</w:t>
      </w:r>
      <w:r>
        <w:rPr>
          <w:rFonts w:hAnsi="楷体_GB2312" w:eastAsia="楷体_GB2312"/>
        </w:rPr>
        <w:t>．浮力变小。</w:t>
      </w:r>
    </w:p>
    <w:p>
      <w:pPr>
        <w:spacing w:line="400" w:lineRule="exact"/>
        <w:outlineLvl w:val="0"/>
        <w:rPr>
          <w:b/>
        </w:rPr>
      </w:pPr>
      <w:r>
        <w:rPr>
          <w:rFonts w:ascii="黑体" w:hAnsi="黑体" w:eastAsia="黑体"/>
        </w:rPr>
        <w:t>二、填空题</w:t>
      </w:r>
      <w:r>
        <w:rPr>
          <w:rFonts w:hAnsi="宋体"/>
          <w:bCs/>
        </w:rPr>
        <w:t>（每空</w:t>
      </w:r>
      <w:r>
        <w:rPr>
          <w:bCs/>
        </w:rPr>
        <w:t>1</w:t>
      </w:r>
      <w:r>
        <w:rPr>
          <w:rFonts w:hAnsi="宋体"/>
          <w:bCs/>
        </w:rPr>
        <w:t>分，共</w:t>
      </w:r>
      <w:r>
        <w:rPr>
          <w:bCs/>
        </w:rPr>
        <w:t>26</w:t>
      </w:r>
      <w:r>
        <w:rPr>
          <w:rFonts w:hAnsi="宋体"/>
          <w:bCs/>
        </w:rPr>
        <w:t>分）</w:t>
      </w:r>
    </w:p>
    <w:p>
      <w:pPr>
        <w:spacing w:line="360" w:lineRule="exact"/>
        <w:ind w:left="420" w:hanging="420" w:hangingChars="200"/>
        <w:jc w:val="left"/>
        <w:textAlignment w:val="center"/>
      </w:pPr>
      <w:r>
        <w:t>11</w:t>
      </w:r>
      <w:r>
        <w:rPr>
          <w:rFonts w:hAnsi="宋体"/>
        </w:rPr>
        <w:t>、一切浸入液体的物体都受到液体对它</w:t>
      </w:r>
      <w:r>
        <w:t>__________</w:t>
      </w:r>
      <w:r>
        <w:rPr>
          <w:rFonts w:hAnsi="宋体"/>
        </w:rPr>
        <w:t>的托力，即浮力。产生的原因是物体浸入液体中时，上下表面受到水的压强</w:t>
      </w:r>
      <w:r>
        <w:t>__________</w:t>
      </w:r>
      <w:r>
        <w:rPr>
          <w:rFonts w:hAnsi="宋体"/>
        </w:rPr>
        <w:t>，从而有了向</w:t>
      </w:r>
      <w:r>
        <w:t>______</w:t>
      </w:r>
      <w:r>
        <w:rPr>
          <w:rFonts w:hAnsi="宋体"/>
        </w:rPr>
        <w:t>的压力差。</w:t>
      </w:r>
    </w:p>
    <w:p>
      <w:pPr>
        <w:spacing w:line="360" w:lineRule="exact"/>
        <w:ind w:left="420" w:hanging="420" w:hangingChars="200"/>
        <w:jc w:val="left"/>
        <w:textAlignment w:val="center"/>
      </w:pPr>
      <w:r>
        <w:t>12</w:t>
      </w:r>
      <w:r>
        <w:rPr>
          <w:rFonts w:hAnsi="宋体"/>
        </w:rPr>
        <w:t>、潜水艇是靠改变</w:t>
      </w:r>
      <w:r>
        <w:t>__________</w:t>
      </w:r>
      <w:r>
        <w:rPr>
          <w:rFonts w:hAnsi="宋体"/>
        </w:rPr>
        <w:t>来实现浮沉的，密度计根据物体浮在液体中所受的浮力</w:t>
      </w:r>
      <w:r>
        <w:t>____</w:t>
      </w:r>
      <w:r>
        <w:rPr>
          <w:rFonts w:hAnsi="宋体"/>
        </w:rPr>
        <w:t>重力的原理制造与工作的。</w:t>
      </w:r>
    </w:p>
    <w:p>
      <w:pPr>
        <w:spacing w:line="360" w:lineRule="exact"/>
        <w:ind w:left="420" w:hanging="420" w:hangingChars="200"/>
        <w:jc w:val="left"/>
        <w:textAlignment w:val="center"/>
      </w:pPr>
      <w:r>
        <w:t>13</w:t>
      </w:r>
      <w:r>
        <w:rPr>
          <w:rFonts w:hAnsi="宋体"/>
        </w:rPr>
        <w:t>、在空气中用弹簧测力计称得某物体的重力是</w:t>
      </w:r>
      <w:r>
        <w:t>8N</w:t>
      </w:r>
      <w:r>
        <w:rPr>
          <w:rFonts w:hAnsi="宋体"/>
        </w:rPr>
        <w:t>，在酒精中称时，弹簧测力计的示数是</w:t>
      </w:r>
      <w:r>
        <w:t>3N</w:t>
      </w:r>
      <w:r>
        <w:rPr>
          <w:rFonts w:hAnsi="宋体"/>
        </w:rPr>
        <w:t>，物体在酒精中受到的浮力大小是</w:t>
      </w:r>
      <w:r>
        <w:t>________N</w:t>
      </w:r>
      <w:r>
        <w:rPr>
          <w:rFonts w:hAnsi="宋体"/>
        </w:rPr>
        <w:t>，方向</w:t>
      </w:r>
      <w:r>
        <w:t>____________</w:t>
      </w:r>
      <w:r>
        <w:rPr>
          <w:rFonts w:hAnsi="宋体"/>
        </w:rPr>
        <w:t>，施力物体是</w:t>
      </w:r>
      <w:r>
        <w:t>__________</w:t>
      </w:r>
      <w:r>
        <w:rPr>
          <w:rFonts w:hAnsi="宋体"/>
        </w:rPr>
        <w:t>。</w:t>
      </w:r>
    </w:p>
    <w:p>
      <w:pPr>
        <w:spacing w:line="360" w:lineRule="exact"/>
        <w:ind w:left="420" w:hanging="420" w:hangingChars="200"/>
        <w:jc w:val="left"/>
        <w:textAlignment w:val="center"/>
      </w:pPr>
      <w:r>
        <w:t>14</w:t>
      </w:r>
      <w:r>
        <w:rPr>
          <w:rFonts w:hAnsi="宋体"/>
        </w:rPr>
        <w:t>、氢气球、热气球能上浮到空中，是因为氢气、热空气的</w:t>
      </w:r>
      <w:r>
        <w:t>__________</w:t>
      </w:r>
      <w:r>
        <w:rPr>
          <w:rFonts w:hAnsi="宋体"/>
        </w:rPr>
        <w:t>比空气的小，因而气球受到的</w:t>
      </w:r>
      <w:r>
        <w:t>_____</w:t>
      </w:r>
      <w:r>
        <w:rPr>
          <w:rFonts w:hAnsi="宋体"/>
        </w:rPr>
        <w:t>力大于</w:t>
      </w:r>
      <w:r>
        <w:t>_____</w:t>
      </w:r>
      <w:r>
        <w:rPr>
          <w:rFonts w:hAnsi="宋体"/>
        </w:rPr>
        <w:t>力，因而能够升空</w:t>
      </w:r>
      <w:r>
        <w:t>.</w:t>
      </w:r>
    </w:p>
    <w:p>
      <w:pPr>
        <w:spacing w:line="360" w:lineRule="exact"/>
        <w:ind w:left="420" w:hanging="420" w:hangingChars="200"/>
        <w:jc w:val="left"/>
        <w:textAlignment w:val="center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3565525</wp:posOffset>
            </wp:positionH>
            <wp:positionV relativeFrom="paragraph">
              <wp:posOffset>541020</wp:posOffset>
            </wp:positionV>
            <wp:extent cx="1823085" cy="790575"/>
            <wp:effectExtent l="0" t="0" r="5715" b="9525"/>
            <wp:wrapTight wrapText="bothSides">
              <wp:wrapPolygon>
                <wp:start x="0" y="0"/>
                <wp:lineTo x="0" y="21340"/>
                <wp:lineTo x="21442" y="21340"/>
                <wp:lineTo x="21442" y="0"/>
                <wp:lineTo x="0" y="0"/>
              </wp:wrapPolygon>
            </wp:wrapTight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2308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15</w:t>
      </w:r>
      <w:r>
        <w:rPr>
          <w:rFonts w:hAnsi="宋体"/>
        </w:rPr>
        <w:t>、一重为</w:t>
      </w:r>
      <w:r>
        <w:t>1.5N</w:t>
      </w:r>
      <w:r>
        <w:rPr>
          <w:rFonts w:hAnsi="宋体"/>
        </w:rPr>
        <w:t>的物块浸没在水中时，下表面受到水的压力为</w:t>
      </w:r>
      <w:r>
        <w:t>2.3N</w:t>
      </w:r>
      <w:r>
        <w:rPr>
          <w:rFonts w:hAnsi="宋体"/>
        </w:rPr>
        <w:t>，上表面受到水的压力为</w:t>
      </w:r>
      <w:r>
        <w:t>1.5N</w:t>
      </w:r>
      <w:r>
        <w:rPr>
          <w:rFonts w:hAnsi="宋体"/>
        </w:rPr>
        <w:t>，则该物块受到水的浮力为</w:t>
      </w:r>
      <w:r>
        <w:t>________N</w:t>
      </w:r>
      <w:r>
        <w:rPr>
          <w:rFonts w:hAnsi="宋体"/>
        </w:rPr>
        <w:t>，释放后，这物块在水中会</w:t>
      </w:r>
      <w:r>
        <w:t>_______</w:t>
      </w:r>
      <w:r>
        <w:rPr>
          <w:rFonts w:hAnsi="宋体"/>
        </w:rPr>
        <w:t>。（选填</w:t>
      </w:r>
      <w:r>
        <w:t>“</w:t>
      </w:r>
      <w:r>
        <w:rPr>
          <w:rFonts w:hAnsi="宋体"/>
        </w:rPr>
        <w:t>漂浮</w:t>
      </w:r>
      <w:r>
        <w:t>”</w:t>
      </w:r>
      <w:r>
        <w:rPr>
          <w:rFonts w:hAnsi="宋体"/>
        </w:rPr>
        <w:t>、</w:t>
      </w:r>
      <w:r>
        <w:t>“</w:t>
      </w:r>
      <w:r>
        <w:rPr>
          <w:rFonts w:hAnsi="宋体"/>
        </w:rPr>
        <w:t>悬浮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沉底</w:t>
      </w:r>
      <w:r>
        <w:t>”</w:t>
      </w:r>
      <w:r>
        <w:rPr>
          <w:rFonts w:hAnsi="宋体"/>
        </w:rPr>
        <w:t>）</w:t>
      </w:r>
    </w:p>
    <w:p>
      <w:pPr>
        <w:spacing w:line="380" w:lineRule="exact"/>
        <w:ind w:left="420" w:hanging="420" w:hangingChars="200"/>
        <w:jc w:val="left"/>
        <w:textAlignment w:val="center"/>
      </w:pPr>
      <w:r>
        <w:t>16</w:t>
      </w:r>
      <w:r>
        <w:rPr>
          <w:rFonts w:hAnsi="宋体"/>
        </w:rPr>
        <w:t>、将质量和体积都相同的三个球浸在</w:t>
      </w:r>
      <w:r>
        <w:rPr>
          <w:i/>
          <w:iCs/>
        </w:rPr>
        <w:t>A</w:t>
      </w:r>
      <w:r>
        <w:rPr>
          <w:rFonts w:hAnsi="宋体"/>
        </w:rPr>
        <w:t>、</w:t>
      </w:r>
      <w:r>
        <w:rPr>
          <w:i/>
          <w:iCs/>
        </w:rPr>
        <w:t>B</w:t>
      </w:r>
      <w:r>
        <w:rPr>
          <w:rFonts w:hAnsi="宋体"/>
        </w:rPr>
        <w:t>、</w:t>
      </w:r>
      <w:r>
        <w:rPr>
          <w:i/>
          <w:iCs/>
        </w:rPr>
        <w:t>C</w:t>
      </w:r>
      <w:r>
        <w:rPr>
          <w:rFonts w:hAnsi="宋体"/>
        </w:rPr>
        <w:t>三种不同的液体中，静止后的位置如图，三球所受的浮力</w:t>
      </w:r>
      <w:r>
        <w:t>________</w:t>
      </w:r>
      <w:r>
        <w:rPr>
          <w:rFonts w:hAnsi="宋体"/>
        </w:rPr>
        <w:t>，液体密度最大的是</w:t>
      </w:r>
      <w:r>
        <w:t>________</w:t>
      </w:r>
      <w:r>
        <w:rPr>
          <w:rFonts w:hAnsi="宋体"/>
        </w:rPr>
        <w:t>。</w:t>
      </w:r>
    </w:p>
    <w:p>
      <w:pPr>
        <w:spacing w:line="380" w:lineRule="exact"/>
        <w:ind w:left="420" w:hanging="420" w:hangingChars="200"/>
        <w:jc w:val="left"/>
        <w:textAlignment w:val="center"/>
      </w:pPr>
      <w:r>
        <w:t>17</w:t>
      </w:r>
      <w:r>
        <w:rPr>
          <w:rFonts w:hAnsi="宋体"/>
        </w:rPr>
        <w:t>、甲乙两物体质量之比为</w:t>
      </w:r>
      <w:r>
        <w:t>3</w:t>
      </w:r>
      <w:r>
        <w:rPr>
          <w:rFonts w:hAnsi="宋体"/>
        </w:rPr>
        <w:t>︰</w:t>
      </w:r>
      <w:r>
        <w:t>4</w:t>
      </w:r>
      <w:r>
        <w:rPr>
          <w:rFonts w:hAnsi="宋体"/>
        </w:rPr>
        <w:t>，密度之比为</w:t>
      </w:r>
      <w:r>
        <w:t>1</w:t>
      </w:r>
      <w:r>
        <w:rPr>
          <w:rFonts w:hAnsi="宋体"/>
        </w:rPr>
        <w:t>︰</w:t>
      </w:r>
      <w:r>
        <w:t>3</w:t>
      </w:r>
      <w:r>
        <w:rPr>
          <w:rFonts w:hAnsi="宋体"/>
        </w:rPr>
        <w:t>，若它们漂浮在某液体中，所受浮力之比为</w:t>
      </w:r>
      <w:r>
        <w:t>________</w:t>
      </w:r>
      <w:r>
        <w:rPr>
          <w:rFonts w:hAnsi="宋体"/>
        </w:rPr>
        <w:t>；若把它们全部浸没在同种液体中，受到浮力之比为</w:t>
      </w:r>
      <w:r>
        <w:t>________</w:t>
      </w:r>
      <w:r>
        <w:rPr>
          <w:rFonts w:hAnsi="宋体"/>
        </w:rPr>
        <w:t>。</w:t>
      </w:r>
    </w:p>
    <w:p>
      <w:pPr>
        <w:spacing w:line="400" w:lineRule="exact"/>
        <w:ind w:left="420" w:hanging="420" w:hangingChars="200"/>
        <w:textAlignment w:val="center"/>
      </w:pPr>
      <w:r>
        <w:t>18</w:t>
      </w:r>
      <w:r>
        <w:rPr>
          <w:rFonts w:hAnsi="宋体"/>
        </w:rPr>
        <w:t>、用手将一重</w:t>
      </w:r>
      <w:r>
        <w:t>6N</w:t>
      </w:r>
      <w:r>
        <w:rPr>
          <w:rFonts w:hAnsi="宋体"/>
        </w:rPr>
        <w:t>的物体全部压入水中，物体排开的水重为</w:t>
      </w:r>
      <w:r>
        <w:t>10N</w:t>
      </w:r>
      <w:r>
        <w:rPr>
          <w:rFonts w:hAnsi="宋体"/>
        </w:rPr>
        <w:t>，此时物体受到的浮力为</w:t>
      </w:r>
      <w:r>
        <w:t>_____N</w:t>
      </w:r>
      <w:r>
        <w:rPr>
          <w:rFonts w:hAnsi="宋体"/>
        </w:rPr>
        <w:t>；放手后物体最后将</w:t>
      </w:r>
      <w:r>
        <w:t>___________</w:t>
      </w:r>
      <w:r>
        <w:rPr>
          <w:rFonts w:hAnsi="宋体"/>
        </w:rPr>
        <w:t>（选填</w:t>
      </w:r>
      <w:r>
        <w:t>“</w:t>
      </w:r>
      <w:r>
        <w:rPr>
          <w:rFonts w:hAnsi="宋体"/>
        </w:rPr>
        <w:t>漂浮</w:t>
      </w:r>
      <w:r>
        <w:t>”</w:t>
      </w:r>
      <w:r>
        <w:rPr>
          <w:rFonts w:hAnsi="宋体"/>
        </w:rPr>
        <w:t>、</w:t>
      </w:r>
      <w:r>
        <w:t>“</w:t>
      </w:r>
      <w:r>
        <w:rPr>
          <w:rFonts w:hAnsi="宋体"/>
        </w:rPr>
        <w:t>悬浮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沉底</w:t>
      </w:r>
      <w:r>
        <w:t>”</w:t>
      </w:r>
      <w:r>
        <w:rPr>
          <w:rFonts w:hAnsi="宋体"/>
        </w:rPr>
        <w:t>），待物体静止时所受浮力为</w:t>
      </w:r>
      <w:r>
        <w:t>_______N</w:t>
      </w:r>
      <w:r>
        <w:rPr>
          <w:rFonts w:hAnsi="宋体"/>
        </w:rPr>
        <w:t>。</w:t>
      </w:r>
    </w:p>
    <w:p>
      <w:pPr>
        <w:spacing w:line="400" w:lineRule="exact"/>
        <w:ind w:left="420" w:hanging="420" w:hangingChars="200"/>
        <w:textAlignment w:val="center"/>
      </w:pPr>
      <w:r>
        <w:t>19</w:t>
      </w:r>
      <w:r>
        <w:rPr>
          <w:rFonts w:hAnsi="宋体"/>
        </w:rPr>
        <w:t>、密度计是测量</w:t>
      </w:r>
      <w:r>
        <w:t>__________</w:t>
      </w:r>
      <w:r>
        <w:rPr>
          <w:rFonts w:hAnsi="宋体"/>
        </w:rPr>
        <w:t>的仪器，密度计的刻度越靠下密度值越</w:t>
      </w:r>
      <w:r>
        <w:t>___________</w:t>
      </w:r>
      <w:r>
        <w:rPr>
          <w:rFonts w:hAnsi="宋体"/>
        </w:rPr>
        <w:t>，将密度计放入某液体中时，液面刚好与</w:t>
      </w:r>
      <w:r>
        <w:t>0.8</w:t>
      </w:r>
      <w:r>
        <w:rPr>
          <w:rFonts w:hAnsi="宋体"/>
        </w:rPr>
        <w:t>的刻度线相平，该液体密度是</w:t>
      </w:r>
      <w:r>
        <w:t>___________kg/m</w:t>
      </w:r>
      <w:r>
        <w:rPr>
          <w:vertAlign w:val="superscript"/>
        </w:rPr>
        <w:t>3</w:t>
      </w:r>
      <w:r>
        <w:rPr>
          <w:rFonts w:hAnsi="宋体"/>
        </w:rPr>
        <w:t>。</w:t>
      </w:r>
    </w:p>
    <w:p>
      <w:pPr>
        <w:spacing w:line="400" w:lineRule="exact"/>
        <w:ind w:left="420" w:hanging="420" w:hangingChars="200"/>
        <w:textAlignment w:val="center"/>
      </w:pPr>
      <w:r>
        <w:t>20</w:t>
      </w:r>
      <w:r>
        <w:rPr>
          <w:rFonts w:hAnsi="宋体"/>
        </w:rPr>
        <w:t>、轮船的排水量是指轮船所排开水的</w:t>
      </w:r>
      <w:r>
        <w:t>____________</w:t>
      </w:r>
      <w:r>
        <w:rPr>
          <w:rFonts w:hAnsi="宋体"/>
        </w:rPr>
        <w:t>，一艘轮船空载时的排水量是</w:t>
      </w:r>
      <w:r>
        <w:t>2100t</w:t>
      </w:r>
      <w:r>
        <w:rPr>
          <w:rFonts w:hAnsi="宋体"/>
        </w:rPr>
        <w:t>，满载时的排水量是</w:t>
      </w:r>
      <w:r>
        <w:t>5000t</w:t>
      </w:r>
      <w:r>
        <w:rPr>
          <w:rFonts w:hAnsi="宋体"/>
        </w:rPr>
        <w:t>，轮船自身质量是</w:t>
      </w:r>
      <w:r>
        <w:t>____________t</w:t>
      </w:r>
      <w:r>
        <w:rPr>
          <w:rFonts w:hAnsi="宋体"/>
        </w:rPr>
        <w:t>，它最多装</w:t>
      </w:r>
      <w:r>
        <w:t>___________t</w:t>
      </w:r>
      <w:r>
        <w:rPr>
          <w:rFonts w:hAnsi="宋体"/>
        </w:rPr>
        <w:t>货物。</w:t>
      </w:r>
    </w:p>
    <w:p>
      <w:pPr>
        <w:outlineLvl w:val="0"/>
        <w:rPr>
          <w:b/>
        </w:rPr>
      </w:pPr>
      <w:r>
        <w:rPr>
          <w:rFonts w:ascii="黑体" w:hAnsi="黑体" w:eastAsia="黑体"/>
        </w:rPr>
        <w:t>三、作图题</w:t>
      </w:r>
      <w:r>
        <w:rPr>
          <w:rFonts w:hAnsi="宋体"/>
          <w:bCs/>
        </w:rPr>
        <w:t>（每题</w:t>
      </w:r>
      <w:r>
        <w:rPr>
          <w:bCs/>
        </w:rPr>
        <w:t>3</w:t>
      </w:r>
      <w:r>
        <w:rPr>
          <w:rFonts w:hAnsi="宋体"/>
          <w:bCs/>
        </w:rPr>
        <w:t>分，共</w:t>
      </w:r>
      <w:r>
        <w:rPr>
          <w:bCs/>
        </w:rPr>
        <w:t>9</w:t>
      </w:r>
      <w:r>
        <w:rPr>
          <w:rFonts w:hAnsi="宋体"/>
          <w:bCs/>
        </w:rPr>
        <w:t>分）</w:t>
      </w:r>
    </w:p>
    <w:p>
      <w:pPr>
        <w:spacing w:line="340" w:lineRule="exact"/>
        <w:ind w:left="218" w:hanging="218" w:hangingChars="104"/>
        <w:jc w:val="left"/>
        <w:textAlignment w:val="center"/>
      </w:pPr>
      <w:r>
        <w:t>21</w:t>
      </w:r>
      <w:r>
        <w:rPr>
          <w:rFonts w:hAnsi="宋体"/>
        </w:rPr>
        <w:t>、如图所示，潜水艇在水中加速上浮，请在图中画出潜水艇受到浮力的示意图。</w:t>
      </w:r>
    </w:p>
    <w:p>
      <w:pPr>
        <w:ind w:left="218" w:hanging="218" w:hangingChars="104"/>
        <w:jc w:val="center"/>
        <w:textAlignment w:val="center"/>
      </w:pPr>
      <w:r>
        <w:drawing>
          <wp:inline distT="0" distB="0" distL="114300" distR="114300">
            <wp:extent cx="1266825" cy="1036955"/>
            <wp:effectExtent l="0" t="0" r="9525" b="10795"/>
            <wp:docPr id="1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 "/>
                    <pic:cNvPicPr>
                      <a:picLocks noChangeAspect="1"/>
                    </pic:cNvPicPr>
                  </pic:nvPicPr>
                  <pic:blipFill>
                    <a:blip r:embed="rId16"/>
                    <a:srcRect t="-5740" r="1923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drawing>
          <wp:inline distT="0" distB="0" distL="114300" distR="114300">
            <wp:extent cx="1343660" cy="842010"/>
            <wp:effectExtent l="0" t="0" r="8890" b="15240"/>
            <wp:docPr id="10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drawing>
          <wp:inline distT="0" distB="0" distL="114300" distR="114300">
            <wp:extent cx="1056640" cy="1036320"/>
            <wp:effectExtent l="0" t="0" r="10160" b="0"/>
            <wp:docPr id="1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 "/>
                    <pic:cNvPicPr>
                      <a:picLocks noChangeAspect="1"/>
                    </pic:cNvPicPr>
                  </pic:nvPicPr>
                  <pic:blipFill>
                    <a:blip r:embed="rId18"/>
                    <a:srcRect r="928" b="-18004"/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80" w:lineRule="exact"/>
        <w:ind w:left="218" w:hanging="218" w:hangingChars="104"/>
        <w:jc w:val="left"/>
        <w:textAlignment w:val="center"/>
        <w:rPr>
          <w:rFonts w:eastAsia="楷体"/>
        </w:rPr>
      </w:pPr>
      <w:r>
        <w:rPr>
          <w:rFonts w:eastAsia="楷体"/>
        </w:rPr>
        <w:t xml:space="preserve">             </w:t>
      </w:r>
      <w:r>
        <w:rPr>
          <w:rFonts w:hAnsi="楷体" w:eastAsia="楷体"/>
        </w:rPr>
        <w:t>第</w:t>
      </w:r>
      <w:r>
        <w:rPr>
          <w:rFonts w:eastAsia="楷体"/>
        </w:rPr>
        <w:t>21</w:t>
      </w:r>
      <w:r>
        <w:rPr>
          <w:rFonts w:hAnsi="楷体" w:eastAsia="楷体"/>
        </w:rPr>
        <w:t>题图</w:t>
      </w:r>
      <w:r>
        <w:rPr>
          <w:rFonts w:eastAsia="楷体"/>
        </w:rPr>
        <w:t xml:space="preserve">                 </w:t>
      </w:r>
      <w:r>
        <w:rPr>
          <w:rFonts w:hAnsi="楷体" w:eastAsia="楷体"/>
        </w:rPr>
        <w:t>第</w:t>
      </w:r>
      <w:r>
        <w:rPr>
          <w:rFonts w:eastAsia="楷体"/>
        </w:rPr>
        <w:t>22</w:t>
      </w:r>
      <w:r>
        <w:rPr>
          <w:rFonts w:hAnsi="楷体" w:eastAsia="楷体"/>
        </w:rPr>
        <w:t>题图</w:t>
      </w:r>
      <w:r>
        <w:rPr>
          <w:rFonts w:eastAsia="楷体"/>
        </w:rPr>
        <w:t xml:space="preserve">                 </w:t>
      </w:r>
      <w:r>
        <w:rPr>
          <w:rFonts w:hAnsi="楷体" w:eastAsia="楷体"/>
        </w:rPr>
        <w:t>第</w:t>
      </w:r>
      <w:r>
        <w:rPr>
          <w:rFonts w:eastAsia="楷体"/>
        </w:rPr>
        <w:t>23</w:t>
      </w:r>
      <w:r>
        <w:rPr>
          <w:rFonts w:hAnsi="楷体" w:eastAsia="楷体"/>
        </w:rPr>
        <w:t>题图</w:t>
      </w:r>
    </w:p>
    <w:p>
      <w:pPr>
        <w:spacing w:line="340" w:lineRule="exact"/>
        <w:ind w:left="218" w:hanging="218" w:hangingChars="104"/>
        <w:jc w:val="left"/>
        <w:textAlignment w:val="center"/>
      </w:pPr>
      <w:r>
        <w:t>22</w:t>
      </w:r>
      <w:r>
        <w:rPr>
          <w:rFonts w:hAnsi="宋体"/>
        </w:rPr>
        <w:t>、在图中，画出斜面上水杯中小球所受力的示意图。</w:t>
      </w:r>
    </w:p>
    <w:p>
      <w:pPr>
        <w:spacing w:line="340" w:lineRule="exact"/>
        <w:ind w:left="420" w:hanging="420" w:hangingChars="200"/>
        <w:jc w:val="left"/>
        <w:textAlignment w:val="center"/>
      </w:pPr>
      <w:r>
        <w:t>23</w:t>
      </w:r>
      <w:r>
        <w:rPr>
          <w:rFonts w:hAnsi="宋体"/>
        </w:rPr>
        <w:t>、如图所示，金属小球浸没于装有水的容器底部，它共受三个力的作用，试在图中画出其受力示意图。</w:t>
      </w:r>
    </w:p>
    <w:p>
      <w:pPr>
        <w:outlineLvl w:val="0"/>
        <w:rPr>
          <w:b/>
        </w:rPr>
      </w:pPr>
      <w:r>
        <w:rPr>
          <w:rFonts w:ascii="黑体" w:hAnsi="黑体" w:eastAsia="黑体"/>
        </w:rPr>
        <w:t>四、实验探究题</w:t>
      </w:r>
      <w:r>
        <w:rPr>
          <w:rFonts w:hAnsi="宋体"/>
          <w:bCs/>
        </w:rPr>
        <w:t>（共</w:t>
      </w:r>
      <w:r>
        <w:rPr>
          <w:bCs/>
        </w:rPr>
        <w:t>8</w:t>
      </w:r>
      <w:r>
        <w:rPr>
          <w:rFonts w:hAnsi="宋体"/>
          <w:bCs/>
        </w:rPr>
        <w:t>分）</w:t>
      </w:r>
    </w:p>
    <w:p>
      <w:pPr>
        <w:spacing w:line="340" w:lineRule="exact"/>
        <w:ind w:left="218" w:hanging="218" w:hangingChars="104"/>
        <w:jc w:val="left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4415155</wp:posOffset>
            </wp:positionH>
            <wp:positionV relativeFrom="paragraph">
              <wp:posOffset>78105</wp:posOffset>
            </wp:positionV>
            <wp:extent cx="981075" cy="1195705"/>
            <wp:effectExtent l="0" t="0" r="9525" b="4445"/>
            <wp:wrapTight wrapText="bothSides">
              <wp:wrapPolygon>
                <wp:start x="0" y="0"/>
                <wp:lineTo x="0" y="21336"/>
                <wp:lineTo x="21390" y="21336"/>
                <wp:lineTo x="21390" y="0"/>
                <wp:lineTo x="0" y="0"/>
              </wp:wrapPolygon>
            </wp:wrapTight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24</w:t>
      </w:r>
      <w:r>
        <w:rPr>
          <w:rFonts w:hAnsi="宋体"/>
        </w:rPr>
        <w:t>、（</w:t>
      </w:r>
      <w:r>
        <w:t>2</w:t>
      </w:r>
      <w:r>
        <w:rPr>
          <w:rFonts w:hAnsi="宋体"/>
        </w:rPr>
        <w:t>分）一位物理兴趣小组的同学利用一只可乐瓶与一只乒乓球做</w:t>
      </w:r>
      <w:r>
        <w:t>“</w:t>
      </w:r>
      <w:r>
        <w:rPr>
          <w:rFonts w:hAnsi="宋体"/>
        </w:rPr>
        <w:t>探究浮力产生的原因</w:t>
      </w:r>
      <w:r>
        <w:t>”</w:t>
      </w:r>
      <w:r>
        <w:rPr>
          <w:rFonts w:hAnsi="宋体"/>
        </w:rPr>
        <w:t>的实验，将一只塑料可乐瓶剪去底部，把一只乒乓球放在瓶内，从上面倒水，观察到有少量水从乒乓球与瓶颈缝隙中流出，如图甲所示，但乒乓球并不上浮，这是因为</w:t>
      </w:r>
    </w:p>
    <w:p>
      <w:pPr>
        <w:spacing w:line="380" w:lineRule="exact"/>
        <w:ind w:left="216" w:leftChars="103"/>
        <w:jc w:val="left"/>
      </w:pPr>
      <w:r>
        <w:t>__________________________________________________</w:t>
      </w:r>
      <w:r>
        <w:rPr>
          <w:rFonts w:hAnsi="宋体"/>
        </w:rPr>
        <w:t>。</w:t>
      </w:r>
    </w:p>
    <w:p>
      <w:pPr>
        <w:spacing w:line="380" w:lineRule="exact"/>
        <w:ind w:left="216" w:leftChars="103"/>
        <w:jc w:val="left"/>
      </w:pPr>
      <w:r>
        <w:rPr>
          <w:rFonts w:hAnsi="宋体"/>
        </w:rPr>
        <w:t>若用手堵住瓶口，如图乙所示，可观察到乒乓球浮起，这是因为</w:t>
      </w:r>
    </w:p>
    <w:p>
      <w:pPr>
        <w:spacing w:line="380" w:lineRule="exact"/>
        <w:ind w:left="216" w:leftChars="103"/>
        <w:jc w:val="left"/>
      </w:pPr>
      <w:r>
        <w:t>__________________________________________________</w:t>
      </w:r>
      <w:r>
        <w:rPr>
          <w:rFonts w:hAnsi="宋体"/>
        </w:rPr>
        <w:t>。</w:t>
      </w:r>
    </w:p>
    <w:p>
      <w:pPr>
        <w:spacing w:line="360" w:lineRule="exact"/>
        <w:ind w:left="218" w:hanging="218" w:hangingChars="104"/>
      </w:pPr>
      <w:r>
        <w:t>25</w:t>
      </w:r>
      <w:r>
        <w:rPr>
          <w:rFonts w:hAnsi="宋体"/>
        </w:rPr>
        <w:t>、（</w:t>
      </w:r>
      <w:r>
        <w:t>6</w:t>
      </w:r>
      <w:r>
        <w:rPr>
          <w:rFonts w:hAnsi="宋体"/>
        </w:rPr>
        <w:t>分）小明在溪边捡到一个形状不规则的漂亮小石块，拿在手里沉甸甸的，他想测出小石块的密度，但手边只有弹簧秤，于是他找来一根细线和一个盛有水的烧杯，进行了如下实验：</w:t>
      </w:r>
    </w:p>
    <w:p>
      <w:pPr>
        <w:spacing w:line="360" w:lineRule="exact"/>
        <w:ind w:left="218" w:hanging="218" w:hangingChars="104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）将小石块悬挂在弹簧秤下，示数如左图所示，则小石块的重量为＿＿＿</w:t>
      </w:r>
      <w:r>
        <w:t>N</w:t>
      </w:r>
      <w:r>
        <w:rPr>
          <w:rFonts w:hAnsi="宋体"/>
        </w:rPr>
        <w:t>；</w:t>
      </w:r>
    </w:p>
    <w:p>
      <w:pPr>
        <w:spacing w:line="360" w:lineRule="exact"/>
        <w:ind w:left="218" w:hanging="218" w:hangingChars="104"/>
        <w:jc w:val="left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3993515</wp:posOffset>
            </wp:positionH>
            <wp:positionV relativeFrom="paragraph">
              <wp:posOffset>278130</wp:posOffset>
            </wp:positionV>
            <wp:extent cx="1401445" cy="1136015"/>
            <wp:effectExtent l="0" t="0" r="8255" b="6985"/>
            <wp:wrapTight wrapText="bothSides">
              <wp:wrapPolygon>
                <wp:start x="0" y="0"/>
                <wp:lineTo x="0" y="21371"/>
                <wp:lineTo x="21434" y="21371"/>
                <wp:lineTo x="21434" y="0"/>
                <wp:lineTo x="0" y="0"/>
              </wp:wrapPolygon>
            </wp:wrapTight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/>
        </w:rPr>
        <w:t>（</w:t>
      </w:r>
      <w:r>
        <w:t>2</w:t>
      </w:r>
      <w:r>
        <w:rPr>
          <w:rFonts w:hAnsi="宋体"/>
        </w:rPr>
        <w:t>）将小石块慢慢浸入水中，弹簧秤示数将</w:t>
      </w:r>
      <w:r>
        <w:t>__________</w:t>
      </w:r>
      <w:r>
        <w:rPr>
          <w:rFonts w:hAnsi="宋体"/>
        </w:rPr>
        <w:t>（选填</w:t>
      </w:r>
      <w:r>
        <w:t>“</w:t>
      </w:r>
      <w:r>
        <w:rPr>
          <w:rFonts w:hAnsi="宋体"/>
        </w:rPr>
        <w:t>变大</w:t>
      </w:r>
      <w:r>
        <w:t>”</w:t>
      </w:r>
      <w:r>
        <w:rPr>
          <w:rFonts w:hAnsi="宋体"/>
        </w:rPr>
        <w:t>、</w:t>
      </w:r>
      <w:r>
        <w:t>“</w:t>
      </w:r>
      <w:r>
        <w:rPr>
          <w:rFonts w:hAnsi="宋体"/>
        </w:rPr>
        <w:t>变小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不变</w:t>
      </w:r>
      <w:r>
        <w:t>”</w:t>
      </w:r>
      <w:r>
        <w:rPr>
          <w:rFonts w:hAnsi="宋体"/>
        </w:rPr>
        <w:t>）；小石块浸没到水中后，弹簧秤的示数如右图所示，此时小石块在水中所受的浮力为＿＿</w:t>
      </w:r>
      <w:r>
        <w:t>N</w:t>
      </w:r>
      <w:r>
        <w:rPr>
          <w:rFonts w:hAnsi="宋体"/>
        </w:rPr>
        <w:t>；小石块的体积为</w:t>
      </w:r>
      <w:r>
        <w:rPr>
          <w:rFonts w:hint="eastAsia" w:hAnsi="宋体"/>
          <w:u w:val="single"/>
        </w:rPr>
        <w:t xml:space="preserve">           </w:t>
      </w:r>
      <w:r>
        <w:t>m</w:t>
      </w:r>
      <w:r>
        <w:rPr>
          <w:vertAlign w:val="superscript"/>
        </w:rPr>
        <w:t>3</w:t>
      </w:r>
      <w:r>
        <w:rPr>
          <w:rFonts w:hAnsi="宋体"/>
        </w:rPr>
        <w:t>；</w:t>
      </w:r>
    </w:p>
    <w:p>
      <w:pPr>
        <w:spacing w:line="360" w:lineRule="exact"/>
        <w:ind w:left="218" w:hanging="218" w:hangingChars="104"/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）由此可计算出小石块的密度为＿＿＿＿＿</w:t>
      </w:r>
      <w:r>
        <w:t>kg/m</w:t>
      </w:r>
      <w:r>
        <w:rPr>
          <w:vertAlign w:val="superscript"/>
        </w:rPr>
        <w:t>3</w:t>
      </w:r>
      <w:r>
        <w:rPr>
          <w:rFonts w:hAnsi="宋体"/>
        </w:rPr>
        <w:t>；</w:t>
      </w:r>
    </w:p>
    <w:p>
      <w:pPr>
        <w:spacing w:line="360" w:lineRule="exact"/>
        <w:ind w:left="218" w:hanging="218" w:hangingChars="104"/>
      </w:pPr>
      <w:r>
        <w:rPr>
          <w:rFonts w:hAnsi="宋体"/>
        </w:rPr>
        <w:t>（</w:t>
      </w:r>
      <w:r>
        <w:t>4</w:t>
      </w:r>
      <w:r>
        <w:rPr>
          <w:rFonts w:hAnsi="宋体"/>
        </w:rPr>
        <w:t>）若将右图烧杯中的清水换成盐水，弹簧秤的示数将＿＿＿＿（选填</w:t>
      </w:r>
      <w:r>
        <w:t>“</w:t>
      </w:r>
      <w:r>
        <w:rPr>
          <w:rFonts w:hAnsi="宋体"/>
        </w:rPr>
        <w:t>变大</w:t>
      </w:r>
      <w:r>
        <w:t>”“</w:t>
      </w:r>
      <w:r>
        <w:rPr>
          <w:rFonts w:hAnsi="宋体"/>
        </w:rPr>
        <w:t>变小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不变</w:t>
      </w:r>
      <w:r>
        <w:t>”</w:t>
      </w:r>
      <w:r>
        <w:rPr>
          <w:rFonts w:hAnsi="宋体"/>
        </w:rPr>
        <w:t>）</w:t>
      </w:r>
      <w:r>
        <w:t>(</w:t>
      </w:r>
      <w:r>
        <w:rPr>
          <w:rFonts w:hAnsi="宋体"/>
        </w:rPr>
        <w:t>取</w:t>
      </w:r>
      <w:r>
        <w:rPr>
          <w:i/>
          <w:iCs/>
        </w:rPr>
        <w:t>g</w:t>
      </w:r>
      <w:r>
        <w:t>=10N/kg)</w:t>
      </w:r>
    </w:p>
    <w:p>
      <w:pPr>
        <w:outlineLvl w:val="0"/>
        <w:rPr>
          <w:b/>
        </w:rPr>
      </w:pPr>
      <w:r>
        <w:rPr>
          <w:rFonts w:ascii="黑体" w:hAnsi="黑体" w:eastAsia="黑体"/>
        </w:rPr>
        <w:t>五、计算题</w:t>
      </w:r>
      <w:r>
        <w:rPr>
          <w:bCs/>
        </w:rPr>
        <w:t>（共17分）</w:t>
      </w:r>
    </w:p>
    <w:p>
      <w:pPr>
        <w:spacing w:line="360" w:lineRule="exact"/>
        <w:jc w:val="left"/>
        <w:textAlignment w:val="center"/>
      </w:pPr>
      <w:r>
        <w:t>26</w:t>
      </w:r>
      <w:r>
        <w:rPr>
          <w:rFonts w:hAnsi="宋体"/>
        </w:rPr>
        <w:t>、（</w:t>
      </w:r>
      <w:r>
        <w:t>6</w:t>
      </w:r>
      <w:r>
        <w:rPr>
          <w:rFonts w:hAnsi="宋体"/>
        </w:rPr>
        <w:t>分）一个物体的体积是</w:t>
      </w:r>
      <w:r>
        <w:t>0.4dm</w:t>
      </w:r>
      <w:r>
        <w:rPr>
          <w:vertAlign w:val="superscript"/>
        </w:rPr>
        <w:t>3</w:t>
      </w:r>
      <w:r>
        <w:rPr>
          <w:rFonts w:hAnsi="宋体"/>
        </w:rPr>
        <w:t>，完全浸没在水中，取</w:t>
      </w:r>
      <w:r>
        <w:rPr>
          <w:i/>
          <w:iCs/>
        </w:rPr>
        <w:t>g</w:t>
      </w:r>
      <w:r>
        <w:t>=10N/kg</w:t>
      </w:r>
      <w:r>
        <w:rPr>
          <w:rFonts w:hAnsi="宋体"/>
        </w:rPr>
        <w:t>。求：</w:t>
      </w:r>
    </w:p>
    <w:p>
      <w:pPr>
        <w:spacing w:line="360" w:lineRule="exact"/>
        <w:ind w:firstLine="321" w:firstLineChars="153"/>
        <w:jc w:val="left"/>
        <w:textAlignment w:val="center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）此时它受到的浮力是多少？</w:t>
      </w:r>
    </w:p>
    <w:p>
      <w:pPr>
        <w:spacing w:line="360" w:lineRule="exact"/>
        <w:ind w:firstLine="321" w:firstLineChars="153"/>
        <w:jc w:val="left"/>
        <w:textAlignment w:val="center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）如果这个物体重</w:t>
      </w:r>
      <w:r>
        <w:t>4N</w:t>
      </w:r>
      <w:r>
        <w:rPr>
          <w:rFonts w:hAnsi="宋体"/>
        </w:rPr>
        <w:t>，它在水中将是上浮、下沉还是悬浮？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pStyle w:val="9"/>
        <w:ind w:left="440" w:hanging="440" w:hangingChars="200"/>
        <w:rPr>
          <w:sz w:val="21"/>
          <w:szCs w:val="21"/>
        </w:rPr>
      </w:pPr>
      <w:r>
        <w:t>27、（11分）</w:t>
      </w:r>
      <w:r>
        <w:rPr>
          <w:rFonts w:hAnsi="宋体"/>
          <w:sz w:val="21"/>
          <w:szCs w:val="21"/>
        </w:rPr>
        <w:t>如图所示，用细线将正方体</w:t>
      </w:r>
      <w:r>
        <w:rPr>
          <w:i/>
          <w:sz w:val="21"/>
          <w:szCs w:val="21"/>
        </w:rPr>
        <w:t>A</w:t>
      </w:r>
      <w:r>
        <w:rPr>
          <w:rFonts w:hAnsi="宋体"/>
          <w:sz w:val="21"/>
          <w:szCs w:val="21"/>
        </w:rPr>
        <w:t>和物体</w:t>
      </w:r>
      <w:r>
        <w:rPr>
          <w:i/>
          <w:sz w:val="21"/>
          <w:szCs w:val="21"/>
        </w:rPr>
        <w:t>B</w:t>
      </w:r>
      <w:r>
        <w:rPr>
          <w:rFonts w:hAnsi="宋体"/>
          <w:sz w:val="21"/>
          <w:szCs w:val="21"/>
        </w:rPr>
        <w:t>相连放入水中，两物体静止后恰好悬浮，此时</w:t>
      </w:r>
      <w:r>
        <w:rPr>
          <w:i/>
          <w:sz w:val="21"/>
          <w:szCs w:val="21"/>
        </w:rPr>
        <w:t>A</w:t>
      </w:r>
      <w:r>
        <w:rPr>
          <w:rFonts w:hAnsi="宋体"/>
          <w:sz w:val="21"/>
          <w:szCs w:val="21"/>
        </w:rPr>
        <w:t>上表面到水面的高度差为</w:t>
      </w:r>
      <w:r>
        <w:rPr>
          <w:sz w:val="21"/>
          <w:szCs w:val="21"/>
        </w:rPr>
        <w:t>0.12 m</w:t>
      </w:r>
      <w:r>
        <w:rPr>
          <w:rFonts w:hAnsi="宋体"/>
          <w:sz w:val="21"/>
          <w:szCs w:val="21"/>
        </w:rPr>
        <w:t>。已知</w:t>
      </w:r>
      <w:r>
        <w:rPr>
          <w:i/>
          <w:sz w:val="21"/>
          <w:szCs w:val="21"/>
        </w:rPr>
        <w:t>A</w:t>
      </w:r>
      <w:r>
        <w:rPr>
          <w:rFonts w:hAnsi="宋体"/>
          <w:sz w:val="21"/>
          <w:szCs w:val="21"/>
        </w:rPr>
        <w:t>的体积为</w:t>
      </w:r>
      <w:r>
        <w:rPr>
          <w:sz w:val="21"/>
          <w:szCs w:val="21"/>
        </w:rPr>
        <w:t>1.0×10</w:t>
      </w:r>
      <w:r>
        <w:rPr>
          <w:sz w:val="21"/>
          <w:szCs w:val="21"/>
          <w:vertAlign w:val="superscript"/>
        </w:rPr>
        <w:t>-3</w:t>
      </w:r>
      <w:r>
        <w:rPr>
          <w:sz w:val="21"/>
          <w:szCs w:val="21"/>
        </w:rPr>
        <w:t xml:space="preserve"> m</w:t>
      </w:r>
      <w:r>
        <w:rPr>
          <w:sz w:val="21"/>
          <w:szCs w:val="21"/>
          <w:vertAlign w:val="superscript"/>
        </w:rPr>
        <w:t>3</w:t>
      </w:r>
      <w:r>
        <w:rPr>
          <w:rFonts w:hAnsi="宋体"/>
          <w:sz w:val="21"/>
          <w:szCs w:val="21"/>
        </w:rPr>
        <w:t>，所受重力为</w:t>
      </w:r>
      <w:r>
        <w:rPr>
          <w:sz w:val="21"/>
          <w:szCs w:val="21"/>
        </w:rPr>
        <w:t>8 N;</w:t>
      </w:r>
      <w:r>
        <w:rPr>
          <w:i/>
          <w:sz w:val="21"/>
          <w:szCs w:val="21"/>
        </w:rPr>
        <w:t>B</w:t>
      </w:r>
      <w:r>
        <w:rPr>
          <w:rFonts w:hAnsi="宋体"/>
          <w:sz w:val="21"/>
          <w:szCs w:val="21"/>
        </w:rPr>
        <w:t>的体积为</w:t>
      </w:r>
      <w:r>
        <w:rPr>
          <w:sz w:val="21"/>
          <w:szCs w:val="21"/>
        </w:rPr>
        <w:t>0.5×10</w:t>
      </w:r>
      <w:r>
        <w:rPr>
          <w:sz w:val="21"/>
          <w:szCs w:val="21"/>
          <w:vertAlign w:val="superscript"/>
        </w:rPr>
        <w:t>-3</w:t>
      </w:r>
      <w:r>
        <w:rPr>
          <w:sz w:val="21"/>
          <w:szCs w:val="21"/>
        </w:rPr>
        <w:t xml:space="preserve"> m</w:t>
      </w:r>
      <w:r>
        <w:rPr>
          <w:sz w:val="21"/>
          <w:szCs w:val="21"/>
          <w:vertAlign w:val="superscript"/>
        </w:rPr>
        <w:t>3</w:t>
      </w:r>
      <w:r>
        <w:rPr>
          <w:rFonts w:hAnsi="宋体"/>
          <w:sz w:val="21"/>
          <w:szCs w:val="21"/>
        </w:rPr>
        <w:t>，水的密度</w:t>
      </w:r>
      <w:r>
        <w:rPr>
          <w:i/>
          <w:sz w:val="21"/>
          <w:szCs w:val="21"/>
        </w:rPr>
        <w:t>ρ</w:t>
      </w:r>
      <w:r>
        <w:rPr>
          <w:sz w:val="21"/>
          <w:szCs w:val="21"/>
        </w:rPr>
        <w:t>=1.0×10</w:t>
      </w:r>
      <w:r>
        <w:rPr>
          <w:sz w:val="21"/>
          <w:szCs w:val="21"/>
          <w:vertAlign w:val="superscript"/>
        </w:rPr>
        <w:t>3</w:t>
      </w:r>
      <w:r>
        <w:rPr>
          <w:sz w:val="21"/>
          <w:szCs w:val="21"/>
        </w:rPr>
        <w:t xml:space="preserve"> kg/m</w:t>
      </w:r>
      <w:r>
        <w:rPr>
          <w:sz w:val="21"/>
          <w:szCs w:val="21"/>
          <w:vertAlign w:val="superscript"/>
        </w:rPr>
        <w:t>3</w:t>
      </w:r>
      <w:r>
        <w:rPr>
          <w:rFonts w:hAnsi="宋体"/>
          <w:sz w:val="21"/>
          <w:szCs w:val="21"/>
        </w:rPr>
        <w:t>，</w:t>
      </w:r>
      <w:r>
        <w:rPr>
          <w:i/>
          <w:sz w:val="21"/>
          <w:szCs w:val="21"/>
        </w:rPr>
        <w:t>g</w:t>
      </w:r>
      <w:r>
        <w:rPr>
          <w:rFonts w:hAnsi="宋体"/>
          <w:sz w:val="21"/>
          <w:szCs w:val="21"/>
        </w:rPr>
        <w:t>取</w:t>
      </w:r>
      <w:r>
        <w:rPr>
          <w:sz w:val="21"/>
          <w:szCs w:val="21"/>
        </w:rPr>
        <w:t>10 N/kg,</w:t>
      </w:r>
      <w:r>
        <w:rPr>
          <w:rFonts w:hAnsi="宋体"/>
          <w:sz w:val="21"/>
          <w:szCs w:val="21"/>
        </w:rPr>
        <w:t>求</w:t>
      </w:r>
      <w:r>
        <w:rPr>
          <w:sz w:val="21"/>
          <w:szCs w:val="21"/>
        </w:rPr>
        <w:t>:</w:t>
      </w:r>
    </w:p>
    <w:p>
      <w:pPr>
        <w:pStyle w:val="9"/>
        <w:ind w:firstLine="424" w:firstLineChars="202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4245610</wp:posOffset>
            </wp:positionH>
            <wp:positionV relativeFrom="paragraph">
              <wp:posOffset>78105</wp:posOffset>
            </wp:positionV>
            <wp:extent cx="908050" cy="1111885"/>
            <wp:effectExtent l="0" t="0" r="6350" b="12065"/>
            <wp:wrapTight wrapText="bothSides">
              <wp:wrapPolygon>
                <wp:start x="0" y="0"/>
                <wp:lineTo x="0" y="21094"/>
                <wp:lineTo x="21298" y="21094"/>
                <wp:lineTo x="21298" y="0"/>
                <wp:lineTo x="0" y="0"/>
              </wp:wrapPolygon>
            </wp:wrapTight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(1)</w:t>
      </w:r>
      <w:r>
        <w:rPr>
          <w:i/>
          <w:sz w:val="21"/>
          <w:szCs w:val="21"/>
        </w:rPr>
        <w:t>A</w:t>
      </w:r>
      <w:r>
        <w:rPr>
          <w:rFonts w:hAnsi="宋体"/>
          <w:sz w:val="21"/>
          <w:szCs w:val="21"/>
        </w:rPr>
        <w:t>上表面所受水的压强</w:t>
      </w:r>
      <w:r>
        <w:rPr>
          <w:sz w:val="21"/>
          <w:szCs w:val="21"/>
        </w:rPr>
        <w:t>;</w:t>
      </w:r>
    </w:p>
    <w:p>
      <w:pPr>
        <w:pStyle w:val="9"/>
        <w:ind w:firstLine="424" w:firstLineChars="202"/>
        <w:rPr>
          <w:sz w:val="21"/>
          <w:szCs w:val="21"/>
        </w:rPr>
      </w:pPr>
      <w:r>
        <w:rPr>
          <w:sz w:val="21"/>
          <w:szCs w:val="21"/>
        </w:rPr>
        <w:t>(2)</w:t>
      </w:r>
      <w:r>
        <w:rPr>
          <w:i/>
          <w:sz w:val="21"/>
          <w:szCs w:val="21"/>
        </w:rPr>
        <w:t>B</w:t>
      </w:r>
      <w:r>
        <w:rPr>
          <w:rFonts w:hAnsi="宋体"/>
          <w:sz w:val="21"/>
          <w:szCs w:val="21"/>
        </w:rPr>
        <w:t>所受重力大小</w:t>
      </w:r>
      <w:r>
        <w:rPr>
          <w:sz w:val="21"/>
          <w:szCs w:val="21"/>
        </w:rPr>
        <w:t>;</w:t>
      </w:r>
    </w:p>
    <w:p>
      <w:pPr>
        <w:spacing w:line="360" w:lineRule="exact"/>
        <w:ind w:firstLine="424" w:firstLineChars="202"/>
        <w:jc w:val="left"/>
        <w:textAlignment w:val="center"/>
        <w:rPr>
          <w:szCs w:val="21"/>
        </w:rPr>
      </w:pPr>
      <w:r>
        <w:rPr>
          <w:szCs w:val="21"/>
        </w:rPr>
        <w:t>(3)</w:t>
      </w:r>
      <w:r>
        <w:rPr>
          <w:rFonts w:hAnsi="宋体"/>
          <w:szCs w:val="21"/>
        </w:rPr>
        <w:t>细线对</w:t>
      </w:r>
      <w:r>
        <w:rPr>
          <w:i/>
          <w:szCs w:val="21"/>
        </w:rPr>
        <w:t>B</w:t>
      </w:r>
      <w:r>
        <w:rPr>
          <w:rFonts w:hAnsi="宋体"/>
          <w:szCs w:val="21"/>
        </w:rPr>
        <w:t>的拉力大小。</w:t>
      </w: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pPr>
        <w:spacing w:line="360" w:lineRule="exact"/>
        <w:ind w:firstLine="218" w:firstLineChars="104"/>
        <w:jc w:val="left"/>
        <w:textAlignment w:val="center"/>
      </w:pPr>
    </w:p>
    <w:p>
      <w:r>
        <w:br w:type="page"/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（三）</w:t>
      </w:r>
    </w:p>
    <w:p>
      <w:pPr>
        <w:adjustRightInd w:val="0"/>
        <w:snapToGrid w:val="0"/>
        <w:spacing w:line="360" w:lineRule="exact"/>
        <w:jc w:val="left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一、选择题：</w:t>
      </w:r>
      <w:r>
        <w:rPr>
          <w:rFonts w:hAnsi="宋体"/>
          <w:szCs w:val="21"/>
        </w:rPr>
        <w:t>（每小题</w:t>
      </w:r>
      <w:r>
        <w:rPr>
          <w:szCs w:val="21"/>
        </w:rPr>
        <w:t>4</w:t>
      </w:r>
      <w:r>
        <w:rPr>
          <w:rFonts w:hAnsi="宋体"/>
          <w:szCs w:val="21"/>
        </w:rPr>
        <w:t>分，共计</w:t>
      </w:r>
      <w:r>
        <w:rPr>
          <w:rFonts w:hint="eastAsia"/>
          <w:szCs w:val="21"/>
          <w:lang w:val="en-US" w:eastAsia="zh-CN"/>
        </w:rPr>
        <w:t>40</w:t>
      </w:r>
      <w:r>
        <w:rPr>
          <w:rFonts w:hAnsi="宋体"/>
          <w:szCs w:val="21"/>
        </w:rPr>
        <w:t>分</w:t>
      </w:r>
      <w:r>
        <w:rPr>
          <w:rFonts w:hint="eastAsia" w:hAnsi="宋体"/>
          <w:szCs w:val="21"/>
          <w:lang w:eastAsia="zh-CN"/>
        </w:rPr>
        <w:t>。</w:t>
      </w:r>
      <w:r>
        <w:rPr>
          <w:rFonts w:hint="eastAsia" w:hAnsi="宋体"/>
          <w:szCs w:val="21"/>
          <w:lang w:val="en-US" w:eastAsia="zh-CN"/>
        </w:rPr>
        <w:t>1—8题为单选题</w:t>
      </w:r>
      <w:r>
        <w:rPr>
          <w:rFonts w:hAnsi="宋体"/>
          <w:szCs w:val="21"/>
        </w:rPr>
        <w:t>，</w:t>
      </w:r>
      <w:r>
        <w:rPr>
          <w:rFonts w:hint="eastAsia" w:hAnsi="宋体"/>
          <w:szCs w:val="21"/>
          <w:lang w:val="en-US" w:eastAsia="zh-CN"/>
        </w:rPr>
        <w:t>9—10为以选题，把符合题意的选项</w:t>
      </w:r>
      <w:r>
        <w:rPr>
          <w:rFonts w:hAnsi="宋体"/>
          <w:szCs w:val="21"/>
        </w:rPr>
        <w:t>选出后把序号填入下表栏中。）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771"/>
        <w:gridCol w:w="771"/>
        <w:gridCol w:w="771"/>
        <w:gridCol w:w="772"/>
        <w:gridCol w:w="772"/>
        <w:gridCol w:w="772"/>
        <w:gridCol w:w="772"/>
        <w:gridCol w:w="772"/>
        <w:gridCol w:w="783"/>
        <w:gridCol w:w="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题号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选项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tabs>
                <w:tab w:val="left" w:pos="286"/>
              </w:tabs>
              <w:spacing w:line="360" w:lineRule="exact"/>
              <w:jc w:val="left"/>
              <w:textAlignment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AC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BC</w:t>
            </w:r>
          </w:p>
        </w:tc>
      </w:tr>
    </w:tbl>
    <w:p>
      <w:pPr>
        <w:outlineLvl w:val="0"/>
        <w:rPr>
          <w:b/>
        </w:rPr>
      </w:pPr>
      <w:r>
        <w:rPr>
          <w:rFonts w:hint="eastAsia"/>
          <w:b/>
        </w:rPr>
        <w:t>二、填空题</w:t>
      </w:r>
      <w:r>
        <w:rPr>
          <w:rFonts w:hint="eastAsia" w:ascii="宋体" w:hAnsi="宋体" w:cs="宋体"/>
          <w:bCs/>
        </w:rPr>
        <w:t>（每空1分，共26分）</w:t>
      </w:r>
    </w:p>
    <w:p>
      <w:pPr>
        <w:ind w:firstLine="218" w:firstLineChars="104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11、向上    不相等     上         12、自身重    等于</w:t>
      </w:r>
    </w:p>
    <w:p>
      <w:pPr>
        <w:ind w:firstLine="218" w:firstLineChars="104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13、5    竖直向上    酒精         14、密度    浮     重    </w:t>
      </w:r>
    </w:p>
    <w:p>
      <w:pPr>
        <w:ind w:firstLine="218" w:firstLineChars="104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15、0.8    沉底               16、相等    A</w:t>
      </w:r>
    </w:p>
    <w:p>
      <w:pPr>
        <w:ind w:firstLine="218" w:firstLineChars="104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17、3：4     9：4                 18、10    漂浮    6</w:t>
      </w:r>
    </w:p>
    <w:p>
      <w:pPr>
        <w:ind w:firstLine="218" w:firstLineChars="104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19、密度    大    0.8</w:t>
      </w:r>
      <w:r>
        <w:rPr>
          <w:rFonts w:ascii="Arial" w:hAnsi="Arial" w:cs="Arial"/>
          <w:szCs w:val="21"/>
        </w:rPr>
        <w:t>×</w:t>
      </w:r>
      <w:r>
        <w:rPr>
          <w:rFonts w:hint="eastAsia" w:ascii="宋体" w:hAnsi="宋体" w:cs="宋体"/>
          <w:szCs w:val="21"/>
        </w:rPr>
        <w:t>10</w:t>
      </w:r>
      <w:r>
        <w:rPr>
          <w:rFonts w:hint="eastAsia" w:ascii="宋体" w:hAnsi="宋体" w:cs="宋体"/>
          <w:szCs w:val="21"/>
          <w:vertAlign w:val="superscript"/>
        </w:rPr>
        <w:t>3</w:t>
      </w:r>
      <w:r>
        <w:rPr>
          <w:rFonts w:hint="eastAsia" w:ascii="宋体" w:hAnsi="宋体" w:cs="宋体"/>
          <w:szCs w:val="21"/>
        </w:rPr>
        <w:t xml:space="preserve">         20、质量    2100    2900</w:t>
      </w:r>
    </w:p>
    <w:p>
      <w:pPr>
        <w:outlineLvl w:val="0"/>
        <w:rPr>
          <w:b/>
        </w:rPr>
      </w:pPr>
      <w:r>
        <w:rPr>
          <w:rFonts w:hint="eastAsia"/>
          <w:b/>
        </w:rPr>
        <w:t>三、作图题</w:t>
      </w:r>
      <w:r>
        <w:rPr>
          <w:rFonts w:hint="eastAsia" w:ascii="宋体" w:hAnsi="宋体" w:cs="宋体"/>
          <w:bCs/>
        </w:rPr>
        <w:t>（每题3分，共9分）</w:t>
      </w:r>
    </w:p>
    <w:p>
      <w:pPr>
        <w:ind w:firstLine="218" w:firstLineChars="104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21-23、略</w:t>
      </w:r>
    </w:p>
    <w:p>
      <w:pPr>
        <w:outlineLvl w:val="0"/>
        <w:rPr>
          <w:rFonts w:hint="eastAsia" w:ascii="宋体" w:hAnsi="宋体" w:cs="宋体"/>
          <w:szCs w:val="21"/>
        </w:rPr>
      </w:pPr>
      <w:r>
        <w:rPr>
          <w:rFonts w:hint="eastAsia"/>
          <w:b/>
        </w:rPr>
        <w:t>四、实验探究题</w:t>
      </w:r>
      <w:r>
        <w:rPr>
          <w:rFonts w:hint="eastAsia" w:ascii="宋体" w:hAnsi="宋体" w:cs="宋体"/>
          <w:bCs/>
        </w:rPr>
        <w:t>（8分）</w:t>
      </w:r>
    </w:p>
    <w:p>
      <w:pPr>
        <w:ind w:firstLine="218" w:firstLineChars="104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24、没有对乒乓球产生向上的压力差      对乒乓球产生向上的压力差</w:t>
      </w:r>
    </w:p>
    <w:p>
      <w:pPr>
        <w:ind w:firstLine="218" w:firstLineChars="104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25、（1）2.6     （2）变小     1    1</w:t>
      </w:r>
      <w:r>
        <w:rPr>
          <w:rFonts w:ascii="Arial" w:hAnsi="Arial" w:cs="Arial"/>
          <w:szCs w:val="21"/>
        </w:rPr>
        <w:t>×</w:t>
      </w:r>
      <w:r>
        <w:rPr>
          <w:rFonts w:hint="eastAsia" w:ascii="宋体" w:hAnsi="宋体" w:cs="宋体"/>
          <w:szCs w:val="21"/>
        </w:rPr>
        <w:t>10</w:t>
      </w:r>
      <w:r>
        <w:rPr>
          <w:rFonts w:hint="eastAsia" w:ascii="宋体" w:hAnsi="宋体" w:cs="宋体"/>
          <w:szCs w:val="21"/>
          <w:vertAlign w:val="superscript"/>
        </w:rPr>
        <w:t xml:space="preserve">-4 </w:t>
      </w:r>
      <w:r>
        <w:rPr>
          <w:rFonts w:hint="eastAsia" w:ascii="宋体" w:hAnsi="宋体" w:cs="宋体"/>
          <w:szCs w:val="21"/>
        </w:rPr>
        <w:t xml:space="preserve">       （3）2.6</w:t>
      </w:r>
      <w:r>
        <w:rPr>
          <w:rFonts w:ascii="Arial" w:hAnsi="Arial" w:cs="Arial"/>
          <w:szCs w:val="21"/>
        </w:rPr>
        <w:t>×</w:t>
      </w:r>
      <w:r>
        <w:rPr>
          <w:rFonts w:hint="eastAsia" w:ascii="宋体" w:hAnsi="宋体" w:cs="宋体"/>
          <w:szCs w:val="21"/>
        </w:rPr>
        <w:t>10</w:t>
      </w:r>
      <w:r>
        <w:rPr>
          <w:rFonts w:hint="eastAsia" w:ascii="宋体" w:hAnsi="宋体" w:cs="宋体"/>
          <w:szCs w:val="21"/>
          <w:vertAlign w:val="superscript"/>
        </w:rPr>
        <w:t>3</w:t>
      </w:r>
      <w:r>
        <w:rPr>
          <w:rFonts w:hint="eastAsia" w:ascii="宋体" w:hAnsi="宋体" w:cs="宋体"/>
          <w:szCs w:val="21"/>
        </w:rPr>
        <w:t xml:space="preserve">       （4）减小</w:t>
      </w:r>
    </w:p>
    <w:p>
      <w:pPr>
        <w:outlineLvl w:val="0"/>
        <w:rPr>
          <w:rFonts w:ascii="宋体" w:hAnsi="宋体" w:cs="宋体"/>
          <w:szCs w:val="21"/>
        </w:rPr>
      </w:pPr>
      <w:r>
        <w:rPr>
          <w:rFonts w:hint="eastAsia"/>
          <w:b/>
        </w:rPr>
        <w:t>五、计算题</w:t>
      </w:r>
      <w:r>
        <w:rPr>
          <w:rFonts w:hint="eastAsia"/>
          <w:bCs/>
        </w:rPr>
        <w:t>（共</w:t>
      </w:r>
      <w:r>
        <w:rPr>
          <w:rFonts w:hint="eastAsia" w:ascii="宋体" w:hAnsi="宋体" w:cs="宋体"/>
          <w:bCs/>
        </w:rPr>
        <w:t>17</w:t>
      </w:r>
      <w:r>
        <w:rPr>
          <w:rFonts w:hint="eastAsia"/>
          <w:bCs/>
        </w:rPr>
        <w:t>分）</w:t>
      </w:r>
    </w:p>
    <w:p>
      <w:pPr>
        <w:ind w:firstLine="218" w:firstLineChars="104"/>
        <w:rPr>
          <w:rFonts w:ascii="宋体" w:hAnsi="宋体" w:cs="宋体"/>
        </w:rPr>
      </w:pPr>
      <w:r>
        <w:rPr>
          <w:rFonts w:hint="eastAsia" w:ascii="宋体" w:hAnsi="宋体" w:cs="宋体"/>
        </w:rPr>
        <w:t>26、4N    悬浮</w:t>
      </w:r>
    </w:p>
    <w:p>
      <w:pPr>
        <w:ind w:firstLine="218" w:firstLineChars="104"/>
        <w:rPr>
          <w:rFonts w:ascii="宋体" w:hAnsi="宋体" w:cs="宋体"/>
        </w:rPr>
      </w:pPr>
      <w:r>
        <w:rPr>
          <w:rFonts w:hint="eastAsia" w:ascii="宋体" w:hAnsi="宋体" w:cs="宋体"/>
        </w:rPr>
        <w:t>27、(1)1.2×10</w:t>
      </w:r>
      <w:r>
        <w:rPr>
          <w:rFonts w:hint="eastAsia" w:ascii="宋体" w:hAnsi="宋体" w:cs="宋体"/>
          <w:vertAlign w:val="superscript"/>
        </w:rPr>
        <w:t>3</w:t>
      </w:r>
      <w:r>
        <w:rPr>
          <w:rFonts w:hint="eastAsia" w:ascii="宋体" w:hAnsi="宋体" w:cs="宋体"/>
        </w:rPr>
        <w:t xml:space="preserve"> Pa     (2)7 N       (3)2 N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B2131B"/>
    <w:rsid w:val="004151FC"/>
    <w:rsid w:val="00C02FC6"/>
    <w:rsid w:val="03C251AE"/>
    <w:rsid w:val="625B11C8"/>
    <w:rsid w:val="74B2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kern w:val="0"/>
      <w:sz w:val="20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正文 New New New New New New New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">
    <w:name w:val="No Spacing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2965</Words>
  <Characters>3522</Characters>
  <Lines>0</Lines>
  <Paragraphs>0</Paragraphs>
  <TotalTime>0</TotalTime>
  <ScaleCrop>false</ScaleCrop>
  <LinksUpToDate>false</LinksUpToDate>
  <CharactersWithSpaces>3822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2022-04-11T05:31:00Z</dcterms:created>
  <dc:creator>DELL</dc:creator>
  <cp:lastModifiedBy>Administrator</cp:lastModifiedBy>
  <dcterms:modified xsi:type="dcterms:W3CDTF">2022-04-26T12:54:09Z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