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6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Theme="minorAscii" w:hAnsiTheme="minorAscii" w:cs="Times New Roman" w:hint="default"/>
          <w:b/>
          <w:bCs/>
          <w:sz w:val="32"/>
          <w:szCs w:val="32"/>
        </w:rPr>
      </w:pPr>
      <w:r>
        <w:rPr>
          <w:rFonts w:asciiTheme="minorAscii" w:hAnsiTheme="minorAscii" w:cs="Times New Roman" w:hint="default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12458700</wp:posOffset>
            </wp:positionV>
            <wp:extent cx="279400" cy="3937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Ascii" w:hAnsiTheme="minorAscii" w:cs="Times New Roman" w:hint="default"/>
          <w:b/>
          <w:bCs/>
          <w:sz w:val="32"/>
          <w:szCs w:val="32"/>
          <w:lang w:val="en-US" w:eastAsia="zh-CN"/>
        </w:rPr>
        <w:t xml:space="preserve">Book </w:t>
      </w:r>
      <w:r>
        <w:rPr>
          <w:rFonts w:asciiTheme="minorAscii" w:hAnsiTheme="minorAscii" w:cs="Times New Roman" w:hint="default"/>
          <w:b/>
          <w:bCs/>
          <w:sz w:val="32"/>
          <w:szCs w:val="32"/>
        </w:rPr>
        <w:t>Module</w:t>
      </w:r>
      <w:r>
        <w:rPr>
          <w:rFonts w:asciiTheme="minorAscii" w:hAnsiTheme="minorAscii" w:cs="Times New Roman" w:hint="default"/>
          <w:b/>
          <w:bCs/>
          <w:sz w:val="32"/>
          <w:szCs w:val="32"/>
          <w:lang w:val="en-US" w:eastAsia="zh-CN"/>
        </w:rPr>
        <w:t>3</w:t>
      </w:r>
      <w:r>
        <w:rPr>
          <w:rFonts w:asciiTheme="minorAscii" w:hAnsiTheme="minorAscii" w:cs="Times New Roman" w:hint="default"/>
          <w:b/>
          <w:bCs/>
          <w:sz w:val="32"/>
          <w:szCs w:val="32"/>
        </w:rPr>
        <w:t xml:space="preserve"> Unit</w:t>
      </w:r>
      <w:r>
        <w:rPr>
          <w:rFonts w:asciiTheme="minorAscii" w:hAnsiTheme="minorAscii" w:cs="Times New Roman" w:hint="default"/>
          <w:b/>
          <w:bCs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Theme="minorAscii" w:hAnsiTheme="minorAscii" w:cs="Times New Roman" w:hint="default"/>
          <w:b/>
          <w:bCs/>
          <w:sz w:val="32"/>
          <w:szCs w:val="32"/>
        </w:rPr>
      </w:pPr>
      <w:r>
        <w:rPr>
          <w:rFonts w:asciiTheme="minorAscii" w:hAnsiTheme="minorAscii" w:cs="Times New Roman" w:hint="default"/>
          <w:b/>
          <w:bCs/>
          <w:sz w:val="32"/>
          <w:szCs w:val="32"/>
          <w:lang w:val="en-US" w:eastAsia="zh-CN"/>
        </w:rPr>
        <w:t>There are thirty students in my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Ascii" w:hAnsiTheme="minorAscii" w:cs="Times New Roman" w:hint="default"/>
          <w:b/>
          <w:bCs/>
          <w:sz w:val="24"/>
        </w:rPr>
      </w:pPr>
      <w:r>
        <w:rPr>
          <w:rFonts w:asciiTheme="minorAscii" w:hAnsiTheme="minorAscii" w:cs="Times New Roman" w:hint="default"/>
          <w:b/>
          <w:bCs/>
          <w:sz w:val="24"/>
          <w:szCs w:val="24"/>
          <w:lang w:val="en-US" w:eastAsia="zh-CN"/>
        </w:rPr>
        <w:t>学生姓名 __________   年级 __________   学科 __________</w:t>
      </w:r>
    </w:p>
    <w:p>
      <w:pPr>
        <w:rPr>
          <w:rFonts w:asciiTheme="minorAscii" w:hAnsiTheme="minorAscii" w:hint="default"/>
        </w:rPr>
      </w:pPr>
    </w:p>
    <w:p>
      <w:pPr>
        <w:rPr>
          <w:rFonts w:asciiTheme="minorAscii" w:hAnsiTheme="minorAscii"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一、认识新单词</w:t>
      </w:r>
    </w:p>
    <w:tbl>
      <w:tblPr>
        <w:tblStyle w:val="TableGrid"/>
        <w:tblW w:w="959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2468"/>
        <w:gridCol w:w="2580"/>
        <w:gridCol w:w="2385"/>
      </w:tblGrid>
      <w:tr>
        <w:tblPrEx>
          <w:tblW w:w="959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0"/>
        </w:trPr>
        <w:tc>
          <w:tcPr>
            <w:tcW w:w="21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television电视；电视机</w:t>
            </w:r>
          </w:p>
        </w:tc>
        <w:tc>
          <w:tcPr>
            <w:tcW w:w="2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wall墙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computer计算机；电脑</w:t>
            </w:r>
          </w:p>
        </w:tc>
        <w:tc>
          <w:tcPr>
            <w:tcW w:w="23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blackboard</w:t>
            </w:r>
          </w:p>
        </w:tc>
      </w:tr>
      <w:tr>
        <w:tblPrEx>
          <w:tblW w:w="959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0"/>
        </w:trPr>
        <w:tc>
          <w:tcPr>
            <w:tcW w:w="21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many许多；很多</w:t>
            </w:r>
          </w:p>
        </w:tc>
        <w:tc>
          <w:tcPr>
            <w:tcW w:w="2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furniture家具（统称）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map地图</w:t>
            </w:r>
          </w:p>
        </w:tc>
        <w:tc>
          <w:tcPr>
            <w:tcW w:w="23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picture图片；照片</w:t>
            </w:r>
          </w:p>
        </w:tc>
      </w:tr>
      <w:tr>
        <w:tblPrEx>
          <w:tblW w:w="959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0"/>
        </w:trPr>
        <w:tc>
          <w:tcPr>
            <w:tcW w:w="21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how many多少</w:t>
            </w:r>
          </w:p>
        </w:tc>
        <w:tc>
          <w:tcPr>
            <w:tcW w:w="2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a lot of大量；许多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world世界；地球</w:t>
            </w:r>
          </w:p>
        </w:tc>
        <w:tc>
          <w:tcPr>
            <w:tcW w:w="23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there(用于引导句子的主语）</w:t>
            </w:r>
          </w:p>
        </w:tc>
      </w:tr>
      <w:tr>
        <w:tblPrEx>
          <w:tblW w:w="959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0"/>
        </w:trPr>
        <w:tc>
          <w:tcPr>
            <w:tcW w:w="21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twenty 二十</w:t>
            </w:r>
          </w:p>
        </w:tc>
        <w:tc>
          <w:tcPr>
            <w:tcW w:w="2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thirty 三十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forty 四十</w:t>
            </w:r>
          </w:p>
        </w:tc>
        <w:tc>
          <w:tcPr>
            <w:tcW w:w="23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fifty 五十</w:t>
            </w:r>
          </w:p>
        </w:tc>
      </w:tr>
      <w:tr>
        <w:tblPrEx>
          <w:tblW w:w="959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0"/>
        </w:trPr>
        <w:tc>
          <w:tcPr>
            <w:tcW w:w="21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sixty 六十</w:t>
            </w:r>
          </w:p>
        </w:tc>
        <w:tc>
          <w:tcPr>
            <w:tcW w:w="2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seventy七十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eighty 八十</w:t>
            </w:r>
          </w:p>
        </w:tc>
        <w:tc>
          <w:tcPr>
            <w:tcW w:w="23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ninety 九十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▲短文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Daming: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Linda, what's your classroom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in Engl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>and</w:t>
            </w: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 xml:space="preserve"> like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>? Is it big?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eastAsia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Linda: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 Yes, it's really big. There are thirty students in my class.how many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960" w:firstLineChars="400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>students are there in your class in Beijing?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eastAsia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Daming: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There are forty students, twenty girls and twenty boys. what's in your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960" w:firstLineChars="400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>classroom? Is there a lot of furniture?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Linda: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 Yes, there is.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Daming: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Are there computers on everyone's desk?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Linda: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 No, there aren't. But there is a computer on the teacher's desk.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Daming: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Oh,are there any pictures on the classroom walls?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Linda: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 Yes, there are, at the front of the classroom.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Daming: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 And is there a map of the world?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Linda: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  No,there isn't. There's a map of England.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Ascii" w:hAnsiTheme="minorAscii" w:hint="default"/>
                <w:sz w:val="24"/>
                <w:vertAlign w:val="baseline"/>
              </w:rPr>
            </w:pPr>
            <w:r>
              <w:rPr>
                <w:rFonts w:asciiTheme="minorAscii" w:hAnsiTheme="minorAscii" w:hint="default"/>
                <w:sz w:val="24"/>
                <w:szCs w:val="24"/>
                <w:vertAlign w:val="baseline"/>
                <w:lang w:val="en-US" w:eastAsia="zh-CN"/>
              </w:rPr>
              <w:t>Daming:</w:t>
            </w:r>
            <w:r>
              <w:rPr>
                <w:rFonts w:asciiTheme="minorAscii" w:hAnsiTheme="minorAscii" w:hint="eastAsia"/>
                <w:sz w:val="24"/>
                <w:szCs w:val="24"/>
                <w:vertAlign w:val="baseline"/>
                <w:lang w:val="en-US" w:eastAsia="zh-CN"/>
              </w:rPr>
              <w:t xml:space="preserve">  There's a map of the the world in our classroom,but there aren't any pictures on our walls.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【知识点讲解】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一、What’s your classroom in England like?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1. What’s …like?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这个句型用来询问“……是什么样？”这个的like是介词，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>意为”像”</w:t>
      </w:r>
    </w:p>
    <w:p>
      <w:pPr>
        <w:widowControl/>
        <w:spacing w:line="320" w:lineRule="exact"/>
        <w:jc w:val="left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  <w:lang w:val="en-US" w:eastAsia="zh-CN"/>
        </w:rPr>
        <w:t>句型结构：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>what+be+sb/sth like?用于提问物的样子;或人的性格,外貌.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例1  What’s your house like? 你的房子是什么样的？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It’s very big.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例2  What’s your Chinese teacher like?你们的语文老师怎么样？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She is very kind.她很和蔼。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widowControl/>
        <w:spacing w:line="320" w:lineRule="exact"/>
        <w:jc w:val="left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</w:rPr>
        <w:t>【拓展】What do/does sb look like?某人长什么样;用来提问外貌特征.</w:t>
      </w:r>
    </w:p>
    <w:p>
      <w:pPr>
        <w:widowControl/>
        <w:spacing w:line="320" w:lineRule="exact"/>
        <w:jc w:val="left"/>
        <w:rPr>
          <w:rFonts w:asciiTheme="minorAscii" w:hAnsiTheme="minorAscii" w:cs="Times New Roman" w:hint="default"/>
          <w:kern w:val="0"/>
          <w:sz w:val="24"/>
        </w:rPr>
      </w:pPr>
    </w:p>
    <w:p>
      <w:pPr>
        <w:widowControl/>
        <w:spacing w:line="320" w:lineRule="exact"/>
        <w:jc w:val="left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  <w:lang w:eastAsia="zh-CN"/>
        </w:rPr>
        <w:t>【</w:t>
      </w:r>
      <w:r>
        <w:rPr>
          <w:rFonts w:asciiTheme="minorAscii" w:hAnsiTheme="minorAscii" w:cs="Times New Roman" w:hint="default"/>
          <w:kern w:val="0"/>
          <w:sz w:val="24"/>
          <w:szCs w:val="24"/>
          <w:lang w:val="en-US" w:eastAsia="zh-CN"/>
        </w:rPr>
        <w:t>即学即练</w:t>
      </w:r>
      <w:r>
        <w:rPr>
          <w:rFonts w:asciiTheme="minorAscii" w:hAnsiTheme="minorAscii" w:cs="Times New Roman" w:hint="default"/>
          <w:kern w:val="0"/>
          <w:sz w:val="24"/>
          <w:szCs w:val="24"/>
          <w:lang w:eastAsia="zh-CN"/>
        </w:rPr>
        <w:t>】</w:t>
      </w:r>
    </w:p>
    <w:p>
      <w:pPr>
        <w:widowControl/>
        <w:spacing w:line="320" w:lineRule="exact"/>
        <w:jc w:val="left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</w:rPr>
        <w:t>e.g.Tom长什么样?他个子很高戴着眼镜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Ascii" w:hAnsiTheme="minorAscii" w:cs="Times New Roman" w:hint="default"/>
          <w:kern w:val="0"/>
          <w:sz w:val="24"/>
          <w:u w:val="single"/>
        </w:rPr>
      </w:pP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Ascii" w:hAnsiTheme="minorAscii" w:cs="Times New Roman" w:hint="default"/>
          <w:kern w:val="0"/>
          <w:sz w:val="24"/>
          <w:u w:val="single"/>
        </w:rPr>
      </w:pP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</w:rPr>
        <w:t xml:space="preserve">He is very 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>clever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>.(对画线部分提问)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</w:rPr>
        <w:t xml:space="preserve">Lucy is 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>beautiful with glasses.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>(对画线部分提问)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Ascii" w:hAnsiTheme="minorAscii" w:cs="Times New Roman" w:hint="default"/>
          <w:kern w:val="0"/>
          <w:sz w:val="24"/>
          <w:u w:val="single"/>
        </w:rPr>
      </w:pP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There are thirty students in my class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There be 存在；有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——there be+主语+地点；表示在某地有某人或某物。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——there be（is/are）结构中的be与后面紧跟着的名词保持单复数的一致。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①there is+可数名词单数/不可数名词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②there are+可数名词复数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例如：There is some water in the bottle.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There are some books on your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  <w:sectPr>
          <w:type w:val="nextPage"/>
          <w:pgSz w:w="11906" w:h="16838"/>
          <w:pgMar w:top="1440" w:right="1800" w:bottom="1440" w:left="1800" w:header="851" w:footer="992" w:gutter="0"/>
          <w:pgNumType w:start="2"/>
          <w:cols w:num="1" w:space="425"/>
          <w:titlePg w:val="0"/>
          <w:docGrid w:type="lines" w:linePitch="312" w:charSpace="0"/>
        </w:sect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There is a car in the front of your horse.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【拓展】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(1)there be结构的否定句是在be后加not.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其缩写形式为: is not=isn’t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       are not=aren’t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例如：There </w:t>
      </w:r>
      <w:r>
        <w:rPr>
          <w:rFonts w:asciiTheme="minorAscii" w:hAnsiTheme="minorAscii" w:hint="default"/>
          <w:sz w:val="24"/>
          <w:szCs w:val="24"/>
          <w:u w:val="single"/>
          <w:lang w:val="en-US" w:eastAsia="zh-CN"/>
        </w:rPr>
        <w:t>are</w:t>
      </w: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some books on your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There </w:t>
      </w:r>
      <w:r>
        <w:rPr>
          <w:rFonts w:asciiTheme="minorAscii" w:hAnsiTheme="minorAscii" w:hint="default"/>
          <w:sz w:val="24"/>
          <w:szCs w:val="24"/>
          <w:u w:val="single"/>
          <w:lang w:val="en-US" w:eastAsia="zh-CN"/>
        </w:rPr>
        <w:t>aren’t</w:t>
      </w: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any books on your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(2)there be结构变疑问句是把be提到there前面。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例如：There </w:t>
      </w:r>
      <w:r>
        <w:rPr>
          <w:rFonts w:asciiTheme="minorAscii" w:hAnsiTheme="minorAscii" w:hint="default"/>
          <w:sz w:val="24"/>
          <w:szCs w:val="24"/>
          <w:u w:val="single"/>
          <w:lang w:val="en-US" w:eastAsia="zh-CN"/>
        </w:rPr>
        <w:t xml:space="preserve">is </w:t>
      </w:r>
      <w:r>
        <w:rPr>
          <w:rFonts w:asciiTheme="minorAscii" w:hAnsiTheme="minorAscii" w:hint="default"/>
          <w:sz w:val="24"/>
          <w:szCs w:val="24"/>
          <w:lang w:val="en-US" w:eastAsia="zh-CN"/>
        </w:rPr>
        <w:t>an orange on the tree.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Is there an orange on the tree?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回答时，肯定回答是：Yes,there+be； 否定回答为：No, there+be+not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例句：——Is there a map of the world on the wall?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——Yes, there is./No,there isn’t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——Are there any computers in the classroom?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——Yes, there are./No, there aren’t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【即学即练】一、填空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1. 在墙上有一幅地图。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There _____ a map on the wall.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2. 在我们班有40名学生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There ____ 40 students in our class.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3. 在我的桌子上有一台电脑。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______ _____ a computer on my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4. 在你的桌子上有一些书。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_____ ____ some books on your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二、改写句子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  <w:sectPr>
          <w:type w:val="nextPage"/>
          <w:pgSz w:w="11906" w:h="16838"/>
          <w:pgMar w:top="1440" w:right="1800" w:bottom="1440" w:left="1800" w:header="851" w:footer="992" w:gutter="0"/>
          <w:pgNumType w:start="3"/>
          <w:cols w:num="1" w:space="425"/>
          <w:titlePg w:val="0"/>
          <w:docGrid w:type="lines" w:linePitch="312" w:charSpace="0"/>
        </w:sect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1、There are four rulers on the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①改为否定句_______________________________________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②改为疑问句并作肯定回答_______________________________________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2、There is some bread in the plate.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①改为否定句_______________________________________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②改为疑问句并作否定回答_______________________________________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【拓展】some和any在there be 中的运用。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肯定句中some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否定句和疑问句用any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例句：There </w:t>
      </w:r>
      <w:r>
        <w:rPr>
          <w:rFonts w:asciiTheme="minorAscii" w:hAnsiTheme="minorAscii" w:hint="default"/>
          <w:sz w:val="24"/>
          <w:szCs w:val="24"/>
          <w:u w:val="none"/>
          <w:lang w:val="en-US" w:eastAsia="zh-CN"/>
        </w:rPr>
        <w:t xml:space="preserve">are </w:t>
      </w:r>
      <w:r>
        <w:rPr>
          <w:rFonts w:asciiTheme="minorAscii" w:hAnsiTheme="minorAscii" w:hint="default"/>
          <w:sz w:val="24"/>
          <w:szCs w:val="24"/>
          <w:u w:val="single"/>
          <w:lang w:val="en-US" w:eastAsia="zh-CN"/>
        </w:rPr>
        <w:t xml:space="preserve">some </w:t>
      </w:r>
      <w:r>
        <w:rPr>
          <w:rFonts w:asciiTheme="minorAscii" w:hAnsiTheme="minorAscii" w:hint="default"/>
          <w:sz w:val="24"/>
          <w:szCs w:val="24"/>
          <w:lang w:val="en-US" w:eastAsia="zh-CN"/>
        </w:rPr>
        <w:t>books on your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There</w:t>
      </w:r>
      <w:r>
        <w:rPr>
          <w:rFonts w:asciiTheme="minorAscii" w:hAnsiTheme="minorAscii" w:hint="default"/>
          <w:sz w:val="24"/>
          <w:szCs w:val="24"/>
          <w:u w:val="none"/>
          <w:lang w:val="en-US" w:eastAsia="zh-CN"/>
        </w:rPr>
        <w:t xml:space="preserve"> aren’t</w:t>
      </w:r>
      <w:r>
        <w:rPr>
          <w:rFonts w:asciiTheme="minorAscii" w:hAnsiTheme="minorAscii" w:hint="default"/>
          <w:sz w:val="24"/>
          <w:szCs w:val="24"/>
          <w:u w:val="single"/>
          <w:lang w:val="en-US" w:eastAsia="zh-CN"/>
        </w:rPr>
        <w:t xml:space="preserve"> any</w:t>
      </w: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books on your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 Are there any books on your desk?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【拓展】当there be 中出现多个主语并列，根据就近原则选择be动词。</w:t>
      </w:r>
    </w:p>
    <w:p>
      <w:pPr>
        <w:widowControl/>
        <w:spacing w:line="320" w:lineRule="exact"/>
        <w:jc w:val="left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cs="Times New Roman" w:hint="default"/>
          <w:kern w:val="0"/>
          <w:sz w:val="24"/>
          <w:szCs w:val="24"/>
          <w:lang w:val="en-US" w:eastAsia="zh-CN"/>
        </w:rPr>
        <w:t>例如：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>There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  <w:lang w:val="en-US" w:eastAsia="zh-CN"/>
        </w:rPr>
        <w:t xml:space="preserve"> is</w:t>
      </w:r>
      <w:r>
        <w:rPr>
          <w:rFonts w:asciiTheme="minorAscii" w:hAnsiTheme="minorAscii" w:cs="Times New Roman" w:hint="default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>a book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 xml:space="preserve"> and some pens on the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cs="Times New Roman" w:hint="default"/>
          <w:kern w:val="0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    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>There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  <w:lang w:val="en-US" w:eastAsia="zh-CN"/>
        </w:rPr>
        <w:t xml:space="preserve"> are</w:t>
      </w:r>
      <w:r>
        <w:rPr>
          <w:rFonts w:asciiTheme="minorAscii" w:hAnsiTheme="minorAscii" w:cs="Times New Roman" w:hint="default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  <w:lang w:val="en-US" w:eastAsia="zh-CN"/>
        </w:rPr>
        <w:t>some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</w:rPr>
        <w:t xml:space="preserve"> book</w:t>
      </w:r>
      <w:r>
        <w:rPr>
          <w:rFonts w:asciiTheme="minorAscii" w:hAnsiTheme="minorAscii" w:cs="Times New Roman" w:hint="default"/>
          <w:kern w:val="0"/>
          <w:sz w:val="24"/>
          <w:szCs w:val="24"/>
          <w:u w:val="single"/>
          <w:lang w:val="en-US" w:eastAsia="zh-CN"/>
        </w:rPr>
        <w:t>s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 xml:space="preserve"> and </w:t>
      </w:r>
      <w:r>
        <w:rPr>
          <w:rFonts w:asciiTheme="minorAscii" w:hAnsiTheme="minorAscii" w:cs="Times New Roman" w:hint="default"/>
          <w:kern w:val="0"/>
          <w:sz w:val="24"/>
          <w:szCs w:val="24"/>
          <w:lang w:val="en-US" w:eastAsia="zh-CN"/>
        </w:rPr>
        <w:t>a</w:t>
      </w:r>
      <w:r>
        <w:rPr>
          <w:rFonts w:asciiTheme="minorAscii" w:hAnsiTheme="minorAscii" w:cs="Times New Roman" w:hint="default"/>
          <w:kern w:val="0"/>
          <w:sz w:val="24"/>
          <w:szCs w:val="24"/>
        </w:rPr>
        <w:t xml:space="preserve"> pen on the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【即学即练】</w:t>
      </w:r>
    </w:p>
    <w:p>
      <w:pPr>
        <w:tabs>
          <w:tab w:val="left" w:pos="0"/>
          <w:tab w:val="left" w:pos="5040"/>
        </w:tabs>
        <w:spacing w:line="360" w:lineRule="auto"/>
        <w:rPr>
          <w:rFonts w:eastAsia="仿宋" w:asciiTheme="minorAscii" w:hAnsiTheme="minorAscii" w:cs="仿宋" w:hint="default"/>
          <w:sz w:val="24"/>
        </w:rPr>
      </w:pPr>
      <w:r>
        <w:rPr>
          <w:rFonts w:eastAsia="仿宋" w:asciiTheme="minorAscii" w:hAnsiTheme="minorAscii" w:cs="仿宋" w:hint="default"/>
          <w:sz w:val="24"/>
          <w:szCs w:val="24"/>
          <w:lang w:val="en-US" w:eastAsia="zh-CN"/>
        </w:rPr>
        <w:t>1</w:t>
      </w:r>
      <w:r>
        <w:rPr>
          <w:rFonts w:eastAsia="仿宋" w:asciiTheme="minorAscii" w:hAnsiTheme="minorAscii" w:cs="仿宋" w:hint="default"/>
          <w:sz w:val="24"/>
          <w:szCs w:val="24"/>
        </w:rPr>
        <w:t xml:space="preserve">. There aren’t </w:t>
      </w:r>
      <w:r>
        <w:rPr>
          <w:rFonts w:eastAsia="仿宋" w:asciiTheme="minorAscii" w:hAnsiTheme="minorAscii" w:cs="仿宋" w:hint="default"/>
          <w:sz w:val="24"/>
          <w:szCs w:val="24"/>
          <w:u w:val="single" w:color="000000"/>
        </w:rPr>
        <w:t>　　　　</w:t>
      </w:r>
      <w:r>
        <w:rPr>
          <w:rFonts w:eastAsia="仿宋" w:asciiTheme="minorAscii" w:hAnsiTheme="minorAscii" w:cs="仿宋" w:hint="default"/>
          <w:sz w:val="24"/>
          <w:szCs w:val="24"/>
        </w:rPr>
        <w:t>(some) computers on our desks.  </w:t>
      </w:r>
    </w:p>
    <w:p>
      <w:pPr>
        <w:tabs>
          <w:tab w:val="left" w:pos="0"/>
          <w:tab w:val="left" w:pos="5040"/>
        </w:tabs>
        <w:spacing w:line="360" w:lineRule="auto"/>
        <w:rPr>
          <w:rFonts w:eastAsia="仿宋" w:asciiTheme="minorAscii" w:hAnsiTheme="minorAscii" w:cs="仿宋" w:hint="default"/>
          <w:sz w:val="24"/>
        </w:rPr>
      </w:pPr>
      <w:r>
        <w:rPr>
          <w:rFonts w:eastAsia="仿宋" w:asciiTheme="minorAscii" w:hAnsiTheme="minorAscii" w:cs="仿宋" w:hint="default"/>
          <w:sz w:val="24"/>
          <w:szCs w:val="24"/>
          <w:lang w:val="en-US" w:eastAsia="zh-CN"/>
        </w:rPr>
        <w:t>2</w:t>
      </w:r>
      <w:r>
        <w:rPr>
          <w:rFonts w:eastAsia="仿宋" w:asciiTheme="minorAscii" w:hAnsiTheme="minorAscii" w:cs="仿宋" w:hint="default"/>
          <w:sz w:val="24"/>
          <w:szCs w:val="24"/>
        </w:rPr>
        <w:t xml:space="preserve">. There </w:t>
      </w:r>
      <w:r>
        <w:rPr>
          <w:rFonts w:eastAsia="仿宋" w:asciiTheme="minorAscii" w:hAnsiTheme="minorAscii" w:cs="仿宋" w:hint="default"/>
          <w:sz w:val="24"/>
          <w:szCs w:val="24"/>
          <w:u w:val="single" w:color="000000"/>
        </w:rPr>
        <w:t>　　　　</w:t>
      </w:r>
      <w:r>
        <w:rPr>
          <w:rFonts w:eastAsia="仿宋" w:asciiTheme="minorAscii" w:hAnsiTheme="minorAscii" w:cs="仿宋" w:hint="default"/>
          <w:sz w:val="24"/>
          <w:szCs w:val="24"/>
        </w:rPr>
        <w:t>(be) a bed and two chairs in my room.  </w:t>
      </w:r>
    </w:p>
    <w:p>
      <w:pPr>
        <w:tabs>
          <w:tab w:val="left" w:pos="0"/>
          <w:tab w:val="left" w:pos="5040"/>
        </w:tabs>
        <w:spacing w:line="360" w:lineRule="auto"/>
        <w:rPr>
          <w:rFonts w:eastAsia="仿宋" w:asciiTheme="minorAscii" w:hAnsiTheme="minorAscii" w:cs="仿宋" w:hint="default"/>
          <w:sz w:val="24"/>
        </w:rPr>
      </w:pPr>
      <w:r>
        <w:rPr>
          <w:rFonts w:eastAsia="仿宋" w:asciiTheme="minorAscii" w:hAnsiTheme="minorAscii" w:cs="仿宋" w:hint="default"/>
          <w:sz w:val="24"/>
          <w:szCs w:val="24"/>
          <w:lang w:val="en-US" w:eastAsia="zh-CN"/>
        </w:rPr>
        <w:t>3. Is there _______ (some) water in the glass?</w:t>
      </w:r>
    </w:p>
    <w:p>
      <w:pPr>
        <w:tabs>
          <w:tab w:val="left" w:pos="0"/>
          <w:tab w:val="left" w:pos="5040"/>
        </w:tabs>
        <w:spacing w:line="360" w:lineRule="auto"/>
        <w:rPr>
          <w:rFonts w:eastAsia="仿宋" w:asciiTheme="minorAscii" w:hAnsiTheme="minorAscii" w:cs="仿宋" w:hint="default"/>
          <w:sz w:val="24"/>
        </w:rPr>
      </w:pPr>
      <w:r>
        <w:rPr>
          <w:rFonts w:eastAsia="仿宋" w:asciiTheme="minorAscii" w:hAnsiTheme="minorAscii" w:cs="仿宋" w:hint="default"/>
          <w:sz w:val="24"/>
          <w:szCs w:val="24"/>
          <w:lang w:val="en-US" w:eastAsia="zh-CN"/>
        </w:rPr>
        <w:t>4. There ______(be)a bag in my hand.there ______(be)some bread and a hat on his.</w:t>
      </w:r>
    </w:p>
    <w:p>
      <w:pPr>
        <w:tabs>
          <w:tab w:val="left" w:pos="0"/>
          <w:tab w:val="left" w:pos="5040"/>
        </w:tabs>
        <w:spacing w:line="360" w:lineRule="auto"/>
        <w:rPr>
          <w:rFonts w:eastAsia="仿宋" w:asciiTheme="minorAscii" w:hAnsiTheme="minorAscii" w:cs="仿宋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How many students are there in your class?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firstLine="0" w:leftChars="228" w:firstLine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How many和How much都是多少的意思，由How many/How much引导的特殊疑问句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leftChars="0" w:firstLineChars="40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123825</wp:posOffset>
                </wp:positionV>
                <wp:extent cx="75565" cy="357505"/>
                <wp:effectExtent l="4445" t="4445" r="5715" b="9525"/>
                <wp:wrapNone/>
                <wp:docPr id="2" name="左中括号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244600" y="3722370"/>
                          <a:ext cx="75565" cy="357505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中括号 2" o:spid="_x0000_s1025" type="#_x0000_t85" style="width:5.95pt;height:28.15pt;margin-top:9.75pt;margin-left:33.5pt;mso-wrap-distance-bottom:0;mso-wrap-distance-left:9pt;mso-wrap-distance-right:9pt;mso-wrap-distance-top:0;position:absolute;v-text-anchor:top;z-index:251659264" filled="t" fillcolor="this" stroked="t" strokecolor="black" strokeweight="0.5pt"/>
            </w:pict>
          </mc:Fallback>
        </mc:AlternateContent>
      </w:r>
      <w:r>
        <w:rPr>
          <w:rFonts w:asciiTheme="minorAscii" w:hAnsiTheme="minorAscii" w:hint="default"/>
          <w:sz w:val="24"/>
          <w:szCs w:val="24"/>
          <w:lang w:val="en-US" w:eastAsia="zh-CN"/>
        </w:rPr>
        <w:t>How many+可数名词复数+are+there+其他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leftChars="0" w:firstLineChars="40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How much+不可数名词+is+there+其他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1） How many teachers are there in our class?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  <w:sectPr>
          <w:type w:val="nextPage"/>
          <w:pgSz w:w="11906" w:h="16838"/>
          <w:pgMar w:top="1440" w:right="1800" w:bottom="1440" w:left="1800" w:header="851" w:footer="992" w:gutter="0"/>
          <w:pgNumType w:start="4"/>
          <w:cols w:num="1" w:space="425"/>
          <w:titlePg w:val="0"/>
          <w:docGrid w:type="lines" w:linePitch="312" w:charSpace="0"/>
        </w:sect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2） How many blackboards are there in our class?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3)  How many computers are there in our class?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4） How much water is there in the glass?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5)  How much bread is there in the kitchen?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eastAsia"/>
          <w:sz w:val="24"/>
          <w:szCs w:val="24"/>
          <w:lang w:val="en-US" w:eastAsia="zh-CN"/>
        </w:rPr>
        <w:t>回答的时候：There is/are+数量+名词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四、a lot of=lots of许多；大量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There </w:t>
      </w:r>
      <w:r>
        <w:rPr>
          <w:rFonts w:asciiTheme="minorAscii" w:hAnsiTheme="minorAscii" w:hint="default"/>
          <w:sz w:val="24"/>
          <w:szCs w:val="24"/>
          <w:u w:val="single"/>
          <w:lang w:val="en-US" w:eastAsia="zh-CN"/>
        </w:rPr>
        <w:t>are</w:t>
      </w: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lots of books in the reading room.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There</w:t>
      </w:r>
      <w:r>
        <w:rPr>
          <w:rFonts w:asciiTheme="minorAscii" w:hAnsiTheme="minorAscii" w:hint="default"/>
          <w:sz w:val="24"/>
          <w:szCs w:val="24"/>
          <w:u w:val="single"/>
          <w:lang w:val="en-US" w:eastAsia="zh-CN"/>
        </w:rPr>
        <w:t xml:space="preserve"> is</w:t>
      </w: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a lot of books in the reading room.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【课内检测】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1. There________ some water in the bottle.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A. is         B. are      C. be        D. am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2. There aren’t________ birds in the sky.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some       B. a       C. an     D. any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>3. ________ there a pen in the box?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Ascii" w:hAnsiTheme="minorAscii" w:hint="default"/>
          <w:sz w:val="24"/>
        </w:rPr>
      </w:pPr>
      <w:r>
        <w:rPr>
          <w:rFonts w:asciiTheme="minorAscii" w:hAnsiTheme="minorAscii" w:hint="default"/>
          <w:sz w:val="24"/>
          <w:szCs w:val="24"/>
          <w:lang w:val="en-US" w:eastAsia="zh-CN"/>
        </w:rPr>
        <w:t xml:space="preserve"> A. am          B. is        C. are         D. bes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Calibri" w:hAnsi="Calibri" w:cs="Calibri" w:hint="default"/>
          <w:sz w:val="24"/>
        </w:rPr>
      </w:pPr>
      <w:r>
        <w:rPr>
          <w:rFonts w:ascii="Calibri" w:hAnsi="Calibri" w:cs="Calibri" w:hint="default"/>
          <w:sz w:val="24"/>
          <w:szCs w:val="24"/>
          <w:lang w:val="en-US" w:eastAsia="zh-CN"/>
        </w:rPr>
        <w:t>4. How many________are there in the classroom?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Calibri" w:hAnsi="Calibri" w:cs="Calibri" w:hint="default"/>
          <w:sz w:val="24"/>
        </w:rPr>
      </w:pPr>
      <w:r>
        <w:rPr>
          <w:rFonts w:ascii="Calibri" w:hAnsi="Calibri" w:cs="Calibri" w:hint="default"/>
          <w:sz w:val="24"/>
          <w:szCs w:val="24"/>
          <w:lang w:val="en-US" w:eastAsia="zh-CN"/>
        </w:rPr>
        <w:t>A. boy        B. boys    C. girl      D. student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Calibri" w:hAnsi="Calibri" w:cs="Calibri" w:hint="default"/>
          <w:sz w:val="24"/>
        </w:rPr>
      </w:pPr>
      <w:r>
        <w:rPr>
          <w:rFonts w:ascii="Calibri" w:hAnsi="Calibri" w:cs="Calibri" w:hint="default"/>
          <w:sz w:val="24"/>
          <w:szCs w:val="24"/>
          <w:lang w:val="en-US" w:eastAsia="zh-CN"/>
        </w:rPr>
        <w:t>5. There________ a lot of tall buildings in the city.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Calibri" w:hAnsi="Calibri" w:cs="Calibri" w:hint="default"/>
          <w:sz w:val="24"/>
        </w:rPr>
      </w:pPr>
      <w:r>
        <w:rPr>
          <w:rFonts w:ascii="Calibri" w:hAnsi="Calibri" w:cs="Calibri" w:hint="default"/>
          <w:sz w:val="24"/>
          <w:szCs w:val="24"/>
          <w:lang w:val="en-US" w:eastAsia="zh-CN"/>
        </w:rPr>
        <w:t xml:space="preserve">A. is     B. am     C. are     D. be </w:t>
      </w:r>
    </w:p>
    <w:p>
      <w:pPr>
        <w:tabs>
          <w:tab w:val="left" w:pos="0"/>
          <w:tab w:val="left" w:pos="5040"/>
        </w:tabs>
        <w:spacing w:line="360" w:lineRule="auto"/>
        <w:rPr>
          <w:rFonts w:ascii="Calibri" w:eastAsia="仿宋" w:hAnsi="Calibri" w:cs="Calibri" w:hint="default"/>
          <w:sz w:val="24"/>
        </w:rPr>
      </w:pPr>
      <w:r>
        <w:rPr>
          <w:rFonts w:ascii="Calibri" w:hAnsi="Calibri" w:cs="Calibri" w:hint="default"/>
          <w:sz w:val="24"/>
          <w:szCs w:val="24"/>
          <w:lang w:val="en-US" w:eastAsia="zh-CN"/>
        </w:rPr>
        <w:t>6.—</w:t>
      </w:r>
      <w:r>
        <w:rPr>
          <w:rFonts w:ascii="Calibri" w:eastAsia="仿宋" w:hAnsi="Calibri" w:cs="Calibri" w:hint="default"/>
          <w:sz w:val="24"/>
          <w:szCs w:val="24"/>
        </w:rPr>
        <w:t xml:space="preserve">How </w:t>
      </w: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>_______</w:t>
      </w:r>
      <w:r>
        <w:rPr>
          <w:rFonts w:ascii="Calibri" w:eastAsia="仿宋" w:hAnsi="Calibri" w:cs="Calibri" w:hint="default"/>
          <w:sz w:val="24"/>
          <w:szCs w:val="24"/>
        </w:rPr>
        <w:t xml:space="preserve"> students are there in your class?</w:t>
      </w:r>
    </w:p>
    <w:p>
      <w:pPr>
        <w:tabs>
          <w:tab w:val="left" w:pos="0"/>
          <w:tab w:val="left" w:pos="5040"/>
        </w:tabs>
        <w:spacing w:line="360" w:lineRule="auto"/>
        <w:ind w:firstLine="240" w:firstLineChars="100"/>
        <w:rPr>
          <w:rFonts w:ascii="Calibri" w:eastAsia="仿宋" w:hAnsi="Calibri" w:cs="Calibri" w:hint="default"/>
          <w:sz w:val="24"/>
        </w:rPr>
      </w:pPr>
      <w:r>
        <w:rPr>
          <w:rFonts w:ascii="Calibri" w:eastAsia="仿宋" w:hAnsi="Calibri" w:cs="Calibri" w:hint="default"/>
          <w:sz w:val="24"/>
          <w:szCs w:val="24"/>
          <w:lang w:eastAsia="zh-CN"/>
        </w:rPr>
        <w:t>—</w:t>
      </w:r>
      <w:r>
        <w:rPr>
          <w:rFonts w:ascii="Calibri" w:eastAsia="仿宋" w:hAnsi="Calibri" w:cs="Calibri" w:hint="default"/>
          <w:sz w:val="24"/>
          <w:szCs w:val="24"/>
        </w:rPr>
        <w:t>Forty-two, twenty-two boys and twenty girls.  </w:t>
      </w:r>
    </w:p>
    <w:p>
      <w:pPr>
        <w:numPr>
          <w:ilvl w:val="0"/>
          <w:numId w:val="2"/>
        </w:numPr>
        <w:tabs>
          <w:tab w:val="left" w:pos="0"/>
          <w:tab w:val="left" w:pos="5040"/>
        </w:tabs>
        <w:spacing w:line="360" w:lineRule="auto"/>
        <w:rPr>
          <w:rFonts w:ascii="Calibri" w:eastAsia="仿宋" w:hAnsi="Calibri" w:cs="Calibri" w:hint="default"/>
          <w:sz w:val="24"/>
        </w:rPr>
      </w:pP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 xml:space="preserve">many   </w:t>
      </w:r>
      <w:r>
        <w:rPr>
          <w:rFonts w:ascii="Calibri" w:eastAsia="仿宋" w:hAnsi="Calibri" w:cs="Calibri" w:hint="default"/>
          <w:sz w:val="24"/>
          <w:szCs w:val="24"/>
        </w:rPr>
        <w:t xml:space="preserve">B. </w:t>
      </w: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 xml:space="preserve">much   </w:t>
      </w:r>
      <w:r>
        <w:rPr>
          <w:rFonts w:ascii="Calibri" w:eastAsia="仿宋" w:hAnsi="Calibri" w:cs="Calibri" w:hint="default"/>
          <w:sz w:val="24"/>
          <w:szCs w:val="24"/>
        </w:rPr>
        <w:t xml:space="preserve">C. </w:t>
      </w: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>lots of    D. a lot of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Calibri" w:eastAsia="仿宋" w:hAnsi="Calibri" w:cs="Calibri" w:hint="default"/>
          <w:sz w:val="24"/>
        </w:rPr>
      </w:pP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>7.</w:t>
      </w:r>
      <w:r>
        <w:rPr>
          <w:rFonts w:ascii="Calibri" w:eastAsia="仿宋" w:hAnsi="Calibri" w:cs="Calibri" w:hint="default"/>
          <w:sz w:val="24"/>
          <w:szCs w:val="24"/>
        </w:rPr>
        <w:t xml:space="preserve">—Is there a lot of </w:t>
      </w:r>
      <w:r>
        <w:rPr>
          <w:rFonts w:ascii="Calibri" w:eastAsia="仿宋" w:hAnsi="Calibri" w:cs="Calibri" w:hint="default"/>
          <w:sz w:val="24"/>
          <w:szCs w:val="24"/>
          <w:u w:val="single" w:color="000000"/>
        </w:rPr>
        <w:t>　　　　</w:t>
      </w:r>
      <w:r>
        <w:rPr>
          <w:rFonts w:ascii="Calibri" w:eastAsia="仿宋" w:hAnsi="Calibri" w:cs="Calibri" w:hint="default"/>
          <w:sz w:val="24"/>
          <w:szCs w:val="24"/>
        </w:rPr>
        <w:t>in the library? 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240" w:firstLineChars="100"/>
        <w:rPr>
          <w:rFonts w:ascii="Calibri" w:eastAsia="仿宋" w:hAnsi="Calibri" w:cs="Calibri" w:hint="default"/>
          <w:sz w:val="24"/>
        </w:rPr>
      </w:pPr>
      <w:r>
        <w:rPr>
          <w:rFonts w:ascii="Calibri" w:eastAsia="仿宋" w:hAnsi="Calibri" w:cs="Calibri" w:hint="default"/>
          <w:sz w:val="24"/>
          <w:szCs w:val="24"/>
        </w:rPr>
        <w:t>—Yes, there is. You can see many bookcases(书橱) and desks.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Calibri" w:eastAsia="仿宋" w:hAnsi="Calibri" w:cs="Calibri" w:hint="default"/>
          <w:sz w:val="24"/>
        </w:rPr>
      </w:pPr>
      <w:r>
        <w:rPr>
          <w:rFonts w:ascii="Calibri" w:eastAsia="仿宋" w:hAnsi="Calibri" w:cs="Calibri" w:hint="default"/>
          <w:sz w:val="24"/>
          <w:szCs w:val="24"/>
        </w:rPr>
        <w:t>A.pictures</w:t>
      </w: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 xml:space="preserve">   </w:t>
      </w:r>
      <w:r>
        <w:rPr>
          <w:rFonts w:ascii="Calibri" w:eastAsia="仿宋" w:hAnsi="Calibri" w:cs="Calibri" w:hint="default"/>
          <w:sz w:val="24"/>
          <w:szCs w:val="24"/>
        </w:rPr>
        <w:t>B.maps</w:t>
      </w: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 xml:space="preserve">   </w:t>
      </w:r>
      <w:r>
        <w:rPr>
          <w:rFonts w:ascii="Calibri" w:eastAsia="仿宋" w:hAnsi="Calibri" w:cs="Calibri" w:hint="default"/>
          <w:sz w:val="24"/>
          <w:szCs w:val="24"/>
        </w:rPr>
        <w:t>C.furniture</w:t>
      </w:r>
      <w:r>
        <w:rPr>
          <w:rFonts w:ascii="Calibri" w:eastAsia="仿宋" w:hAnsi="Calibri" w:cs="Calibri" w:hint="default"/>
          <w:sz w:val="24"/>
          <w:szCs w:val="24"/>
        </w:rPr>
        <w:tab/>
      </w:r>
      <w:r>
        <w:rPr>
          <w:rFonts w:ascii="Calibri" w:eastAsia="仿宋" w:hAnsi="Calibri" w:cs="Calibri" w:hint="default"/>
          <w:sz w:val="24"/>
          <w:szCs w:val="24"/>
          <w:lang w:val="en-US" w:eastAsia="zh-CN"/>
        </w:rPr>
        <w:t xml:space="preserve"> </w:t>
      </w:r>
      <w:r>
        <w:rPr>
          <w:rFonts w:ascii="Calibri" w:eastAsia="仿宋" w:hAnsi="Calibri" w:cs="Calibri" w:hint="default"/>
          <w:sz w:val="24"/>
          <w:szCs w:val="24"/>
        </w:rPr>
        <w:t>D.books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default"/>
          <w:sz w:val="24"/>
        </w:rPr>
      </w:pPr>
    </w:p>
    <w:p>
      <w:pPr>
        <w:numPr>
          <w:ilvl w:val="0"/>
          <w:numId w:val="0"/>
        </w:num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default"/>
          <w:sz w:val="24"/>
        </w:rPr>
      </w:pPr>
    </w:p>
    <w:p>
      <w:pPr>
        <w:numPr>
          <w:ilvl w:val="0"/>
          <w:numId w:val="0"/>
        </w:num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default"/>
          <w:sz w:val="24"/>
        </w:rPr>
        <w:sectPr>
          <w:type w:val="nextPage"/>
          <w:pgSz w:w="11906" w:h="16838"/>
          <w:pgMar w:top="1440" w:right="1800" w:bottom="1440" w:left="1800" w:header="851" w:footer="992" w:gutter="0"/>
          <w:pgNumType w:start="5"/>
          <w:cols w:num="1" w:space="425"/>
          <w:titlePg w:val="0"/>
          <w:docGrid w:type="lines" w:linePitch="312" w:charSpace="0"/>
        </w:sectPr>
      </w:pPr>
    </w:p>
    <w:p>
      <w:pPr>
        <w:numPr>
          <w:ilvl w:val="0"/>
          <w:numId w:val="0"/>
        </w:num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default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【课后检测】</w:t>
      </w:r>
    </w:p>
    <w:p>
      <w:pPr>
        <w:pStyle w:val="111"/>
        <w:tabs>
          <w:tab w:val="left" w:pos="0"/>
          <w:tab w:val="left" w:pos="5040"/>
        </w:tabs>
        <w:rPr>
          <w:rFonts w:ascii="仿宋" w:eastAsia="仿宋" w:hAnsi="仿宋" w:cs="仿宋" w:hint="eastAsia"/>
          <w:b w:val="0"/>
          <w:bCs/>
          <w:sz w:val="24"/>
          <w:szCs w:val="24"/>
        </w:rPr>
      </w:pPr>
      <w:r>
        <w:rPr>
          <w:rFonts w:ascii="仿宋" w:eastAsia="仿宋" w:hAnsi="仿宋" w:cs="仿宋" w:hint="eastAsia"/>
          <w:b w:val="0"/>
          <w:bCs/>
          <w:sz w:val="24"/>
          <w:szCs w:val="24"/>
          <w:lang w:eastAsia="zh-CN"/>
        </w:rPr>
        <w:t>一、</w:t>
      </w:r>
      <w:r>
        <w:rPr>
          <w:rFonts w:ascii="仿宋" w:eastAsia="仿宋" w:hAnsi="仿宋" w:cs="仿宋" w:hint="eastAsia"/>
          <w:b w:val="0"/>
          <w:bCs/>
          <w:sz w:val="24"/>
          <w:szCs w:val="24"/>
        </w:rPr>
        <w:t>根据首字母及汉语提示,完成下列单词的拼写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1. Twenty and thirty is f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(五十).   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2. Look!There are many birds in the t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(树).  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3. The pictures on the w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(墙) are very nice.  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4. There is not any f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(家具) in the old house.  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5. Mike’s new bag is r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(非常) beautiful.  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二、</w:t>
      </w:r>
      <w:r>
        <w:rPr>
          <w:rFonts w:ascii="仿宋" w:eastAsia="仿宋" w:hAnsi="仿宋" w:cs="仿宋" w:hint="eastAsia"/>
          <w:sz w:val="24"/>
          <w:szCs w:val="24"/>
        </w:rPr>
        <w:t>用所给单词的适当形式填空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 xml:space="preserve">.Are there any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(map) on the wall?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 xml:space="preserve">.How many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(teacher) are there in your school?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 xml:space="preserve">.—Are these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(picture) yours?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—Yes, they are.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4</w:t>
      </w:r>
      <w:r>
        <w:rPr>
          <w:rFonts w:ascii="仿宋" w:eastAsia="仿宋" w:hAnsi="仿宋" w:cs="仿宋" w:hint="eastAsia"/>
          <w:sz w:val="24"/>
          <w:szCs w:val="24"/>
        </w:rPr>
        <w:t xml:space="preserve">.There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(be not) any books in my bag.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5</w:t>
      </w:r>
      <w:r>
        <w:rPr>
          <w:rFonts w:ascii="仿宋" w:eastAsia="仿宋" w:hAnsi="仿宋" w:cs="仿宋" w:hint="eastAsia"/>
          <w:sz w:val="24"/>
          <w:szCs w:val="24"/>
        </w:rPr>
        <w:t>.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 (be) there any furniture in the room? </w:t>
      </w:r>
    </w:p>
    <w:p>
      <w:pPr>
        <w:pStyle w:val="111"/>
        <w:tabs>
          <w:tab w:val="left" w:pos="0"/>
          <w:tab w:val="left" w:pos="5040"/>
        </w:tabs>
        <w:rPr>
          <w:rFonts w:ascii="仿宋" w:eastAsia="仿宋" w:hAnsi="仿宋" w:cs="仿宋" w:hint="eastAsia"/>
          <w:b w:val="0"/>
          <w:bCs/>
          <w:sz w:val="24"/>
          <w:szCs w:val="24"/>
        </w:rPr>
      </w:pPr>
      <w:r>
        <w:rPr>
          <w:rFonts w:ascii="仿宋" w:eastAsia="仿宋" w:hAnsi="仿宋" w:cs="仿宋" w:hint="eastAsia"/>
          <w:b w:val="0"/>
          <w:bCs/>
          <w:sz w:val="24"/>
          <w:szCs w:val="24"/>
          <w:lang w:eastAsia="zh-CN"/>
        </w:rPr>
        <w:t>三、</w:t>
      </w:r>
      <w:r>
        <w:rPr>
          <w:rFonts w:ascii="仿宋" w:eastAsia="仿宋" w:hAnsi="仿宋" w:cs="仿宋" w:hint="eastAsia"/>
          <w:b w:val="0"/>
          <w:bCs/>
          <w:sz w:val="24"/>
          <w:szCs w:val="24"/>
        </w:rPr>
        <w:t xml:space="preserve"> 单项填空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 xml:space="preserve">. —Is there a map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Shandong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the wall? </w:t>
      </w:r>
    </w:p>
    <w:p>
      <w:pPr>
        <w:tabs>
          <w:tab w:val="left" w:pos="0"/>
          <w:tab w:val="left" w:pos="5040"/>
        </w:tabs>
        <w:spacing w:line="360" w:lineRule="auto"/>
        <w:ind w:firstLine="1200" w:firstLineChars="5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—No, but there are two windows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it.  </w:t>
      </w:r>
    </w:p>
    <w:p>
      <w:pPr>
        <w:tabs>
          <w:tab w:val="left" w:pos="0"/>
          <w:tab w:val="left" w:pos="504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 of; in; in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B. of; on; in</w:t>
      </w:r>
    </w:p>
    <w:p>
      <w:pPr>
        <w:tabs>
          <w:tab w:val="left" w:pos="0"/>
          <w:tab w:val="left" w:pos="504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C. in; of; on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D. on; of; on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 xml:space="preserve">. —What’s your classroom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?  </w:t>
      </w:r>
    </w:p>
    <w:p>
      <w:pPr>
        <w:tabs>
          <w:tab w:val="left" w:pos="0"/>
          <w:tab w:val="left" w:pos="504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—It’s really small. </w:t>
      </w:r>
    </w:p>
    <w:p>
      <w:pPr>
        <w:tabs>
          <w:tab w:val="left" w:pos="0"/>
          <w:tab w:val="left" w:pos="504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 like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 xml:space="preserve">B. look like </w:t>
      </w:r>
    </w:p>
    <w:p>
      <w:pPr>
        <w:tabs>
          <w:tab w:val="left" w:pos="0"/>
          <w:tab w:val="left" w:pos="504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C. likes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 xml:space="preserve">D. be like </w:t>
      </w:r>
    </w:p>
    <w:p>
      <w:pPr>
        <w:tabs>
          <w:tab w:val="left" w:pos="0"/>
          <w:tab w:val="left" w:pos="504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. —Are there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 pens in the box? </w:t>
      </w:r>
    </w:p>
    <w:p>
      <w:pPr>
        <w:tabs>
          <w:tab w:val="left" w:pos="0"/>
          <w:tab w:val="left" w:pos="504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—No, there aren’t.  There are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pencils.  </w:t>
      </w:r>
    </w:p>
    <w:p>
      <w:pPr>
        <w:tabs>
          <w:tab w:val="left" w:pos="0"/>
          <w:tab w:val="left" w:pos="504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 some; any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B. any; any</w:t>
      </w:r>
    </w:p>
    <w:p>
      <w:pPr>
        <w:tabs>
          <w:tab w:val="left" w:pos="0"/>
          <w:tab w:val="left" w:pos="504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C. some; some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D. any; some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5</w:t>
      </w:r>
      <w:r>
        <w:rPr>
          <w:rFonts w:ascii="仿宋" w:eastAsia="仿宋" w:hAnsi="仿宋" w:cs="仿宋" w:hint="eastAsia"/>
          <w:sz w:val="24"/>
          <w:szCs w:val="24"/>
        </w:rPr>
        <w:t>.—How many students are there in your class, Linda?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  <w:sectPr>
          <w:type w:val="nextPage"/>
          <w:pgSz w:w="11906" w:h="16838"/>
          <w:pgMar w:top="1440" w:right="1800" w:bottom="1440" w:left="1800" w:header="851" w:footer="992" w:gutter="0"/>
          <w:pgNumType w:start="6"/>
          <w:cols w:num="1" w:space="425"/>
          <w:titlePg w:val="0"/>
          <w:docGrid w:type="lines" w:linePitch="312" w:charSpace="0"/>
        </w:sectPr>
      </w:pPr>
      <w:r>
        <w:rPr>
          <w:rFonts w:ascii="仿宋" w:eastAsia="仿宋" w:hAnsi="仿宋" w:cs="仿宋" w:hint="eastAsia"/>
          <w:sz w:val="24"/>
          <w:szCs w:val="24"/>
        </w:rPr>
        <w:t xml:space="preserve">—There are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, fifteen girls and fifteen boys.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A.twenty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B.thirty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C.forty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D.fifty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6</w:t>
      </w:r>
      <w:r>
        <w:rPr>
          <w:rFonts w:ascii="仿宋" w:eastAsia="仿宋" w:hAnsi="仿宋" w:cs="仿宋" w:hint="eastAsia"/>
          <w:sz w:val="24"/>
          <w:szCs w:val="24"/>
        </w:rPr>
        <w:t xml:space="preserve">.There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any computers in my classroom.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A.is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B.are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</w:t>
      </w:r>
      <w:r>
        <w:rPr>
          <w:rFonts w:ascii="仿宋" w:eastAsia="仿宋" w:hAnsi="仿宋" w:cs="仿宋" w:hint="eastAsia"/>
          <w:sz w:val="24"/>
          <w:szCs w:val="24"/>
        </w:rPr>
        <w:t>C.isn't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</w:t>
      </w:r>
      <w:r>
        <w:rPr>
          <w:rFonts w:ascii="仿宋" w:eastAsia="仿宋" w:hAnsi="仿宋" w:cs="仿宋" w:hint="eastAsia"/>
          <w:sz w:val="24"/>
          <w:szCs w:val="24"/>
        </w:rPr>
        <w:t>D.aren't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7</w:t>
      </w:r>
      <w:r>
        <w:rPr>
          <w:rFonts w:ascii="仿宋" w:eastAsia="仿宋" w:hAnsi="仿宋" w:cs="仿宋" w:hint="eastAsia"/>
          <w:sz w:val="24"/>
          <w:szCs w:val="24"/>
        </w:rPr>
        <w:t xml:space="preserve">.There are four windows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the wall and two pictures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the wall.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A.in; on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B.on; in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</w:t>
      </w:r>
      <w:r>
        <w:rPr>
          <w:rFonts w:ascii="仿宋" w:eastAsia="仿宋" w:hAnsi="仿宋" w:cs="仿宋" w:hint="eastAsia"/>
          <w:sz w:val="24"/>
          <w:szCs w:val="24"/>
        </w:rPr>
        <w:t>C.of; on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</w:t>
      </w:r>
      <w:r>
        <w:rPr>
          <w:rFonts w:ascii="仿宋" w:eastAsia="仿宋" w:hAnsi="仿宋" w:cs="仿宋" w:hint="eastAsia"/>
          <w:sz w:val="24"/>
          <w:szCs w:val="24"/>
        </w:rPr>
        <w:t>D.in; in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8</w:t>
      </w:r>
      <w:r>
        <w:rPr>
          <w:rFonts w:ascii="仿宋" w:eastAsia="仿宋" w:hAnsi="仿宋" w:cs="仿宋" w:hint="eastAsia"/>
          <w:sz w:val="24"/>
          <w:szCs w:val="24"/>
        </w:rPr>
        <w:t xml:space="preserve">.—Is there a lot of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in the library? 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—Yes, there is. You can see many bookcases(书橱) and desks.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A.pictures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B.maps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C.furniture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D.books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9</w:t>
      </w:r>
      <w:r>
        <w:rPr>
          <w:rFonts w:ascii="仿宋" w:eastAsia="仿宋" w:hAnsi="仿宋" w:cs="仿宋" w:hint="eastAsia"/>
          <w:sz w:val="24"/>
          <w:szCs w:val="24"/>
        </w:rPr>
        <w:t xml:space="preserve">.There are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people in the park, but there aren't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children in it.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A.many; some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</w:t>
      </w:r>
      <w:r>
        <w:rPr>
          <w:rFonts w:ascii="仿宋" w:eastAsia="仿宋" w:hAnsi="仿宋" w:cs="仿宋" w:hint="eastAsia"/>
          <w:sz w:val="24"/>
          <w:szCs w:val="24"/>
        </w:rPr>
        <w:t>B.any; some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</w:t>
      </w:r>
      <w:r>
        <w:rPr>
          <w:rFonts w:ascii="仿宋" w:eastAsia="仿宋" w:hAnsi="仿宋" w:cs="仿宋" w:hint="eastAsia"/>
          <w:sz w:val="24"/>
          <w:szCs w:val="24"/>
        </w:rPr>
        <w:t>C.some; any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D.any; any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(　　)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10</w:t>
      </w:r>
      <w:r>
        <w:rPr>
          <w:rFonts w:ascii="仿宋" w:eastAsia="仿宋" w:hAnsi="仿宋" w:cs="仿宋" w:hint="eastAsia"/>
          <w:sz w:val="24"/>
          <w:szCs w:val="24"/>
        </w:rPr>
        <w:t>.—Is there a map in your classroom?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960" w:firstLineChars="4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—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. 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A.No, there isn't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B.Yes, there are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C.Yes, it is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ind w:firstLine="720" w:firstLineChars="3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D.No, it isn't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四、</w:t>
      </w:r>
      <w:r>
        <w:rPr>
          <w:rFonts w:ascii="仿宋" w:eastAsia="仿宋" w:hAnsi="仿宋" w:cs="仿宋" w:hint="eastAsia"/>
          <w:sz w:val="24"/>
          <w:szCs w:val="24"/>
        </w:rPr>
        <w:t>句型转换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1.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Many apples</w:t>
      </w:r>
      <w:r>
        <w:rPr>
          <w:rFonts w:ascii="仿宋" w:eastAsia="仿宋" w:hAnsi="仿宋" w:cs="仿宋" w:hint="eastAsia"/>
          <w:sz w:val="24"/>
          <w:szCs w:val="24"/>
        </w:rPr>
        <w:t xml:space="preserve"> are on the table.(对画线部分提问)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on the table?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.There are some books on the desk.(改为否定句)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There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books on the desk.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 xml:space="preserve">.There are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twenty</w:t>
      </w:r>
      <w:r>
        <w:rPr>
          <w:rFonts w:ascii="仿宋" w:eastAsia="仿宋" w:hAnsi="仿宋" w:cs="仿宋" w:hint="eastAsia"/>
          <w:sz w:val="24"/>
          <w:szCs w:val="24"/>
        </w:rPr>
        <w:t xml:space="preserve"> men teachers in our school.(对画线部分提问)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men teachers are there in your school?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4</w:t>
      </w:r>
      <w:r>
        <w:rPr>
          <w:rFonts w:ascii="仿宋" w:eastAsia="仿宋" w:hAnsi="仿宋" w:cs="仿宋" w:hint="eastAsia"/>
          <w:sz w:val="24"/>
          <w:szCs w:val="24"/>
        </w:rPr>
        <w:t xml:space="preserve">.There are many 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students</w:t>
      </w:r>
      <w:r>
        <w:rPr>
          <w:rFonts w:ascii="仿宋" w:eastAsia="仿宋" w:hAnsi="仿宋" w:cs="仿宋" w:hint="eastAsia"/>
          <w:sz w:val="24"/>
          <w:szCs w:val="24"/>
        </w:rPr>
        <w:t xml:space="preserve"> in this school.(改为同义句)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  <w:sectPr>
          <w:type w:val="nextPage"/>
          <w:pgSz w:w="11906" w:h="16838"/>
          <w:pgMar w:top="1440" w:right="1800" w:bottom="1440" w:left="1800" w:header="851" w:footer="992" w:gutter="0"/>
          <w:pgNumType w:start="7"/>
          <w:cols w:num="1" w:space="425"/>
          <w:titlePg w:val="0"/>
          <w:docGrid w:type="lines" w:linePitch="312" w:charSpace="0"/>
        </w:sectPr>
      </w:pPr>
      <w:r>
        <w:rPr>
          <w:rFonts w:ascii="仿宋" w:eastAsia="仿宋" w:hAnsi="仿宋" w:cs="仿宋" w:hint="eastAsia"/>
          <w:sz w:val="24"/>
          <w:szCs w:val="24"/>
        </w:rPr>
        <w:t xml:space="preserve">There 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is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students</w:t>
      </w:r>
      <w:r>
        <w:rPr>
          <w:rFonts w:ascii="仿宋" w:eastAsia="仿宋" w:hAnsi="仿宋" w:cs="仿宋" w:hint="eastAsia"/>
          <w:sz w:val="24"/>
          <w:szCs w:val="24"/>
        </w:rPr>
        <w:t xml:space="preserve"> in this school.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5</w:t>
      </w:r>
      <w:r>
        <w:rPr>
          <w:rFonts w:ascii="仿宋" w:eastAsia="仿宋" w:hAnsi="仿宋" w:cs="仿宋" w:hint="eastAsia"/>
          <w:sz w:val="24"/>
          <w:szCs w:val="24"/>
        </w:rPr>
        <w:t>.There is an English book on the desk.(改为复数句)　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There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 xml:space="preserve">English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>　　　　</w:t>
      </w:r>
      <w:r>
        <w:rPr>
          <w:rFonts w:ascii="仿宋" w:eastAsia="仿宋" w:hAnsi="仿宋" w:cs="仿宋" w:hint="eastAsia"/>
          <w:sz w:val="24"/>
          <w:szCs w:val="24"/>
        </w:rPr>
        <w:t>on the desk.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五、</w:t>
      </w:r>
      <w:r>
        <w:rPr>
          <w:rFonts w:ascii="仿宋" w:eastAsia="仿宋" w:hAnsi="仿宋" w:cs="仿宋" w:hint="eastAsia"/>
          <w:sz w:val="24"/>
          <w:szCs w:val="24"/>
        </w:rPr>
        <w:t>连词成句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1. in the park, are, a lot of, people, there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rFonts w:ascii="仿宋" w:eastAsia="仿宋" w:hAnsi="仿宋" w:cs="仿宋" w:hint="eastAsia"/>
          <w:sz w:val="24"/>
          <w:szCs w:val="24"/>
        </w:rPr>
        <w:t>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2.any, aren't, books, on, the, there, teacher's desk　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rFonts w:ascii="仿宋" w:eastAsia="仿宋" w:hAnsi="仿宋" w:cs="仿宋" w:hint="eastAsia"/>
          <w:sz w:val="24"/>
          <w:szCs w:val="24"/>
        </w:rPr>
        <w:t>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3.schoolbag, his, really, is, big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rFonts w:ascii="仿宋" w:eastAsia="仿宋" w:hAnsi="仿宋" w:cs="仿宋" w:hint="eastAsia"/>
          <w:sz w:val="24"/>
          <w:szCs w:val="24"/>
        </w:rPr>
        <w:t>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4.students, there, class, in, are, your, how many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  <w:u w:val="single" w:color="000000"/>
          <w:lang w:val="en-US" w:eastAsia="zh-CN"/>
        </w:rPr>
        <w:t xml:space="preserve">                                                           </w:t>
      </w:r>
      <w:r>
        <w:rPr>
          <w:rFonts w:ascii="仿宋" w:eastAsia="仿宋" w:hAnsi="仿宋" w:cs="仿宋" w:hint="eastAsia"/>
          <w:sz w:val="24"/>
          <w:szCs w:val="24"/>
          <w:u w:val="single" w:color="000000"/>
        </w:rPr>
        <w:t xml:space="preserve">        </w:t>
      </w:r>
      <w:r>
        <w:rPr>
          <w:rFonts w:ascii="仿宋" w:eastAsia="仿宋" w:hAnsi="仿宋" w:cs="仿宋" w:hint="eastAsia"/>
          <w:sz w:val="24"/>
          <w:szCs w:val="24"/>
        </w:rPr>
        <w:t>?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5.in front of, there, television, is, the, a, blackboard　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Theme="minorAscii" w:hAnsiTheme="minorAscii" w:hint="default"/>
        </w:rPr>
      </w:pPr>
      <w:r>
        <w:rPr>
          <w:rFonts w:ascii="仿宋" w:eastAsia="仿宋" w:hAnsi="仿宋" w:cs="仿宋" w:hint="eastAsia"/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rFonts w:ascii="仿宋" w:eastAsia="仿宋" w:hAnsi="仿宋" w:cs="仿宋" w:hint="eastAsia"/>
          <w:sz w:val="24"/>
          <w:szCs w:val="24"/>
          <w:u w:val="single" w:color="000000"/>
          <w:lang w:val="en-US" w:eastAsia="zh-CN"/>
        </w:rPr>
        <w:t xml:space="preserve">                                                                   </w:t>
      </w:r>
      <w:r>
        <w:rPr>
          <w:rFonts w:ascii="仿宋" w:eastAsia="仿宋" w:hAnsi="仿宋" w:cs="仿宋" w:hint="eastAsia"/>
          <w:sz w:val="24"/>
          <w:szCs w:val="24"/>
        </w:rPr>
        <w:t> </w:t>
      </w:r>
    </w:p>
    <w:sectPr>
      <w:type w:val="nextPage"/>
      <w:pgSz w:w="11906" w:h="16838"/>
      <w:pgMar w:top="1440" w:right="1800" w:bottom="1440" w:left="1800" w:header="851" w:footer="992" w:gutter="0"/>
      <w:pgNumType w:start="8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D77CA6F"/>
    <w:multiLevelType w:val="singleLevel"/>
    <w:tmpl w:val="FD77CA6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588CFC0"/>
    <w:multiLevelType w:val="singleLevel"/>
    <w:tmpl w:val="1588CFC0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0E60D33"/>
    <w:rsid w:val="044E37B1"/>
    <w:rsid w:val="04581455"/>
    <w:rsid w:val="048F51AC"/>
    <w:rsid w:val="067032E2"/>
    <w:rsid w:val="078D3C52"/>
    <w:rsid w:val="08A30046"/>
    <w:rsid w:val="0A1B5312"/>
    <w:rsid w:val="0F27514B"/>
    <w:rsid w:val="0F3375A2"/>
    <w:rsid w:val="111C06FC"/>
    <w:rsid w:val="126A32DB"/>
    <w:rsid w:val="126F4B46"/>
    <w:rsid w:val="1598516D"/>
    <w:rsid w:val="191C2E55"/>
    <w:rsid w:val="1A973AD0"/>
    <w:rsid w:val="1C56667E"/>
    <w:rsid w:val="1D1E0C70"/>
    <w:rsid w:val="1D4A45FE"/>
    <w:rsid w:val="1D9567F6"/>
    <w:rsid w:val="1EA44D1C"/>
    <w:rsid w:val="1FB262C1"/>
    <w:rsid w:val="21864F72"/>
    <w:rsid w:val="23645B24"/>
    <w:rsid w:val="23984D1A"/>
    <w:rsid w:val="23DF1A1B"/>
    <w:rsid w:val="245A3FCA"/>
    <w:rsid w:val="24EF141E"/>
    <w:rsid w:val="273830D5"/>
    <w:rsid w:val="28D22A16"/>
    <w:rsid w:val="2A122F2B"/>
    <w:rsid w:val="2A6B59EA"/>
    <w:rsid w:val="2BD27927"/>
    <w:rsid w:val="2C003DCC"/>
    <w:rsid w:val="2E2C513A"/>
    <w:rsid w:val="2F852645"/>
    <w:rsid w:val="303F594F"/>
    <w:rsid w:val="33964E7E"/>
    <w:rsid w:val="34A002E7"/>
    <w:rsid w:val="378C3586"/>
    <w:rsid w:val="381D4807"/>
    <w:rsid w:val="389D3187"/>
    <w:rsid w:val="3CA62409"/>
    <w:rsid w:val="3D470B3F"/>
    <w:rsid w:val="3D510A70"/>
    <w:rsid w:val="3F07267D"/>
    <w:rsid w:val="3F786D94"/>
    <w:rsid w:val="457C0654"/>
    <w:rsid w:val="459D065A"/>
    <w:rsid w:val="45B7128B"/>
    <w:rsid w:val="468E063F"/>
    <w:rsid w:val="49143C78"/>
    <w:rsid w:val="49C952C8"/>
    <w:rsid w:val="4A0F7183"/>
    <w:rsid w:val="4CA46E0E"/>
    <w:rsid w:val="4D055390"/>
    <w:rsid w:val="4DC66BE6"/>
    <w:rsid w:val="4DE54BBF"/>
    <w:rsid w:val="50461DC3"/>
    <w:rsid w:val="52942FBF"/>
    <w:rsid w:val="52E7337F"/>
    <w:rsid w:val="53656281"/>
    <w:rsid w:val="54C65344"/>
    <w:rsid w:val="54EB4EAE"/>
    <w:rsid w:val="55AB3C2F"/>
    <w:rsid w:val="56063C19"/>
    <w:rsid w:val="56382375"/>
    <w:rsid w:val="586271CD"/>
    <w:rsid w:val="58DE7204"/>
    <w:rsid w:val="5A3D61AC"/>
    <w:rsid w:val="5ACB5114"/>
    <w:rsid w:val="5CF82D20"/>
    <w:rsid w:val="5E5A36C9"/>
    <w:rsid w:val="5F0818C4"/>
    <w:rsid w:val="5F7D0400"/>
    <w:rsid w:val="5FD44F42"/>
    <w:rsid w:val="64AC6408"/>
    <w:rsid w:val="6585055D"/>
    <w:rsid w:val="65ED1348"/>
    <w:rsid w:val="66A27075"/>
    <w:rsid w:val="684E5A28"/>
    <w:rsid w:val="685605CA"/>
    <w:rsid w:val="687E7843"/>
    <w:rsid w:val="68CB1E5F"/>
    <w:rsid w:val="69FD563F"/>
    <w:rsid w:val="6A0516C0"/>
    <w:rsid w:val="6CDD5C66"/>
    <w:rsid w:val="6E250FD9"/>
    <w:rsid w:val="72255807"/>
    <w:rsid w:val="73591E51"/>
    <w:rsid w:val="757B4E79"/>
    <w:rsid w:val="77BC6220"/>
    <w:rsid w:val="7A241B57"/>
    <w:rsid w:val="7A991242"/>
    <w:rsid w:val="7B260AB7"/>
    <w:rsid w:val="7B98103C"/>
    <w:rsid w:val="7C595871"/>
    <w:rsid w:val="7CCD11BA"/>
    <w:rsid w:val="7EDE320A"/>
    <w:rsid w:val="7FC237CA"/>
    <w:rsid w:val="7FE203C1"/>
  </w:rsids>
  <w:docVars>
    <w:docVar w:name="commondata" w:val="eyJoZGlkIjoiNzMzY2U2YzI1ODM5MjllZTgzN2Q1ZGM3ZDQ4N2JlZ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加黑111"/>
    <w:basedOn w:val="Normal"/>
    <w:qFormat/>
    <w:pPr>
      <w:widowControl/>
      <w:spacing w:line="360" w:lineRule="auto"/>
      <w:jc w:val="left"/>
    </w:pPr>
    <w:rPr>
      <w:rFonts w:ascii="Times New Roman" w:eastAsia="宋体" w:hAnsi="Times New Roman"/>
      <w:b/>
      <w:color w:val="000000"/>
      <w:kern w:val="0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