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pict>
          <v:shape id="_x0000_s1025" o:spid="_x0000_s1025" o:spt="75" type="#_x0000_t75" style="position:absolute;left:0pt;margin-left:911pt;margin-top:917pt;height:25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rPr>
        <w:t>综合能力检测（第一章）</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一、选择题（每题2分，宫40分）</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1.下列能够说明地球大小的是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A.地球是个球体</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B.地球表面积约5.1亿平方千米</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C.地球卫星照片</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D.地球自转周期为1天</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2.下面是经纬线和经纬度的自我介绍，你认为说谎的是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4023360" cy="1295400"/>
            <wp:effectExtent l="19050" t="0" r="0" b="0"/>
            <wp:docPr id="125" name="图片 125"/>
            <wp:cNvGraphicFramePr/>
            <a:graphic xmlns:a="http://schemas.openxmlformats.org/drawingml/2006/main">
              <a:graphicData uri="http://schemas.openxmlformats.org/drawingml/2006/picture">
                <pic:pic xmlns:pic="http://schemas.openxmlformats.org/drawingml/2006/picture">
                  <pic:nvPicPr>
                    <pic:cNvPr id="125" name="图片 125"/>
                    <pic:cNvPicPr/>
                  </pic:nvPicPr>
                  <pic:blipFill>
                    <a:blip r:embed="rId7" cstate="print"/>
                    <a:stretch>
                      <a:fillRect/>
                    </a:stretch>
                  </pic:blipFill>
                  <pic:spPr>
                    <a:xfrm>
                      <a:off x="0" y="0"/>
                      <a:ext cx="4023360" cy="129574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3985260" cy="1325880"/>
            <wp:effectExtent l="19050" t="0" r="0" b="0"/>
            <wp:docPr id="126" name="图片 126"/>
            <wp:cNvGraphicFramePr/>
            <a:graphic xmlns:a="http://schemas.openxmlformats.org/drawingml/2006/main">
              <a:graphicData uri="http://schemas.openxmlformats.org/drawingml/2006/picture">
                <pic:pic xmlns:pic="http://schemas.openxmlformats.org/drawingml/2006/picture">
                  <pic:nvPicPr>
                    <pic:cNvPr id="126" name="图片 126"/>
                    <pic:cNvPicPr/>
                  </pic:nvPicPr>
                  <pic:blipFill>
                    <a:blip r:embed="rId8" cstate="print"/>
                    <a:stretch>
                      <a:fillRect/>
                    </a:stretch>
                  </pic:blipFill>
                  <pic:spPr>
                    <a:xfrm>
                      <a:off x="0" y="0"/>
                      <a:ext cx="3990215" cy="132734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3.下图显示的是位于英国伦敦的某地面标志，关于图中</w:t>
      </w:r>
      <w:r>
        <w:rPr>
          <w:rFonts w:asciiTheme="minorEastAsia" w:hAnsiTheme="minorEastAsia"/>
          <w:color w:val="000000"/>
          <w:szCs w:val="21"/>
        </w:rPr>
        <w:t>H线的叙述，正确的一项是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270125" cy="1833880"/>
            <wp:effectExtent l="19050" t="0" r="0" b="0"/>
            <wp:docPr id="127" name="图片 127"/>
            <wp:cNvGraphicFramePr/>
            <a:graphic xmlns:a="http://schemas.openxmlformats.org/drawingml/2006/main">
              <a:graphicData uri="http://schemas.openxmlformats.org/drawingml/2006/picture">
                <pic:pic xmlns:pic="http://schemas.openxmlformats.org/drawingml/2006/picture">
                  <pic:nvPicPr>
                    <pic:cNvPr id="127" name="图片 127"/>
                    <pic:cNvPicPr/>
                  </pic:nvPicPr>
                  <pic:blipFill>
                    <a:blip r:embed="rId9" cstate="print"/>
                    <a:stretch>
                      <a:fillRect/>
                    </a:stretch>
                  </pic:blipFill>
                  <pic:spPr>
                    <a:xfrm>
                      <a:off x="0" y="0"/>
                      <a:ext cx="2270125" cy="183410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A.最长的经线</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B.以东度数不断增大</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C.以西为西半球</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D.与O</w:t>
      </w:r>
      <w:r>
        <w:rPr>
          <w:rFonts w:hint="eastAsia" w:asciiTheme="minorEastAsia" w:hAnsiTheme="minorEastAsia"/>
          <w:color w:val="000000"/>
          <w:szCs w:val="21"/>
        </w:rPr>
        <w:t>°</w:t>
      </w:r>
      <w:r>
        <w:rPr>
          <w:rFonts w:asciiTheme="minorEastAsia" w:hAnsiTheme="minorEastAsia"/>
          <w:color w:val="000000"/>
          <w:szCs w:val="21"/>
        </w:rPr>
        <w:t>纬线大致等长</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4.下列现象主要是由地球公转产生的是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A.山东比新疆的学生起床时间早</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w:t>
      </w:r>
      <w:r>
        <w:rPr>
          <w:rFonts w:hint="eastAsia" w:asciiTheme="minorEastAsia" w:hAnsiTheme="minorEastAsia"/>
          <w:color w:val="000000"/>
          <w:szCs w:val="21"/>
        </w:rPr>
        <w:t>.</w:t>
      </w:r>
      <w:r>
        <w:rPr>
          <w:rFonts w:asciiTheme="minorEastAsia" w:hAnsiTheme="minorEastAsia"/>
          <w:color w:val="000000"/>
          <w:szCs w:val="21"/>
        </w:rPr>
        <w:t>山东日照春夏秋冬四季转换</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C.东北地区冬季漫长，海南岛长夏无冬</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D.太阳每天都东升西落</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读经纬网地图，回答</w:t>
      </w:r>
      <w:r>
        <w:rPr>
          <w:rFonts w:asciiTheme="minorEastAsia" w:hAnsiTheme="minorEastAsia"/>
          <w:color w:val="000000"/>
          <w:szCs w:val="21"/>
        </w:rPr>
        <w:t>5～7题。</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1755140" cy="1663065"/>
            <wp:effectExtent l="19050" t="0" r="0" b="0"/>
            <wp:docPr id="128" name="图片 128"/>
            <wp:cNvGraphicFramePr/>
            <a:graphic xmlns:a="http://schemas.openxmlformats.org/drawingml/2006/main">
              <a:graphicData uri="http://schemas.openxmlformats.org/drawingml/2006/picture">
                <pic:pic xmlns:pic="http://schemas.openxmlformats.org/drawingml/2006/picture">
                  <pic:nvPicPr>
                    <pic:cNvPr id="128" name="图片 128"/>
                    <pic:cNvPicPr/>
                  </pic:nvPicPr>
                  <pic:blipFill>
                    <a:blip r:embed="rId10" cstate="print"/>
                    <a:stretch>
                      <a:fillRect/>
                    </a:stretch>
                  </pic:blipFill>
                  <pic:spPr>
                    <a:xfrm>
                      <a:off x="0" y="0"/>
                      <a:ext cx="1756160" cy="1663976"/>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5.甲地的经纬度是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A.(20</w:t>
      </w:r>
      <w:r>
        <w:rPr>
          <w:rFonts w:hint="eastAsia" w:asciiTheme="minorEastAsia" w:hAnsiTheme="minorEastAsia"/>
          <w:color w:val="000000"/>
          <w:szCs w:val="21"/>
        </w:rPr>
        <w:t>°</w:t>
      </w:r>
      <w:r>
        <w:rPr>
          <w:rFonts w:asciiTheme="minorEastAsia" w:hAnsiTheme="minorEastAsia"/>
          <w:color w:val="000000"/>
          <w:szCs w:val="21"/>
        </w:rPr>
        <w:t>S,40</w:t>
      </w:r>
      <w:r>
        <w:rPr>
          <w:rFonts w:hint="eastAsia" w:asciiTheme="minorEastAsia" w:hAnsiTheme="minorEastAsia"/>
          <w:color w:val="000000"/>
          <w:szCs w:val="21"/>
        </w:rPr>
        <w:t>°</w:t>
      </w:r>
      <w:r>
        <w:rPr>
          <w:rFonts w:asciiTheme="minorEastAsia" w:hAnsiTheme="minorEastAsia"/>
          <w:color w:val="000000"/>
          <w:szCs w:val="21"/>
        </w:rPr>
        <w:t>E)    B.(40</w:t>
      </w:r>
      <w:r>
        <w:rPr>
          <w:rFonts w:hint="eastAsia" w:asciiTheme="minorEastAsia" w:hAnsiTheme="minorEastAsia"/>
          <w:color w:val="000000"/>
          <w:szCs w:val="21"/>
        </w:rPr>
        <w:t>°</w:t>
      </w:r>
      <w:r>
        <w:rPr>
          <w:rFonts w:asciiTheme="minorEastAsia" w:hAnsiTheme="minorEastAsia"/>
          <w:color w:val="000000"/>
          <w:szCs w:val="21"/>
        </w:rPr>
        <w:t>S,20</w:t>
      </w:r>
      <w:r>
        <w:rPr>
          <w:rFonts w:hint="eastAsia" w:asciiTheme="minorEastAsia" w:hAnsiTheme="minorEastAsia"/>
          <w:color w:val="000000"/>
          <w:szCs w:val="21"/>
        </w:rPr>
        <w:t>°</w:t>
      </w:r>
      <w:r>
        <w:rPr>
          <w:rFonts w:asciiTheme="minorEastAsia" w:hAnsiTheme="minorEastAsia"/>
          <w:color w:val="000000"/>
          <w:szCs w:val="21"/>
        </w:rPr>
        <w:t>E)</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C.(20</w:t>
      </w:r>
      <w:r>
        <w:rPr>
          <w:rFonts w:hint="eastAsia" w:asciiTheme="minorEastAsia" w:hAnsiTheme="minorEastAsia"/>
          <w:color w:val="000000"/>
          <w:szCs w:val="21"/>
        </w:rPr>
        <w:t>°</w:t>
      </w:r>
      <w:r>
        <w:rPr>
          <w:rFonts w:asciiTheme="minorEastAsia" w:hAnsiTheme="minorEastAsia"/>
          <w:color w:val="000000"/>
          <w:szCs w:val="21"/>
        </w:rPr>
        <w:t>N,40</w:t>
      </w:r>
      <w:r>
        <w:rPr>
          <w:rFonts w:hint="eastAsia" w:asciiTheme="minorEastAsia" w:hAnsiTheme="minorEastAsia"/>
          <w:color w:val="000000"/>
          <w:szCs w:val="21"/>
        </w:rPr>
        <w:t>°</w:t>
      </w:r>
      <w:r>
        <w:rPr>
          <w:rFonts w:asciiTheme="minorEastAsia" w:hAnsiTheme="minorEastAsia"/>
          <w:color w:val="000000"/>
          <w:szCs w:val="21"/>
        </w:rPr>
        <w:t>W)    D.(40</w:t>
      </w:r>
      <w:r>
        <w:rPr>
          <w:rFonts w:hint="eastAsia" w:asciiTheme="minorEastAsia" w:hAnsiTheme="minorEastAsia"/>
          <w:color w:val="000000"/>
          <w:szCs w:val="21"/>
        </w:rPr>
        <w:t>°</w:t>
      </w:r>
      <w:r>
        <w:rPr>
          <w:rFonts w:asciiTheme="minorEastAsia" w:hAnsiTheme="minorEastAsia"/>
          <w:color w:val="000000"/>
          <w:szCs w:val="21"/>
        </w:rPr>
        <w:t>N,20</w:t>
      </w:r>
      <w:r>
        <w:rPr>
          <w:rFonts w:hint="eastAsia" w:asciiTheme="minorEastAsia" w:hAnsiTheme="minorEastAsia"/>
          <w:color w:val="000000"/>
          <w:szCs w:val="21"/>
        </w:rPr>
        <w:t>°</w:t>
      </w:r>
      <w:r>
        <w:rPr>
          <w:rFonts w:asciiTheme="minorEastAsia" w:hAnsiTheme="minorEastAsia"/>
          <w:color w:val="000000"/>
          <w:szCs w:val="21"/>
        </w:rPr>
        <w:t>W)</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6.图中，甲点位于乙点的</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A.正北方向    B.东南方向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C.正南方向    D.西南方向</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7.下列关于甲、乙、丙、丁四地的说法，正确的是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A.甲位于东半球、南半球、高纬度地区</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B.乙位于东半球、北半球、低纬度地区</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C.丙位于西半球、北半球、低纬度地区</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D.丁位于西半球、南半球、低纬度地区</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2016年7月24日，经过专家的现场探查确认，三沙市政府正式命名西沙群岛永乐环礁的海洋蓝洞为“三沙永乐龙洞”，地理坐标为北纬16</w:t>
      </w:r>
      <w:r>
        <w:rPr>
          <w:rFonts w:hint="eastAsia" w:asciiTheme="minorEastAsia" w:hAnsiTheme="minorEastAsia"/>
          <w:color w:val="000000"/>
          <w:szCs w:val="21"/>
        </w:rPr>
        <w:t>°</w:t>
      </w:r>
      <w:r>
        <w:rPr>
          <w:rFonts w:asciiTheme="minorEastAsia" w:hAnsiTheme="minorEastAsia"/>
          <w:color w:val="000000"/>
          <w:szCs w:val="21"/>
        </w:rPr>
        <w:t>31′30〞、东经111</w:t>
      </w:r>
      <w:r>
        <w:rPr>
          <w:rFonts w:hint="eastAsia" w:asciiTheme="minorEastAsia" w:hAnsiTheme="minorEastAsia"/>
          <w:color w:val="000000"/>
          <w:szCs w:val="21"/>
        </w:rPr>
        <w:t>°</w:t>
      </w:r>
      <w:r>
        <w:rPr>
          <w:rFonts w:asciiTheme="minorEastAsia" w:hAnsiTheme="minorEastAsia"/>
          <w:color w:val="000000"/>
          <w:szCs w:val="21"/>
        </w:rPr>
        <w:t>46′05〞。据此回答8～9题。</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8.“三沙永乐龙洞”位于甲、乙、丙、丁四地中的</w:t>
      </w:r>
      <w:r>
        <w:rPr>
          <w:rFonts w:asciiTheme="minorEastAsia" w:hAnsiTheme="minorEastAsia"/>
          <w:color w:val="000000"/>
          <w:szCs w:val="21"/>
        </w:rPr>
        <w:t>(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168525" cy="1542415"/>
            <wp:effectExtent l="19050" t="0" r="3175" b="0"/>
            <wp:docPr id="129" name="图片 129"/>
            <wp:cNvGraphicFramePr/>
            <a:graphic xmlns:a="http://schemas.openxmlformats.org/drawingml/2006/main">
              <a:graphicData uri="http://schemas.openxmlformats.org/drawingml/2006/picture">
                <pic:pic xmlns:pic="http://schemas.openxmlformats.org/drawingml/2006/picture">
                  <pic:nvPicPr>
                    <pic:cNvPr id="129" name="图片 129"/>
                    <pic:cNvPicPr/>
                  </pic:nvPicPr>
                  <pic:blipFill>
                    <a:blip r:embed="rId11" cstate="print"/>
                    <a:stretch>
                      <a:fillRect/>
                    </a:stretch>
                  </pic:blipFill>
                  <pic:spPr>
                    <a:xfrm>
                      <a:off x="0" y="0"/>
                      <a:ext cx="2168525" cy="1542738"/>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A.甲地    B.乙地    C.丙地    D.丁地</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9.“三沙永乐龙洞”命名的日期与地球公转位置最接近的是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3168650" cy="588010"/>
            <wp:effectExtent l="19050" t="0" r="0" b="0"/>
            <wp:docPr id="130" name="图片 130"/>
            <wp:cNvGraphicFramePr/>
            <a:graphic xmlns:a="http://schemas.openxmlformats.org/drawingml/2006/main">
              <a:graphicData uri="http://schemas.openxmlformats.org/drawingml/2006/picture">
                <pic:pic xmlns:pic="http://schemas.openxmlformats.org/drawingml/2006/picture">
                  <pic:nvPicPr>
                    <pic:cNvPr id="130" name="图片 130"/>
                    <pic:cNvPicPr/>
                  </pic:nvPicPr>
                  <pic:blipFill>
                    <a:blip r:embed="rId12" cstate="print"/>
                    <a:stretch>
                      <a:fillRect/>
                    </a:stretch>
                  </pic:blipFill>
                  <pic:spPr>
                    <a:xfrm>
                      <a:off x="0" y="0"/>
                      <a:ext cx="3174740" cy="58976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读太阳光照和地球上的五带示意图，回答10～11题。</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444115" cy="1916430"/>
            <wp:effectExtent l="19050" t="0" r="0" b="0"/>
            <wp:docPr id="131" name="图片 131"/>
            <wp:cNvGraphicFramePr/>
            <a:graphic xmlns:a="http://schemas.openxmlformats.org/drawingml/2006/main">
              <a:graphicData uri="http://schemas.openxmlformats.org/drawingml/2006/picture">
                <pic:pic xmlns:pic="http://schemas.openxmlformats.org/drawingml/2006/picture">
                  <pic:nvPicPr>
                    <pic:cNvPr id="131" name="图片 131"/>
                    <pic:cNvPicPr/>
                  </pic:nvPicPr>
                  <pic:blipFill>
                    <a:blip r:embed="rId13" cstate="print"/>
                    <a:stretch>
                      <a:fillRect/>
                    </a:stretch>
                  </pic:blipFill>
                  <pic:spPr>
                    <a:xfrm>
                      <a:off x="0" y="0"/>
                      <a:ext cx="2444735" cy="1916995"/>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10.</w:t>
      </w:r>
      <w:r>
        <w:rPr>
          <w:rFonts w:asciiTheme="minorEastAsia" w:hAnsiTheme="minorEastAsia"/>
          <w:color w:val="000000"/>
          <w:szCs w:val="21"/>
        </w:rPr>
        <w:t xml:space="preserve">下列说法正确的是    (  </w:t>
      </w:r>
      <w:r>
        <w:rPr>
          <w:rFonts w:hint="eastAsia" w:asciiTheme="minorEastAsia" w:hAnsiTheme="minorEastAsia"/>
          <w:color w:val="000000"/>
          <w:szCs w:val="21"/>
        </w:rPr>
        <w:t xml:space="preserve">  </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A.</w:t>
      </w:r>
      <w:r>
        <w:rPr>
          <w:rFonts w:asciiTheme="minorEastAsia" w:hAnsiTheme="minorEastAsia"/>
          <w:color w:val="000000"/>
          <w:szCs w:val="21"/>
        </w:rPr>
        <w:t>①地位于北温带</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B.①②两地终年寒冷</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C.③地有太阳直射现象</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D.北半球冬至日时，⑤地漫漫长夜，终日不见太阳</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11.</w:t>
      </w:r>
      <w:r>
        <w:rPr>
          <w:rFonts w:asciiTheme="minorEastAsia" w:hAnsiTheme="minorEastAsia"/>
          <w:color w:val="000000"/>
          <w:szCs w:val="21"/>
        </w:rPr>
        <w:t xml:space="preserve">图示时刻    ( </w:t>
      </w:r>
      <w:r>
        <w:rPr>
          <w:rFonts w:hint="eastAsia" w:asciiTheme="minorEastAsia" w:hAnsiTheme="minorEastAsia"/>
          <w:color w:val="000000"/>
          <w:szCs w:val="21"/>
        </w:rPr>
        <w:t xml:space="preserve">  </w:t>
      </w:r>
      <w:r>
        <w:rPr>
          <w:rFonts w:asciiTheme="minorEastAsia" w:hAnsiTheme="minorEastAsia"/>
          <w:color w:val="000000"/>
          <w:szCs w:val="21"/>
        </w:rPr>
        <w:t xml:space="preserve">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A.全球各地昼夜等长</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B.②地获得太阳光热较③地多</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C.北京正处于夏季</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D.太阳直射北回归线</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12.地图是运用各种符号，将地理事物按一定的比例缩小以后表示在平面上的图像。下列要素不属于地图的“语言”的是</w:t>
      </w:r>
      <w:r>
        <w:rPr>
          <w:rFonts w:asciiTheme="minorEastAsia" w:hAnsiTheme="minorEastAsia"/>
          <w:color w:val="000000"/>
          <w:szCs w:val="21"/>
        </w:rPr>
        <w:t xml:space="preserve">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A.距离    B.方向    C.比例尺  D.图例</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13.下列有关地图的说法，正确的是</w:t>
      </w:r>
      <w:r>
        <w:rPr>
          <w:rFonts w:asciiTheme="minorEastAsia" w:hAnsiTheme="minorEastAsia"/>
          <w:color w:val="000000"/>
          <w:szCs w:val="21"/>
        </w:rPr>
        <w:t xml:space="preserve">    (  </w:t>
      </w:r>
      <w:r>
        <w:rPr>
          <w:rFonts w:hint="eastAsia" w:asciiTheme="minorEastAsia" w:hAnsiTheme="minorEastAsia"/>
          <w:color w:val="000000"/>
          <w:szCs w:val="21"/>
        </w:rPr>
        <w:t xml:space="preserve">  </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A.分层设色地形图上，用红色表示平原</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B.比例尺的表示方法，通常有线段式、数字式和文字式三种</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C.无论什么类型的地图，都是根据“上北下南，左西右东”的原则判断方向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D.暑假小明一家人从四川广安自驾到西藏拉萨，选择了《中国铁路分布图》</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14.</w:t>
      </w:r>
      <w:r>
        <w:rPr>
          <w:rFonts w:asciiTheme="minorEastAsia" w:hAnsiTheme="minorEastAsia"/>
          <w:color w:val="000000"/>
          <w:szCs w:val="21"/>
        </w:rPr>
        <w:t xml:space="preserve">读某中学平面图，下面是四位同学读图获取的信息，有误的是    (  </w:t>
      </w:r>
      <w:r>
        <w:rPr>
          <w:rFonts w:hint="eastAsia" w:asciiTheme="minorEastAsia" w:hAnsiTheme="minorEastAsia"/>
          <w:color w:val="000000"/>
          <w:szCs w:val="21"/>
        </w:rPr>
        <w:t xml:space="preserve">  </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1920875" cy="1345565"/>
            <wp:effectExtent l="19050" t="0" r="3010" b="0"/>
            <wp:docPr id="132" name="图片 132"/>
            <wp:cNvGraphicFramePr/>
            <a:graphic xmlns:a="http://schemas.openxmlformats.org/drawingml/2006/main">
              <a:graphicData uri="http://schemas.openxmlformats.org/drawingml/2006/picture">
                <pic:pic xmlns:pic="http://schemas.openxmlformats.org/drawingml/2006/picture">
                  <pic:nvPicPr>
                    <pic:cNvPr id="132" name="图片 132"/>
                    <pic:cNvPicPr/>
                  </pic:nvPicPr>
                  <pic:blipFill>
                    <a:blip r:embed="rId14" cstate="print"/>
                    <a:stretch>
                      <a:fillRect/>
                    </a:stretch>
                  </pic:blipFill>
                  <pic:spPr>
                    <a:xfrm>
                      <a:off x="0" y="0"/>
                      <a:ext cx="1923303" cy="134741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A.甲：学校大门朝东开</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B乙：教学楼在餐厅的东南方向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C.丙：学校南北长约480米</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D.丁：该图比例尺为线段式，其数字式为1: 12</w:t>
      </w:r>
      <w:r>
        <w:rPr>
          <w:rFonts w:hint="eastAsia" w:asciiTheme="minorEastAsia" w:hAnsiTheme="minorEastAsia"/>
          <w:color w:val="000000"/>
          <w:szCs w:val="21"/>
        </w:rPr>
        <w:t xml:space="preserve"> </w:t>
      </w:r>
      <w:r>
        <w:rPr>
          <w:rFonts w:asciiTheme="minorEastAsia" w:hAnsiTheme="minorEastAsia"/>
          <w:color w:val="000000"/>
          <w:szCs w:val="21"/>
        </w:rPr>
        <w:t>000</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15.</w:t>
      </w:r>
      <w:r>
        <w:rPr>
          <w:rFonts w:asciiTheme="minorEastAsia" w:hAnsiTheme="minorEastAsia"/>
          <w:color w:val="000000"/>
          <w:szCs w:val="21"/>
        </w:rPr>
        <w:t>《地图是我们日常生活必不可少的工具，手机打车软件中使用的地图是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A.地形图</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B电子地图</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C.人口分布图</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D.气候分布图</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读某地等高线地形图（单位：米），回答16～18题。</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409190" cy="1430020"/>
            <wp:effectExtent l="19050" t="0" r="0" b="0"/>
            <wp:docPr id="133" name="图片 133"/>
            <wp:cNvGraphicFramePr/>
            <a:graphic xmlns:a="http://schemas.openxmlformats.org/drawingml/2006/main">
              <a:graphicData uri="http://schemas.openxmlformats.org/drawingml/2006/picture">
                <pic:pic xmlns:pic="http://schemas.openxmlformats.org/drawingml/2006/picture">
                  <pic:nvPicPr>
                    <pic:cNvPr id="133" name="图片 133"/>
                    <pic:cNvPicPr/>
                  </pic:nvPicPr>
                  <pic:blipFill>
                    <a:blip r:embed="rId15" cstate="print"/>
                    <a:stretch>
                      <a:fillRect/>
                    </a:stretch>
                  </pic:blipFill>
                  <pic:spPr>
                    <a:xfrm>
                      <a:off x="0" y="0"/>
                      <a:ext cx="2409879" cy="1430666"/>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16.</w:t>
      </w:r>
      <w:r>
        <w:rPr>
          <w:rFonts w:asciiTheme="minorEastAsia" w:hAnsiTheme="minorEastAsia"/>
          <w:color w:val="000000"/>
          <w:szCs w:val="21"/>
        </w:rPr>
        <w:t>甲山峰位于乙山峰的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A.西南方向    B.东北方向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C.正南方向    D.正北方向</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17.</w:t>
      </w:r>
      <w:r>
        <w:rPr>
          <w:rFonts w:asciiTheme="minorEastAsia" w:hAnsiTheme="minorEastAsia"/>
          <w:color w:val="000000"/>
          <w:szCs w:val="21"/>
        </w:rPr>
        <w:t>图中③所处的地形部位是    (</w:t>
      </w:r>
      <w:r>
        <w:rPr>
          <w:rFonts w:hint="eastAsia" w:asciiTheme="minorEastAsia" w:hAnsiTheme="minorEastAsia"/>
          <w:color w:val="000000"/>
          <w:szCs w:val="21"/>
        </w:rPr>
        <w:t xml:space="preserve"> </w:t>
      </w:r>
      <w:r>
        <w:rPr>
          <w:rFonts w:asciiTheme="minorEastAsia" w:hAnsiTheme="minorEastAsia"/>
          <w:color w:val="000000"/>
          <w:szCs w:val="21"/>
        </w:rPr>
        <w:t xml:space="preserve">  </w:t>
      </w:r>
      <w:r>
        <w:rPr>
          <w:rFonts w:hint="eastAsia" w:asciiTheme="minorEastAsia" w:hAnsiTheme="minorEastAsia"/>
          <w:color w:val="000000"/>
          <w:szCs w:val="21"/>
        </w:rPr>
        <w:t xml:space="preserve"> </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A.山谷    B.山脊</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C.陡崖    D.鞍部</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18.</w:t>
      </w:r>
      <w:r>
        <w:rPr>
          <w:rFonts w:asciiTheme="minorEastAsia" w:hAnsiTheme="minorEastAsia"/>
          <w:color w:val="000000"/>
          <w:szCs w:val="21"/>
        </w:rPr>
        <w:t>站在甲山峰，理论上能看到的点是    (    )</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A</w:t>
      </w:r>
      <w:r>
        <w:rPr>
          <w:rFonts w:asciiTheme="minorEastAsia" w:hAnsiTheme="minorEastAsia"/>
          <w:color w:val="000000"/>
          <w:szCs w:val="21"/>
        </w:rPr>
        <w:t xml:space="preserve">①   </w:t>
      </w:r>
      <w:r>
        <w:rPr>
          <w:rFonts w:hint="eastAsia" w:asciiTheme="minorEastAsia" w:hAnsiTheme="minorEastAsia"/>
          <w:color w:val="000000"/>
          <w:szCs w:val="21"/>
        </w:rPr>
        <w:t xml:space="preserve">   </w:t>
      </w:r>
      <w:r>
        <w:rPr>
          <w:rFonts w:asciiTheme="minorEastAsia" w:hAnsiTheme="minorEastAsia"/>
          <w:color w:val="000000"/>
          <w:szCs w:val="21"/>
        </w:rPr>
        <w:t xml:space="preserve"> </w:t>
      </w:r>
      <w:r>
        <w:rPr>
          <w:rFonts w:hint="eastAsia" w:asciiTheme="minorEastAsia" w:hAnsiTheme="minorEastAsia"/>
          <w:color w:val="000000"/>
          <w:szCs w:val="21"/>
        </w:rPr>
        <w:t xml:space="preserve"> </w:t>
      </w:r>
      <w:r>
        <w:rPr>
          <w:rFonts w:asciiTheme="minorEastAsia" w:hAnsiTheme="minorEastAsia"/>
          <w:color w:val="000000"/>
          <w:szCs w:val="21"/>
        </w:rPr>
        <w:t>B</w:t>
      </w:r>
      <w:r>
        <w:rPr>
          <w:rFonts w:hint="eastAsia" w:asciiTheme="minorEastAsia" w:hAnsiTheme="minorEastAsia"/>
          <w:color w:val="000000"/>
          <w:szCs w:val="21"/>
        </w:rPr>
        <w:t>.</w:t>
      </w:r>
      <w:r>
        <w:rPr>
          <w:rFonts w:asciiTheme="minorEastAsia" w:hAnsiTheme="minorEastAsia"/>
          <w:color w:val="000000"/>
          <w:szCs w:val="21"/>
        </w:rPr>
        <w:t>①②</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 xml:space="preserve">C.③④   </w:t>
      </w:r>
      <w:r>
        <w:rPr>
          <w:rFonts w:hint="eastAsia" w:asciiTheme="minorEastAsia" w:hAnsiTheme="minorEastAsia"/>
          <w:color w:val="000000"/>
          <w:szCs w:val="21"/>
        </w:rPr>
        <w:t xml:space="preserve"> </w:t>
      </w:r>
      <w:r>
        <w:rPr>
          <w:rFonts w:asciiTheme="minorEastAsia" w:hAnsiTheme="minorEastAsia"/>
          <w:color w:val="000000"/>
          <w:szCs w:val="21"/>
        </w:rPr>
        <w:t xml:space="preserve"> D.①②③</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读广东某地等高线地形图，回答19～20题。</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733040" cy="1736725"/>
            <wp:effectExtent l="19050" t="0" r="0" b="0"/>
            <wp:docPr id="134" name="图片 134"/>
            <wp:cNvGraphicFramePr/>
            <a:graphic xmlns:a="http://schemas.openxmlformats.org/drawingml/2006/main">
              <a:graphicData uri="http://schemas.openxmlformats.org/drawingml/2006/picture">
                <pic:pic xmlns:pic="http://schemas.openxmlformats.org/drawingml/2006/picture">
                  <pic:nvPicPr>
                    <pic:cNvPr id="134" name="图片 134"/>
                    <pic:cNvPicPr/>
                  </pic:nvPicPr>
                  <pic:blipFill>
                    <a:blip r:embed="rId16" cstate="print"/>
                    <a:stretch>
                      <a:fillRect/>
                    </a:stretch>
                  </pic:blipFill>
                  <pic:spPr>
                    <a:xfrm>
                      <a:off x="0" y="0"/>
                      <a:ext cx="2734244" cy="173778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19.</w:t>
      </w:r>
      <w:r>
        <w:rPr>
          <w:rFonts w:asciiTheme="minorEastAsia" w:hAnsiTheme="minorEastAsia"/>
          <w:color w:val="000000"/>
          <w:szCs w:val="21"/>
        </w:rPr>
        <w:t>关于甲河的流向，下列判断正确的是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A.大致由北向南流</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B.大致由东南向西北流</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C.大致由西向东流</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D.大致由西北向东南流</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20.图中耕地分布区域主要的地形类型是</w:t>
      </w:r>
      <w:r>
        <w:rPr>
          <w:rFonts w:asciiTheme="minorEastAsia" w:hAnsiTheme="minorEastAsia"/>
          <w:color w:val="000000"/>
          <w:szCs w:val="21"/>
        </w:rPr>
        <w:t xml:space="preserve">  ( </w:t>
      </w:r>
      <w:r>
        <w:rPr>
          <w:rFonts w:hint="eastAsia" w:asciiTheme="minorEastAsia" w:hAnsiTheme="minorEastAsia"/>
          <w:color w:val="000000"/>
          <w:szCs w:val="21"/>
        </w:rPr>
        <w:t xml:space="preserve">  </w:t>
      </w:r>
      <w:r>
        <w:rPr>
          <w:rFonts w:asciiTheme="minorEastAsia" w:hAnsiTheme="minorEastAsia"/>
          <w:color w:val="000000"/>
          <w:szCs w:val="21"/>
        </w:rPr>
        <w:t xml:space="preserve">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A.高原    B.丘陵    C.山地    D.平原</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二、综合题</w:t>
      </w:r>
      <w:r>
        <w:rPr>
          <w:rFonts w:asciiTheme="minorEastAsia" w:hAnsiTheme="minorEastAsia"/>
          <w:color w:val="000000"/>
          <w:szCs w:val="21"/>
        </w:rPr>
        <w:t>(60分)</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21.</w:t>
      </w:r>
      <w:r>
        <w:rPr>
          <w:rFonts w:asciiTheme="minorEastAsia" w:hAnsiTheme="minorEastAsia"/>
          <w:color w:val="000000"/>
          <w:szCs w:val="21"/>
        </w:rPr>
        <w:t>读图，回答下列问题。（13分）</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231390" cy="1402715"/>
            <wp:effectExtent l="19050" t="0" r="0" b="0"/>
            <wp:docPr id="135" name="图片 135"/>
            <wp:cNvGraphicFramePr/>
            <a:graphic xmlns:a="http://schemas.openxmlformats.org/drawingml/2006/main">
              <a:graphicData uri="http://schemas.openxmlformats.org/drawingml/2006/picture">
                <pic:pic xmlns:pic="http://schemas.openxmlformats.org/drawingml/2006/picture">
                  <pic:nvPicPr>
                    <pic:cNvPr id="135" name="图片 135"/>
                    <pic:cNvPicPr/>
                  </pic:nvPicPr>
                  <pic:blipFill>
                    <a:blip r:embed="rId17" cstate="print"/>
                    <a:stretch>
                      <a:fillRect/>
                    </a:stretch>
                  </pic:blipFill>
                  <pic:spPr>
                    <a:xfrm>
                      <a:off x="0" y="0"/>
                      <a:ext cx="2232407" cy="1403250"/>
                    </a:xfrm>
                    <a:prstGeom prst="rect">
                      <a:avLst/>
                    </a:prstGeom>
                  </pic:spPr>
                </pic:pic>
              </a:graphicData>
            </a:graphic>
          </wp:inline>
        </w:drawing>
      </w:r>
      <w:r>
        <w:rPr>
          <w:rFonts w:asciiTheme="minorEastAsia" w:hAnsiTheme="minorEastAsia"/>
          <w:color w:val="000000"/>
          <w:szCs w:val="21"/>
        </w:rPr>
        <w:drawing>
          <wp:inline distT="0" distB="0" distL="0" distR="0">
            <wp:extent cx="2654300" cy="1416050"/>
            <wp:effectExtent l="19050" t="0" r="0" b="0"/>
            <wp:docPr id="136" name="图片 136"/>
            <wp:cNvGraphicFramePr/>
            <a:graphic xmlns:a="http://schemas.openxmlformats.org/drawingml/2006/main">
              <a:graphicData uri="http://schemas.openxmlformats.org/drawingml/2006/picture">
                <pic:pic xmlns:pic="http://schemas.openxmlformats.org/drawingml/2006/picture">
                  <pic:nvPicPr>
                    <pic:cNvPr id="136" name="图片 136"/>
                    <pic:cNvPicPr/>
                  </pic:nvPicPr>
                  <pic:blipFill>
                    <a:blip r:embed="rId18" cstate="print"/>
                    <a:stretch>
                      <a:fillRect/>
                    </a:stretch>
                  </pic:blipFill>
                  <pic:spPr>
                    <a:xfrm>
                      <a:off x="0" y="0"/>
                      <a:ext cx="2655014" cy="1416370"/>
                    </a:xfrm>
                    <a:prstGeom prst="rect">
                      <a:avLst/>
                    </a:prstGeom>
                  </pic:spPr>
                </pic:pic>
              </a:graphicData>
            </a:graphic>
          </wp:inline>
        </w:drawing>
      </w:r>
    </w:p>
    <w:p>
      <w:pPr>
        <w:spacing w:line="360" w:lineRule="auto"/>
        <w:ind w:firstLine="2310" w:firstLineChars="1100"/>
        <w:rPr>
          <w:rFonts w:asciiTheme="minorEastAsia" w:hAnsiTheme="minorEastAsia"/>
          <w:color w:val="000000"/>
          <w:szCs w:val="21"/>
        </w:rPr>
      </w:pPr>
      <w:r>
        <w:rPr>
          <w:rFonts w:hint="eastAsia" w:asciiTheme="minorEastAsia" w:hAnsiTheme="minorEastAsia"/>
          <w:color w:val="000000"/>
          <w:szCs w:val="21"/>
        </w:rPr>
        <w:t>图一                                图二</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(1)请在图一中适当位置标出地球公转方向。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(2)根据图二判断，A位于B的</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方向，B位于C的</w:t>
      </w:r>
      <w:r>
        <w:rPr>
          <w:rFonts w:asciiTheme="minorEastAsia" w:hAnsiTheme="minorEastAsia"/>
          <w:color w:val="000000"/>
          <w:szCs w:val="21"/>
          <w:u w:val="single"/>
        </w:rPr>
        <w:t>____</w:t>
      </w:r>
      <w:r>
        <w:rPr>
          <w:rFonts w:asciiTheme="minorEastAsia" w:hAnsiTheme="minorEastAsia"/>
          <w:color w:val="000000"/>
          <w:szCs w:val="21"/>
        </w:rPr>
        <w:t>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(3)将图二中三块阴影所表示区域的面积按由大到小的顺序排列：</w:t>
      </w:r>
      <w:r>
        <w:rPr>
          <w:rFonts w:asciiTheme="minorEastAsia" w:hAnsiTheme="minorEastAsia"/>
          <w:color w:val="000000"/>
          <w:szCs w:val="21"/>
          <w:u w:val="single"/>
        </w:rPr>
        <w:t>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w:t>
      </w:r>
      <w:r>
        <w:rPr>
          <w:rFonts w:hint="eastAsia" w:asciiTheme="minorEastAsia" w:hAnsiTheme="minorEastAsia"/>
          <w:color w:val="000000"/>
          <w:szCs w:val="21"/>
        </w:rPr>
        <w:t>一</w:t>
      </w:r>
      <w:r>
        <w:rPr>
          <w:rFonts w:asciiTheme="minorEastAsia" w:hAnsiTheme="minorEastAsia"/>
          <w:color w:val="000000"/>
          <w:szCs w:val="21"/>
        </w:rPr>
        <w:t>天中，A、B两点先看到太阳的是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点。</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(5)当太阳直射A点时，地球位于公转轨道上的处，此时北极圈内会出现</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现象。</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(6)当地球公转至乙处时，C点的正午太阳高度是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（角度），B点昼长是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小时。</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(7)地球由公转轨道上的丙处向丁处运动过程中，湖北省襄阳市的白昼将变</w:t>
      </w:r>
      <w:r>
        <w:rPr>
          <w:rFonts w:asciiTheme="minorEastAsia" w:hAnsiTheme="minorEastAsia"/>
          <w:color w:val="000000"/>
          <w:szCs w:val="21"/>
          <w:u w:val="single"/>
        </w:rPr>
        <w:t>____</w:t>
      </w:r>
      <w:r>
        <w:rPr>
          <w:rFonts w:asciiTheme="minorEastAsia" w:hAnsiTheme="minorEastAsia"/>
          <w:color w:val="000000"/>
          <w:szCs w:val="21"/>
        </w:rPr>
        <w:t>（填“长”或“短”），获得的太阳光</w:t>
      </w:r>
      <w:r>
        <w:rPr>
          <w:rFonts w:hint="eastAsia" w:asciiTheme="minorEastAsia" w:hAnsiTheme="minorEastAsia"/>
          <w:color w:val="000000"/>
          <w:szCs w:val="21"/>
        </w:rPr>
        <w:t>热也将逐渐</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（填“增加”或“减少”）。</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22.</w:t>
      </w:r>
      <w:r>
        <w:rPr>
          <w:rFonts w:asciiTheme="minorEastAsia" w:hAnsiTheme="minorEastAsia"/>
          <w:color w:val="000000"/>
          <w:szCs w:val="21"/>
        </w:rPr>
        <w:t>读图，回答下列问题。(11分)</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3027680" cy="1638300"/>
            <wp:effectExtent l="19050" t="0" r="885" b="0"/>
            <wp:docPr id="137" name="图片 137"/>
            <wp:cNvGraphicFramePr/>
            <a:graphic xmlns:a="http://schemas.openxmlformats.org/drawingml/2006/main">
              <a:graphicData uri="http://schemas.openxmlformats.org/drawingml/2006/picture">
                <pic:pic xmlns:pic="http://schemas.openxmlformats.org/drawingml/2006/picture">
                  <pic:nvPicPr>
                    <pic:cNvPr id="137" name="图片 137"/>
                    <pic:cNvPicPr/>
                  </pic:nvPicPr>
                  <pic:blipFill>
                    <a:blip r:embed="rId19" cstate="print"/>
                    <a:stretch>
                      <a:fillRect/>
                    </a:stretch>
                  </pic:blipFill>
                  <pic:spPr>
                    <a:xfrm>
                      <a:off x="0" y="0"/>
                      <a:ext cx="3030763" cy="1639809"/>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(1)以下现象主要由地球自转造成的是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A.正午太阳高度的变化</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B.昼夜更替</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C.昼夜长短变化</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D.四季变化</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(2)从图中A点出发，向东环绕地球一周回到A点，该行程全长约</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千米。</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(3)该图所示太阳直射点位于</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（重要纬线的名称），此时浙江杭州的昼夜长短状况是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，这一天正午时分，福建泉州学校旗杆的影子与下图中</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__</w:t>
      </w:r>
      <w:r>
        <w:rPr>
          <w:rFonts w:asciiTheme="minorEastAsia" w:hAnsiTheme="minorEastAsia"/>
          <w:color w:val="000000"/>
          <w:szCs w:val="21"/>
        </w:rPr>
        <w:t>图所示最相似。</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3026410" cy="1016000"/>
            <wp:effectExtent l="19050" t="0" r="2540" b="0"/>
            <wp:docPr id="138" name="图片 138"/>
            <wp:cNvGraphicFramePr/>
            <a:graphic xmlns:a="http://schemas.openxmlformats.org/drawingml/2006/main">
              <a:graphicData uri="http://schemas.openxmlformats.org/drawingml/2006/picture">
                <pic:pic xmlns:pic="http://schemas.openxmlformats.org/drawingml/2006/picture">
                  <pic:nvPicPr>
                    <pic:cNvPr id="138" name="图片 138"/>
                    <pic:cNvPicPr/>
                  </pic:nvPicPr>
                  <pic:blipFill>
                    <a:blip r:embed="rId20" cstate="print"/>
                    <a:stretch>
                      <a:fillRect/>
                    </a:stretch>
                  </pic:blipFill>
                  <pic:spPr>
                    <a:xfrm>
                      <a:off x="0" y="0"/>
                      <a:ext cx="3026410" cy="1016576"/>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(4)图中出现极昼的地区B所对应的热量带是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A.南寒带    B.北温带</w:t>
      </w:r>
      <w:r>
        <w:rPr>
          <w:rFonts w:hint="eastAsia" w:asciiTheme="minorEastAsia" w:hAnsiTheme="minorEastAsia"/>
          <w:color w:val="000000"/>
          <w:szCs w:val="21"/>
        </w:rPr>
        <w:t xml:space="preserve">    </w:t>
      </w:r>
      <w:r>
        <w:rPr>
          <w:rFonts w:asciiTheme="minorEastAsia" w:hAnsiTheme="minorEastAsia"/>
          <w:color w:val="000000"/>
          <w:szCs w:val="21"/>
        </w:rPr>
        <w:t>C.热带    D.北寒带</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23.</w:t>
      </w:r>
      <w:r>
        <w:rPr>
          <w:rFonts w:asciiTheme="minorEastAsia" w:hAnsiTheme="minorEastAsia"/>
          <w:color w:val="000000"/>
          <w:szCs w:val="21"/>
        </w:rPr>
        <w:t>读某地等高线地形图（单位：米），回答下列问题。(12分)</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225040" cy="1581150"/>
            <wp:effectExtent l="19050" t="0" r="3290" b="0"/>
            <wp:docPr id="139" name="图片 139"/>
            <wp:cNvGraphicFramePr/>
            <a:graphic xmlns:a="http://schemas.openxmlformats.org/drawingml/2006/main">
              <a:graphicData uri="http://schemas.openxmlformats.org/drawingml/2006/picture">
                <pic:pic xmlns:pic="http://schemas.openxmlformats.org/drawingml/2006/picture">
                  <pic:nvPicPr>
                    <pic:cNvPr id="139" name="图片 139"/>
                    <pic:cNvPicPr/>
                  </pic:nvPicPr>
                  <pic:blipFill>
                    <a:blip r:embed="rId21" cstate="print"/>
                    <a:stretch>
                      <a:fillRect/>
                    </a:stretch>
                  </pic:blipFill>
                  <pic:spPr>
                    <a:xfrm>
                      <a:off x="0" y="0"/>
                      <a:ext cx="2228239" cy="1583053"/>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(1)甲、乙、丙、丁四座山峰，海拔最高的是</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rPr>
        <w:t>，该山峰与C地的相对高度为</w:t>
      </w:r>
      <w:r>
        <w:rPr>
          <w:rFonts w:asciiTheme="minorEastAsia" w:hAnsiTheme="minorEastAsia"/>
          <w:color w:val="000000"/>
          <w:szCs w:val="21"/>
          <w:u w:val="single"/>
        </w:rPr>
        <w:t>____</w:t>
      </w:r>
      <w:r>
        <w:rPr>
          <w:rFonts w:asciiTheme="minorEastAsia" w:hAnsiTheme="minorEastAsia"/>
          <w:color w:val="000000"/>
          <w:szCs w:val="21"/>
        </w:rPr>
        <w:t>米。</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(2)小马河的流向是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(3)测得C、D两地之间的图上距离为3厘米，则实地距离为</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千米。</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(4)A地所在的地形部位是</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__</w:t>
      </w:r>
      <w:r>
        <w:rPr>
          <w:rFonts w:asciiTheme="minorEastAsia" w:hAnsiTheme="minorEastAsia"/>
          <w:color w:val="000000"/>
          <w:szCs w:val="21"/>
        </w:rPr>
        <w:t>，B地所在的地形部位是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(5)①②③为三条登山路线，最省力的是</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__</w:t>
      </w:r>
      <w:r>
        <w:rPr>
          <w:rFonts w:asciiTheme="minorEastAsia" w:hAnsiTheme="minorEastAsia"/>
          <w:color w:val="000000"/>
          <w:szCs w:val="21"/>
        </w:rPr>
        <w:t>，理由是什么？</w:t>
      </w: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(6)该地区地形以</w:t>
      </w:r>
      <w:r>
        <w:rPr>
          <w:rFonts w:asciiTheme="minorEastAsia" w:hAnsiTheme="minorEastAsia"/>
          <w:color w:val="000000"/>
          <w:szCs w:val="21"/>
          <w:u w:val="single"/>
        </w:rPr>
        <w:t>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__</w:t>
      </w:r>
      <w:r>
        <w:rPr>
          <w:rFonts w:hint="eastAsia" w:asciiTheme="minorEastAsia" w:hAnsiTheme="minorEastAsia"/>
          <w:color w:val="000000"/>
          <w:szCs w:val="21"/>
        </w:rPr>
        <w:t>为主，地势特征是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24.</w:t>
      </w:r>
      <w:r>
        <w:rPr>
          <w:rFonts w:asciiTheme="minorEastAsia" w:hAnsiTheme="minorEastAsia"/>
          <w:color w:val="000000"/>
          <w:szCs w:val="21"/>
        </w:rPr>
        <w:t>阅读图文材料，回答下列问题。（11分）</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材料一  深秋的周末，东北风带来了阵阵凉意，但这丝毫影响不了小明、小畅、小佳的好心情，他们相约去湖滨公园划船游玩。</w:t>
      </w: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材料二  小明、小畅、小佳所在城市略图</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2781300" cy="1936750"/>
            <wp:effectExtent l="19050" t="0" r="0" b="0"/>
            <wp:docPr id="140" name="图片 140"/>
            <wp:cNvGraphicFramePr/>
            <a:graphic xmlns:a="http://schemas.openxmlformats.org/drawingml/2006/main">
              <a:graphicData uri="http://schemas.openxmlformats.org/drawingml/2006/picture">
                <pic:pic xmlns:pic="http://schemas.openxmlformats.org/drawingml/2006/picture">
                  <pic:nvPicPr>
                    <pic:cNvPr id="140" name="图片 140"/>
                    <pic:cNvPicPr/>
                  </pic:nvPicPr>
                  <pic:blipFill>
                    <a:blip r:embed="rId22" cstate="print"/>
                    <a:stretch>
                      <a:fillRect/>
                    </a:stretch>
                  </pic:blipFill>
                  <pic:spPr>
                    <a:xfrm>
                      <a:off x="0" y="0"/>
                      <a:ext cx="2783157" cy="1937755"/>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(1)图中①②③三处分别是小明、小畅、小佳的家，请根据地图提供的信息，分别用简要的语言描述一下他们的具体位置。</w:t>
      </w: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(2)图中铁路的走向大致是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走向。火车站在宾馆的</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方向。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(3)三人相约在湖泊西南方向的运动场附近会合，这个运动场指的是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hint="eastAsia"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(4)如果三人划船保持每分钟20米的速度，从A地到B地需要多长时间</w:t>
      </w:r>
      <w:r>
        <w:rPr>
          <w:rFonts w:hint="eastAsia"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r>
        <w:rPr>
          <w:rFonts w:hint="eastAsia" w:asciiTheme="minorEastAsia" w:hAnsiTheme="minorEastAsia"/>
          <w:color w:val="000000"/>
          <w:szCs w:val="21"/>
        </w:rPr>
        <w:t>25.</w:t>
      </w:r>
      <w:r>
        <w:rPr>
          <w:rFonts w:asciiTheme="minorEastAsia" w:hAnsiTheme="minorEastAsia"/>
          <w:color w:val="000000"/>
          <w:szCs w:val="21"/>
        </w:rPr>
        <w:t>读我国东部沿海某地等高线地形图（单位：米），回答下列问题。（13分）</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3459480" cy="1784350"/>
            <wp:effectExtent l="19050" t="0" r="7465" b="0"/>
            <wp:docPr id="141" name="图片 141"/>
            <wp:cNvGraphicFramePr/>
            <a:graphic xmlns:a="http://schemas.openxmlformats.org/drawingml/2006/main">
              <a:graphicData uri="http://schemas.openxmlformats.org/drawingml/2006/picture">
                <pic:pic xmlns:pic="http://schemas.openxmlformats.org/drawingml/2006/picture">
                  <pic:nvPicPr>
                    <pic:cNvPr id="141" name="图片 141"/>
                    <pic:cNvPicPr/>
                  </pic:nvPicPr>
                  <pic:blipFill>
                    <a:blip r:embed="rId23" cstate="print"/>
                    <a:stretch>
                      <a:fillRect/>
                    </a:stretch>
                  </pic:blipFill>
                  <pic:spPr>
                    <a:xfrm>
                      <a:off x="0" y="0"/>
                      <a:ext cx="3462868" cy="1786050"/>
                    </a:xfrm>
                    <a:prstGeom prst="rect">
                      <a:avLst/>
                    </a:prstGeom>
                  </pic:spPr>
                </pic:pic>
              </a:graphicData>
            </a:graphic>
          </wp:inline>
        </w:drawing>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(1)请将图中200米等高线补充完整。</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(2)图中A代表的地形类型是</w:t>
      </w:r>
      <w:r>
        <w:rPr>
          <w:rFonts w:asciiTheme="minorEastAsia" w:hAnsiTheme="minorEastAsia"/>
          <w:color w:val="000000"/>
          <w:szCs w:val="21"/>
          <w:u w:val="single"/>
        </w:rPr>
        <w:t>___</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_</w:t>
      </w:r>
      <w:r>
        <w:rPr>
          <w:rFonts w:asciiTheme="minorEastAsia" w:hAnsiTheme="minorEastAsia"/>
          <w:color w:val="000000"/>
          <w:szCs w:val="21"/>
        </w:rPr>
        <w:t>，理由是什么？</w:t>
      </w: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(3)若将小河水引向疗养院，图中设计了①和②两条线路，哪一条更合理？为什么？</w:t>
      </w: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(4)下列地形剖面图中，最能反映沿BC线地表起伏状况的是    (  )</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drawing>
          <wp:inline distT="0" distB="0" distL="0" distR="0">
            <wp:extent cx="4171315" cy="1286510"/>
            <wp:effectExtent l="19050" t="0" r="307" b="0"/>
            <wp:docPr id="142" name="图片 142"/>
            <wp:cNvGraphicFramePr/>
            <a:graphic xmlns:a="http://schemas.openxmlformats.org/drawingml/2006/main">
              <a:graphicData uri="http://schemas.openxmlformats.org/drawingml/2006/picture">
                <pic:pic xmlns:pic="http://schemas.openxmlformats.org/drawingml/2006/picture">
                  <pic:nvPicPr>
                    <pic:cNvPr id="142" name="图片 142"/>
                    <pic:cNvPicPr/>
                  </pic:nvPicPr>
                  <pic:blipFill>
                    <a:blip r:embed="rId24" cstate="print"/>
                    <a:stretch>
                      <a:fillRect/>
                    </a:stretch>
                  </pic:blipFill>
                  <pic:spPr>
                    <a:xfrm>
                      <a:off x="0" y="0"/>
                      <a:ext cx="4174902" cy="1287755"/>
                    </a:xfrm>
                    <a:prstGeom prst="rect">
                      <a:avLst/>
                    </a:prstGeom>
                  </pic:spPr>
                </pic:pic>
              </a:graphicData>
            </a:graphic>
          </wp:inline>
        </w:drawing>
      </w:r>
    </w:p>
    <w:p/>
    <w:p/>
    <w:p/>
    <w:p/>
    <w:p/>
    <w:p/>
    <w:p>
      <w:pPr>
        <w:pStyle w:val="2"/>
      </w:pPr>
      <w:r>
        <w:rPr>
          <w:rFonts w:hint="eastAsia"/>
        </w:rPr>
        <w:t>综合能力检测（第一章）</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1.B</w:t>
      </w:r>
      <w:r>
        <w:rPr>
          <w:rFonts w:hint="eastAsia" w:asciiTheme="minorEastAsia" w:hAnsiTheme="minorEastAsia"/>
          <w:color w:val="000000"/>
          <w:szCs w:val="21"/>
        </w:rPr>
        <w:t xml:space="preserve">  </w:t>
      </w:r>
      <w:r>
        <w:rPr>
          <w:rFonts w:asciiTheme="minorEastAsia" w:hAnsiTheme="minorEastAsia"/>
          <w:color w:val="000000"/>
          <w:szCs w:val="21"/>
        </w:rPr>
        <w:t>解析：A项描述的是地球的形状，B项用数据描述了地球表面积的大小，C项可以判断出地球的形状,D项描述的是地球的自转。</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2.B  解析：东半球的范围是20</w:t>
      </w:r>
      <w:r>
        <w:rPr>
          <w:rFonts w:hint="eastAsia" w:asciiTheme="minorEastAsia" w:hAnsiTheme="minorEastAsia"/>
          <w:color w:val="000000"/>
          <w:szCs w:val="21"/>
        </w:rPr>
        <w:t>°</w:t>
      </w:r>
      <w:r>
        <w:rPr>
          <w:rFonts w:asciiTheme="minorEastAsia" w:hAnsiTheme="minorEastAsia"/>
          <w:color w:val="000000"/>
          <w:szCs w:val="21"/>
        </w:rPr>
        <w:t>W向东至160</w:t>
      </w:r>
      <w:r>
        <w:rPr>
          <w:rFonts w:hint="eastAsia" w:asciiTheme="minorEastAsia" w:hAnsiTheme="minorEastAsia"/>
          <w:color w:val="000000"/>
          <w:szCs w:val="21"/>
        </w:rPr>
        <w:t>°</w:t>
      </w:r>
      <w:r>
        <w:rPr>
          <w:rFonts w:asciiTheme="minorEastAsia" w:hAnsiTheme="minorEastAsia"/>
          <w:color w:val="000000"/>
          <w:szCs w:val="21"/>
        </w:rPr>
        <w:t>E，而东经的范围是0</w:t>
      </w:r>
      <w:r>
        <w:rPr>
          <w:rFonts w:hint="eastAsia" w:asciiTheme="minorEastAsia" w:hAnsiTheme="minorEastAsia"/>
          <w:color w:val="000000"/>
          <w:szCs w:val="21"/>
        </w:rPr>
        <w:t>°</w:t>
      </w:r>
      <w:r>
        <w:rPr>
          <w:rFonts w:asciiTheme="minorEastAsia" w:hAnsiTheme="minorEastAsia"/>
          <w:color w:val="000000"/>
          <w:szCs w:val="21"/>
        </w:rPr>
        <w:t>向东至180</w:t>
      </w:r>
      <w:r>
        <w:rPr>
          <w:rFonts w:hint="eastAsia" w:asciiTheme="minorEastAsia" w:hAnsiTheme="minorEastAsia"/>
          <w:color w:val="000000"/>
          <w:szCs w:val="21"/>
        </w:rPr>
        <w:t>°</w:t>
      </w:r>
      <w:r>
        <w:rPr>
          <w:rFonts w:asciiTheme="minorEastAsia" w:hAnsiTheme="minorEastAsia"/>
          <w:color w:val="000000"/>
          <w:szCs w:val="21"/>
        </w:rPr>
        <w:t>。</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3.B</w:t>
      </w:r>
      <w:r>
        <w:rPr>
          <w:rFonts w:hint="eastAsia" w:asciiTheme="minorEastAsia" w:hAnsiTheme="minorEastAsia"/>
          <w:color w:val="000000"/>
          <w:szCs w:val="21"/>
        </w:rPr>
        <w:t xml:space="preserve">  </w:t>
      </w:r>
      <w:r>
        <w:rPr>
          <w:rFonts w:asciiTheme="minorEastAsia" w:hAnsiTheme="minorEastAsia"/>
          <w:color w:val="000000"/>
          <w:szCs w:val="21"/>
        </w:rPr>
        <w:t>解析：图中H线为0</w:t>
      </w:r>
      <w:r>
        <w:rPr>
          <w:rFonts w:hint="eastAsia" w:asciiTheme="minorEastAsia" w:hAnsiTheme="minorEastAsia"/>
          <w:color w:val="000000"/>
          <w:szCs w:val="21"/>
        </w:rPr>
        <w:t>°</w:t>
      </w:r>
      <w:r>
        <w:rPr>
          <w:rFonts w:asciiTheme="minorEastAsia" w:hAnsiTheme="minorEastAsia"/>
          <w:color w:val="000000"/>
          <w:szCs w:val="21"/>
        </w:rPr>
        <w:t>经线，又称本初子午线，是经度的起始线，向东度数增大；本初子午线以西至20</w:t>
      </w:r>
      <w:r>
        <w:rPr>
          <w:rFonts w:hint="eastAsia" w:asciiTheme="minorEastAsia" w:hAnsiTheme="minorEastAsia"/>
          <w:color w:val="000000"/>
          <w:szCs w:val="21"/>
        </w:rPr>
        <w:t>°</w:t>
      </w:r>
      <w:r>
        <w:rPr>
          <w:rFonts w:asciiTheme="minorEastAsia" w:hAnsiTheme="minorEastAsia"/>
          <w:color w:val="000000"/>
          <w:szCs w:val="21"/>
        </w:rPr>
        <w:t>W属于东半球；所有经线等长，大致是O</w:t>
      </w:r>
      <w:r>
        <w:rPr>
          <w:rFonts w:hint="eastAsia" w:asciiTheme="minorEastAsia" w:hAnsiTheme="minorEastAsia"/>
          <w:color w:val="000000"/>
          <w:szCs w:val="21"/>
        </w:rPr>
        <w:t>°</w:t>
      </w:r>
      <w:r>
        <w:rPr>
          <w:rFonts w:asciiTheme="minorEastAsia" w:hAnsiTheme="minorEastAsia"/>
          <w:color w:val="000000"/>
          <w:szCs w:val="21"/>
        </w:rPr>
        <w:t>纬线的一半长。</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4.B</w:t>
      </w:r>
      <w:r>
        <w:rPr>
          <w:rFonts w:hint="eastAsia" w:asciiTheme="minorEastAsia" w:hAnsiTheme="minorEastAsia"/>
          <w:color w:val="000000"/>
          <w:szCs w:val="21"/>
        </w:rPr>
        <w:t xml:space="preserve">  </w:t>
      </w:r>
      <w:r>
        <w:rPr>
          <w:rFonts w:asciiTheme="minorEastAsia" w:hAnsiTheme="minorEastAsia"/>
          <w:color w:val="000000"/>
          <w:szCs w:val="21"/>
        </w:rPr>
        <w:t>解析：地球自转产生昼夜更替和时间差异等现象。山东学生比新疆学生起床早，说明山东与新疆由于经度差异大，产生明显的时间差异；太阳每天都东升西落，是地球自转造成的。地球公转导致同一地区不同时期的昼夜长短和正午太阳高度发生周期性变化，形成春夏秋冬四季变化。海南岛纬度低，终年获得太阳光热多，长夏无冬；东北地区纬度高，获得太阳光热少，冬季寒冷漫长。</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5.A</w:t>
      </w:r>
      <w:r>
        <w:rPr>
          <w:rFonts w:hint="eastAsia" w:asciiTheme="minorEastAsia" w:hAnsiTheme="minorEastAsia"/>
          <w:color w:val="000000"/>
          <w:szCs w:val="21"/>
        </w:rPr>
        <w:t xml:space="preserve">  </w:t>
      </w:r>
      <w:r>
        <w:rPr>
          <w:rFonts w:asciiTheme="minorEastAsia" w:hAnsiTheme="minorEastAsia"/>
          <w:color w:val="000000"/>
          <w:szCs w:val="21"/>
        </w:rPr>
        <w:t>6.C</w:t>
      </w:r>
      <w:r>
        <w:rPr>
          <w:rFonts w:hint="eastAsia" w:asciiTheme="minorEastAsia" w:hAnsiTheme="minorEastAsia"/>
          <w:color w:val="000000"/>
          <w:szCs w:val="21"/>
        </w:rPr>
        <w:t xml:space="preserve">  </w:t>
      </w:r>
      <w:r>
        <w:rPr>
          <w:rFonts w:asciiTheme="minorEastAsia" w:hAnsiTheme="minorEastAsia"/>
          <w:color w:val="000000"/>
          <w:szCs w:val="21"/>
        </w:rPr>
        <w:t>7.C解析：第5题，根据“向北增大为北纬，向南增大为南纬，向东增大为东经，向西增大为西经”可知，甲(20</w:t>
      </w:r>
      <w:r>
        <w:rPr>
          <w:rFonts w:hint="eastAsia" w:asciiTheme="minorEastAsia" w:hAnsiTheme="minorEastAsia"/>
          <w:color w:val="000000"/>
          <w:szCs w:val="21"/>
        </w:rPr>
        <w:t>°</w:t>
      </w:r>
      <w:r>
        <w:rPr>
          <w:rFonts w:asciiTheme="minorEastAsia" w:hAnsiTheme="minorEastAsia"/>
          <w:color w:val="000000"/>
          <w:szCs w:val="21"/>
        </w:rPr>
        <w:t>S，40</w:t>
      </w:r>
      <w:r>
        <w:rPr>
          <w:rFonts w:hint="eastAsia" w:asciiTheme="minorEastAsia" w:hAnsiTheme="minorEastAsia"/>
          <w:color w:val="000000"/>
          <w:szCs w:val="21"/>
        </w:rPr>
        <w:t>°</w:t>
      </w:r>
      <w:r>
        <w:rPr>
          <w:rFonts w:asciiTheme="minorEastAsia" w:hAnsiTheme="minorEastAsia"/>
          <w:color w:val="000000"/>
          <w:szCs w:val="21"/>
        </w:rPr>
        <w:t>E)、乙(40</w:t>
      </w:r>
      <w:r>
        <w:rPr>
          <w:rFonts w:hint="eastAsia" w:asciiTheme="minorEastAsia" w:hAnsiTheme="minorEastAsia"/>
          <w:color w:val="000000"/>
          <w:szCs w:val="21"/>
        </w:rPr>
        <w:t>°</w:t>
      </w:r>
      <w:r>
        <w:rPr>
          <w:rFonts w:asciiTheme="minorEastAsia" w:hAnsiTheme="minorEastAsia"/>
          <w:color w:val="000000"/>
          <w:szCs w:val="21"/>
        </w:rPr>
        <w:t>N，40</w:t>
      </w:r>
      <w:r>
        <w:rPr>
          <w:rFonts w:hint="eastAsia" w:asciiTheme="minorEastAsia" w:hAnsiTheme="minorEastAsia"/>
          <w:color w:val="000000"/>
          <w:szCs w:val="21"/>
        </w:rPr>
        <w:t>°</w:t>
      </w:r>
      <w:r>
        <w:rPr>
          <w:rFonts w:asciiTheme="minorEastAsia" w:hAnsiTheme="minorEastAsia"/>
          <w:color w:val="000000"/>
          <w:szCs w:val="21"/>
        </w:rPr>
        <w:t>E)、丙(20</w:t>
      </w:r>
      <w:r>
        <w:rPr>
          <w:rFonts w:hint="eastAsia" w:asciiTheme="minorEastAsia" w:hAnsiTheme="minorEastAsia"/>
          <w:color w:val="000000"/>
          <w:szCs w:val="21"/>
        </w:rPr>
        <w:t>°</w:t>
      </w:r>
      <w:r>
        <w:rPr>
          <w:rFonts w:asciiTheme="minorEastAsia" w:hAnsiTheme="minorEastAsia"/>
          <w:color w:val="000000"/>
          <w:szCs w:val="21"/>
        </w:rPr>
        <w:t>N，40</w:t>
      </w:r>
      <w:r>
        <w:rPr>
          <w:rFonts w:hint="eastAsia" w:asciiTheme="minorEastAsia" w:hAnsiTheme="minorEastAsia"/>
          <w:color w:val="000000"/>
          <w:szCs w:val="21"/>
        </w:rPr>
        <w:t>°</w:t>
      </w:r>
      <w:r>
        <w:rPr>
          <w:rFonts w:asciiTheme="minorEastAsia" w:hAnsiTheme="minorEastAsia"/>
          <w:color w:val="000000"/>
          <w:szCs w:val="21"/>
        </w:rPr>
        <w:t>W)、丁(40</w:t>
      </w:r>
      <w:r>
        <w:rPr>
          <w:rFonts w:hint="eastAsia" w:asciiTheme="minorEastAsia" w:hAnsiTheme="minorEastAsia"/>
          <w:color w:val="000000"/>
          <w:szCs w:val="21"/>
        </w:rPr>
        <w:t>°</w:t>
      </w:r>
      <w:r>
        <w:rPr>
          <w:rFonts w:asciiTheme="minorEastAsia" w:hAnsiTheme="minorEastAsia"/>
          <w:color w:val="000000"/>
          <w:szCs w:val="21"/>
        </w:rPr>
        <w:t>S，20</w:t>
      </w:r>
      <w:r>
        <w:rPr>
          <w:rFonts w:hint="eastAsia" w:asciiTheme="minorEastAsia" w:hAnsiTheme="minorEastAsia"/>
          <w:color w:val="000000"/>
          <w:szCs w:val="21"/>
        </w:rPr>
        <w:t>°</w:t>
      </w:r>
      <w:r>
        <w:rPr>
          <w:rFonts w:asciiTheme="minorEastAsia" w:hAnsiTheme="minorEastAsia"/>
          <w:color w:val="000000"/>
          <w:szCs w:val="21"/>
        </w:rPr>
        <w:t>W)。第6题，甲点与乙点位于同一经线上，甲点位于乙点的正南方向。第7题，丁位于东西半球的分界线上，丙位于西半球，甲、乙位于东半球；乙、丙位于北半球，甲、丁位于南半球；乙、丁位于中纬度地区，甲、丙位于低纬度地区。</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 xml:space="preserve">8.C </w:t>
      </w:r>
      <w:r>
        <w:rPr>
          <w:rFonts w:hint="eastAsia" w:asciiTheme="minorEastAsia" w:hAnsiTheme="minorEastAsia"/>
          <w:color w:val="000000"/>
          <w:szCs w:val="21"/>
        </w:rPr>
        <w:t xml:space="preserve">  </w:t>
      </w:r>
      <w:r>
        <w:rPr>
          <w:rFonts w:asciiTheme="minorEastAsia" w:hAnsiTheme="minorEastAsia"/>
          <w:color w:val="000000"/>
          <w:szCs w:val="21"/>
        </w:rPr>
        <w:t>9.A</w:t>
      </w:r>
      <w:r>
        <w:rPr>
          <w:rFonts w:hint="eastAsia" w:asciiTheme="minorEastAsia" w:hAnsiTheme="minorEastAsia"/>
          <w:color w:val="000000"/>
          <w:szCs w:val="21"/>
        </w:rPr>
        <w:t xml:space="preserve">  </w:t>
      </w:r>
      <w:r>
        <w:rPr>
          <w:rFonts w:asciiTheme="minorEastAsia" w:hAnsiTheme="minorEastAsia"/>
          <w:color w:val="000000"/>
          <w:szCs w:val="21"/>
        </w:rPr>
        <w:t>解析：第8题，北纬16</w:t>
      </w:r>
      <w:r>
        <w:rPr>
          <w:rFonts w:hint="eastAsia" w:asciiTheme="minorEastAsia" w:hAnsiTheme="minorEastAsia"/>
          <w:color w:val="000000"/>
          <w:szCs w:val="21"/>
        </w:rPr>
        <w:t>°</w:t>
      </w:r>
      <w:r>
        <w:rPr>
          <w:rFonts w:asciiTheme="minorEastAsia" w:hAnsiTheme="minorEastAsia"/>
          <w:color w:val="000000"/>
          <w:szCs w:val="21"/>
        </w:rPr>
        <w:t>31′30″位于20</w:t>
      </w:r>
      <w:r>
        <w:rPr>
          <w:rFonts w:hint="eastAsia" w:asciiTheme="minorEastAsia" w:hAnsiTheme="minorEastAsia"/>
          <w:color w:val="000000"/>
          <w:szCs w:val="21"/>
        </w:rPr>
        <w:t>°</w:t>
      </w:r>
      <w:r>
        <w:rPr>
          <w:rFonts w:asciiTheme="minorEastAsia" w:hAnsiTheme="minorEastAsia"/>
          <w:color w:val="000000"/>
          <w:szCs w:val="21"/>
        </w:rPr>
        <w:t>N的南侧，排除甲、乙两地；东经111</w:t>
      </w:r>
      <w:r>
        <w:rPr>
          <w:rFonts w:hint="eastAsia" w:asciiTheme="minorEastAsia" w:hAnsiTheme="minorEastAsia"/>
          <w:color w:val="000000"/>
          <w:szCs w:val="21"/>
        </w:rPr>
        <w:t>°</w:t>
      </w:r>
      <w:r>
        <w:rPr>
          <w:rFonts w:asciiTheme="minorEastAsia" w:hAnsiTheme="minorEastAsia"/>
          <w:color w:val="000000"/>
          <w:szCs w:val="21"/>
        </w:rPr>
        <w:t>46′05″位于120</w:t>
      </w:r>
      <w:r>
        <w:rPr>
          <w:rFonts w:hint="eastAsia" w:asciiTheme="minorEastAsia" w:hAnsiTheme="minorEastAsia"/>
          <w:color w:val="000000"/>
          <w:szCs w:val="21"/>
        </w:rPr>
        <w:t>°</w:t>
      </w:r>
      <w:r>
        <w:rPr>
          <w:rFonts w:asciiTheme="minorEastAsia" w:hAnsiTheme="minorEastAsia"/>
          <w:color w:val="000000"/>
          <w:szCs w:val="21"/>
        </w:rPr>
        <w:t>E的西侧，排除丁地。第9题，根据地球在公转轨道上的位置可知，A项为夏至（6月22日前后），B项为秋分（9月23日前后），C项为冬至(12月22日前后)，D项为春分（3月21日前后），7月24日距离夏至最近。</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IO.C  11.A解析：第10题，由图可知，①地位于北寒带，终年寒冷；②地位于北温带，四季分明；③地位于热带，有太阳直射现象；北半球冬至日时，⑤地出现极昼现象，太阳终日不落。第11题，图示时刻，太阳直射赤道，为春分日或秋分日，全球各地昼夜等长。③地位于热带，获得太阳光热最多。</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12.A</w:t>
      </w:r>
      <w:r>
        <w:rPr>
          <w:rFonts w:hint="eastAsia" w:asciiTheme="minorEastAsia" w:hAnsiTheme="minorEastAsia"/>
          <w:color w:val="000000"/>
          <w:szCs w:val="21"/>
        </w:rPr>
        <w:t xml:space="preserve">  </w:t>
      </w:r>
      <w:r>
        <w:rPr>
          <w:rFonts w:asciiTheme="minorEastAsia" w:hAnsiTheme="minorEastAsia"/>
          <w:color w:val="000000"/>
          <w:szCs w:val="21"/>
        </w:rPr>
        <w:t>解析：方向、比例尺、图例是地图的“语言”。</w:t>
      </w:r>
    </w:p>
    <w:p>
      <w:pPr>
        <w:spacing w:line="360" w:lineRule="auto"/>
        <w:ind w:firstLine="420" w:firstLineChars="200"/>
        <w:rPr>
          <w:rFonts w:asciiTheme="minorEastAsia" w:hAnsiTheme="minorEastAsia"/>
          <w:color w:val="000000"/>
          <w:szCs w:val="21"/>
        </w:rPr>
      </w:pPr>
      <w:r>
        <w:rPr>
          <w:rFonts w:asciiTheme="minorEastAsia" w:hAnsiTheme="minorEastAsia"/>
          <w:color w:val="000000"/>
          <w:szCs w:val="21"/>
        </w:rPr>
        <w:t>13.B</w:t>
      </w:r>
      <w:r>
        <w:rPr>
          <w:rFonts w:hint="eastAsia" w:asciiTheme="minorEastAsia" w:hAnsiTheme="minorEastAsia"/>
          <w:color w:val="000000"/>
          <w:szCs w:val="21"/>
        </w:rPr>
        <w:t xml:space="preserve">  </w:t>
      </w:r>
      <w:r>
        <w:rPr>
          <w:rFonts w:asciiTheme="minorEastAsia" w:hAnsiTheme="minorEastAsia"/>
          <w:color w:val="000000"/>
          <w:szCs w:val="21"/>
        </w:rPr>
        <w:t>解析：分层设色地形图上，用绿色表示平原；没有经纬网和指向标的地图，按照“上北下南，左西右东”的原则判断方向；暑假小明一家人从四川广安自驾到西藏拉萨，应选择《中国公路分布图》。</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14.B</w:t>
      </w:r>
      <w:r>
        <w:rPr>
          <w:rFonts w:hint="eastAsia" w:asciiTheme="minorEastAsia" w:hAnsiTheme="minorEastAsia"/>
          <w:color w:val="000000"/>
          <w:szCs w:val="21"/>
        </w:rPr>
        <w:t xml:space="preserve">  </w:t>
      </w:r>
      <w:r>
        <w:rPr>
          <w:rFonts w:asciiTheme="minorEastAsia" w:hAnsiTheme="minorEastAsia"/>
          <w:color w:val="000000"/>
          <w:szCs w:val="21"/>
        </w:rPr>
        <w:t>解析：根据指向标可知，学校大门朝东开，教学楼在餐厅的西北方向；该图比例尺是线段式，数字式为1: 12</w:t>
      </w:r>
      <w:r>
        <w:rPr>
          <w:rFonts w:hint="eastAsia" w:asciiTheme="minorEastAsia" w:hAnsiTheme="minorEastAsia"/>
          <w:color w:val="000000"/>
          <w:szCs w:val="21"/>
        </w:rPr>
        <w:t xml:space="preserve"> </w:t>
      </w:r>
      <w:r>
        <w:rPr>
          <w:rFonts w:asciiTheme="minorEastAsia" w:hAnsiTheme="minorEastAsia"/>
          <w:color w:val="000000"/>
          <w:szCs w:val="21"/>
        </w:rPr>
        <w:t>000；学校南北长度的图上距离约是4厘米，则实地距离约为480米。</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15.B</w:t>
      </w:r>
      <w:r>
        <w:rPr>
          <w:rFonts w:hint="eastAsia" w:asciiTheme="minorEastAsia" w:hAnsiTheme="minorEastAsia"/>
          <w:color w:val="000000"/>
          <w:szCs w:val="21"/>
        </w:rPr>
        <w:t xml:space="preserve">  </w:t>
      </w:r>
      <w:r>
        <w:rPr>
          <w:rFonts w:asciiTheme="minorEastAsia" w:hAnsiTheme="minorEastAsia"/>
          <w:color w:val="000000"/>
          <w:szCs w:val="21"/>
        </w:rPr>
        <w:t>解析：地形图、人口分布图、气候分布图属于传统地图；手机打车软件中使用的地图</w:t>
      </w:r>
      <w:r>
        <w:rPr>
          <w:rFonts w:hint="eastAsia" w:asciiTheme="minorEastAsia" w:hAnsiTheme="minorEastAsia"/>
          <w:color w:val="000000"/>
          <w:szCs w:val="21"/>
        </w:rPr>
        <w:t>具有携带方便、内容更新快、快速获取地理信息的优点，是将传统地图、遥感图像等经过信息化处理制成的，属于电子地图。</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16.C</w:t>
      </w:r>
      <w:r>
        <w:rPr>
          <w:rFonts w:hint="eastAsia" w:asciiTheme="minorEastAsia" w:hAnsiTheme="minorEastAsia"/>
          <w:color w:val="000000"/>
          <w:szCs w:val="21"/>
        </w:rPr>
        <w:t xml:space="preserve">  </w:t>
      </w:r>
      <w:r>
        <w:rPr>
          <w:rFonts w:asciiTheme="minorEastAsia" w:hAnsiTheme="minorEastAsia"/>
          <w:color w:val="000000"/>
          <w:szCs w:val="21"/>
        </w:rPr>
        <w:t xml:space="preserve"> 17.B </w:t>
      </w:r>
      <w:r>
        <w:rPr>
          <w:rFonts w:hint="eastAsia" w:asciiTheme="minorEastAsia" w:hAnsiTheme="minorEastAsia"/>
          <w:color w:val="000000"/>
          <w:szCs w:val="21"/>
        </w:rPr>
        <w:t xml:space="preserve">  </w:t>
      </w:r>
      <w:r>
        <w:rPr>
          <w:rFonts w:asciiTheme="minorEastAsia" w:hAnsiTheme="minorEastAsia"/>
          <w:color w:val="000000"/>
          <w:szCs w:val="21"/>
        </w:rPr>
        <w:t>18.B</w:t>
      </w:r>
      <w:r>
        <w:rPr>
          <w:rFonts w:hint="eastAsia" w:asciiTheme="minorEastAsia" w:hAnsiTheme="minorEastAsia"/>
          <w:color w:val="000000"/>
          <w:szCs w:val="21"/>
        </w:rPr>
        <w:t xml:space="preserve">  </w:t>
      </w:r>
      <w:r>
        <w:rPr>
          <w:rFonts w:asciiTheme="minorEastAsia" w:hAnsiTheme="minorEastAsia"/>
          <w:color w:val="000000"/>
          <w:szCs w:val="21"/>
        </w:rPr>
        <w:t>解析：第16题，根据指向标判断，甲山峰位于乙山峰的正南方向。第17题，读图可知，图中③处等高线向海拔低处凸出，为山脊。第18题，读图可知，站在甲山峰，理论上能看到的点是①②处，因为①②处比甲山峰海拔低，且在视线内；③处被乙山峰遮挡了视线，④处位于陡崖下面，不在视线范围内。</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 xml:space="preserve">19.A </w:t>
      </w:r>
      <w:r>
        <w:rPr>
          <w:rFonts w:hint="eastAsia" w:asciiTheme="minorEastAsia" w:hAnsiTheme="minorEastAsia"/>
          <w:color w:val="000000"/>
          <w:szCs w:val="21"/>
        </w:rPr>
        <w:t xml:space="preserve">  </w:t>
      </w:r>
      <w:r>
        <w:rPr>
          <w:rFonts w:asciiTheme="minorEastAsia" w:hAnsiTheme="minorEastAsia"/>
          <w:color w:val="000000"/>
          <w:szCs w:val="21"/>
        </w:rPr>
        <w:t>20.D</w:t>
      </w:r>
      <w:r>
        <w:rPr>
          <w:rFonts w:hint="eastAsia" w:asciiTheme="minorEastAsia" w:hAnsiTheme="minorEastAsia"/>
          <w:color w:val="000000"/>
          <w:szCs w:val="21"/>
        </w:rPr>
        <w:t xml:space="preserve">  </w:t>
      </w:r>
      <w:r>
        <w:rPr>
          <w:rFonts w:asciiTheme="minorEastAsia" w:hAnsiTheme="minorEastAsia"/>
          <w:color w:val="000000"/>
          <w:szCs w:val="21"/>
        </w:rPr>
        <w:t>解析：第19题，图中有指向标，要根据指向标判断方向，可以将地图旋转，使指向标的箭</w:t>
      </w:r>
      <w:r>
        <w:rPr>
          <w:rFonts w:hint="eastAsia" w:asciiTheme="minorEastAsia" w:hAnsiTheme="minorEastAsia"/>
          <w:color w:val="000000"/>
          <w:szCs w:val="21"/>
        </w:rPr>
        <w:t>头竖直向上，可以看出甲河大致自北向南流。第</w:t>
      </w:r>
      <w:r>
        <w:rPr>
          <w:rFonts w:asciiTheme="minorEastAsia" w:hAnsiTheme="minorEastAsia"/>
          <w:color w:val="000000"/>
          <w:szCs w:val="21"/>
        </w:rPr>
        <w:t>20题，耕地分布区域的海拔在100米以下，广阔平坦，是平原。</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21.(1)略（画逆时针方向的箭头）。</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(2)西南正北  (3)③②①  (4)B</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(5)甲极昼</w:t>
      </w:r>
      <w:r>
        <w:rPr>
          <w:rFonts w:hint="eastAsia" w:asciiTheme="minorEastAsia" w:hAnsiTheme="minorEastAsia"/>
          <w:color w:val="000000"/>
          <w:szCs w:val="21"/>
        </w:rPr>
        <w:t xml:space="preserve">   </w:t>
      </w:r>
      <w:r>
        <w:rPr>
          <w:rFonts w:asciiTheme="minorEastAsia" w:hAnsiTheme="minorEastAsia"/>
          <w:color w:val="000000"/>
          <w:szCs w:val="21"/>
        </w:rPr>
        <w:t>(6)90</w:t>
      </w:r>
      <w:r>
        <w:rPr>
          <w:rFonts w:hint="eastAsia" w:asciiTheme="minorEastAsia" w:hAnsiTheme="minorEastAsia"/>
          <w:color w:val="000000"/>
          <w:szCs w:val="21"/>
        </w:rPr>
        <w:t xml:space="preserve">° </w:t>
      </w:r>
      <w:r>
        <w:rPr>
          <w:rFonts w:asciiTheme="minorEastAsia" w:hAnsiTheme="minorEastAsia"/>
          <w:color w:val="000000"/>
          <w:szCs w:val="21"/>
        </w:rPr>
        <w:t>12  (7)长</w:t>
      </w:r>
      <w:r>
        <w:rPr>
          <w:rFonts w:hint="eastAsia" w:asciiTheme="minorEastAsia" w:hAnsiTheme="minorEastAsia"/>
          <w:color w:val="000000"/>
          <w:szCs w:val="21"/>
        </w:rPr>
        <w:t xml:space="preserve">  </w:t>
      </w:r>
      <w:r>
        <w:rPr>
          <w:rFonts w:asciiTheme="minorEastAsia" w:hAnsiTheme="minorEastAsia"/>
          <w:color w:val="000000"/>
          <w:szCs w:val="21"/>
        </w:rPr>
        <w:t>增加</w:t>
      </w:r>
      <w:r>
        <w:rPr>
          <w:rFonts w:hint="eastAsia" w:asciiTheme="minorEastAsia" w:hAnsiTheme="minorEastAsia"/>
          <w:color w:val="000000"/>
          <w:szCs w:val="21"/>
        </w:rPr>
        <w:t xml:space="preserve">  </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22.(1)B</w:t>
      </w:r>
      <w:r>
        <w:rPr>
          <w:rFonts w:hint="eastAsia" w:asciiTheme="minorEastAsia" w:hAnsiTheme="minorEastAsia"/>
          <w:color w:val="000000"/>
          <w:szCs w:val="21"/>
        </w:rPr>
        <w:t xml:space="preserve">  </w:t>
      </w:r>
      <w:r>
        <w:rPr>
          <w:rFonts w:asciiTheme="minorEastAsia" w:hAnsiTheme="minorEastAsia"/>
          <w:color w:val="000000"/>
          <w:szCs w:val="21"/>
        </w:rPr>
        <w:t>(2)4万</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(3)北回归线</w:t>
      </w:r>
      <w:r>
        <w:rPr>
          <w:rFonts w:hint="eastAsia" w:asciiTheme="minorEastAsia" w:hAnsiTheme="minorEastAsia"/>
          <w:color w:val="000000"/>
          <w:szCs w:val="21"/>
        </w:rPr>
        <w:t xml:space="preserve">   </w:t>
      </w:r>
      <w:r>
        <w:rPr>
          <w:rFonts w:asciiTheme="minorEastAsia" w:hAnsiTheme="minorEastAsia"/>
          <w:color w:val="000000"/>
          <w:szCs w:val="21"/>
        </w:rPr>
        <w:t>昼长夜短</w:t>
      </w:r>
      <w:r>
        <w:rPr>
          <w:rFonts w:hint="eastAsia" w:asciiTheme="minorEastAsia" w:hAnsiTheme="minorEastAsia"/>
          <w:color w:val="000000"/>
          <w:szCs w:val="21"/>
        </w:rPr>
        <w:t xml:space="preserve">   </w:t>
      </w:r>
      <w:r>
        <w:rPr>
          <w:rFonts w:asciiTheme="minorEastAsia" w:hAnsiTheme="minorEastAsia"/>
          <w:color w:val="000000"/>
          <w:szCs w:val="21"/>
        </w:rPr>
        <w:t>B</w:t>
      </w:r>
      <w:r>
        <w:rPr>
          <w:rFonts w:hint="eastAsia" w:asciiTheme="minorEastAsia" w:hAnsiTheme="minorEastAsia"/>
          <w:color w:val="000000"/>
          <w:szCs w:val="21"/>
        </w:rPr>
        <w:t xml:space="preserve">  </w:t>
      </w:r>
      <w:r>
        <w:rPr>
          <w:rFonts w:asciiTheme="minorEastAsia" w:hAnsiTheme="minorEastAsia"/>
          <w:color w:val="000000"/>
          <w:szCs w:val="21"/>
        </w:rPr>
        <w:t>(4)D</w:t>
      </w:r>
      <w:r>
        <w:rPr>
          <w:rFonts w:hint="eastAsia" w:asciiTheme="minorEastAsia" w:hAnsiTheme="minorEastAsia"/>
          <w:color w:val="000000"/>
          <w:szCs w:val="21"/>
        </w:rPr>
        <w:t xml:space="preserve"> </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23.(1)丁</w:t>
      </w:r>
      <w:r>
        <w:rPr>
          <w:rFonts w:hint="eastAsia" w:asciiTheme="minorEastAsia" w:hAnsiTheme="minorEastAsia"/>
          <w:color w:val="000000"/>
          <w:szCs w:val="21"/>
        </w:rPr>
        <w:t xml:space="preserve">   </w:t>
      </w:r>
      <w:r>
        <w:rPr>
          <w:rFonts w:asciiTheme="minorEastAsia" w:hAnsiTheme="minorEastAsia"/>
          <w:color w:val="000000"/>
          <w:szCs w:val="21"/>
        </w:rPr>
        <w:t>878  (2)自西南向东北</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(3)3</w:t>
      </w:r>
      <w:r>
        <w:rPr>
          <w:rFonts w:hint="eastAsia" w:asciiTheme="minorEastAsia" w:hAnsiTheme="minorEastAsia"/>
          <w:color w:val="000000"/>
          <w:szCs w:val="21"/>
        </w:rPr>
        <w:t xml:space="preserve">   </w:t>
      </w:r>
      <w:r>
        <w:rPr>
          <w:rFonts w:asciiTheme="minorEastAsia" w:hAnsiTheme="minorEastAsia"/>
          <w:color w:val="000000"/>
          <w:szCs w:val="21"/>
        </w:rPr>
        <w:t>(4)陡崖</w:t>
      </w:r>
      <w:r>
        <w:rPr>
          <w:rFonts w:hint="eastAsia" w:asciiTheme="minorEastAsia" w:hAnsiTheme="minorEastAsia"/>
          <w:color w:val="000000"/>
          <w:szCs w:val="21"/>
        </w:rPr>
        <w:t xml:space="preserve">  </w:t>
      </w:r>
      <w:r>
        <w:rPr>
          <w:rFonts w:asciiTheme="minorEastAsia" w:hAnsiTheme="minorEastAsia"/>
          <w:color w:val="000000"/>
          <w:szCs w:val="21"/>
        </w:rPr>
        <w:t>山谷</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(5)②</w:t>
      </w:r>
      <w:r>
        <w:rPr>
          <w:rFonts w:hint="eastAsia" w:asciiTheme="minorEastAsia" w:hAnsiTheme="minorEastAsia"/>
          <w:color w:val="000000"/>
          <w:szCs w:val="21"/>
        </w:rPr>
        <w:t xml:space="preserve">  </w:t>
      </w:r>
      <w:r>
        <w:rPr>
          <w:rFonts w:asciiTheme="minorEastAsia" w:hAnsiTheme="minorEastAsia"/>
          <w:color w:val="000000"/>
          <w:szCs w:val="21"/>
        </w:rPr>
        <w:t>等高线越稀疏，坡越缓，越省力。</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(6)山地</w:t>
      </w:r>
      <w:r>
        <w:rPr>
          <w:rFonts w:hint="eastAsia" w:asciiTheme="minorEastAsia" w:hAnsiTheme="minorEastAsia"/>
          <w:color w:val="000000"/>
          <w:szCs w:val="21"/>
        </w:rPr>
        <w:t xml:space="preserve">  </w:t>
      </w:r>
      <w:r>
        <w:rPr>
          <w:rFonts w:asciiTheme="minorEastAsia" w:hAnsiTheme="minorEastAsia"/>
          <w:color w:val="000000"/>
          <w:szCs w:val="21"/>
        </w:rPr>
        <w:t>西高东低</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 xml:space="preserve">24.(1)小明家位于火车站的正西方向，小畅家位于火车站的正东方向，小佳家位于火车站的正南方向。 </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(2)南北</w:t>
      </w:r>
      <w:r>
        <w:rPr>
          <w:rFonts w:hint="eastAsia" w:asciiTheme="minorEastAsia" w:hAnsiTheme="minorEastAsia"/>
          <w:color w:val="000000"/>
          <w:szCs w:val="21"/>
        </w:rPr>
        <w:t xml:space="preserve">  </w:t>
      </w:r>
      <w:r>
        <w:rPr>
          <w:rFonts w:asciiTheme="minorEastAsia" w:hAnsiTheme="minorEastAsia"/>
          <w:color w:val="000000"/>
          <w:szCs w:val="21"/>
        </w:rPr>
        <w:t>东北</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(3)a运动场</w:t>
      </w:r>
      <w:r>
        <w:rPr>
          <w:rFonts w:hint="eastAsia" w:asciiTheme="minorEastAsia" w:hAnsiTheme="minorEastAsia"/>
          <w:color w:val="000000"/>
          <w:szCs w:val="21"/>
        </w:rPr>
        <w:t xml:space="preserve"> </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(4)50分钟。</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25.(1)略。（用平滑的曲线将海拔数值为200米的点连接起来，且两端必须与图中200米等高线相连）</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 xml:space="preserve">  (2)盆地</w:t>
      </w:r>
      <w:r>
        <w:rPr>
          <w:rFonts w:hint="eastAsia" w:asciiTheme="minorEastAsia" w:hAnsiTheme="minorEastAsia"/>
          <w:color w:val="000000"/>
          <w:szCs w:val="21"/>
        </w:rPr>
        <w:t xml:space="preserve">  </w:t>
      </w:r>
      <w:r>
        <w:rPr>
          <w:rFonts w:asciiTheme="minorEastAsia" w:hAnsiTheme="minorEastAsia"/>
          <w:color w:val="000000"/>
          <w:szCs w:val="21"/>
        </w:rPr>
        <w:t>地势四周高，中间低（河流从四周向中心流）。</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 xml:space="preserve">  (3)①。  ①线路引水</w:t>
      </w:r>
      <w:r>
        <w:rPr>
          <w:rFonts w:hint="eastAsia" w:asciiTheme="minorEastAsia" w:hAnsiTheme="minorEastAsia"/>
          <w:color w:val="000000"/>
          <w:szCs w:val="21"/>
        </w:rPr>
        <w:t>，河流从高处向低处自流。</w:t>
      </w:r>
    </w:p>
    <w:p>
      <w:pPr>
        <w:spacing w:line="240" w:lineRule="auto"/>
        <w:ind w:firstLine="420" w:firstLineChars="200"/>
        <w:rPr>
          <w:rFonts w:asciiTheme="minorEastAsia" w:hAnsiTheme="minorEastAsia"/>
          <w:color w:val="000000"/>
          <w:szCs w:val="21"/>
        </w:rPr>
      </w:pPr>
      <w:r>
        <w:rPr>
          <w:rFonts w:asciiTheme="minorEastAsia" w:hAnsiTheme="minorEastAsia"/>
          <w:color w:val="000000"/>
          <w:szCs w:val="21"/>
        </w:rPr>
        <w:t xml:space="preserve">  (4)A</w:t>
      </w:r>
    </w:p>
    <w:p>
      <w:pPr>
        <w:spacing w:line="240" w:lineRule="auto"/>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EA1"/>
    <w:rsid w:val="000D71C9"/>
    <w:rsid w:val="0012328D"/>
    <w:rsid w:val="001B5731"/>
    <w:rsid w:val="002945BA"/>
    <w:rsid w:val="004151FC"/>
    <w:rsid w:val="006C0A0A"/>
    <w:rsid w:val="0085458F"/>
    <w:rsid w:val="009D73E6"/>
    <w:rsid w:val="00BE4EA1"/>
    <w:rsid w:val="00C02FC6"/>
    <w:rsid w:val="00F47518"/>
    <w:rsid w:val="30FF50DE"/>
    <w:rsid w:val="7AEB5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qFormat/>
    <w:uiPriority w:val="99"/>
    <w:rPr>
      <w:sz w:val="18"/>
      <w:szCs w:val="18"/>
    </w:rPr>
  </w:style>
  <w:style w:type="character" w:customStyle="1" w:styleId="9">
    <w:name w:val="页脚 Char"/>
    <w:basedOn w:val="6"/>
    <w:link w:val="4"/>
    <w:semiHidden/>
    <w:qFormat/>
    <w:uiPriority w:val="99"/>
    <w:rPr>
      <w:sz w:val="18"/>
      <w:szCs w:val="18"/>
    </w:rPr>
  </w:style>
  <w:style w:type="character" w:customStyle="1" w:styleId="10">
    <w:name w:val="标题 2 Char"/>
    <w:basedOn w:val="6"/>
    <w:link w:val="2"/>
    <w:qFormat/>
    <w:uiPriority w:val="9"/>
    <w:rPr>
      <w:rFonts w:asciiTheme="majorHAnsi" w:hAnsiTheme="majorHAnsi" w:eastAsiaTheme="majorEastAsia" w:cstheme="majorBidi"/>
      <w:b/>
      <w:bCs/>
      <w:sz w:val="32"/>
      <w:szCs w:val="32"/>
    </w:rPr>
  </w:style>
  <w:style w:type="character" w:customStyle="1" w:styleId="11">
    <w:name w:val="批注框文本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Manager>状元网</Manager>
  <Company>状元网</Company>
  <Pages>6</Pages>
  <Words>2329</Words>
  <Characters>2632</Characters>
  <Lines>138</Lines>
  <Paragraphs>171</Paragraphs>
  <TotalTime>2</TotalTime>
  <ScaleCrop>false</ScaleCrop>
  <LinksUpToDate>false</LinksUpToDate>
  <CharactersWithSpaces>4790</CharactersWithSpaces>
  <HyperlinkBase>状元网http://www.zhuangyuan123.com/</HyperlinkBase>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状元网</cp:category>
  <dcterms:created xsi:type="dcterms:W3CDTF">2021-09-04T06:34:00Z</dcterms:created>
  <dc:creator>状元网</dc:creator>
  <dc:description>状元网</dc:description>
  <cp:keywords>状元网</cp:keywords>
  <cp:lastModifiedBy>Administrator</cp:lastModifiedBy>
  <dcterms:modified xsi:type="dcterms:W3CDTF">2022-09-21T14:06:24Z</dcterms:modified>
  <dc:subject>状元网</dc:subject>
  <dc:title>状元网</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