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hint="eastAsia" w:ascii="黑体" w:hAnsi="黑体" w:eastAsia="黑体" w:cs="黑体"/>
          <w:b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11925300</wp:posOffset>
            </wp:positionV>
            <wp:extent cx="495300" cy="482600"/>
            <wp:effectExtent l="0" t="0" r="0" b="12700"/>
            <wp:wrapNone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6"/>
          <w:szCs w:val="36"/>
          <w:lang w:val="en-US" w:eastAsia="zh-CN"/>
        </w:rPr>
        <w:t>深圳市海湾中学九年级物理中期教学反馈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center"/>
        <w:textAlignment w:val="center"/>
        <w:rPr>
          <w:rFonts w:hint="eastAsia" w:ascii="黑体" w:hAnsi="黑体" w:eastAsia="黑体" w:cs="黑体"/>
          <w:b/>
          <w:sz w:val="30"/>
          <w:lang w:val="en-US" w:eastAsia="zh-CN"/>
        </w:rPr>
      </w:pPr>
      <w:r>
        <w:rPr>
          <w:rFonts w:hint="eastAsia" w:ascii="黑体" w:hAnsi="黑体" w:eastAsia="黑体" w:cs="黑体"/>
          <w:b/>
          <w:sz w:val="30"/>
          <w:lang w:val="en-US" w:eastAsia="zh-CN"/>
        </w:rPr>
        <w:t xml:space="preserve"> </w:t>
      </w:r>
      <w:r>
        <w:rPr>
          <w:rFonts w:hint="eastAsia" w:ascii="宋体" w:hAnsi="宋体" w:cs="宋体"/>
          <w:b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审题人：</w:t>
      </w:r>
      <w:r>
        <w:rPr>
          <w:rFonts w:hint="eastAsia" w:ascii="宋体" w:hAnsi="宋体" w:cs="宋体"/>
          <w:b/>
          <w:sz w:val="24"/>
          <w:szCs w:val="24"/>
          <w:lang w:val="en-US" w:eastAsia="zh-CN"/>
        </w:rPr>
        <w:t>初三物理备课组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</w:pPr>
      <w:r>
        <w:rPr>
          <w:rFonts w:ascii="黑体" w:hAnsi="宋体" w:eastAsia="黑体" w:cs="黑体"/>
          <w:color w:val="000000"/>
          <w:kern w:val="0"/>
          <w:sz w:val="22"/>
          <w:szCs w:val="22"/>
          <w:lang w:val="en-US" w:eastAsia="zh-CN" w:bidi="ar"/>
        </w:rPr>
        <w:t xml:space="preserve">注意事项：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</w:pPr>
      <w:r>
        <w:rPr>
          <w:rFonts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1．本试卷共 </w:t>
      </w: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>7</w:t>
      </w:r>
      <w:r>
        <w:rPr>
          <w:rFonts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 页，满分 70 分</w:t>
      </w: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>，</w:t>
      </w:r>
      <w:r>
        <w:rPr>
          <w:rFonts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时间 </w:t>
      </w: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>60</w:t>
      </w:r>
      <w:r>
        <w:rPr>
          <w:rFonts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 分钟。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</w:pP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>2．答卷前，考生首先检查答题卡是否整洁无缺损；考生务必用规定的笔将自己的学校、班级、姓名 和考号等信息填写在答题卡指定的位置上。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</w:pP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>3．选择题每小题选出答案后，用 2B 铅笔把答题卡上对应题目的答案标号涂黑，如需改动，用橡皮擦 干净后，再选涂其他答案；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</w:pP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4．非选择题必须用黑色字迹钢笔或签字笔作答，答案必须写在答题卡各题目指定区域内相应位置上； 如需改动，先划掉原来的答案，然后再写上新的答案；不准使用铅笔和涂改液。不按以上要求作 答的答案无效。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default" w:ascii="黑体" w:hAnsi="黑体" w:eastAsia="黑体" w:cs="黑体"/>
          <w:b/>
          <w:sz w:val="30"/>
          <w:lang w:val="en-US" w:eastAsia="zh-CN"/>
        </w:rPr>
      </w:pPr>
      <w:r>
        <w:rPr>
          <w:rFonts w:hint="eastAsia" w:ascii="楷体" w:hAnsi="楷体" w:eastAsia="楷体" w:cs="楷体"/>
          <w:color w:val="000000"/>
          <w:kern w:val="0"/>
          <w:sz w:val="20"/>
          <w:szCs w:val="20"/>
          <w:lang w:val="en-US" w:eastAsia="zh-CN" w:bidi="ar"/>
        </w:rPr>
        <w:t xml:space="preserve">5．请保持答题卡的整洁，不折叠、不破损。考试结束后，将答题卡交回。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</w:t>
      </w:r>
      <w:r>
        <w:rPr>
          <w:rFonts w:ascii="宋体" w:hAnsi="宋体" w:eastAsia="宋体" w:cs="宋体"/>
          <w:b/>
          <w:sz w:val="28"/>
          <w:szCs w:val="28"/>
        </w:rPr>
        <w:t>单选题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 xml:space="preserve">(本题共 5 小题，每小题 2 分，共 10 分；在每小题的四个选项中，有且只有一个 </w:t>
      </w:r>
      <w:r>
        <w:rPr>
          <w:rFonts w:hint="eastAsia"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最符合题意的选项。)</w:t>
      </w:r>
    </w:p>
    <w:p>
      <w:pPr>
        <w:shd w:val="clear" w:color="auto" w:fill="auto"/>
        <w:spacing w:line="360" w:lineRule="auto"/>
        <w:jc w:val="left"/>
      </w:pPr>
      <w:r>
        <w:t>1．</w:t>
      </w:r>
      <w:r>
        <w:rPr>
          <w:rFonts w:hint="eastAsia"/>
          <w:lang w:val="en-US" w:eastAsia="zh-CN"/>
        </w:rPr>
        <w:t>如</w:t>
      </w:r>
      <w:r>
        <w:t>图四个改变内能的实例中，属于热传递改变内能的方式是（　　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114300" distR="114300">
            <wp:extent cx="543560" cy="921385"/>
            <wp:effectExtent l="0" t="0" r="8890" b="1206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3560" cy="92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给冷水加热</w:t>
      </w:r>
      <w:r>
        <w:tab/>
      </w:r>
      <w:r>
        <w:t>B．</w:t>
      </w:r>
      <w:r>
        <w:drawing>
          <wp:inline distT="0" distB="0" distL="114300" distR="114300">
            <wp:extent cx="800735" cy="800735"/>
            <wp:effectExtent l="0" t="0" r="18415" b="1841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00735" cy="80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搓手取暖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114300" distR="114300">
            <wp:extent cx="880745" cy="704850"/>
            <wp:effectExtent l="0" t="0" r="14605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074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下滑时臀部发热</w:t>
      </w:r>
      <w:r>
        <w:tab/>
      </w:r>
      <w:r>
        <w:t>D．</w:t>
      </w:r>
      <w:r>
        <w:drawing>
          <wp:inline distT="0" distB="0" distL="114300" distR="114300">
            <wp:extent cx="203835" cy="743585"/>
            <wp:effectExtent l="0" t="0" r="5715" b="1841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3835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压缩空气温度升高</w:t>
      </w:r>
    </w:p>
    <w:p>
      <w:pPr>
        <w:shd w:val="clear" w:color="auto" w:fill="auto"/>
        <w:spacing w:line="360" w:lineRule="auto"/>
        <w:jc w:val="left"/>
      </w:pPr>
      <w:r>
        <w:t>2．下图表示四冲程内燃机工作时各冲程的示意图，它们正确的排列顺序为（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752725" cy="1299845"/>
            <wp:effectExtent l="0" t="0" r="9525" b="1460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A．甲、乙、丙、丁</w:t>
      </w:r>
      <w:r>
        <w:tab/>
      </w:r>
      <w:r>
        <w:t>B．丙、丁、甲、乙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C．甲、丁、乙、丙</w:t>
      </w:r>
      <w:r>
        <w:tab/>
      </w:r>
      <w:r>
        <w:t>D．丙、甲、丁、乙</w:t>
      </w:r>
    </w:p>
    <w:p>
      <w:pPr>
        <w:shd w:val="clear" w:color="auto" w:fill="auto"/>
        <w:spacing w:line="360" w:lineRule="auto"/>
        <w:jc w:val="left"/>
      </w:pPr>
      <w:r>
        <w:t>3．如图所示的实物电路对应的电路图应该是如图中的（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543050" cy="931545"/>
            <wp:effectExtent l="0" t="0" r="0" b="190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93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</w:t>
      </w:r>
      <w:r>
        <w:drawing>
          <wp:inline distT="0" distB="0" distL="114300" distR="114300">
            <wp:extent cx="1323975" cy="115252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1165860" cy="1086485"/>
            <wp:effectExtent l="0" t="0" r="15240" b="1841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65860" cy="108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</w:t>
      </w:r>
      <w:r>
        <w:drawing>
          <wp:inline distT="0" distB="0" distL="114300" distR="114300">
            <wp:extent cx="1254125" cy="1181100"/>
            <wp:effectExtent l="0" t="0" r="3175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1204595" cy="1115060"/>
            <wp:effectExtent l="0" t="0" r="14605" b="889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4595" cy="111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4．如图所示电路，开关闭合后，要使L</w:t>
      </w:r>
      <w:r>
        <w:rPr>
          <w:vertAlign w:val="subscript"/>
        </w:rPr>
        <w:t>1</w:t>
      </w:r>
      <w:r>
        <w:t>、L</w:t>
      </w:r>
      <w:r>
        <w:rPr>
          <w:vertAlign w:val="subscript"/>
        </w:rPr>
        <w:t>2</w:t>
      </w:r>
      <w:r>
        <w:t>都能发光且互不影响，则</w:t>
      </w:r>
      <w:r>
        <w:rPr>
          <w:rFonts w:ascii="Times New Roman" w:hAnsi="Times New Roman" w:eastAsia="Times New Roman" w:cs="Times New Roman"/>
          <w:i/>
        </w:rPr>
        <w:t>a</w:t>
      </w:r>
      <w:r>
        <w:t>、</w:t>
      </w:r>
      <w:r>
        <w:rPr>
          <w:rFonts w:ascii="Times New Roman" w:hAnsi="Times New Roman" w:eastAsia="Times New Roman" w:cs="Times New Roman"/>
          <w:i/>
        </w:rPr>
        <w:t>b</w:t>
      </w:r>
      <w:r>
        <w:t>两表（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219200" cy="927100"/>
            <wp:effectExtent l="0" t="0" r="0" b="635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A．电流表、电流表</w:t>
      </w:r>
      <w:r>
        <w:tab/>
      </w:r>
      <w:r>
        <w:t>B．电流表、电压表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C．电压表、电流表</w:t>
      </w:r>
      <w:r>
        <w:tab/>
      </w:r>
      <w:r>
        <w:t>D．电压表、电压表</w:t>
      </w:r>
    </w:p>
    <w:p>
      <w:pPr>
        <w:shd w:val="clear" w:color="auto" w:fill="auto"/>
        <w:spacing w:line="360" w:lineRule="auto"/>
        <w:jc w:val="left"/>
      </w:pPr>
      <w:r>
        <w:t>5．如图所示的电路中，电源电压保持不变，闭合开关，当滑动变阻器的滑片P向左移动时，下列判断正确的是（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305560" cy="962660"/>
            <wp:effectExtent l="0" t="0" r="8890" b="889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556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A．灯泡变暗，电流表示数变小</w:t>
      </w:r>
      <w:r>
        <w:tab/>
      </w:r>
      <w:r>
        <w:t>B．灯泡变亮，电流表示数变大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黑体" w:hAnsi="黑体" w:eastAsia="黑体" w:cs="黑体"/>
          <w:b/>
          <w:sz w:val="30"/>
        </w:rPr>
      </w:pPr>
      <w:r>
        <w:t>C．灯泡亮度不变，电流表示数变小</w:t>
      </w:r>
      <w:r>
        <w:tab/>
      </w:r>
      <w:r>
        <w:t>D．灯泡亮度不变，电流表示数变大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</w:t>
      </w:r>
      <w:r>
        <w:rPr>
          <w:rFonts w:hint="eastAsia" w:ascii="宋体" w:hAnsi="宋体" w:cs="宋体"/>
          <w:b/>
          <w:sz w:val="28"/>
          <w:szCs w:val="28"/>
          <w:lang w:val="en-US" w:eastAsia="zh-CN"/>
        </w:rPr>
        <w:t>双</w:t>
      </w:r>
      <w:r>
        <w:rPr>
          <w:rFonts w:ascii="宋体" w:hAnsi="宋体" w:eastAsia="宋体" w:cs="宋体"/>
          <w:b/>
          <w:sz w:val="28"/>
          <w:szCs w:val="28"/>
        </w:rPr>
        <w:t>选题</w:t>
      </w:r>
      <w:r>
        <w:rPr>
          <w:rFonts w:hint="eastAsia" w:ascii="宋体" w:hAnsi="宋体" w:cs="宋体"/>
          <w:b/>
          <w:sz w:val="21"/>
          <w:lang w:eastAsia="zh-CN"/>
        </w:rPr>
        <w:t>（</w:t>
      </w:r>
      <w:r>
        <w:rPr>
          <w:rFonts w:hint="eastAsia" w:ascii="宋体" w:hAnsi="宋体" w:cs="宋体"/>
          <w:b/>
          <w:sz w:val="21"/>
          <w:lang w:val="en-US" w:eastAsia="zh-CN"/>
        </w:rPr>
        <w:t>每题2分，只选一个且正确得1分，共10分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shd w:val="clear" w:color="auto" w:fill="auto"/>
        <w:spacing w:line="360" w:lineRule="auto"/>
        <w:jc w:val="left"/>
      </w:pPr>
      <w:r>
        <w:t>6．用酒精灯给试管内的水加热至一定程度，发现在试管口的木塞被冲出，如图所示。下列描述正确的是（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990600" cy="1028700"/>
            <wp:effectExtent l="0" t="0" r="0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A．试管中的水是靠做功的方式增加内能的</w:t>
      </w:r>
    </w:p>
    <w:p>
      <w:pPr>
        <w:shd w:val="clear" w:color="auto" w:fill="auto"/>
        <w:spacing w:line="360" w:lineRule="auto"/>
        <w:jc w:val="left"/>
      </w:pPr>
      <w:r>
        <w:t>B．水蒸气对木塞做功，把机械能转化为内能</w:t>
      </w:r>
    </w:p>
    <w:p>
      <w:pPr>
        <w:shd w:val="clear" w:color="auto" w:fill="auto"/>
        <w:spacing w:line="360" w:lineRule="auto"/>
        <w:jc w:val="left"/>
      </w:pPr>
      <w:r>
        <w:t>C．水蒸气对木塞做功，与汽油机做功冲程的原理相同</w:t>
      </w:r>
    </w:p>
    <w:p>
      <w:pPr>
        <w:shd w:val="clear" w:color="auto" w:fill="auto"/>
        <w:spacing w:line="360" w:lineRule="auto"/>
        <w:jc w:val="left"/>
      </w:pPr>
      <w:r>
        <w:t>D．水蒸气对木塞做功，水蒸气内能减少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7</w:t>
      </w:r>
      <w:r>
        <w:t>．下列数据基本符合实际的是（　　）</w:t>
      </w:r>
    </w:p>
    <w:p>
      <w:pPr>
        <w:shd w:val="clear" w:color="auto" w:fill="auto"/>
        <w:spacing w:line="360" w:lineRule="auto"/>
        <w:jc w:val="left"/>
        <w:rPr>
          <w:rFonts w:hint="default" w:eastAsia="宋体"/>
          <w:lang w:val="en-US" w:eastAsia="zh-CN"/>
        </w:rPr>
      </w:pPr>
      <w:r>
        <w:t>A．</w:t>
      </w:r>
      <w:r>
        <w:rPr>
          <w:rFonts w:hint="eastAsia"/>
          <w:lang w:val="en-US" w:eastAsia="zh-CN"/>
        </w:rPr>
        <w:t>一节新干电池的电压为2V</w:t>
      </w:r>
    </w:p>
    <w:p>
      <w:pPr>
        <w:shd w:val="clear" w:color="auto" w:fill="auto"/>
        <w:spacing w:line="360" w:lineRule="auto"/>
        <w:jc w:val="left"/>
      </w:pPr>
      <w:r>
        <w:t>B．教室内一盏日光灯工作时的电流是0.2A</w:t>
      </w:r>
    </w:p>
    <w:p>
      <w:pPr>
        <w:shd w:val="clear" w:color="auto" w:fill="auto"/>
        <w:spacing w:line="360" w:lineRule="auto"/>
        <w:jc w:val="left"/>
      </w:pPr>
      <w:r>
        <w:t>C．水的比热容是4.2×10</w:t>
      </w:r>
      <w:r>
        <w:rPr>
          <w:vertAlign w:val="superscript"/>
        </w:rPr>
        <w:t>3</w:t>
      </w:r>
      <w:r>
        <w:t>J/(kg•℃)</w:t>
      </w:r>
    </w:p>
    <w:p>
      <w:pPr>
        <w:shd w:val="clear" w:color="auto" w:fill="auto"/>
        <w:spacing w:line="360" w:lineRule="auto"/>
        <w:jc w:val="left"/>
      </w:pPr>
      <w:r>
        <w:t>D．对人体的安全电压为36V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8.</w:t>
      </w:r>
      <w:r>
        <w:t>如电路图中，开关S闭合后，两只小灯泡都能发光的电路是（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hint="eastAsia"/>
          <w:lang w:val="en-US" w:eastAsia="zh-CN"/>
        </w:rPr>
      </w:pPr>
      <w:r>
        <w:t>A．</w:t>
      </w:r>
      <w:r>
        <w:drawing>
          <wp:inline distT="0" distB="0" distL="114300" distR="114300">
            <wp:extent cx="876935" cy="608965"/>
            <wp:effectExtent l="0" t="0" r="18415" b="63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7693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B．</w:t>
      </w:r>
      <w:r>
        <w:drawing>
          <wp:inline distT="0" distB="0" distL="114300" distR="114300">
            <wp:extent cx="946785" cy="629285"/>
            <wp:effectExtent l="0" t="0" r="5715" b="1841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C．</w:t>
      </w:r>
      <w:r>
        <w:drawing>
          <wp:inline distT="0" distB="0" distL="114300" distR="114300">
            <wp:extent cx="915670" cy="658495"/>
            <wp:effectExtent l="0" t="0" r="17780" b="8255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15670" cy="65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D．</w:t>
      </w:r>
      <w:r>
        <w:drawing>
          <wp:inline distT="0" distB="0" distL="114300" distR="114300">
            <wp:extent cx="915035" cy="600710"/>
            <wp:effectExtent l="0" t="0" r="18415" b="889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15035" cy="60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9.</w:t>
      </w:r>
      <w:r>
        <w:t>薛同学按照如图</w:t>
      </w:r>
      <w:r>
        <w:rPr>
          <w:rFonts w:hint="eastAsia"/>
          <w:lang w:val="en-US" w:eastAsia="zh-CN"/>
        </w:rPr>
        <w:t>甲</w:t>
      </w:r>
      <w:r>
        <w:t>所示电路做实验，闭合开关S，两灯均发光，他发现两块电压表的指针偏转角度相同，如图</w:t>
      </w:r>
      <w:r>
        <w:rPr>
          <w:rFonts w:hint="eastAsia"/>
          <w:lang w:val="en-US" w:eastAsia="zh-CN"/>
        </w:rPr>
        <w:t>乙</w:t>
      </w:r>
      <w:r>
        <w:t>所示。下面的判断正确的是（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447925" cy="11811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A．电压表V</w:t>
      </w:r>
      <w:r>
        <w:rPr>
          <w:vertAlign w:val="subscript"/>
        </w:rPr>
        <w:t>1</w:t>
      </w:r>
      <w:r>
        <w:t>的读数为7.5V</w:t>
      </w:r>
    </w:p>
    <w:p>
      <w:pPr>
        <w:shd w:val="clear" w:color="auto" w:fill="auto"/>
        <w:spacing w:line="360" w:lineRule="auto"/>
        <w:jc w:val="left"/>
      </w:pPr>
      <w:r>
        <w:t>B．L</w:t>
      </w:r>
      <w:r>
        <w:rPr>
          <w:vertAlign w:val="subscript"/>
        </w:rPr>
        <w:t>2</w:t>
      </w:r>
      <w:r>
        <w:t>灯两端的电压为1.5V</w:t>
      </w:r>
    </w:p>
    <w:p>
      <w:pPr>
        <w:shd w:val="clear" w:color="auto" w:fill="auto"/>
        <w:spacing w:line="360" w:lineRule="auto"/>
        <w:jc w:val="left"/>
        <w:rPr>
          <w:rFonts w:hint="eastAsia" w:eastAsia="宋体"/>
          <w:lang w:eastAsia="zh-CN"/>
        </w:rPr>
      </w:pPr>
      <w:r>
        <w:t>C．L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两端的电压之比为1∶</w:t>
      </w:r>
      <w:r>
        <w:rPr>
          <w:rFonts w:hint="eastAsia"/>
          <w:lang w:val="en-US" w:eastAsia="zh-CN"/>
        </w:rPr>
        <w:t>4</w:t>
      </w:r>
    </w:p>
    <w:p>
      <w:pPr>
        <w:shd w:val="clear" w:color="auto" w:fill="auto"/>
        <w:spacing w:line="360" w:lineRule="auto"/>
        <w:jc w:val="left"/>
        <w:rPr>
          <w:rFonts w:hint="eastAsia" w:eastAsia="宋体"/>
          <w:lang w:val="en-US" w:eastAsia="zh-CN"/>
        </w:rPr>
      </w:pPr>
      <w:r>
        <w:t>D．</w:t>
      </w:r>
      <w:r>
        <w:rPr>
          <w:rFonts w:hint="eastAsia"/>
          <w:lang w:val="en-US" w:eastAsia="zh-CN"/>
        </w:rPr>
        <w:t>通过</w:t>
      </w:r>
      <w:r>
        <w:t>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rPr>
          <w:rFonts w:hint="eastAsia"/>
          <w:lang w:val="en-US" w:eastAsia="zh-CN"/>
        </w:rPr>
        <w:t>的电流</w:t>
      </w:r>
      <w:r>
        <w:t>之比为</w:t>
      </w:r>
      <w:r>
        <w:rPr>
          <w:rFonts w:hint="eastAsia"/>
          <w:lang w:val="en-US" w:eastAsia="zh-CN"/>
        </w:rPr>
        <w:t>1</w:t>
      </w:r>
      <w:r>
        <w:t>∶</w:t>
      </w:r>
      <w:r>
        <w:rPr>
          <w:rFonts w:hint="eastAsia"/>
          <w:lang w:val="en-US" w:eastAsia="zh-CN"/>
        </w:rPr>
        <w:t>4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10</w:t>
      </w:r>
      <w:r>
        <w:t>．为了保护环境，很多农村都不再使用燃煤，而使用天然气，如图是一种天然气泄漏检测仪的简化电路图，其中电源电压不变，</w:t>
      </w:r>
      <w:r>
        <w:rPr>
          <w:rFonts w:ascii="Times New Roman" w:hAnsi="Times New Roman" w:eastAsia="Times New Roman" w:cs="Times New Roman"/>
          <w:i/>
        </w:rPr>
        <w:t>R</w:t>
      </w:r>
      <w:r>
        <w:t>是气敏电阻，其阻值会随天然气浓度的增大而减小，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0</w:t>
      </w:r>
      <w:r>
        <w:t>为定值电阻，电源电压不变，闭合开关S，下列判断中正确的是（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190625" cy="1047750"/>
            <wp:effectExtent l="0" t="0" r="9525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A．当天然气的浓度增大时，电压表示数变小，电流表示数变小</w:t>
      </w:r>
    </w:p>
    <w:p>
      <w:pPr>
        <w:shd w:val="clear" w:color="auto" w:fill="auto"/>
        <w:spacing w:line="360" w:lineRule="auto"/>
        <w:jc w:val="left"/>
      </w:pPr>
      <w:r>
        <w:t>B．当天然气的浓度增大时，电压表示数变大，电流表示数变大</w:t>
      </w:r>
    </w:p>
    <w:p>
      <w:pPr>
        <w:shd w:val="clear" w:color="auto" w:fill="auto"/>
        <w:spacing w:line="360" w:lineRule="auto"/>
        <w:jc w:val="left"/>
      </w:pPr>
      <w:r>
        <w:t>C．当天然气的浓度减小时，电压表和电流表示数的比值不变</w:t>
      </w:r>
    </w:p>
    <w:p>
      <w:pPr>
        <w:shd w:val="clear" w:color="auto" w:fill="auto"/>
        <w:spacing w:line="360" w:lineRule="auto"/>
        <w:jc w:val="left"/>
      </w:pPr>
      <w:r>
        <w:t>D．当天然气的浓度减小时，电路的电流变大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hint="eastAsia" w:ascii="宋体" w:hAnsi="宋体" w:cs="宋体"/>
          <w:b/>
          <w:sz w:val="21"/>
          <w:lang w:val="en-US" w:eastAsia="zh-CN"/>
        </w:rPr>
        <w:t>三、</w:t>
      </w:r>
      <w:r>
        <w:rPr>
          <w:rFonts w:ascii="宋体" w:hAnsi="宋体" w:eastAsia="宋体" w:cs="宋体"/>
          <w:b/>
          <w:sz w:val="21"/>
        </w:rPr>
        <w:t>作图题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 xml:space="preserve">（本题共 </w:t>
      </w:r>
      <w:r>
        <w:rPr>
          <w:rFonts w:hint="eastAsia"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2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 xml:space="preserve"> 小题，</w:t>
      </w:r>
      <w:r>
        <w:rPr>
          <w:rFonts w:hint="eastAsia"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每题2分，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共 4 分。）</w:t>
      </w:r>
    </w:p>
    <w:p>
      <w:pPr>
        <w:shd w:val="clear" w:color="auto" w:fill="auto"/>
        <w:spacing w:line="360" w:lineRule="auto"/>
        <w:jc w:val="left"/>
      </w:pPr>
      <w:r>
        <w:t>1</w:t>
      </w:r>
      <w:r>
        <w:rPr>
          <w:rFonts w:hint="eastAsia"/>
          <w:lang w:val="en-US" w:eastAsia="zh-CN"/>
        </w:rPr>
        <w:t>1</w:t>
      </w:r>
      <w:r>
        <w:t>．请在图中根据标出的电流方向，从电</w:t>
      </w:r>
      <w:r>
        <w:rPr>
          <w:rFonts w:hint="eastAsia"/>
          <w:lang w:val="en-US" w:eastAsia="zh-CN"/>
        </w:rPr>
        <w:t>源</w:t>
      </w:r>
      <w:r>
        <w:t>、电流表、电压表三个元件符号中选出两个，并分别填入电路的空缺处。填入后要求：①闭合开关，小灯泡L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都能发光；②小灯泡L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并联起来。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247775" cy="990600"/>
            <wp:effectExtent l="0" t="0" r="9525" b="0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</w:t>
      </w:r>
      <w:r>
        <w:rPr>
          <w:rFonts w:hint="eastAsia"/>
          <w:lang w:val="en-US" w:eastAsia="zh-CN"/>
        </w:rPr>
        <w:t>2</w:t>
      </w:r>
      <w:r>
        <w:t>．居民楼的楼道里，夜间楼道灯L一直亮着会造成浪费。科研人员用“光敏”材料制成“光控开关”S</w:t>
      </w:r>
      <w:r>
        <w:rPr>
          <w:vertAlign w:val="subscript"/>
        </w:rPr>
        <w:t>1</w:t>
      </w:r>
      <w:r>
        <w:t>，它能在天黑时自动闭合，天亮时自动断开；利用“声敏”材料制成“声控开关”S</w:t>
      </w:r>
      <w:r>
        <w:rPr>
          <w:vertAlign w:val="subscript"/>
        </w:rPr>
        <w:t>2</w:t>
      </w:r>
      <w:r>
        <w:t>，它能在有人走动发出声音时闭合，无人走动时自动断开。请将图中的的各元件符号连接成既能合理照明又能节约用电的电路。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275840" cy="1653540"/>
            <wp:effectExtent l="0" t="0" r="1016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75840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hint="eastAsia" w:ascii="宋体" w:hAnsi="宋体" w:cs="宋体"/>
          <w:b/>
          <w:sz w:val="21"/>
          <w:lang w:val="en-US" w:eastAsia="zh-CN"/>
        </w:rPr>
        <w:t>四</w:t>
      </w:r>
      <w:r>
        <w:rPr>
          <w:rFonts w:ascii="宋体" w:hAnsi="宋体" w:eastAsia="宋体" w:cs="宋体"/>
          <w:b/>
          <w:sz w:val="21"/>
        </w:rPr>
        <w:t>、</w:t>
      </w:r>
      <w:r>
        <w:rPr>
          <w:rFonts w:hint="eastAsia" w:ascii="宋体" w:hAnsi="宋体" w:cs="宋体"/>
          <w:b/>
          <w:sz w:val="21"/>
          <w:lang w:val="en-US" w:eastAsia="zh-CN"/>
        </w:rPr>
        <w:t>填空</w:t>
      </w:r>
      <w:r>
        <w:rPr>
          <w:rFonts w:ascii="宋体" w:hAnsi="宋体" w:eastAsia="宋体" w:cs="宋体"/>
          <w:b/>
          <w:sz w:val="21"/>
        </w:rPr>
        <w:t>题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 xml:space="preserve">（本题共 </w:t>
      </w:r>
      <w:r>
        <w:rPr>
          <w:rFonts w:hint="eastAsia"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小题，每空 1 分，共 22 分。）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13.</w:t>
      </w:r>
      <w:r>
        <w:t>如图所示，要使灯L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串联，应闭合开关___________；要使L</w:t>
      </w:r>
      <w:r>
        <w:rPr>
          <w:vertAlign w:val="subscript"/>
        </w:rPr>
        <w:t>1</w:t>
      </w:r>
      <w:r>
        <w:t>和L</w:t>
      </w:r>
      <w:r>
        <w:rPr>
          <w:vertAlign w:val="subscript"/>
        </w:rPr>
        <w:t>2</w:t>
      </w:r>
      <w:r>
        <w:t>并联，应闭合开关___________。若将S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3</w:t>
      </w:r>
      <w:r>
        <w:t>同时闭合，整个电路会出现___________现象。</w:t>
      </w:r>
    </w:p>
    <w:p>
      <w:p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1828800" cy="14192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14.</w:t>
      </w:r>
      <w:r>
        <w:t>用电流表测量电流时，电流表的两个接线柱接入电路的情形如图所示，则本次测量过程中电流表所用量程是______A（选填“</w:t>
      </w:r>
      <w:r>
        <w:rPr>
          <w:rFonts w:hint="eastAsia"/>
          <w:lang w:val="en-US" w:eastAsia="zh-CN"/>
        </w:rPr>
        <w:t>0-0.6</w:t>
      </w:r>
      <w:r>
        <w:t>”、“</w:t>
      </w:r>
      <w:r>
        <w:rPr>
          <w:rFonts w:hint="eastAsia"/>
          <w:lang w:val="en-US" w:eastAsia="zh-CN"/>
        </w:rPr>
        <w:t>0-3</w:t>
      </w:r>
      <w:r>
        <w:t>”），所用量程的分度值是______A，电流表的示数是______A。</w:t>
      </w:r>
    </w:p>
    <w:p>
      <w:p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1639570" cy="1104265"/>
            <wp:effectExtent l="0" t="0" r="1778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639570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15</w:t>
      </w:r>
      <w:r>
        <w:t>．如图所示的电路，闭合开关S，灯泡L</w:t>
      </w:r>
      <w:r>
        <w:rPr>
          <w:vertAlign w:val="subscript"/>
        </w:rPr>
        <w:t>1</w:t>
      </w:r>
      <w:r>
        <w:t>与L</w:t>
      </w:r>
      <w:r>
        <w:rPr>
          <w:vertAlign w:val="subscript"/>
        </w:rPr>
        <w:t>2</w:t>
      </w:r>
      <w:r>
        <w:t>的连接方式是 _____联，电压表测的 _____（选填“L</w:t>
      </w:r>
      <w:r>
        <w:rPr>
          <w:vertAlign w:val="subscript"/>
        </w:rPr>
        <w:t>1</w:t>
      </w:r>
      <w:r>
        <w:t>”、“L</w:t>
      </w:r>
      <w:r>
        <w:rPr>
          <w:vertAlign w:val="subscript"/>
        </w:rPr>
        <w:t>2</w:t>
      </w:r>
      <w:r>
        <w:t>”或“电源”）两端的电压。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485900" cy="9429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</w:t>
      </w:r>
      <w:r>
        <w:rPr>
          <w:rFonts w:hint="eastAsia"/>
          <w:lang w:val="en-US" w:eastAsia="zh-CN"/>
        </w:rPr>
        <w:t>6</w:t>
      </w:r>
      <w:r>
        <w:t>．在“探究串联电路电流电压特点”时小明选用两只规格相同的灯泡连接的电路如图甲所示；</w:t>
      </w:r>
    </w:p>
    <w:p>
      <w:pPr>
        <w:shd w:val="clear" w:color="auto" w:fill="auto"/>
        <w:spacing w:line="360" w:lineRule="auto"/>
        <w:jc w:val="left"/>
        <w:rPr>
          <w:rFonts w:hint="default" w:eastAsia="宋体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1089660</wp:posOffset>
            </wp:positionV>
            <wp:extent cx="361950" cy="217170"/>
            <wp:effectExtent l="0" t="0" r="0" b="1143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rcRect l="81086" t="81157" r="10432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217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2686050</wp:posOffset>
            </wp:positionH>
            <wp:positionV relativeFrom="paragraph">
              <wp:posOffset>74295</wp:posOffset>
            </wp:positionV>
            <wp:extent cx="1301750" cy="1007110"/>
            <wp:effectExtent l="0" t="0" r="12700" b="254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5"/>
                    <a:srcRect l="52041" b="16754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745740" cy="1183005"/>
            <wp:effectExtent l="0" t="0" r="16510" b="17145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36"/>
                    <a:srcRect r="32173" b="-161"/>
                    <a:stretch>
                      <a:fillRect/>
                    </a:stretch>
                  </pic:blipFill>
                  <pic:spPr>
                    <a:xfrm>
                      <a:off x="0" y="0"/>
                      <a:ext cx="2745740" cy="11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     </w:t>
      </w:r>
    </w:p>
    <w:p>
      <w:pPr>
        <w:shd w:val="clear" w:color="auto" w:fill="auto"/>
        <w:spacing w:line="360" w:lineRule="auto"/>
        <w:jc w:val="left"/>
      </w:pPr>
      <w:r>
        <w:t>（1）在连接电路时，开关应处于______状态；</w:t>
      </w:r>
    </w:p>
    <w:p>
      <w:pPr>
        <w:shd w:val="clear" w:color="auto" w:fill="auto"/>
        <w:spacing w:line="360" w:lineRule="auto"/>
        <w:jc w:val="left"/>
      </w:pPr>
      <w:r>
        <w:t>（2）连接电路后，闭合开关S，发现灯L</w:t>
      </w:r>
      <w:r>
        <w:rPr>
          <w:vertAlign w:val="subscript"/>
        </w:rPr>
        <w:t>1</w:t>
      </w:r>
      <w:r>
        <w:t>发光，L</w:t>
      </w:r>
      <w:r>
        <w:rPr>
          <w:vertAlign w:val="subscript"/>
        </w:rPr>
        <w:t>2</w:t>
      </w:r>
      <w:r>
        <w:t>不发光。小明有以下几种猜想：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A.</w:t>
      </w:r>
      <w:r>
        <w:t>L</w:t>
      </w:r>
      <w:r>
        <w:rPr>
          <w:vertAlign w:val="subscript"/>
        </w:rPr>
        <w:t>2</w:t>
      </w:r>
      <w:r>
        <w:t>灯丝断了；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B.</w:t>
      </w:r>
      <w:r>
        <w:t>L</w:t>
      </w:r>
      <w:r>
        <w:rPr>
          <w:vertAlign w:val="subscript"/>
        </w:rPr>
        <w:t>2</w:t>
      </w:r>
      <w:r>
        <w:t>短路；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C.</w:t>
      </w:r>
      <w:r>
        <w:t>灯L</w:t>
      </w:r>
      <w:r>
        <w:rPr>
          <w:vertAlign w:val="subscript"/>
        </w:rPr>
        <w:t>2</w:t>
      </w:r>
      <w:r>
        <w:t>也工作，但L</w:t>
      </w:r>
      <w:r>
        <w:rPr>
          <w:vertAlign w:val="subscript"/>
        </w:rPr>
        <w:t>2</w:t>
      </w:r>
      <w:r>
        <w:t>中电流比L</w:t>
      </w:r>
      <w:r>
        <w:rPr>
          <w:vertAlign w:val="subscript"/>
        </w:rPr>
        <w:t>1</w:t>
      </w:r>
      <w:r>
        <w:t>中电流小；</w:t>
      </w:r>
    </w:p>
    <w:p>
      <w:pPr>
        <w:shd w:val="clear" w:color="auto" w:fill="auto"/>
        <w:spacing w:line="360" w:lineRule="auto"/>
        <w:jc w:val="left"/>
      </w:pPr>
      <w:r>
        <w:t>以上猜想中你认为正确的是</w:t>
      </w:r>
      <w:r>
        <w:rPr>
          <w:rFonts w:hint="eastAsia"/>
          <w:u w:val="single"/>
          <w:lang w:val="en-US" w:eastAsia="zh-CN"/>
        </w:rPr>
        <w:t xml:space="preserve">            </w:t>
      </w:r>
      <w:r>
        <w:t>（填</w:t>
      </w:r>
      <w:r>
        <w:rPr>
          <w:rFonts w:hint="eastAsia"/>
          <w:lang w:val="en-US" w:eastAsia="zh-CN"/>
        </w:rPr>
        <w:t>字母</w:t>
      </w:r>
      <w:r>
        <w:t>）；</w:t>
      </w:r>
    </w:p>
    <w:p>
      <w:pPr>
        <w:shd w:val="clear" w:color="auto" w:fill="auto"/>
        <w:spacing w:line="360" w:lineRule="auto"/>
        <w:jc w:val="left"/>
      </w:pPr>
      <w:r>
        <w:t>（3）为了寻找“串联电路的电流关系”，分别把图中</w:t>
      </w:r>
      <w:r>
        <w:rPr>
          <w:rFonts w:ascii="Times New Roman" w:hAnsi="Times New Roman" w:eastAsia="Times New Roman" w:cs="Times New Roman"/>
          <w:i/>
        </w:rPr>
        <w:t>A</w:t>
      </w:r>
      <w:r>
        <w:t>、</w:t>
      </w:r>
      <w:r>
        <w:rPr>
          <w:rFonts w:ascii="Times New Roman" w:hAnsi="Times New Roman" w:eastAsia="Times New Roman" w:cs="Times New Roman"/>
          <w:i/>
        </w:rPr>
        <w:t>B</w:t>
      </w:r>
      <w:r>
        <w:t>、</w:t>
      </w:r>
      <w:r>
        <w:rPr>
          <w:rFonts w:ascii="Times New Roman" w:hAnsi="Times New Roman" w:eastAsia="Times New Roman" w:cs="Times New Roman"/>
          <w:i/>
        </w:rPr>
        <w:t>C</w:t>
      </w:r>
      <w:r>
        <w:t>各点断开，然后把______接入，闭合开关前，发现其中一个电表指针如图乙所示，出现这种现象的原因是____</w:t>
      </w:r>
      <w:r>
        <w:rPr>
          <w:rFonts w:hint="eastAsia"/>
          <w:u w:val="single"/>
          <w:lang w:val="en-US" w:eastAsia="zh-CN"/>
        </w:rPr>
        <w:t xml:space="preserve">        </w:t>
      </w:r>
      <w:r>
        <w:t>_</w:t>
      </w:r>
      <w:r>
        <w:rPr>
          <w:rFonts w:hint="eastAsia"/>
          <w:u w:val="single"/>
          <w:lang w:val="en-US" w:eastAsia="zh-CN"/>
        </w:rPr>
        <w:t xml:space="preserve">                                     </w:t>
      </w:r>
      <w:r>
        <w:t>_；</w:t>
      </w:r>
    </w:p>
    <w:p>
      <w:pPr>
        <w:shd w:val="clear" w:color="auto" w:fill="auto"/>
        <w:spacing w:line="360" w:lineRule="auto"/>
        <w:jc w:val="left"/>
      </w:pPr>
      <w:r>
        <w:t>（4）在寻找“串联电路的电压关系”时，小明将电压表并联在L</w:t>
      </w:r>
      <w:r>
        <w:rPr>
          <w:vertAlign w:val="subscript"/>
        </w:rPr>
        <w:t>1</w:t>
      </w:r>
      <w:r>
        <w:t>两端，闭合开关，电压表示数如图丙所示，为了使实验结果更准确，接下来他应该</w:t>
      </w:r>
      <w:r>
        <w:rPr>
          <w:rFonts w:hint="eastAsia"/>
          <w:u w:val="single"/>
          <w:lang w:val="en-US" w:eastAsia="zh-CN"/>
        </w:rPr>
        <w:t xml:space="preserve">                                                           </w:t>
      </w:r>
      <w:r>
        <w:t>；</w:t>
      </w:r>
    </w:p>
    <w:p>
      <w:pPr>
        <w:shd w:val="clear" w:color="auto" w:fill="auto"/>
        <w:spacing w:line="360" w:lineRule="auto"/>
        <w:jc w:val="left"/>
      </w:pPr>
      <w:r>
        <w:t>（5）正确实验操作后，测得</w:t>
      </w:r>
      <w:r>
        <w:rPr>
          <w:rFonts w:ascii="Times New Roman" w:hAnsi="Times New Roman" w:eastAsia="Times New Roman" w:cs="Times New Roman"/>
          <w:i/>
        </w:rPr>
        <w:t>A</w:t>
      </w:r>
      <w:r>
        <w:t>、</w:t>
      </w:r>
      <w:r>
        <w:rPr>
          <w:rFonts w:ascii="Times New Roman" w:hAnsi="Times New Roman" w:eastAsia="Times New Roman" w:cs="Times New Roman"/>
          <w:i/>
        </w:rPr>
        <w:t>B</w:t>
      </w:r>
      <w:r>
        <w:t>、</w:t>
      </w:r>
      <w:r>
        <w:rPr>
          <w:rFonts w:ascii="Times New Roman" w:hAnsi="Times New Roman" w:eastAsia="Times New Roman" w:cs="Times New Roman"/>
          <w:i/>
        </w:rPr>
        <w:t>C</w:t>
      </w:r>
      <w:r>
        <w:t>三处的电流记为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</w:t>
      </w:r>
      <w:r>
        <w:t>、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</w:t>
      </w:r>
      <w:r>
        <w:t>、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C</w:t>
      </w:r>
      <w:r>
        <w:t>，测得</w:t>
      </w:r>
      <w:r>
        <w:rPr>
          <w:rFonts w:ascii="Times New Roman" w:hAnsi="Times New Roman" w:eastAsia="Times New Roman" w:cs="Times New Roman"/>
          <w:i/>
        </w:rPr>
        <w:t>AB</w:t>
      </w:r>
      <w:r>
        <w:t>、</w:t>
      </w:r>
      <w:r>
        <w:rPr>
          <w:rFonts w:ascii="Times New Roman" w:hAnsi="Times New Roman" w:eastAsia="Times New Roman" w:cs="Times New Roman"/>
          <w:i/>
        </w:rPr>
        <w:t>BC</w:t>
      </w:r>
      <w:r>
        <w:t>、</w:t>
      </w:r>
      <w:r>
        <w:rPr>
          <w:rFonts w:ascii="Times New Roman" w:hAnsi="Times New Roman" w:eastAsia="Times New Roman" w:cs="Times New Roman"/>
          <w:i/>
        </w:rPr>
        <w:t>AC</w:t>
      </w:r>
      <w:r>
        <w:t>两点间的电压记为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AB</w:t>
      </w:r>
      <w:r>
        <w:t>、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BC</w:t>
      </w:r>
      <w:r>
        <w:t>、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AC</w:t>
      </w:r>
      <w:r>
        <w:t>，下列说法正确的是</w:t>
      </w:r>
      <w:r>
        <w:rPr>
          <w:rFonts w:hint="eastAsia"/>
          <w:u w:val="single"/>
          <w:lang w:val="en-US" w:eastAsia="zh-CN"/>
        </w:rPr>
        <w:t xml:space="preserve">         </w:t>
      </w:r>
      <w:r>
        <w:t>；</w:t>
      </w:r>
    </w:p>
    <w:p>
      <w:pPr>
        <w:shd w:val="clear" w:color="auto" w:fill="auto"/>
        <w:spacing w:line="360" w:lineRule="auto"/>
        <w:jc w:val="left"/>
        <w:rPr>
          <w:rFonts w:ascii="Times New Roman" w:hAnsi="Times New Roman" w:eastAsia="Times New Roman" w:cs="Times New Roman"/>
          <w:i/>
        </w:rPr>
      </w:pPr>
      <w:r>
        <w:t>A．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</w:t>
      </w:r>
      <w:r>
        <w:t>＞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</w:t>
      </w:r>
      <w:r>
        <w:t>＞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C</w:t>
      </w:r>
      <w:r>
        <w:t>　　　　　　　　 B．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</w:t>
      </w:r>
      <w:r>
        <w:t>＜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</w:t>
      </w:r>
      <w:r>
        <w:t>＜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C</w:t>
      </w:r>
    </w:p>
    <w:p>
      <w:pPr>
        <w:shd w:val="clear" w:color="auto" w:fill="auto"/>
        <w:spacing w:line="360" w:lineRule="auto"/>
        <w:jc w:val="left"/>
        <w:rPr>
          <w:rFonts w:ascii="Times New Roman" w:hAnsi="Times New Roman" w:eastAsia="Times New Roman" w:cs="Times New Roman"/>
          <w:i/>
        </w:rPr>
      </w:pPr>
      <w:r>
        <w:t>C．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AB</w:t>
      </w:r>
      <w:r>
        <w:t>＝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BC</w:t>
      </w:r>
      <w:r>
        <w:t>＝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AC</w:t>
      </w:r>
      <w:r>
        <w:t>　　　　　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D．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AC</w:t>
      </w:r>
      <w:r>
        <w:t>＝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AB</w:t>
      </w:r>
      <w:r>
        <w:t>+</w:t>
      </w:r>
      <w:r>
        <w:rPr>
          <w:rFonts w:ascii="Times New Roman" w:hAnsi="Times New Roman" w:eastAsia="Times New Roman" w:cs="Times New Roman"/>
          <w:i/>
        </w:rPr>
        <w:t>U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BC</w:t>
      </w:r>
    </w:p>
    <w:p>
      <w:pPr>
        <w:shd w:val="clear" w:color="auto" w:fill="auto"/>
        <w:spacing w:line="360" w:lineRule="auto"/>
        <w:ind w:left="210" w:hanging="210" w:hangingChars="100"/>
        <w:jc w:val="left"/>
      </w:pPr>
      <w:r>
        <w:t>（6）为了使结论更有普遍性，</w:t>
      </w:r>
      <w:r>
        <w:rPr>
          <w:rFonts w:hint="eastAsia"/>
          <w:lang w:val="en-US" w:eastAsia="zh-CN"/>
        </w:rPr>
        <w:t>以下</w:t>
      </w:r>
      <w:r>
        <w:t>可采用的方法是：____</w:t>
      </w:r>
      <w:r>
        <w:rPr>
          <w:rFonts w:hint="eastAsia"/>
          <w:u w:val="single"/>
          <w:lang w:val="en-US" w:eastAsia="zh-CN"/>
        </w:rPr>
        <w:t xml:space="preserve">         </w:t>
      </w:r>
      <w:r>
        <w:t>__。</w:t>
      </w:r>
    </w:p>
    <w:p>
      <w:pPr>
        <w:shd w:val="clear" w:color="auto" w:fill="auto"/>
        <w:spacing w:line="360" w:lineRule="auto"/>
        <w:ind w:left="210" w:leftChars="100" w:firstLine="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A.更换不同电源进行多次实验</w:t>
      </w:r>
    </w:p>
    <w:p>
      <w:pPr>
        <w:shd w:val="clear" w:color="auto" w:fill="auto"/>
        <w:spacing w:line="360" w:lineRule="auto"/>
        <w:ind w:firstLine="210" w:firstLineChars="1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B.更换不同规格的灯泡进行多次实验</w:t>
      </w:r>
    </w:p>
    <w:p>
      <w:pPr>
        <w:shd w:val="clear" w:color="auto" w:fill="auto"/>
        <w:spacing w:line="360" w:lineRule="auto"/>
        <w:jc w:val="left"/>
      </w:pPr>
      <w:r>
        <w:t>1</w:t>
      </w:r>
      <w:r>
        <w:rPr>
          <w:rFonts w:hint="eastAsia"/>
          <w:lang w:val="en-US" w:eastAsia="zh-CN"/>
        </w:rPr>
        <w:t>7</w:t>
      </w:r>
      <w:r>
        <w:t>．如图所示，小明同学在“测未知电阻</w:t>
      </w:r>
      <w:r>
        <w:rPr>
          <w:i/>
        </w:rPr>
        <w:t>R</w:t>
      </w:r>
      <w:r>
        <w:rPr>
          <w:i/>
          <w:vertAlign w:val="subscript"/>
        </w:rPr>
        <w:t>x</w:t>
      </w:r>
      <w:r>
        <w:t>”的实验中。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810125" cy="1476375"/>
            <wp:effectExtent l="0" t="0" r="9525" b="9525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（1</w:t>
      </w:r>
      <w:r>
        <w:rPr>
          <w:rFonts w:hint="eastAsia"/>
          <w:lang w:eastAsia="zh-CN"/>
        </w:rPr>
        <w:t>）</w:t>
      </w:r>
      <w:r>
        <w:t>该实验的原理是</w:t>
      </w:r>
      <w:r>
        <w:rPr>
          <w:rFonts w:hint="eastAsia"/>
          <w:u w:val="single"/>
          <w:lang w:val="en-US" w:eastAsia="zh-CN"/>
        </w:rPr>
        <w:t xml:space="preserve">                   </w:t>
      </w:r>
      <w:r>
        <w:t>；</w:t>
      </w:r>
    </w:p>
    <w:p>
      <w:pPr>
        <w:shd w:val="clear" w:color="auto" w:fill="auto"/>
        <w:spacing w:line="360" w:lineRule="auto"/>
        <w:jc w:val="left"/>
        <w:rPr>
          <w:rFonts w:hint="eastAsia" w:eastAsia="宋体"/>
          <w:lang w:eastAsia="zh-CN"/>
        </w:rPr>
      </w:pPr>
      <w:r>
        <w:t>（</w:t>
      </w:r>
      <w:r>
        <w:rPr>
          <w:rFonts w:hint="eastAsia"/>
          <w:lang w:val="en-US" w:eastAsia="zh-CN"/>
        </w:rPr>
        <w:t>2</w:t>
      </w:r>
      <w:r>
        <w:t>）闭合开关前，图乙中滑动变阻器的滑片P应位于______（填“</w:t>
      </w:r>
      <w:r>
        <w:rPr>
          <w:rFonts w:ascii="Times New Roman" w:hAnsi="Times New Roman" w:eastAsia="Times New Roman" w:cs="Times New Roman"/>
          <w:i/>
        </w:rPr>
        <w:t>A</w:t>
      </w:r>
      <w:r>
        <w:t>”或“</w:t>
      </w:r>
      <w:r>
        <w:rPr>
          <w:rFonts w:ascii="Times New Roman" w:hAnsi="Times New Roman" w:eastAsia="Times New Roman" w:cs="Times New Roman"/>
          <w:i/>
        </w:rPr>
        <w:t>B</w:t>
      </w:r>
      <w:r>
        <w:t>”）端</w:t>
      </w:r>
      <w:r>
        <w:rPr>
          <w:rFonts w:hint="eastAsia"/>
          <w:lang w:eastAsia="zh-CN"/>
        </w:rPr>
        <w:t>，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b/>
          <w:bCs/>
          <w:lang w:val="en-US" w:eastAsia="zh-CN"/>
        </w:rPr>
        <w:t>此时</w:t>
      </w:r>
      <w:r>
        <w:t>滑动变阻器的作用是：</w:t>
      </w:r>
      <w:r>
        <w:rPr>
          <w:rFonts w:hint="eastAsia"/>
          <w:u w:val="single"/>
          <w:lang w:val="en-US" w:eastAsia="zh-CN"/>
        </w:rPr>
        <w:t xml:space="preserve">                              </w:t>
      </w:r>
      <w:r>
        <w:t>；</w:t>
      </w:r>
    </w:p>
    <w:p>
      <w:pPr>
        <w:shd w:val="clear" w:color="auto" w:fill="auto"/>
        <w:spacing w:line="360" w:lineRule="auto"/>
        <w:jc w:val="left"/>
      </w:pPr>
      <w:r>
        <w:t>（</w:t>
      </w:r>
      <w:r>
        <w:rPr>
          <w:rFonts w:hint="eastAsia"/>
          <w:lang w:val="en-US" w:eastAsia="zh-CN"/>
        </w:rPr>
        <w:t>3</w:t>
      </w:r>
      <w:r>
        <w:t>）闭合开关后，发现电流表指针几乎不动，电压表示数约为电源电压，故障的原因是______（填“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短路”或“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断路”）；</w:t>
      </w:r>
    </w:p>
    <w:p>
      <w:p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t>（</w:t>
      </w:r>
      <w:r>
        <w:rPr>
          <w:rFonts w:hint="eastAsia"/>
          <w:lang w:val="en-US" w:eastAsia="zh-CN"/>
        </w:rPr>
        <w:t>4</w:t>
      </w:r>
      <w:r>
        <w:t>）排除故障后，小明通过实验得到数据如表所示，如图丙所示</w:t>
      </w:r>
      <w:r>
        <w:rPr>
          <w:rFonts w:hint="eastAsia"/>
          <w:lang w:val="en-US" w:eastAsia="zh-CN"/>
        </w:rPr>
        <w:t>为</w:t>
      </w:r>
      <w:r>
        <w:t>第1次实验的电流表示数</w:t>
      </w:r>
      <w:r>
        <w:rPr>
          <w:rFonts w:hint="eastAsia"/>
          <w:lang w:eastAsia="zh-CN"/>
        </w:rPr>
        <w:t>，</w:t>
      </w:r>
      <w:r>
        <w:t>则所测电阻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的值是</w:t>
      </w:r>
      <w:r>
        <w:rPr>
          <w:rFonts w:hint="eastAsia"/>
          <w:u w:val="single"/>
          <w:lang w:val="en-US" w:eastAsia="zh-CN"/>
        </w:rPr>
        <w:t xml:space="preserve">         </w:t>
      </w:r>
      <w:r>
        <w:t>Ω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此实验中滑动变阻器的最大阻值至少</w:t>
      </w:r>
    </w:p>
    <w:p>
      <w:pPr>
        <w:shd w:val="clear" w:color="auto" w:fill="auto"/>
        <w:spacing w:line="360" w:lineRule="auto"/>
        <w:jc w:val="left"/>
        <w:rPr>
          <w:rFonts w:hint="eastAsia" w:eastAsia="宋体"/>
          <w:strike w:val="0"/>
          <w:dstrike w:val="0"/>
          <w:u w:val="single"/>
          <w:lang w:val="en-US" w:eastAsia="zh-CN"/>
        </w:rPr>
      </w:pPr>
      <w:r>
        <w:rPr>
          <w:rFonts w:hint="eastAsia"/>
          <w:lang w:val="en-US" w:eastAsia="zh-CN"/>
        </w:rPr>
        <w:t>是</w:t>
      </w:r>
      <w:r>
        <w:rPr>
          <w:rFonts w:hint="eastAsia"/>
          <w:strike w:val="0"/>
          <w:dstrike w:val="0"/>
          <w:u w:val="single"/>
          <w:lang w:val="en-US" w:eastAsia="zh-CN"/>
        </w:rPr>
        <w:t xml:space="preserve">        </w:t>
      </w:r>
      <w:r>
        <w:t>Ω</w:t>
      </w:r>
      <w:r>
        <w:rPr>
          <w:rFonts w:hint="eastAsia"/>
          <w:lang w:eastAsia="zh-CN"/>
        </w:rPr>
        <w:t>。</w:t>
      </w:r>
    </w:p>
    <w:tbl>
      <w:tblPr>
        <w:tblStyle w:val="5"/>
        <w:tblW w:w="68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710"/>
        <w:gridCol w:w="1710"/>
        <w:gridCol w:w="1710"/>
        <w:gridCol w:w="17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实验序号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1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2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电阻</w:t>
            </w:r>
            <w:r>
              <w:rPr>
                <w:rFonts w:ascii="Times New Roman" w:hAnsi="Times New Roman" w:eastAsia="Times New Roman" w:cs="Times New Roman"/>
                <w:i/>
              </w:rPr>
              <w:t>R</w:t>
            </w:r>
            <w:r>
              <w:t>/Ω</w:t>
            </w:r>
          </w:p>
        </w:tc>
        <w:tc>
          <w:tcPr>
            <w:tcW w:w="5130" w:type="dxa"/>
            <w:gridSpan w:val="3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电压</w:t>
            </w:r>
            <w:r>
              <w:rPr>
                <w:rFonts w:ascii="Times New Roman" w:hAnsi="Times New Roman" w:eastAsia="Times New Roman" w:cs="Times New Roman"/>
                <w:i/>
              </w:rPr>
              <w:t>U</w:t>
            </w:r>
            <w:r>
              <w:t>/V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1.0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1.5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2.0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电流</w:t>
            </w:r>
            <w:r>
              <w:rPr>
                <w:rFonts w:ascii="Times New Roman" w:hAnsi="Times New Roman" w:eastAsia="Times New Roman" w:cs="Times New Roman"/>
                <w:i/>
              </w:rPr>
              <w:t>I</w:t>
            </w:r>
            <w:r>
              <w:t>/A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</w:pP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0.15</w:t>
            </w:r>
          </w:p>
        </w:tc>
        <w:tc>
          <w:tcPr>
            <w:tcW w:w="17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0.20</w:t>
            </w:r>
          </w:p>
        </w:tc>
      </w:tr>
    </w:tbl>
    <w:p>
      <w:pPr>
        <w:numPr>
          <w:ilvl w:val="0"/>
          <w:numId w:val="0"/>
        </w:numPr>
        <w:shd w:val="clear" w:color="auto" w:fill="auto"/>
        <w:spacing w:line="360" w:lineRule="auto"/>
        <w:jc w:val="left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t>若在实验中，电压表不能使用，滑动变阻器最大阻值为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0</w:t>
      </w:r>
      <w:r>
        <w:t>，当滑片置于最左端时，电流表示数为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，滑片P置于最右端时，电流表示数为</w:t>
      </w:r>
      <w:r>
        <w:rPr>
          <w:rFonts w:ascii="Times New Roman" w:hAnsi="Times New Roman" w:eastAsia="Times New Roman" w:cs="Times New Roman"/>
          <w:i/>
        </w:rPr>
        <w:t>I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，则未知电阻的表达式：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ascii="黑体" w:hAnsi="黑体" w:eastAsia="黑体" w:cs="黑体"/>
          <w:b/>
          <w:sz w:val="30"/>
        </w:rPr>
      </w:pP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=__</w:t>
      </w:r>
      <w:r>
        <w:rPr>
          <w:rFonts w:hint="eastAsia"/>
          <w:u w:val="single"/>
          <w:lang w:val="en-US" w:eastAsia="zh-CN"/>
        </w:rPr>
        <w:t xml:space="preserve">          </w:t>
      </w:r>
      <w:r>
        <w:t>___</w:t>
      </w:r>
      <w:r>
        <w:rPr>
          <w:rFonts w:hint="eastAsia"/>
          <w:u w:val="single"/>
          <w:lang w:val="en-US" w:eastAsia="zh-CN"/>
        </w:rPr>
        <w:t xml:space="preserve">                            </w:t>
      </w:r>
      <w:r>
        <w:t>_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用I</w:t>
      </w:r>
      <w:r>
        <w:rPr>
          <w:rFonts w:hint="eastAsia"/>
          <w:sz w:val="21"/>
          <w:vertAlign w:val="subscript"/>
          <w:lang w:val="en-US" w:eastAsia="zh-CN"/>
        </w:rPr>
        <w:t>1、</w:t>
      </w:r>
      <w:r>
        <w:rPr>
          <w:rFonts w:hint="eastAsia"/>
          <w:lang w:val="en-US" w:eastAsia="zh-CN"/>
        </w:rPr>
        <w:t>I</w:t>
      </w:r>
      <w:r>
        <w:rPr>
          <w:rFonts w:hint="eastAsia"/>
          <w:sz w:val="21"/>
          <w:vertAlign w:val="subscript"/>
          <w:lang w:val="en-US" w:eastAsia="zh-CN"/>
        </w:rPr>
        <w:t>2、</w:t>
      </w:r>
      <w:r>
        <w:rPr>
          <w:rFonts w:hint="eastAsia"/>
          <w:lang w:val="en-US" w:eastAsia="zh-CN"/>
        </w:rPr>
        <w:t>R</w:t>
      </w:r>
      <w:r>
        <w:rPr>
          <w:rFonts w:hint="eastAsia"/>
          <w:sz w:val="21"/>
          <w:vertAlign w:val="subscript"/>
          <w:lang w:val="en-US" w:eastAsia="zh-CN"/>
        </w:rPr>
        <w:t>0</w:t>
      </w:r>
      <w:r>
        <w:rPr>
          <w:rFonts w:hint="eastAsia"/>
          <w:lang w:val="en-US" w:eastAsia="zh-CN"/>
        </w:rPr>
        <w:t>表示</w:t>
      </w:r>
      <w:r>
        <w:rPr>
          <w:rFonts w:hint="eastAsia"/>
          <w:lang w:eastAsia="zh-CN"/>
        </w:rPr>
        <w:t>）</w:t>
      </w:r>
      <w:r>
        <w:t>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五、计算题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（本题共 2 小题，共 16 分。）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7分</w:t>
      </w:r>
      <w:r>
        <w:rPr>
          <w:rFonts w:hint="eastAsia"/>
          <w:lang w:eastAsia="zh-CN"/>
        </w:rPr>
        <w:t>）</w:t>
      </w:r>
      <w:r>
        <w:t>1</w:t>
      </w:r>
      <w:r>
        <w:rPr>
          <w:rFonts w:hint="eastAsia"/>
          <w:lang w:val="en-US" w:eastAsia="zh-CN"/>
        </w:rPr>
        <w:t>8</w:t>
      </w:r>
      <w:r>
        <w:t>．用某锅炉烧水，燃烧完2kg的焦炭把40kg的水从20℃加热到70℃。[已知水的比热容</w:t>
      </w:r>
      <w:r>
        <w:rPr>
          <w:rFonts w:ascii="Times New Roman" w:hAnsi="Times New Roman" w:eastAsia="Times New Roman" w:cs="Times New Roman"/>
          <w:i/>
        </w:rPr>
        <w:t>c</w:t>
      </w:r>
      <w:r>
        <w:t>=4.2×10</w:t>
      </w:r>
      <w:r>
        <w:rPr>
          <w:vertAlign w:val="superscript"/>
        </w:rPr>
        <w:t>3</w:t>
      </w:r>
      <w:r>
        <w:t>J/（kg•℃），焦炭的热值</w:t>
      </w:r>
      <w:r>
        <w:rPr>
          <w:rFonts w:ascii="Times New Roman" w:hAnsi="Times New Roman" w:eastAsia="Times New Roman" w:cs="Times New Roman"/>
          <w:i/>
        </w:rPr>
        <w:t>q</w:t>
      </w:r>
      <w:r>
        <w:t>=3.0×10</w:t>
      </w:r>
      <w:r>
        <w:rPr>
          <w:vertAlign w:val="superscript"/>
        </w:rPr>
        <w:t>7</w:t>
      </w:r>
      <w:r>
        <w:t>J/kg）]</w:t>
      </w:r>
    </w:p>
    <w:p>
      <w:pPr>
        <w:shd w:val="clear" w:color="auto" w:fill="auto"/>
        <w:spacing w:line="360" w:lineRule="auto"/>
        <w:jc w:val="left"/>
      </w:pPr>
      <w:r>
        <w:t>求：（1）在此过程水吸收的热量；</w:t>
      </w:r>
    </w:p>
    <w:p>
      <w:pPr>
        <w:shd w:val="clear" w:color="auto" w:fill="auto"/>
        <w:spacing w:line="360" w:lineRule="auto"/>
        <w:jc w:val="left"/>
      </w:pPr>
      <w:r>
        <w:t>（2）2kg焦炭完全燃烧放出的热量；</w:t>
      </w:r>
    </w:p>
    <w:p>
      <w:pPr>
        <w:numPr>
          <w:ilvl w:val="0"/>
          <w:numId w:val="1"/>
        </w:numPr>
        <w:shd w:val="clear" w:color="auto" w:fill="auto"/>
        <w:spacing w:line="360" w:lineRule="auto"/>
        <w:jc w:val="left"/>
      </w:pPr>
      <w:r>
        <w:t>该锅炉的热效率。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9分</w:t>
      </w:r>
      <w:r>
        <w:rPr>
          <w:rFonts w:hint="eastAsia"/>
          <w:lang w:eastAsia="zh-CN"/>
        </w:rPr>
        <w:t>）</w:t>
      </w:r>
      <w:r>
        <w:t>1</w:t>
      </w:r>
      <w:r>
        <w:rPr>
          <w:rFonts w:hint="eastAsia"/>
          <w:lang w:val="en-US" w:eastAsia="zh-CN"/>
        </w:rPr>
        <w:t>9</w:t>
      </w:r>
      <w:r>
        <w:t>．在如图所示的电路中，电源电压为9V且不变，电阻</w:t>
      </w:r>
      <w:r>
        <w:object>
          <v:shape id="_x0000_i1025" o:spt="75" alt="eqId18d095e542a150f6dc4b98a1ae6c0f3e" type="#_x0000_t75" style="height:15.9pt;width:40.45pt;" o:ole="t" filled="f" o:preferrelative="t" stroked="f" coordsize="21600,21600">
            <v:path/>
            <v:fill on="f" focussize="0,0"/>
            <v:stroke on="f" joinstyle="miter"/>
            <v:imagedata r:id="rId39" o:title="eqId18d095e542a150f6dc4b98a1ae6c0f3e"/>
            <o:lock v:ext="edit" aspectratio="t"/>
            <w10:wrap type="none"/>
            <w10:anchorlock/>
          </v:shape>
          <o:OLEObject Type="Embed" ProgID="Equation.DSMT4" ShapeID="_x0000_i1025" DrawAspect="Content" ObjectID="_1468075725" r:id="rId38">
            <o:LockedField>false</o:LockedField>
          </o:OLEObject>
        </w:object>
      </w:r>
      <w:r>
        <w:t>，两表均接入小量程，滑动变阻器标有“50Ω 2A”字样，闭合开关S，电流表示数为0.2A。</w:t>
      </w:r>
    </w:p>
    <w:p>
      <w:pPr>
        <w:shd w:val="clear" w:color="auto" w:fill="auto"/>
        <w:spacing w:line="360" w:lineRule="auto"/>
        <w:jc w:val="left"/>
      </w:pPr>
      <w:r>
        <w:t>（1）电压表的示数是多少；</w:t>
      </w:r>
    </w:p>
    <w:p>
      <w:pPr>
        <w:shd w:val="clear" w:color="auto" w:fill="auto"/>
        <w:spacing w:line="360" w:lineRule="auto"/>
        <w:jc w:val="left"/>
      </w:pPr>
      <w:r>
        <w:t>（2）此时电阻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连入电路的阻值；</w:t>
      </w:r>
    </w:p>
    <w:p>
      <w:pPr>
        <w:shd w:val="clear" w:color="auto" w:fill="auto"/>
        <w:spacing w:line="360" w:lineRule="auto"/>
        <w:jc w:val="left"/>
      </w:pPr>
      <w:r>
        <w:t>（3）若移动滑动变阻器的滑片</w:t>
      </w:r>
      <w:r>
        <w:rPr>
          <w:rFonts w:ascii="Times New Roman" w:hAnsi="Times New Roman" w:eastAsia="Times New Roman" w:cs="Times New Roman"/>
          <w:i/>
        </w:rPr>
        <w:t>P</w:t>
      </w:r>
      <w:r>
        <w:t>到某一位置，电压表已达满刻度，求</w:t>
      </w:r>
      <w:r>
        <w:rPr>
          <w:rFonts w:hint="eastAsia"/>
          <w:lang w:val="en-US" w:eastAsia="zh-CN"/>
        </w:rPr>
        <w:t>此时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</w:t>
      </w:r>
      <w:r>
        <w:rPr>
          <w:rFonts w:hint="eastAsia"/>
          <w:lang w:val="en-US" w:eastAsia="zh-CN"/>
        </w:rPr>
        <w:t>阻值</w:t>
      </w:r>
      <w:r>
        <w:t>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266825" cy="981075"/>
            <wp:effectExtent l="0" t="0" r="9525" b="9525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both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六、综合题</w:t>
      </w:r>
      <w:r>
        <w:rPr>
          <w:rFonts w:ascii="黑体" w:hAnsi="宋体" w:eastAsia="黑体" w:cs="黑体"/>
          <w:color w:val="000000"/>
          <w:kern w:val="0"/>
          <w:sz w:val="24"/>
          <w:szCs w:val="24"/>
          <w:lang w:val="en-US" w:eastAsia="zh-CN" w:bidi="ar"/>
        </w:rPr>
        <w:t>（本题共 1 小题，每空 1 分，共 8 分。）</w:t>
      </w:r>
    </w:p>
    <w:p>
      <w:p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20</w:t>
      </w:r>
      <w:r>
        <w:t>．铅笔芯的主要成分是石墨，软硬程度不同的铅笔其用途是不同的，例如作画用6B软铅笔，写字用软硬适中的HB铅笔，制图用6H硬铅笔。其铅笔芯都是导体，小明猜想铅笔芯的电阻大小可能与其软硬程度有关，于是他选取了干电池、软硬程度不同的铅笔芯、小灯泡、开关、导线，设计实验对以上问题进行探究。如果你参与小明的探究活动，你认为：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752850" cy="1104900"/>
            <wp:effectExtent l="0" t="0" r="0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（1）在图1标出的制成铅笔的几种材料中，通常情况下属于绝缘体的是 ______、______；</w:t>
      </w:r>
    </w:p>
    <w:p>
      <w:pPr>
        <w:shd w:val="clear" w:color="auto" w:fill="auto"/>
        <w:spacing w:line="360" w:lineRule="auto"/>
        <w:jc w:val="left"/>
      </w:pPr>
      <w:r>
        <w:t>（2）小明在选取软硬程度不同的铅笔芯的同时，应考虑他们的 ______和 ______是相同的；</w:t>
      </w:r>
    </w:p>
    <w:p>
      <w:pPr>
        <w:shd w:val="clear" w:color="auto" w:fill="auto"/>
        <w:spacing w:line="360" w:lineRule="auto"/>
        <w:jc w:val="left"/>
      </w:pPr>
      <w:r>
        <w:t>（3）在考虑以上因素是基础上，若图2乙中铅笔芯的硬度比图2甲中大，闭合开关后，小明观察灯泡的亮度，可确定乙图中铅笔芯的电阻 ______（选填“大”或“小”），说明铅笔芯的电阻与软硬程度 ______（选填“有关”或“无关”）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  <w:r>
        <w:t>（4）小明想借助电阻箱用“替代法”较准确的测量出铅笔芯的电阻，除了上述器材和电阻箱外，他还需要的器材是 ______，他的做法是：用电阻箱替代图中的铅笔芯，调节电阻箱的电阻值，使 ______的大小与原来接铅笔芯时的大小相同，则电阻箱接入电路的阻值就是铅笔芯的电阻值。</w:t>
      </w:r>
    </w:p>
    <w:p>
      <w:p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ACCBC  CD  BC  AC   AC   BC</w:t>
      </w:r>
    </w:p>
    <w:p>
      <w:p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</w:t>
      </w:r>
      <w:r>
        <w:rPr>
          <w:rFonts w:hint="eastAsia"/>
          <w:lang w:val="en-US" w:eastAsia="zh-CN"/>
        </w:rPr>
        <w:drawing>
          <wp:inline distT="0" distB="0" distL="114300" distR="114300">
            <wp:extent cx="2533650" cy="1239520"/>
            <wp:effectExtent l="0" t="0" r="0" b="17780"/>
            <wp:docPr id="8" name="图片 8" descr="0d00427aac18065af826332f46015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d00427aac18065af826332f46015ff"/>
                    <pic:cNvPicPr>
                      <a:picLocks noChangeAspect="1"/>
                    </pic:cNvPicPr>
                  </pic:nvPicPr>
                  <pic:blipFill>
                    <a:blip r:embed="rId42"/>
                    <a:srcRect l="25284" t="45188" r="26563" b="23399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23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381125" cy="933450"/>
            <wp:effectExtent l="0" t="0" r="9525" b="0"/>
            <wp:docPr id="1336330568" name="图片 1336330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330568" name="图片 133633056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s3    S1S2   短路</w:t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0-0.6  0.02   0.32</w:t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串   L2</w:t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（1）断开  （2）B  （3）电流表  电流表未调零   （4）断开开关，更换电压表量程为小量程（5）D（6）AB </w:t>
      </w:r>
    </w:p>
    <w:p>
      <w:pPr>
        <w:numPr>
          <w:ilvl w:val="0"/>
          <w:numId w:val="2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（1）R=U/I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（2）B  保护电路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</w:pPr>
      <w:r>
        <w:rPr>
          <w:rFonts w:hint="eastAsia"/>
          <w:lang w:val="en-US" w:eastAsia="zh-CN"/>
        </w:rPr>
        <w:t>（3）</w:t>
      </w:r>
      <w:r>
        <w:rPr>
          <w:rFonts w:ascii="Times New Roman" w:hAnsi="Times New Roman" w:eastAsia="Times New Roman" w:cs="Times New Roman"/>
          <w:i/>
        </w:rPr>
        <w:t>R</w:t>
      </w:r>
      <w:r>
        <w:rPr>
          <w:rFonts w:ascii="Times New Roman" w:hAnsi="Times New Roman" w:eastAsia="Times New Roman" w:cs="Times New Roman"/>
          <w:i/>
          <w:vertAlign w:val="subscript"/>
        </w:rPr>
        <w:t>x</w:t>
      </w:r>
      <w:r>
        <w:t>断路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 xml:space="preserve">10  20  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I1-I2/I2.R0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18.4.2</w:t>
      </w:r>
      <w:r>
        <w:rPr>
          <w:rFonts w:hint="default" w:ascii="Arial" w:hAnsi="Arial" w:cs="Arial"/>
          <w:lang w:val="en-US" w:eastAsia="zh-CN"/>
        </w:rPr>
        <w:t>×</w:t>
      </w:r>
      <w:r>
        <w:rPr>
          <w:rFonts w:hint="eastAsia"/>
          <w:lang w:val="en-US" w:eastAsia="zh-CN"/>
        </w:rPr>
        <w:t>107  64.2</w:t>
      </w:r>
      <w:r>
        <w:rPr>
          <w:rFonts w:hint="default" w:ascii="Arial" w:hAnsi="Arial" w:cs="Arial"/>
          <w:lang w:val="en-US" w:eastAsia="zh-CN"/>
        </w:rPr>
        <w:t>×</w:t>
      </w:r>
      <w:r>
        <w:rPr>
          <w:rFonts w:hint="eastAsia"/>
          <w:lang w:val="en-US" w:eastAsia="zh-CN"/>
        </w:rPr>
        <w:t>107   70％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19.2V   35Ω  20Ω</w:t>
      </w:r>
    </w:p>
    <w:p>
      <w:pPr>
        <w:numPr>
          <w:ilvl w:val="0"/>
          <w:numId w:val="0"/>
        </w:numPr>
        <w:shd w:val="clear" w:color="auto" w:fill="auto"/>
        <w:spacing w:line="360" w:lineRule="auto"/>
        <w:jc w:val="left"/>
        <w:rPr>
          <w:rFonts w:hint="default"/>
          <w:lang w:val="en-US" w:eastAsia="zh-CN"/>
        </w:rPr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20.木材  橡皮  长度  横截面积   大   有关    电流表  电流表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8FECF78"/>
    <w:multiLevelType w:val="singleLevel"/>
    <w:tmpl w:val="A8FECF78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78298643"/>
    <w:multiLevelType w:val="singleLevel"/>
    <w:tmpl w:val="78298643"/>
    <w:lvl w:ilvl="0" w:tentative="0">
      <w:start w:val="1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M3OTZjODJjZjc2NjYxNTJmNDU5Y2ZlMzdlNzE5ZTk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E476EE"/>
    <w:rsid w:val="00EF035E"/>
    <w:rsid w:val="07063522"/>
    <w:rsid w:val="08314E5D"/>
    <w:rsid w:val="0E2B14A4"/>
    <w:rsid w:val="10EE567A"/>
    <w:rsid w:val="11DB01F1"/>
    <w:rsid w:val="12AC0CCA"/>
    <w:rsid w:val="132A6490"/>
    <w:rsid w:val="16106ADA"/>
    <w:rsid w:val="16AA2690"/>
    <w:rsid w:val="18B724EA"/>
    <w:rsid w:val="19BA19C9"/>
    <w:rsid w:val="1A312E70"/>
    <w:rsid w:val="1CFC51D8"/>
    <w:rsid w:val="2B8821EF"/>
    <w:rsid w:val="2C957CF6"/>
    <w:rsid w:val="2FF925A4"/>
    <w:rsid w:val="33E77393"/>
    <w:rsid w:val="37712A6E"/>
    <w:rsid w:val="3B6767C2"/>
    <w:rsid w:val="3EEB54F0"/>
    <w:rsid w:val="41F32A7A"/>
    <w:rsid w:val="471E7711"/>
    <w:rsid w:val="54535DEA"/>
    <w:rsid w:val="5BFE4823"/>
    <w:rsid w:val="60BD6C64"/>
    <w:rsid w:val="62E7011F"/>
    <w:rsid w:val="62F106CB"/>
    <w:rsid w:val="67065ED3"/>
    <w:rsid w:val="6CF5227A"/>
    <w:rsid w:val="6D0C2D5F"/>
    <w:rsid w:val="6E9F1D08"/>
    <w:rsid w:val="7CE63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7" Type="http://schemas.openxmlformats.org/officeDocument/2006/relationships/fontTable" Target="fontTable.xml"/><Relationship Id="rId46" Type="http://schemas.openxmlformats.org/officeDocument/2006/relationships/customXml" Target="../customXml/item2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35.png"/><Relationship Id="rId42" Type="http://schemas.openxmlformats.org/officeDocument/2006/relationships/image" Target="media/image34.jpeg"/><Relationship Id="rId41" Type="http://schemas.openxmlformats.org/officeDocument/2006/relationships/image" Target="media/image33.jpeg"/><Relationship Id="rId40" Type="http://schemas.openxmlformats.org/officeDocument/2006/relationships/image" Target="media/image32.png"/><Relationship Id="rId4" Type="http://schemas.openxmlformats.org/officeDocument/2006/relationships/footer" Target="footer2.xml"/><Relationship Id="rId39" Type="http://schemas.openxmlformats.org/officeDocument/2006/relationships/image" Target="media/image31.wmf"/><Relationship Id="rId38" Type="http://schemas.openxmlformats.org/officeDocument/2006/relationships/oleObject" Target="embeddings/oleObject1.bin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er" Target="foot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3338</Words>
  <Characters>3759</Characters>
  <Lines>0</Lines>
  <Paragraphs>0</Paragraphs>
  <TotalTime>7</TotalTime>
  <ScaleCrop>false</ScaleCrop>
  <LinksUpToDate>false</LinksUpToDate>
  <CharactersWithSpaces>4223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2022-12-11T05:42:26Z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