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华文中宋" w:hAnsi="华文中宋" w:eastAsia="华文中宋" w:cs="宋体"/>
          <w:b/>
          <w:bCs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10960100</wp:posOffset>
            </wp:positionV>
            <wp:extent cx="482600" cy="457200"/>
            <wp:effectExtent l="0" t="0" r="12700" b="0"/>
            <wp:wrapNone/>
            <wp:docPr id="100103" name="图片 100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宋体"/>
          <w:b/>
          <w:bCs/>
          <w:kern w:val="0"/>
          <w:sz w:val="32"/>
          <w:szCs w:val="32"/>
        </w:rPr>
        <w:t>2022-2023学年度第一学期期中检测</w:t>
      </w:r>
    </w:p>
    <w:p>
      <w:pPr>
        <w:widowControl/>
        <w:spacing w:line="480" w:lineRule="exact"/>
        <w:jc w:val="center"/>
        <w:rPr>
          <w:rFonts w:ascii="华文中宋" w:hAnsi="华文中宋" w:eastAsia="华文中宋" w:cs="宋体"/>
          <w:b/>
          <w:bCs/>
          <w:kern w:val="0"/>
          <w:sz w:val="18"/>
          <w:szCs w:val="32"/>
        </w:rPr>
      </w:pP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 xml:space="preserve">          七年级数学试卷 </w:t>
      </w:r>
      <w:r>
        <w:rPr>
          <w:rFonts w:hint="eastAsia" w:ascii="华文中宋" w:hAnsi="华文中宋" w:eastAsia="华文中宋" w:cs="宋体"/>
          <w:b/>
          <w:bCs/>
          <w:kern w:val="0"/>
          <w:sz w:val="18"/>
          <w:szCs w:val="32"/>
        </w:rPr>
        <w:t>总分：120分  时间：120分钟</w:t>
      </w:r>
    </w:p>
    <w:tbl>
      <w:tblPr>
        <w:tblStyle w:val="11"/>
        <w:tblpPr w:leftFromText="180" w:rightFromText="180" w:vertAnchor="text" w:horzAnchor="page" w:tblpX="2439" w:tblpY="205"/>
        <w:tblW w:w="7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776"/>
        <w:gridCol w:w="1776"/>
        <w:gridCol w:w="1776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3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题号</w:t>
            </w:r>
          </w:p>
        </w:tc>
        <w:tc>
          <w:tcPr>
            <w:tcW w:w="1776" w:type="dxa"/>
          </w:tcPr>
          <w:p>
            <w:pPr>
              <w:ind w:firstLine="118" w:firstLineChars="49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一</w:t>
            </w:r>
          </w:p>
        </w:tc>
        <w:tc>
          <w:tcPr>
            <w:tcW w:w="1776" w:type="dxa"/>
          </w:tcPr>
          <w:p>
            <w:pPr>
              <w:ind w:firstLine="118" w:firstLineChars="49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二</w:t>
            </w:r>
          </w:p>
        </w:tc>
        <w:tc>
          <w:tcPr>
            <w:tcW w:w="1776" w:type="dxa"/>
          </w:tcPr>
          <w:p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三</w:t>
            </w:r>
          </w:p>
        </w:tc>
        <w:tc>
          <w:tcPr>
            <w:tcW w:w="1776" w:type="dxa"/>
          </w:tcPr>
          <w:p>
            <w:pPr>
              <w:jc w:val="center"/>
              <w:rPr>
                <w:rFonts w:ascii="宋体" w:hAnsi="宋体" w:cs="宋体"/>
                <w:b/>
                <w:spacing w:val="-10"/>
              </w:rPr>
            </w:pPr>
            <w:r>
              <w:rPr>
                <w:rFonts w:hint="eastAsia" w:ascii="宋体" w:hAnsi="宋体" w:cs="宋体"/>
                <w:b/>
                <w:spacing w:val="-10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3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得分</w:t>
            </w:r>
          </w:p>
        </w:tc>
        <w:tc>
          <w:tcPr>
            <w:tcW w:w="1776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  <w:tc>
          <w:tcPr>
            <w:tcW w:w="1776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  <w:tc>
          <w:tcPr>
            <w:tcW w:w="1776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  <w:tc>
          <w:tcPr>
            <w:tcW w:w="1776" w:type="dxa"/>
          </w:tcPr>
          <w:p>
            <w:pPr>
              <w:ind w:firstLine="472" w:firstLineChars="196"/>
              <w:jc w:val="left"/>
              <w:rPr>
                <w:rFonts w:ascii="宋体" w:hAnsi="宋体" w:cs="宋体"/>
                <w:b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2"/>
        </w:rPr>
        <w:t>一、选择题（共30分）</w:t>
      </w:r>
    </w:p>
    <w:p>
      <w:pPr>
        <w:snapToGrid w:val="0"/>
        <w:spacing w:line="360" w:lineRule="auto"/>
        <w:jc w:val="left"/>
        <w:textAlignment w:val="center"/>
      </w:pPr>
      <w:r>
        <w:t>1．﹣</w:t>
      </w:r>
      <w:r>
        <w:object>
          <v:shape id="_x0000_i1025" o:spt="75" alt="eqId5f51ce9cc7fe4412baeb871cceb26665" type="#_x0000_t75" style="height:30.75pt;width:12.4pt;" o:ole="t" filled="f" o:preferrelative="t" stroked="f" coordsize="21600,21600">
            <v:path/>
            <v:fill on="f" focussize="0,0"/>
            <v:stroke on="f" joinstyle="miter"/>
            <v:imagedata r:id="rId10" o:title="eqId5f51ce9cc7fe4412baeb871cceb26665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的相反数是（　　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</w:pPr>
      <w:r>
        <w:t>A．-</w:t>
      </w:r>
      <w:r>
        <w:object>
          <v:shape id="_x0000_i1026" o:spt="75" alt="eqId57b3d7f61b5e48a1a1c959fa66d74726" type="#_x0000_t75" style="height:30.75pt;width:12.4pt;" o:ole="t" filled="f" o:preferrelative="t" stroked="f" coordsize="21600,21600">
            <v:path/>
            <v:fill on="f" focussize="0,0"/>
            <v:stroke on="f" joinstyle="miter"/>
            <v:imagedata r:id="rId12" o:title="eqId57b3d7f61b5e48a1a1c959fa66d7472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57b3d7f61b5e48a1a1c959fa66d74726" type="#_x0000_t75" style="height:30.75pt;width:12.4pt;" o:ole="t" filled="f" o:preferrelative="t" stroked="f" coordsize="21600,21600">
            <v:path/>
            <v:fill on="f" focussize="0,0"/>
            <v:stroke on="f" joinstyle="miter"/>
            <v:imagedata r:id="rId12" o:title="eqId57b3d7f61b5e48a1a1c959fa66d7472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ab/>
      </w:r>
      <w:r>
        <w:t>C．-</w:t>
      </w:r>
      <w:r>
        <w:object>
          <v:shape id="_x0000_i1028" o:spt="75" alt="eqId5f51ce9cc7fe4412baeb871cceb26665" type="#_x0000_t75" style="height:30.75pt;width:12.4pt;" o:ole="t" filled="f" o:preferrelative="t" stroked="f" coordsize="21600,21600">
            <v:path/>
            <v:fill on="f" focussize="0,0"/>
            <v:stroke on="f" joinstyle="miter"/>
            <v:imagedata r:id="rId10" o:title="eqId5f51ce9cc7fe4412baeb871cceb2666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5f51ce9cc7fe4412baeb871cceb26665" type="#_x0000_t75" style="height:30.75pt;width:12.4pt;" o:ole="t" filled="f" o:preferrelative="t" stroked="f" coordsize="21600,21600">
            <v:path/>
            <v:fill on="f" focussize="0,0"/>
            <v:stroke on="f" joinstyle="miter"/>
            <v:imagedata r:id="rId10" o:title="eqId5f51ce9cc7fe4412baeb871cceb2666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napToGrid w:val="0"/>
        <w:spacing w:line="360" w:lineRule="auto"/>
        <w:jc w:val="left"/>
        <w:textAlignment w:val="center"/>
      </w:pPr>
      <w:r>
        <w:t>2．下列说法正确的是（　　）</w:t>
      </w:r>
    </w:p>
    <w:p>
      <w:pPr>
        <w:tabs>
          <w:tab w:val="left" w:pos="4153"/>
        </w:tabs>
        <w:snapToGrid w:val="0"/>
        <w:spacing w:line="360" w:lineRule="auto"/>
        <w:jc w:val="left"/>
        <w:textAlignment w:val="center"/>
      </w:pPr>
      <w:r>
        <w:t>A．﹣</w:t>
      </w:r>
      <w:r>
        <w:object>
          <v:shape id="_x0000_i1030" o:spt="75" alt="eqId74a1b952c76e40e9b00b8b38dae27ea9" type="#_x0000_t75" style="height:30.75pt;width:23.65pt;" o:ole="t" filled="f" o:preferrelative="t" stroked="f" coordsize="21600,21600">
            <v:path/>
            <v:fill on="f" focussize="0,0"/>
            <v:stroke on="f" joinstyle="miter"/>
            <v:imagedata r:id="rId17" o:title="eqId74a1b952c76e40e9b00b8b38dae27ea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>的系数是﹣2</w:t>
      </w:r>
      <w:r>
        <w:tab/>
      </w:r>
      <w:r>
        <w:t>B．</w:t>
      </w:r>
      <w:r>
        <w:rPr>
          <w:i/>
        </w:rPr>
        <w:t>x</w:t>
      </w:r>
      <w:r>
        <w:rPr>
          <w:vertAlign w:val="superscript"/>
        </w:rPr>
        <w:t>2</w:t>
      </w:r>
      <w:r>
        <w:t>+</w:t>
      </w:r>
      <w:r>
        <w:rPr>
          <w:i/>
        </w:rPr>
        <w:t>x</w:t>
      </w:r>
      <w:r>
        <w:t>﹣1的常数项为1</w:t>
      </w:r>
    </w:p>
    <w:p>
      <w:pPr>
        <w:tabs>
          <w:tab w:val="left" w:pos="4153"/>
        </w:tabs>
        <w:snapToGrid w:val="0"/>
        <w:spacing w:line="360" w:lineRule="auto"/>
        <w:jc w:val="left"/>
        <w:textAlignment w:val="center"/>
      </w:pPr>
      <w:r>
        <w:t>C．2</w:t>
      </w:r>
      <w:r>
        <w:rPr>
          <w:vertAlign w:val="superscript"/>
        </w:rPr>
        <w:t>2</w:t>
      </w:r>
      <w:r>
        <w:rPr>
          <w:i/>
        </w:rPr>
        <w:t>ab</w:t>
      </w:r>
      <w:r>
        <w:rPr>
          <w:vertAlign w:val="superscript"/>
        </w:rPr>
        <w:t>3</w:t>
      </w:r>
      <w:r>
        <w:t>的次数是6次</w:t>
      </w:r>
      <w:r>
        <w:tab/>
      </w:r>
      <w:r>
        <w:t>D．2</w:t>
      </w:r>
      <w:r>
        <w:rPr>
          <w:i/>
        </w:rPr>
        <w:t>x</w:t>
      </w:r>
      <w:r>
        <w:t>﹣5</w:t>
      </w:r>
      <w:r>
        <w:rPr>
          <w:i/>
        </w:rPr>
        <w:t>x</w:t>
      </w:r>
      <w:r>
        <w:rPr>
          <w:vertAlign w:val="superscript"/>
        </w:rPr>
        <w:t>2</w:t>
      </w:r>
      <w:r>
        <w:t>+7是二次三项式</w:t>
      </w:r>
    </w:p>
    <w:p>
      <w:pPr>
        <w:snapToGrid w:val="0"/>
        <w:spacing w:line="360" w:lineRule="auto"/>
        <w:jc w:val="left"/>
        <w:textAlignment w:val="center"/>
      </w:pPr>
      <w:r>
        <w:t>3．某化工厂采用新技术前，每天用原料14吨，采用新技术后，原来7天用的原料，现在可以用10天．这个厂现在比过去每天节约多少吨原料（    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</w:pPr>
      <w:r>
        <w:t>A．</w:t>
      </w:r>
      <w:r>
        <w:object>
          <v:shape id="_x0000_i1031" o:spt="75" alt="eqId965c573f915e497881221f9d0fe89a00" type="#_x0000_t75" style="height:13.9pt;width:72pt;" o:ole="t" filled="f" o:preferrelative="t" stroked="f" coordsize="21600,21600">
            <v:path/>
            <v:fill on="f" focussize="0,0"/>
            <v:stroke on="f" joinstyle="miter"/>
            <v:imagedata r:id="rId19" o:title="eqId965c573f915e497881221f9d0fe89a00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01a83b36fade400688af16ffa914e6cb" type="#_x0000_t75" style="height:13.9pt;width:72pt;" o:ole="t" filled="f" o:preferrelative="t" stroked="f" coordsize="21600,21600">
            <v:path/>
            <v:fill on="f" focussize="0,0"/>
            <v:stroke on="f" joinstyle="miter"/>
            <v:imagedata r:id="rId21" o:title="eqId01a83b36fade400688af16ffa914e6c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25e1d27fa9ef43e3b1b317a3fae4858c" type="#_x0000_t75" style="height:13.9pt;width:72pt;" o:ole="t" filled="f" o:preferrelative="t" stroked="f" coordsize="21600,21600">
            <v:path/>
            <v:fill on="f" focussize="0,0"/>
            <v:stroke on="f" joinstyle="miter"/>
            <v:imagedata r:id="rId23" o:title="eqId25e1d27fa9ef43e3b1b317a3fae4858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7fa75f108d3f4a34bb16a5be55f41c50" type="#_x0000_t75" style="height:13.9pt;width:72pt;" o:ole="t" filled="f" o:preferrelative="t" stroked="f" coordsize="21600,21600">
            <v:path/>
            <v:fill on="f" focussize="0,0"/>
            <v:stroke on="f" joinstyle="miter"/>
            <v:imagedata r:id="rId25" o:title="eqId7fa75f108d3f4a34bb16a5be55f41c5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snapToGrid w:val="0"/>
        <w:spacing w:line="360" w:lineRule="auto"/>
        <w:jc w:val="left"/>
        <w:textAlignment w:val="center"/>
      </w:pPr>
      <w:r>
        <w:t>4． “厉害了，我的国！”为了进一步加快集中收治新冠肺炎患者，在短短10天的时间内分别建成了总面积约为33900平方米的火神山医院和总面积约为79700平方米的雷神山医院．其中，将79700用科学记数法表示正确的是（    ）．</w:t>
      </w:r>
    </w:p>
    <w:p>
      <w:pPr>
        <w:tabs>
          <w:tab w:val="left" w:pos="4153"/>
        </w:tabs>
        <w:snapToGrid w:val="0"/>
        <w:spacing w:line="360" w:lineRule="auto"/>
        <w:jc w:val="left"/>
        <w:textAlignment w:val="center"/>
      </w:pPr>
      <w:r>
        <w:t>A．3.39×10</w:t>
      </w:r>
      <w:r>
        <w:rPr>
          <w:vertAlign w:val="superscript"/>
        </w:rPr>
        <w:t>4</w:t>
      </w:r>
      <w:r>
        <w:tab/>
      </w:r>
      <w:r>
        <w:t>B．7.97×10</w:t>
      </w:r>
      <w:r>
        <w:rPr>
          <w:vertAlign w:val="superscript"/>
        </w:rPr>
        <w:t>4</w:t>
      </w:r>
    </w:p>
    <w:p>
      <w:pPr>
        <w:tabs>
          <w:tab w:val="left" w:pos="4153"/>
        </w:tabs>
        <w:snapToGrid w:val="0"/>
        <w:spacing w:line="360" w:lineRule="auto"/>
        <w:jc w:val="left"/>
        <w:textAlignment w:val="center"/>
      </w:pPr>
      <w:r>
        <w:t>C．3.39×10</w:t>
      </w:r>
      <w:r>
        <w:rPr>
          <w:vertAlign w:val="superscript"/>
        </w:rPr>
        <w:t>5</w:t>
      </w:r>
      <w:r>
        <w:tab/>
      </w:r>
      <w:r>
        <w:t>D．7.97×10</w:t>
      </w:r>
      <w:r>
        <w:rPr>
          <w:vertAlign w:val="superscript"/>
        </w:rPr>
        <w:t>5</w:t>
      </w:r>
    </w:p>
    <w:p>
      <w:pPr>
        <w:snapToGrid w:val="0"/>
        <w:spacing w:line="360" w:lineRule="auto"/>
        <w:jc w:val="left"/>
        <w:textAlignment w:val="center"/>
      </w:pPr>
      <w:r>
        <w:t>5．有理数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在数轴上的位置如图所示，下列各式成立的是(　　)</w:t>
      </w:r>
    </w:p>
    <w:p>
      <w:pPr>
        <w:snapToGrid w:val="0"/>
        <w:spacing w:line="360" w:lineRule="auto"/>
        <w:jc w:val="left"/>
        <w:textAlignment w:val="center"/>
      </w:pPr>
      <w:r>
        <w:drawing>
          <wp:inline distT="0" distB="0" distL="0" distR="0">
            <wp:extent cx="1323975" cy="1238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</w:pPr>
      <w:r>
        <w:t>A．</w:t>
      </w:r>
      <w:r>
        <w:rPr>
          <w:i/>
        </w:rPr>
        <w:t>b</w:t>
      </w:r>
      <w:r>
        <w:t>＞0</w:t>
      </w:r>
      <w:r>
        <w:tab/>
      </w:r>
      <w:r>
        <w:t>B．|</w:t>
      </w:r>
      <w:r>
        <w:rPr>
          <w:i/>
        </w:rPr>
        <w:t>a</w:t>
      </w:r>
      <w:r>
        <w:t>|＞－</w:t>
      </w:r>
      <w:r>
        <w:rPr>
          <w:i/>
        </w:rPr>
        <w:t>b</w:t>
      </w:r>
      <w:r>
        <w:tab/>
      </w:r>
      <w:r>
        <w:t>C．</w:t>
      </w:r>
      <w:r>
        <w:rPr>
          <w:i/>
        </w:rPr>
        <w:t>a</w:t>
      </w:r>
      <w:r>
        <w:t>＋</w:t>
      </w:r>
      <w:r>
        <w:rPr>
          <w:i/>
        </w:rPr>
        <w:t>b</w:t>
      </w:r>
      <w:r>
        <w:t>＞0</w:t>
      </w:r>
      <w:r>
        <w:tab/>
      </w:r>
      <w:r>
        <w:t>D．</w:t>
      </w:r>
      <w:r>
        <w:rPr>
          <w:i/>
        </w:rPr>
        <w:t>ab</w:t>
      </w:r>
      <w:r>
        <w:t>＜0</w:t>
      </w:r>
    </w:p>
    <w:p>
      <w:pPr>
        <w:snapToGrid w:val="0"/>
        <w:spacing w:line="360" w:lineRule="auto"/>
        <w:jc w:val="left"/>
        <w:textAlignment w:val="center"/>
      </w:pPr>
      <w:r>
        <w:t>6．</w:t>
      </w:r>
      <w:r>
        <w:rPr>
          <w:i/>
        </w:rPr>
        <w:t xml:space="preserve"> x</w:t>
      </w:r>
      <w:r>
        <w:rPr>
          <w:vertAlign w:val="superscript"/>
        </w:rPr>
        <w:t>2</w:t>
      </w:r>
      <w:r>
        <w:t>－</w:t>
      </w:r>
      <w:r>
        <w:object>
          <v:shape id="_x0000_i1035" o:spt="75" alt="eqId20ab522f83f8465183d58d1ab2c25c16" type="#_x0000_t75" style="height:32.65pt;width:12.75pt;" o:ole="t" filled="f" o:preferrelative="t" stroked="f" coordsize="21600,21600">
            <v:path/>
            <v:fill on="f" focussize="0,0"/>
            <v:stroke on="f" joinstyle="miter"/>
            <v:imagedata r:id="rId28" o:title="eqId20ab522f83f8465183d58d1ab2c25c1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的正确解释是（    ）</w:t>
      </w:r>
    </w:p>
    <w:p>
      <w:pPr>
        <w:snapToGrid w:val="0"/>
        <w:spacing w:line="360" w:lineRule="auto"/>
        <w:jc w:val="left"/>
        <w:textAlignment w:val="center"/>
      </w:pPr>
      <w:r>
        <w:t>A．</w:t>
      </w:r>
      <w:r>
        <w:rPr>
          <w:i/>
        </w:rPr>
        <w:t>x</w:t>
      </w:r>
      <w:r>
        <w:t>与</w:t>
      </w:r>
      <w:r>
        <w:rPr>
          <w:i/>
        </w:rPr>
        <w:t>y</w:t>
      </w:r>
      <w:r>
        <w:t>的倒数的差的平方</w:t>
      </w:r>
    </w:p>
    <w:p>
      <w:pPr>
        <w:snapToGrid w:val="0"/>
        <w:spacing w:line="360" w:lineRule="auto"/>
        <w:jc w:val="left"/>
        <w:textAlignment w:val="center"/>
      </w:pPr>
      <w:r>
        <w:t>B．</w:t>
      </w:r>
      <w:r>
        <w:rPr>
          <w:i/>
        </w:rPr>
        <w:t>x</w:t>
      </w:r>
      <w:r>
        <w:t>的平方与</w:t>
      </w:r>
      <w:r>
        <w:rPr>
          <w:i/>
        </w:rPr>
        <w:t>y</w:t>
      </w:r>
      <w:r>
        <w:t>的倒数的差</w:t>
      </w:r>
    </w:p>
    <w:p>
      <w:pPr>
        <w:snapToGrid w:val="0"/>
        <w:spacing w:line="360" w:lineRule="auto"/>
        <w:jc w:val="left"/>
        <w:textAlignment w:val="center"/>
      </w:pPr>
      <w:r>
        <w:t>C．</w:t>
      </w:r>
      <w:r>
        <w:rPr>
          <w:i/>
        </w:rPr>
        <w:t>x</w:t>
      </w:r>
      <w:r>
        <w:t>的平方与</w:t>
      </w:r>
      <w:r>
        <w:rPr>
          <w:i/>
        </w:rPr>
        <w:t>y</w:t>
      </w:r>
      <w:r>
        <w:t>的差的倒数</w:t>
      </w:r>
    </w:p>
    <w:p>
      <w:pPr>
        <w:snapToGrid w:val="0"/>
        <w:spacing w:line="360" w:lineRule="auto"/>
        <w:jc w:val="left"/>
        <w:textAlignment w:val="center"/>
      </w:pPr>
      <w:r>
        <w:t>D．</w:t>
      </w:r>
      <w:r>
        <w:rPr>
          <w:i/>
        </w:rPr>
        <w:t>x</w:t>
      </w:r>
      <w:r>
        <w:t>的平方与</w:t>
      </w:r>
      <w:r>
        <w:rPr>
          <w:i/>
        </w:rPr>
        <w:t>y</w:t>
      </w:r>
      <w:r>
        <w:t>的倒数的和</w:t>
      </w:r>
    </w:p>
    <w:p>
      <w:pPr>
        <w:snapToGrid w:val="0"/>
        <w:spacing w:line="360" w:lineRule="auto"/>
        <w:jc w:val="left"/>
        <w:textAlignment w:val="center"/>
      </w:pPr>
      <w:r>
        <w:t>7．一个多项式与</w:t>
      </w:r>
      <w:r>
        <w:object>
          <v:shape id="_x0000_i1036" o:spt="75" alt="eqIda2443c331c724585bc11f3a54f40c7f9" type="#_x0000_t75" style="height:13.9pt;width:51.75pt;" o:ole="t" filled="f" o:preferrelative="t" stroked="f" coordsize="21600,21600">
            <v:path/>
            <v:fill on="f" focussize="0,0"/>
            <v:stroke on="f" joinstyle="miter"/>
            <v:imagedata r:id="rId30" o:title="eqIda2443c331c724585bc11f3a54f40c7f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的和是</w:t>
      </w:r>
      <w:r>
        <w:object>
          <v:shape id="_x0000_i1037" o:spt="75" alt="eqIdd6d005053a414a309fe756d79e7fb467" type="#_x0000_t75" style="height:13.9pt;width:32.65pt;" o:ole="t" filled="f" o:preferrelative="t" stroked="f" coordsize="21600,21600">
            <v:path/>
            <v:fill on="f" focussize="0,0"/>
            <v:stroke on="f" joinstyle="miter"/>
            <v:imagedata r:id="rId32" o:title="eqIdd6d005053a414a309fe756d79e7fb46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>，则这个多项式为（  ）</w:t>
      </w:r>
    </w:p>
    <w:p>
      <w:pPr>
        <w:tabs>
          <w:tab w:val="left" w:pos="4153"/>
        </w:tabs>
        <w:snapToGrid w:val="0"/>
        <w:spacing w:line="360" w:lineRule="auto"/>
        <w:jc w:val="left"/>
        <w:textAlignment w:val="center"/>
      </w:pPr>
      <w:r>
        <w:t>A．</w:t>
      </w:r>
      <w:r>
        <w:object>
          <v:shape id="_x0000_i1038" o:spt="75" alt="eqIdf827e94e1f554017bdf5bc30bb136581" type="#_x0000_t75" style="height:16.15pt;width:55.5pt;" o:ole="t" filled="f" o:preferrelative="t" stroked="f" coordsize="21600,21600">
            <v:path/>
            <v:fill on="f" focussize="0,0"/>
            <v:stroke on="f" joinstyle="miter"/>
            <v:imagedata r:id="rId34" o:title="eqIdf827e94e1f554017bdf5bc30bb13658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ab/>
      </w:r>
      <w:r>
        <w:t>B．</w:t>
      </w:r>
      <w:r>
        <w:object>
          <v:shape id="_x0000_i1039" o:spt="75" alt="eqId3fe4a7356660425fad63ba42b18dd95b" type="#_x0000_t75" style="height:16.15pt;width:54.4pt;" o:ole="t" filled="f" o:preferrelative="t" stroked="f" coordsize="21600,21600">
            <v:path/>
            <v:fill on="f" focussize="0,0"/>
            <v:stroke on="f" joinstyle="miter"/>
            <v:imagedata r:id="rId36" o:title="eqId3fe4a7356660425fad63ba42b18dd95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tabs>
          <w:tab w:val="left" w:pos="4153"/>
        </w:tabs>
        <w:snapToGrid w:val="0"/>
        <w:spacing w:line="360" w:lineRule="auto"/>
        <w:jc w:val="left"/>
        <w:textAlignment w:val="center"/>
      </w:pPr>
      <w:r>
        <w:t>C．</w:t>
      </w:r>
      <w:r>
        <w:object>
          <v:shape id="_x0000_i1040" o:spt="75" alt="eqId4ecd1d291f8a44609f6615220e9d94e1" type="#_x0000_t75" style="height:16.15pt;width:63pt;" o:ole="t" filled="f" o:preferrelative="t" stroked="f" coordsize="21600,21600">
            <v:path/>
            <v:fill on="f" focussize="0,0"/>
            <v:stroke on="f" joinstyle="miter"/>
            <v:imagedata r:id="rId38" o:title="eqId4ecd1d291f8a44609f6615220e9d94e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ab/>
      </w:r>
      <w:r>
        <w:t>D．</w:t>
      </w:r>
      <w:r>
        <w:object>
          <v:shape id="_x0000_i1041" o:spt="75" alt="eqId6ab722a3ab8f46c7979864cea53a0cf5" type="#_x0000_t75" style="height:16.15pt;width:59.65pt;" o:ole="t" filled="f" o:preferrelative="t" stroked="f" coordsize="21600,21600">
            <v:path/>
            <v:fill on="f" focussize="0,0"/>
            <v:stroke on="f" joinstyle="miter"/>
            <v:imagedata r:id="rId40" o:title="eqId6ab722a3ab8f46c7979864cea53a0cf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napToGrid w:val="0"/>
        <w:spacing w:line="360" w:lineRule="auto"/>
        <w:jc w:val="left"/>
        <w:textAlignment w:val="center"/>
      </w:pPr>
      <w:r>
        <w:t>8．三角形一条边长</w:t>
      </w:r>
      <w:r>
        <w:object>
          <v:shape id="_x0000_i1042" o:spt="75" alt="eqIdd7daa3d52bb0455cbda4214c045e073d" type="#_x0000_t75" style="height:16.15pt;width:28.9pt;" o:ole="t" filled="f" o:preferrelative="t" stroked="f" coordsize="21600,21600">
            <v:path/>
            <v:fill on="f" focussize="0,0"/>
            <v:stroke on="f" joinstyle="miter"/>
            <v:imagedata r:id="rId42" o:title="eqIdd7daa3d52bb0455cbda4214c045e073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第二条边长</w:t>
      </w:r>
      <w:r>
        <w:object>
          <v:shape id="_x0000_i1043" o:spt="75" alt="eqIdbeb15c47abd146e98041896867fc6018" type="#_x0000_t75" style="height:13.9pt;width:30.75pt;" o:ole="t" filled="f" o:preferrelative="t" stroked="f" coordsize="21600,21600">
            <v:path/>
            <v:fill on="f" focussize="0,0"/>
            <v:stroke on="f" joinstyle="miter"/>
            <v:imagedata r:id="rId44" o:title="eqIdbeb15c47abd146e98041896867fc601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>，第三条边长</w:t>
      </w:r>
      <w:r>
        <w:object>
          <v:shape id="_x0000_i1044" o:spt="75" alt="eqIdab3842603a1c4ac3985106501573767d" type="#_x0000_t75" style="height:16.15pt;width:42pt;" o:ole="t" filled="f" o:preferrelative="t" stroked="f" coordsize="21600,21600">
            <v:path/>
            <v:fill on="f" focussize="0,0"/>
            <v:stroke on="f" joinstyle="miter"/>
            <v:imagedata r:id="rId46" o:title="eqIdab3842603a1c4ac3985106501573767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，那么这个三角形的周长为（     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</w:pPr>
      <w:r>
        <w:t>A．</w:t>
      </w:r>
      <w:r>
        <w:object>
          <v:shape id="_x0000_i1045" o:spt="75" alt="eqIdf08ee48821584b5c951aeb26e23bd8e7" type="#_x0000_t75" style="height:13.9pt;width:31.9pt;" o:ole="t" filled="f" o:preferrelative="t" stroked="f" coordsize="21600,21600">
            <v:path/>
            <v:fill on="f" focussize="0,0"/>
            <v:stroke on="f" joinstyle="miter"/>
            <v:imagedata r:id="rId48" o:title="eqIdf08ee48821584b5c951aeb26e23bd8e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ab/>
      </w:r>
      <w:r>
        <w:t>B．</w:t>
      </w:r>
      <w:r>
        <w:object>
          <v:shape id="_x0000_i1046" o:spt="75" alt="eqId29e19a157fa24e4ea5d42aa223c8088e" type="#_x0000_t75" style="height:13.9pt;width:32.65pt;" o:ole="t" filled="f" o:preferrelative="t" stroked="f" coordsize="21600,21600">
            <v:path/>
            <v:fill on="f" focussize="0,0"/>
            <v:stroke on="f" joinstyle="miter"/>
            <v:imagedata r:id="rId50" o:title="eqId29e19a157fa24e4ea5d42aa223c8088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tab/>
      </w:r>
      <w:r>
        <w:t>C．</w:t>
      </w:r>
      <w:r>
        <w:object>
          <v:shape id="_x0000_i1047" o:spt="75" alt="eqIdfa51b779a60349b788a77be436f4574f" type="#_x0000_t75" style="height:13.9pt;width:31.9pt;" o:ole="t" filled="f" o:preferrelative="t" stroked="f" coordsize="21600,21600">
            <v:path/>
            <v:fill on="f" focussize="0,0"/>
            <v:stroke on="f" joinstyle="miter"/>
            <v:imagedata r:id="rId52" o:title="eqIdfa51b779a60349b788a77be436f4574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ab/>
      </w:r>
      <w:r>
        <w:t>D．</w:t>
      </w:r>
      <w:r>
        <w:object>
          <v:shape id="_x0000_i1048" o:spt="75" alt="eqIdf3b65199e9b64fdd9b465fd904d3f44c" type="#_x0000_t75" style="height:13.9pt;width:30.75pt;" o:ole="t" filled="f" o:preferrelative="t" stroked="f" coordsize="21600,21600">
            <v:path/>
            <v:fill on="f" focussize="0,0"/>
            <v:stroke on="f" joinstyle="miter"/>
            <v:imagedata r:id="rId54" o:title="eqIdf3b65199e9b64fdd9b465fd904d3f44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</w:p>
    <w:p>
      <w:pPr>
        <w:snapToGrid w:val="0"/>
        <w:spacing w:line="360" w:lineRule="auto"/>
        <w:jc w:val="left"/>
        <w:textAlignment w:val="center"/>
      </w:pPr>
      <w:r>
        <w:t>9．下列说法正确的有（    ）个</w:t>
      </w:r>
    </w:p>
    <w:p>
      <w:pPr>
        <w:snapToGrid w:val="0"/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①</w:t>
      </w:r>
      <w:r>
        <w:t xml:space="preserve">一个数前面加上“－”号，这个数就是负数    </w:t>
      </w:r>
      <w:r>
        <w:rPr>
          <w:rFonts w:hint="eastAsia" w:ascii="宋体" w:hAnsi="宋体" w:cs="宋体"/>
        </w:rPr>
        <w:t>②</w:t>
      </w:r>
      <w:r>
        <w:t>单项式</w:t>
      </w:r>
      <w:r>
        <w:object>
          <v:shape id="_x0000_i1049" o:spt="75" alt="eqId162bf0538e3c4b788af7b6793ed0eefc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56" o:title="eqId162bf0538e3c4b788af7b6793ed0eef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>的系数是</w:t>
      </w:r>
      <w:r>
        <w:object>
          <v:shape id="_x0000_i1050" o:spt="75" alt="eqId57b3d7f61b5e48a1a1c959fa66d74726" type="#_x0000_t75" style="height:30.75pt;width:12.4pt;" o:ole="t" filled="f" o:preferrelative="t" stroked="f" coordsize="21600,21600">
            <v:path/>
            <v:fill on="f" focussize="0,0"/>
            <v:stroke on="f" joinstyle="miter"/>
            <v:imagedata r:id="rId58" o:title="eqId57b3d7f61b5e48a1a1c959fa66d7472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t xml:space="preserve">   </w:t>
      </w:r>
    </w:p>
    <w:p>
      <w:pPr>
        <w:snapToGrid w:val="0"/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③</w:t>
      </w:r>
      <w:r>
        <w:t>若</w:t>
      </w:r>
      <w:r>
        <w:object>
          <v:shape id="_x0000_i1051" o:spt="75" alt="eqId70a27b6ddf6b478285353abb3b1f3741" type="#_x0000_t75" style="height:10.15pt;width:9pt;" o:ole="t" filled="f" o:preferrelative="t" stroked="f" coordsize="21600,21600">
            <v:path/>
            <v:fill on="f" focussize="0,0"/>
            <v:stroke on="f" joinstyle="miter"/>
            <v:imagedata r:id="rId60" o:title="eqId70a27b6ddf6b478285353abb3b1f3741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>是正数，则</w:t>
      </w:r>
      <w:r>
        <w:object>
          <v:shape id="_x0000_i1052" o:spt="75" alt="eqIde4247d5a3d604d638ac100a2a6345821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62" o:title="eqIde4247d5a3d604d638ac100a2a634582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t xml:space="preserve">不一定是负数    </w:t>
      </w:r>
      <w:r>
        <w:rPr>
          <w:rFonts w:hint="eastAsia" w:ascii="宋体" w:hAnsi="宋体" w:cs="宋体"/>
        </w:rPr>
        <w:t>④</w:t>
      </w:r>
      <w:r>
        <w:t xml:space="preserve">零既不是正数也不是负数 </w:t>
      </w:r>
    </w:p>
    <w:p>
      <w:pPr>
        <w:snapToGrid w:val="0"/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⑤</w:t>
      </w:r>
      <w:r>
        <w:t>多项式</w:t>
      </w:r>
      <w:r>
        <w:object>
          <v:shape id="_x0000_i1053" o:spt="75" alt="eqIdfbe373bcb5c042e39e47ba3cd1f94d4a" type="#_x0000_t75" style="height:17.65pt;width:93.4pt;" o:ole="t" filled="f" o:preferrelative="t" stroked="f" coordsize="21600,21600">
            <v:path/>
            <v:fill on="f" focussize="0,0"/>
            <v:stroke on="f" joinstyle="miter"/>
            <v:imagedata r:id="rId64" o:title="eqIdfbe373bcb5c042e39e47ba3cd1f94d4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 xml:space="preserve">是四次四项式，常数项是-6     </w:t>
      </w:r>
      <w:r>
        <w:rPr>
          <w:rFonts w:hint="eastAsia" w:ascii="宋体" w:hAnsi="宋体" w:cs="宋体"/>
        </w:rPr>
        <w:t>⑥</w:t>
      </w:r>
      <w:r>
        <w:t>零是最小的整数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napToGrid w:val="0"/>
        <w:spacing w:line="360" w:lineRule="auto"/>
        <w:jc w:val="left"/>
        <w:textAlignment w:val="center"/>
      </w:pPr>
      <w:r>
        <w:t>10．小麦做这样一道题“计算</w:t>
      </w:r>
      <w:r>
        <w:object>
          <v:shape id="_x0000_i1054" o:spt="75" alt="eqId840f6e589ace489fafa32cdeca97fdb5" type="#_x0000_t75" style="height:21.4pt;width:43.9pt;" o:ole="t" filled="f" o:preferrelative="t" stroked="f" coordsize="21600,21600">
            <v:path/>
            <v:fill on="f" focussize="0,0"/>
            <v:stroke on="f" joinstyle="miter"/>
            <v:imagedata r:id="rId66" o:title="eqId840f6e589ace489fafa32cdeca97fdb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t>”、其中“□”是被墨水污染看不清的一个数，他翻开后面的答案，得知该题计算结果是8，那么”□”表示的数是(    )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</w:pPr>
      <w:r>
        <w:t>A．5</w:t>
      </w:r>
      <w:r>
        <w:tab/>
      </w:r>
      <w:r>
        <w:t>B．-5</w:t>
      </w:r>
      <w:r>
        <w:tab/>
      </w:r>
      <w:r>
        <w:t>C．11</w:t>
      </w:r>
      <w:r>
        <w:tab/>
      </w:r>
      <w:r>
        <w:t>D．-5或11</w:t>
      </w:r>
    </w:p>
    <w:p>
      <w:pPr>
        <w:numPr>
          <w:ilvl w:val="0"/>
          <w:numId w:val="1"/>
        </w:numPr>
        <w:spacing w:line="360" w:lineRule="auto"/>
        <w:ind w:left="312" w:hanging="313" w:hangingChars="130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填空题（共24分）</w:t>
      </w:r>
    </w:p>
    <w:p>
      <w:pPr>
        <w:snapToGrid w:val="0"/>
        <w:spacing w:line="360" w:lineRule="auto"/>
        <w:jc w:val="left"/>
        <w:textAlignment w:val="center"/>
      </w:pPr>
      <w:r>
        <w:t>11．比较大小：</w:t>
      </w:r>
      <w:r>
        <w:object>
          <v:shape id="_x0000_i1055" o:spt="75" alt="eqId94221bf33cd94c909cfa89faba7b508d" type="#_x0000_t75" style="height:33.75pt;width:24.4pt;" o:ole="t" filled="f" o:preferrelative="t" stroked="f" coordsize="21600,21600">
            <v:path/>
            <v:fill on="f" focussize="0,0"/>
            <v:stroke on="f" joinstyle="miter"/>
            <v:imagedata r:id="rId68" o:title="eqId94221bf33cd94c909cfa89faba7b508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>______</w:t>
      </w:r>
      <w:r>
        <w:object>
          <v:shape id="_x0000_i1056" o:spt="75" alt="eqId30c998d35a344d80a18e14a8c8f2d14f" type="#_x0000_t75" style="height:12.4pt;width:15pt;" o:ole="t" filled="f" o:preferrelative="t" stroked="f" coordsize="21600,21600">
            <v:path/>
            <v:fill on="f" focussize="0,0"/>
            <v:stroke on="f" joinstyle="miter"/>
            <v:imagedata r:id="rId70" o:title="eqId30c998d35a344d80a18e14a8c8f2d14f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>．（填“</w:t>
      </w:r>
      <w:r>
        <w:object>
          <v:shape id="_x0000_i1057" o:spt="75" alt="eqId11ecd0343b004be08b6c320745e5c99c" type="#_x0000_t75" style="height:10.15pt;width:9pt;" o:ole="t" filled="f" o:preferrelative="t" stroked="f" coordsize="21600,21600">
            <v:path/>
            <v:fill on="f" focussize="0,0"/>
            <v:stroke on="f" joinstyle="miter"/>
            <v:imagedata r:id="rId72" o:title="eqId11ecd0343b004be08b6c320745e5c99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>”或“</w:t>
      </w:r>
      <w:r>
        <w:object>
          <v:shape id="_x0000_i1058" o:spt="75" alt="eqId26c68a5adcee40a8b6edcb0d126dc0c7" type="#_x0000_t75" style="height:10.15pt;width:9pt;" o:ole="t" filled="f" o:preferrelative="t" stroked="f" coordsize="21600,21600">
            <v:path/>
            <v:fill on="f" focussize="0,0"/>
            <v:stroke on="f" joinstyle="miter"/>
            <v:imagedata r:id="rId74" o:title="eqId26c68a5adcee40a8b6edcb0d126dc0c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t>”或“</w:t>
      </w:r>
      <w:r>
        <w:object>
          <v:shape id="_x0000_i1059" o:spt="75" alt="eqId1f2c92dfd3d8438ca50bd7b1c0ed8a80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76" o:title="eqId1f2c92dfd3d8438ca50bd7b1c0ed8a8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t>”）</w:t>
      </w:r>
    </w:p>
    <w:p>
      <w:pPr>
        <w:snapToGrid w:val="0"/>
        <w:spacing w:line="360" w:lineRule="auto"/>
        <w:textAlignment w:val="center"/>
      </w:pPr>
      <w:r>
        <w:t>12．若a与b互为相反数，c与d互为倒数，则2a+2b+2017cd=______．</w:t>
      </w:r>
    </w:p>
    <w:p>
      <w:pPr>
        <w:snapToGrid w:val="0"/>
        <w:spacing w:line="360" w:lineRule="auto"/>
        <w:jc w:val="left"/>
        <w:textAlignment w:val="center"/>
      </w:pPr>
      <w:r>
        <w:t>13．如图所示是计算机程序计划，若开始输入x=-1，则最后输出的结果是____.</w:t>
      </w:r>
      <w:r>
        <w:br w:type="textWrapping"/>
      </w:r>
      <w:r>
        <w:drawing>
          <wp:inline distT="0" distB="0" distL="0" distR="0">
            <wp:extent cx="4067175" cy="6096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left"/>
        <w:textAlignment w:val="center"/>
      </w:pPr>
      <w:r>
        <w:t>14．当 x=1 时，代数式 ax²﹣2bx+1 的值等于 5，则当 x=2 时，代数式﹣2ax²+8bx﹣1 的值为______ ．</w:t>
      </w:r>
    </w:p>
    <w:p>
      <w:pPr>
        <w:widowControl/>
        <w:spacing w:after="200" w:line="360" w:lineRule="auto"/>
        <w:jc w:val="left"/>
        <w:textAlignment w:val="center"/>
      </w:pPr>
      <w:bookmarkStart w:id="0" w:name="topic_7b549716-63a4-45c5-877a-ee40edf94e"/>
      <w:r>
        <w:t>15</w:t>
      </w:r>
      <w:r>
        <w:rPr>
          <w:rFonts w:hint="eastAsia"/>
        </w:rPr>
        <w:t>．</w:t>
      </w:r>
      <w:r>
        <w:rPr>
          <w:rFonts w:ascii="宋体" w:cs="宋体"/>
          <w:kern w:val="0"/>
          <w:szCs w:val="21"/>
        </w:rPr>
        <w:t>由四舍五入法得到的近似数</w:t>
      </w:r>
      <m:oMath>
        <m:r>
          <w:rPr>
            <w:rFonts w:hAnsi="Cambria Math"/>
          </w:rPr>
          <m:t>6.520</m:t>
        </m:r>
      </m:oMath>
      <w:r>
        <w:rPr>
          <w:rFonts w:ascii="宋体" w:cs="宋体"/>
          <w:kern w:val="0"/>
          <w:szCs w:val="21"/>
        </w:rPr>
        <w:t>万，精确到</w:t>
      </w:r>
      <w:r>
        <w:rPr>
          <w:rFonts w:eastAsia="Times New Roman"/>
          <w:kern w:val="0"/>
          <w:szCs w:val="21"/>
        </w:rPr>
        <w:t>________</w:t>
      </w:r>
      <w:r>
        <w:rPr>
          <w:rFonts w:ascii="宋体" w:cs="宋体"/>
          <w:kern w:val="0"/>
          <w:szCs w:val="21"/>
        </w:rPr>
        <w:t>位．</w:t>
      </w:r>
      <w:bookmarkEnd w:id="0"/>
    </w:p>
    <w:p>
      <w:pPr>
        <w:snapToGrid w:val="0"/>
        <w:spacing w:line="360" w:lineRule="auto"/>
        <w:jc w:val="left"/>
        <w:textAlignment w:val="center"/>
      </w:pPr>
      <w:bookmarkStart w:id="1" w:name="topic_ded467f0-2a08-4a51-92ae-6e2a3cdaaf"/>
      <w:r>
        <w:rPr>
          <w:rFonts w:ascii="宋体" w:cs="宋体"/>
          <w:kern w:val="0"/>
          <w:szCs w:val="21"/>
        </w:rPr>
        <w:t>16.已知</w:t>
      </w:r>
      <m:oMath>
        <m:r>
          <w:rPr>
            <w:rFonts w:hAnsi="Cambria Math"/>
          </w:rPr>
          <m:t>|x-3|=x-3</m:t>
        </m:r>
      </m:oMath>
      <w:r>
        <w:rPr>
          <w:rFonts w:ascii="宋体" w:cs="宋体"/>
          <w:kern w:val="0"/>
          <w:szCs w:val="21"/>
        </w:rPr>
        <w:t>，则</w:t>
      </w:r>
      <w:r>
        <w:rPr>
          <w:rStyle w:val="15"/>
          <w:rFonts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的取值范围是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"/>
    </w:p>
    <w:p>
      <w:pPr>
        <w:spacing w:line="360" w:lineRule="auto"/>
      </w:pPr>
      <w:r>
        <w:rPr>
          <w:rFonts w:hint="eastAsia" w:eastAsia="新宋体"/>
          <w:b/>
          <w:szCs w:val="21"/>
        </w:rPr>
        <w:t>三、解答题（共66分）</w:t>
      </w: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17．（8分）</w:t>
      </w:r>
      <w:r>
        <w:rPr>
          <w:rFonts w:ascii="仿宋" w:hAnsi="仿宋" w:eastAsia="仿宋" w:cs="仿宋"/>
          <w:szCs w:val="21"/>
        </w:rPr>
        <w:t xml:space="preserve"> </w:t>
      </w:r>
      <w:bookmarkStart w:id="2" w:name="topic_a384508d-3983-4595-b843-ff84e3b337"/>
      <w:r>
        <w:rPr>
          <w:rFonts w:ascii="仿宋" w:hAnsi="仿宋" w:eastAsia="仿宋" w:cs="仿宋"/>
          <w:szCs w:val="21"/>
        </w:rPr>
        <w:t>计算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(1)-(-3</m:t>
        </m:r>
        <m:sSup>
          <m:sSupPr>
            <m:ctrlPr>
              <w:rPr>
                <w:rFonts w:ascii="Cambria Math" w:hAnsi="Cambria Math" w:eastAsia="仿宋" w:cs="仿宋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)</m:t>
            </m:r>
            <m:ctrlPr>
              <w:rPr>
                <w:rFonts w:ascii="Cambria Math" w:hAnsi="Cambria Math" w:eastAsia="仿宋" w:cs="仿宋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仿宋" w:cs="仿宋"/>
            <w:szCs w:val="21"/>
          </w:rPr>
          <m:t>+(-5</m:t>
        </m:r>
        <m:sSup>
          <m:sSupPr>
            <m:ctrlPr>
              <w:rPr>
                <w:rFonts w:ascii="Cambria Math" w:hAnsi="Cambria Math" w:eastAsia="仿宋" w:cs="仿宋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)</m:t>
            </m:r>
            <m:ctrlPr>
              <w:rPr>
                <w:rFonts w:ascii="Cambria Math" w:hAnsi="Cambria Math" w:eastAsia="仿宋" w:cs="仿宋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3</m:t>
            </m:r>
            <m:ctrlPr>
              <w:rPr>
                <w:rFonts w:ascii="Cambria Math" w:hAnsi="Cambria Math" w:eastAsia="仿宋" w:cs="仿宋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仿宋" w:cs="仿宋"/>
            <w:szCs w:val="21"/>
          </w:rPr>
          <m:t>÷(-2</m:t>
        </m:r>
        <m:f>
          <m:fPr>
            <m:ctrlPr>
              <w:rPr>
                <w:rFonts w:ascii="Cambria Math" w:hAnsi="Cambria Math" w:eastAsia="仿宋" w:cs="仿宋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1</m:t>
            </m:r>
            <m:ctrlPr>
              <w:rPr>
                <w:rFonts w:ascii="Cambria Math" w:hAnsi="Cambria Math" w:eastAsia="仿宋" w:cs="仿宋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den>
        </m:f>
        <m:sSup>
          <m:sSupPr>
            <m:ctrlPr>
              <w:rPr>
                <w:rFonts w:ascii="Cambria Math" w:hAnsi="Cambria Math" w:eastAsia="仿宋" w:cs="仿宋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)</m:t>
            </m:r>
            <m:ctrlPr>
              <w:rPr>
                <w:rFonts w:ascii="Cambria Math" w:hAnsi="Cambria Math" w:eastAsia="仿宋" w:cs="仿宋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仿宋" w:cs="仿宋"/>
            <w:szCs w:val="21"/>
          </w:rPr>
          <m:t>-18×|-(-</m:t>
        </m:r>
        <m:f>
          <m:fPr>
            <m:ctrlPr>
              <w:rPr>
                <w:rFonts w:ascii="Cambria Math" w:hAnsi="Cambria Math" w:eastAsia="仿宋" w:cs="仿宋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1</m:t>
            </m:r>
            <m:ctrlPr>
              <w:rPr>
                <w:rFonts w:ascii="Cambria Math" w:hAnsi="Cambria Math" w:eastAsia="仿宋" w:cs="仿宋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3</m:t>
            </m:r>
            <m:ctrlPr>
              <w:rPr>
                <w:rFonts w:ascii="Cambria Math" w:hAnsi="Cambria Math" w:eastAsia="仿宋" w:cs="仿宋"/>
                <w:szCs w:val="21"/>
              </w:rPr>
            </m:ctrlPr>
          </m:den>
        </m:f>
        <m:sSup>
          <m:sSupPr>
            <m:ctrlPr>
              <w:rPr>
                <w:rFonts w:ascii="Cambria Math" w:hAnsi="Cambria Math" w:eastAsia="仿宋" w:cs="仿宋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)</m:t>
            </m:r>
            <m:ctrlPr>
              <w:rPr>
                <w:rFonts w:ascii="Cambria Math" w:hAnsi="Cambria Math" w:eastAsia="仿宋" w:cs="仿宋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仿宋" w:cs="仿宋"/>
            <w:szCs w:val="21"/>
          </w:rPr>
          <m:t>|</m:t>
        </m:r>
      </m:oMath>
      <w:r>
        <w:rPr>
          <w:rFonts w:ascii="仿宋" w:hAnsi="仿宋" w:eastAsia="仿宋" w:cs="仿宋"/>
          <w:szCs w:val="21"/>
        </w:rPr>
        <w:t>；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(2)[(-</m:t>
        </m:r>
        <m:f>
          <m:fPr>
            <m:ctrlPr>
              <w:rPr>
                <w:rFonts w:ascii="Cambria Math" w:hAnsi="Cambria Math" w:eastAsia="仿宋" w:cs="仿宋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1</m:t>
            </m:r>
            <m:ctrlPr>
              <w:rPr>
                <w:rFonts w:ascii="Cambria Math" w:hAnsi="Cambria Math" w:eastAsia="仿宋" w:cs="仿宋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den>
        </m:f>
        <m:sSup>
          <m:sSupPr>
            <m:ctrlPr>
              <w:rPr>
                <w:rFonts w:ascii="Cambria Math" w:hAnsi="Cambria Math" w:eastAsia="仿宋" w:cs="仿宋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)</m:t>
            </m:r>
            <m:ctrlPr>
              <w:rPr>
                <w:rFonts w:ascii="Cambria Math" w:hAnsi="Cambria Math" w:eastAsia="仿宋" w:cs="仿宋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仿宋" w:cs="仿宋"/>
            <w:szCs w:val="21"/>
          </w:rPr>
          <m:t>+(-</m:t>
        </m:r>
        <m:f>
          <m:fPr>
            <m:ctrlPr>
              <w:rPr>
                <w:rFonts w:ascii="Cambria Math" w:hAnsi="Cambria Math" w:eastAsia="仿宋" w:cs="仿宋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1</m:t>
            </m:r>
            <m:ctrlPr>
              <w:rPr>
                <w:rFonts w:ascii="Cambria Math" w:hAnsi="Cambria Math" w:eastAsia="仿宋" w:cs="仿宋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4</m:t>
            </m:r>
            <m:ctrlPr>
              <w:rPr>
                <w:rFonts w:ascii="Cambria Math" w:hAnsi="Cambria Math" w:eastAsia="仿宋" w:cs="仿宋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仿宋" w:cs="仿宋"/>
            <w:szCs w:val="21"/>
          </w:rPr>
          <m:t>+</m:t>
        </m:r>
        <m:f>
          <m:fPr>
            <m:ctrlPr>
              <w:rPr>
                <w:rFonts w:ascii="Cambria Math" w:hAnsi="Cambria Math" w:eastAsia="仿宋" w:cs="仿宋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1</m:t>
            </m:r>
            <m:ctrlPr>
              <w:rPr>
                <w:rFonts w:ascii="Cambria Math" w:hAnsi="Cambria Math" w:eastAsia="仿宋" w:cs="仿宋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3</m:t>
            </m:r>
            <m:ctrlPr>
              <w:rPr>
                <w:rFonts w:ascii="Cambria Math" w:hAnsi="Cambria Math" w:eastAsia="仿宋" w:cs="仿宋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仿宋" w:cs="仿宋"/>
            <w:szCs w:val="21"/>
          </w:rPr>
          <m:t>-</m:t>
        </m:r>
        <m:f>
          <m:fPr>
            <m:ctrlPr>
              <w:rPr>
                <w:rFonts w:ascii="Cambria Math" w:hAnsi="Cambria Math" w:eastAsia="仿宋" w:cs="仿宋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1</m:t>
            </m:r>
            <m:ctrlPr>
              <w:rPr>
                <w:rFonts w:ascii="Cambria Math" w:hAnsi="Cambria Math" w:eastAsia="仿宋" w:cs="仿宋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6</m:t>
            </m:r>
            <m:ctrlPr>
              <w:rPr>
                <w:rFonts w:ascii="Cambria Math" w:hAnsi="Cambria Math" w:eastAsia="仿宋" w:cs="仿宋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仿宋" w:cs="仿宋"/>
            <w:szCs w:val="21"/>
          </w:rPr>
          <m:t>)×(-24)-(-1</m:t>
        </m:r>
        <m:sSup>
          <m:sSupPr>
            <m:ctrlPr>
              <w:rPr>
                <w:rFonts w:ascii="Cambria Math" w:hAnsi="Cambria Math" w:eastAsia="仿宋" w:cs="仿宋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)</m:t>
            </m:r>
            <m:ctrlPr>
              <w:rPr>
                <w:rFonts w:ascii="Cambria Math" w:hAnsi="Cambria Math" w:eastAsia="仿宋" w:cs="仿宋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仿宋" w:cs="仿宋"/>
            <w:szCs w:val="21"/>
          </w:rPr>
          <m:t>]÷[(-</m:t>
        </m:r>
        <m:f>
          <m:fPr>
            <m:ctrlPr>
              <w:rPr>
                <w:rFonts w:ascii="Cambria Math" w:hAnsi="Cambria Math" w:eastAsia="仿宋" w:cs="仿宋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3</m:t>
            </m:r>
            <m:ctrlPr>
              <w:rPr>
                <w:rFonts w:ascii="Cambria Math" w:hAnsi="Cambria Math" w:eastAsia="仿宋" w:cs="仿宋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仿宋" w:cs="仿宋"/>
            <w:szCs w:val="21"/>
          </w:rPr>
          <m:t>)-3]</m:t>
        </m:r>
      </m:oMath>
      <w:r>
        <w:rPr>
          <w:rFonts w:ascii="仿宋" w:hAnsi="仿宋" w:eastAsia="仿宋" w:cs="仿宋"/>
          <w:szCs w:val="21"/>
        </w:rPr>
        <w:t>．</w:t>
      </w:r>
      <w:bookmarkEnd w:id="2"/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18．（8分）</w:t>
      </w:r>
      <w:r>
        <w:rPr>
          <w:rFonts w:ascii="仿宋" w:hAnsi="仿宋" w:eastAsia="仿宋" w:cs="仿宋"/>
          <w:szCs w:val="21"/>
        </w:rPr>
        <w:t>已知代数式</w:t>
      </w:r>
      <m:oMath>
        <m:r>
          <w:rPr>
            <w:rFonts w:ascii="Cambria Math" w:hAnsi="Cambria Math" w:eastAsia="仿宋" w:cs="仿宋"/>
            <w:szCs w:val="21"/>
          </w:rPr>
          <m:t>A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=</m:t>
        </m:r>
        <m:sSup>
          <m:sSupPr>
            <m:ctrlPr>
              <w:rPr>
                <w:rFonts w:ascii="Cambria Math" w:hAnsi="Cambria Math" w:eastAsia="仿宋" w:cs="仿宋"/>
                <w:szCs w:val="21"/>
              </w:rPr>
            </m:ctrlPr>
          </m:sSupPr>
          <m:e>
            <m:r>
              <w:rPr>
                <w:rFonts w:ascii="Cambria Math" w:hAnsi="Cambria Math" w:eastAsia="仿宋" w:cs="仿宋"/>
                <w:szCs w:val="21"/>
              </w:rPr>
              <m:t>x</m:t>
            </m:r>
            <m:ctrlPr>
              <w:rPr>
                <w:rFonts w:ascii="Cambria Math" w:hAnsi="Cambria Math" w:eastAsia="仿宋" w:cs="仿宋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仿宋" w:cs="仿宋"/>
            <w:szCs w:val="21"/>
          </w:rPr>
          <m:t>+</m:t>
        </m:r>
        <m:r>
          <w:rPr>
            <w:rFonts w:ascii="Cambria Math" w:hAnsi="Cambria Math" w:eastAsia="仿宋" w:cs="仿宋"/>
            <w:szCs w:val="21"/>
          </w:rPr>
          <m:t>xy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-2</m:t>
        </m:r>
        <m:r>
          <w:rPr>
            <w:rFonts w:ascii="Cambria Math" w:hAnsi="Cambria Math" w:eastAsia="仿宋" w:cs="仿宋"/>
            <w:szCs w:val="21"/>
          </w:rPr>
          <m:t>y</m:t>
        </m:r>
      </m:oMath>
      <w:r>
        <w:rPr>
          <w:rFonts w:ascii="仿宋" w:hAnsi="仿宋" w:eastAsia="仿宋" w:cs="仿宋"/>
          <w:szCs w:val="21"/>
        </w:rPr>
        <w:t>，</w:t>
      </w:r>
      <m:oMath>
        <m:r>
          <w:rPr>
            <w:rFonts w:ascii="Cambria Math" w:hAnsi="Cambria Math" w:eastAsia="仿宋" w:cs="仿宋"/>
            <w:szCs w:val="21"/>
          </w:rPr>
          <m:t>B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=2</m:t>
        </m:r>
        <m:sSup>
          <m:sSupPr>
            <m:ctrlPr>
              <w:rPr>
                <w:rFonts w:ascii="Cambria Math" w:hAnsi="Cambria Math" w:eastAsia="仿宋" w:cs="仿宋"/>
                <w:szCs w:val="21"/>
              </w:rPr>
            </m:ctrlPr>
          </m:sSupPr>
          <m:e>
            <m:r>
              <w:rPr>
                <w:rFonts w:ascii="Cambria Math" w:hAnsi="Cambria Math" w:eastAsia="仿宋" w:cs="仿宋"/>
                <w:szCs w:val="21"/>
              </w:rPr>
              <m:t>x</m:t>
            </m:r>
            <m:ctrlPr>
              <w:rPr>
                <w:rFonts w:ascii="Cambria Math" w:hAnsi="Cambria Math" w:eastAsia="仿宋" w:cs="仿宋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仿宋" w:cs="仿宋"/>
                <w:szCs w:val="21"/>
              </w:rPr>
              <m:t>2</m:t>
            </m:r>
            <m:ctrlPr>
              <w:rPr>
                <w:rFonts w:ascii="Cambria Math" w:hAnsi="Cambria Math" w:eastAsia="仿宋" w:cs="仿宋"/>
                <w:szCs w:val="21"/>
              </w:rPr>
            </m:ctrlPr>
          </m:sup>
        </m:sSup>
        <m:r>
          <m:rPr>
            <m:sty m:val="p"/>
          </m:rPr>
          <w:rPr>
            <w:rFonts w:ascii="Cambria Math" w:hAnsi="Cambria Math" w:eastAsia="仿宋" w:cs="仿宋"/>
            <w:szCs w:val="21"/>
          </w:rPr>
          <m:t>-2</m:t>
        </m:r>
        <m:r>
          <w:rPr>
            <w:rFonts w:ascii="Cambria Math" w:hAnsi="Cambria Math" w:eastAsia="仿宋" w:cs="仿宋"/>
            <w:szCs w:val="21"/>
          </w:rPr>
          <m:t>xy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+</m:t>
        </m:r>
        <m:r>
          <w:rPr>
            <w:rFonts w:ascii="Cambria Math" w:hAnsi="Cambria Math" w:eastAsia="仿宋" w:cs="仿宋"/>
            <w:szCs w:val="21"/>
          </w:rPr>
          <m:t>x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-1</m:t>
        </m:r>
      </m:oMath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(1)</m:t>
        </m:r>
      </m:oMath>
      <w:r>
        <w:rPr>
          <w:rFonts w:ascii="仿宋" w:hAnsi="仿宋" w:eastAsia="仿宋" w:cs="仿宋"/>
          <w:szCs w:val="21"/>
        </w:rPr>
        <w:t>求</w:t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2</m:t>
        </m:r>
        <m:r>
          <w:rPr>
            <w:rFonts w:ascii="Cambria Math" w:hAnsi="Cambria Math" w:eastAsia="仿宋" w:cs="仿宋"/>
            <w:szCs w:val="21"/>
          </w:rPr>
          <m:t>A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-</m:t>
        </m:r>
        <m:r>
          <w:rPr>
            <w:rFonts w:ascii="Cambria Math" w:hAnsi="Cambria Math" w:eastAsia="仿宋" w:cs="仿宋"/>
            <w:szCs w:val="21"/>
          </w:rPr>
          <m:t>B</m:t>
        </m:r>
      </m:oMath>
      <w:r>
        <w:rPr>
          <w:rFonts w:ascii="仿宋" w:hAnsi="仿宋" w:eastAsia="仿宋" w:cs="仿宋"/>
          <w:szCs w:val="21"/>
        </w:rPr>
        <w:t>；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(2)</m:t>
        </m:r>
      </m:oMath>
      <w:r>
        <w:rPr>
          <w:rFonts w:ascii="仿宋" w:hAnsi="仿宋" w:eastAsia="仿宋" w:cs="仿宋"/>
          <w:szCs w:val="21"/>
        </w:rPr>
        <w:t>若</w:t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2</m:t>
        </m:r>
        <m:r>
          <w:rPr>
            <w:rFonts w:ascii="Cambria Math" w:hAnsi="Cambria Math" w:eastAsia="仿宋" w:cs="仿宋"/>
            <w:szCs w:val="21"/>
          </w:rPr>
          <m:t>A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-</m:t>
        </m:r>
        <m:r>
          <w:rPr>
            <w:rFonts w:ascii="Cambria Math" w:hAnsi="Cambria Math" w:eastAsia="仿宋" w:cs="仿宋"/>
            <w:szCs w:val="21"/>
          </w:rPr>
          <m:t>B</m:t>
        </m:r>
      </m:oMath>
      <w:r>
        <w:rPr>
          <w:rFonts w:ascii="仿宋" w:hAnsi="仿宋" w:eastAsia="仿宋" w:cs="仿宋"/>
          <w:szCs w:val="21"/>
        </w:rPr>
        <w:t>的值与</w:t>
      </w:r>
      <w:r>
        <w:rPr>
          <w:rFonts w:ascii="仿宋" w:hAnsi="仿宋" w:eastAsia="仿宋" w:cs="仿宋"/>
        </w:rPr>
        <w:t>x</w:t>
      </w:r>
      <w:r>
        <w:rPr>
          <w:rFonts w:ascii="仿宋" w:hAnsi="仿宋" w:eastAsia="仿宋" w:cs="仿宋"/>
          <w:szCs w:val="21"/>
        </w:rPr>
        <w:t>的取值无关，求</w:t>
      </w:r>
      <w:r>
        <w:rPr>
          <w:rFonts w:ascii="仿宋" w:hAnsi="仿宋" w:eastAsia="仿宋" w:cs="仿宋"/>
        </w:rPr>
        <w:t>y</w:t>
      </w:r>
      <w:r>
        <w:rPr>
          <w:rFonts w:ascii="仿宋" w:hAnsi="仿宋" w:eastAsia="仿宋" w:cs="仿宋"/>
          <w:szCs w:val="21"/>
        </w:rPr>
        <w:t>的值．</w:t>
      </w: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19．（8分）</w:t>
      </w:r>
      <w:bookmarkStart w:id="3" w:name="topic_c2f0f76e-94f7-4545-9fe7-3dfb96436a"/>
      <w:r>
        <w:rPr>
          <w:rFonts w:ascii="仿宋" w:hAnsi="仿宋" w:eastAsia="仿宋" w:cs="仿宋"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228725" cy="1562100"/>
            <wp:effectExtent l="0" t="0" r="9525" b="0"/>
            <wp:wrapSquare wrapText="left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zCs w:val="21"/>
        </w:rPr>
        <w:t>某窗户的形状如图所示</w:t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</m:t>
        </m:r>
      </m:oMath>
      <w:r>
        <w:rPr>
          <w:rFonts w:ascii="仿宋" w:hAnsi="仿宋" w:eastAsia="仿宋" w:cs="仿宋"/>
          <w:szCs w:val="21"/>
        </w:rPr>
        <w:t>图中长度单位：</w:t>
      </w:r>
      <m:oMath>
        <m:r>
          <w:rPr>
            <w:rFonts w:ascii="Cambria Math" w:hAnsi="Cambria Math" w:eastAsia="仿宋" w:cs="仿宋"/>
            <w:szCs w:val="21"/>
          </w:rPr>
          <m:t>cm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)</m:t>
        </m:r>
      </m:oMath>
      <w:r>
        <w:rPr>
          <w:rFonts w:ascii="仿宋" w:hAnsi="仿宋" w:eastAsia="仿宋" w:cs="仿宋"/>
          <w:szCs w:val="21"/>
        </w:rPr>
        <w:t>，其中上部是半径为</w:t>
      </w:r>
      <w:r>
        <w:rPr>
          <w:rFonts w:ascii="仿宋" w:hAnsi="仿宋" w:eastAsia="仿宋" w:cs="仿宋"/>
        </w:rPr>
        <w:t>xcm</w:t>
      </w:r>
      <w:r>
        <w:rPr>
          <w:rFonts w:ascii="仿宋" w:hAnsi="仿宋" w:eastAsia="仿宋" w:cs="仿宋"/>
          <w:szCs w:val="21"/>
        </w:rPr>
        <w:t>的半圆形，下部是宽为</w:t>
      </w:r>
      <w:r>
        <w:rPr>
          <w:rFonts w:ascii="仿宋" w:hAnsi="仿宋" w:eastAsia="仿宋" w:cs="仿宋"/>
        </w:rPr>
        <w:t>ycm</w:t>
      </w:r>
      <w:r>
        <w:rPr>
          <w:rFonts w:ascii="仿宋" w:hAnsi="仿宋" w:eastAsia="仿宋" w:cs="仿宋"/>
          <w:szCs w:val="21"/>
        </w:rPr>
        <w:t>的长方形．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(1)</m:t>
        </m:r>
      </m:oMath>
      <w:r>
        <w:rPr>
          <w:rFonts w:ascii="仿宋" w:hAnsi="仿宋" w:eastAsia="仿宋" w:cs="仿宋"/>
          <w:szCs w:val="21"/>
        </w:rPr>
        <w:t>用含</w:t>
      </w:r>
      <w:r>
        <w:rPr>
          <w:rFonts w:ascii="仿宋" w:hAnsi="仿宋" w:eastAsia="仿宋" w:cs="仿宋"/>
        </w:rPr>
        <w:t>x</w:t>
      </w:r>
      <w:r>
        <w:rPr>
          <w:rFonts w:ascii="仿宋" w:hAnsi="仿宋" w:eastAsia="仿宋" w:cs="仿宋"/>
          <w:szCs w:val="21"/>
        </w:rPr>
        <w:t>，</w:t>
      </w:r>
      <w:r>
        <w:rPr>
          <w:rFonts w:ascii="仿宋" w:hAnsi="仿宋" w:eastAsia="仿宋" w:cs="仿宋"/>
        </w:rPr>
        <w:t>y</w:t>
      </w:r>
      <w:r>
        <w:rPr>
          <w:rFonts w:ascii="仿宋" w:hAnsi="仿宋" w:eastAsia="仿宋" w:cs="仿宋"/>
          <w:szCs w:val="21"/>
        </w:rPr>
        <w:t>的式子表示窗户的面积</w:t>
      </w:r>
      <w:r>
        <w:rPr>
          <w:rFonts w:ascii="仿宋" w:hAnsi="仿宋" w:eastAsia="仿宋" w:cs="仿宋"/>
        </w:rPr>
        <w:t>S</w:t>
      </w:r>
      <w:r>
        <w:rPr>
          <w:rFonts w:ascii="仿宋" w:hAnsi="仿宋" w:eastAsia="仿宋" w:cs="仿宋"/>
          <w:szCs w:val="21"/>
        </w:rPr>
        <w:t>；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(2)</m:t>
        </m:r>
      </m:oMath>
      <w:r>
        <w:rPr>
          <w:rFonts w:ascii="仿宋" w:hAnsi="仿宋" w:eastAsia="仿宋" w:cs="仿宋"/>
          <w:szCs w:val="21"/>
        </w:rPr>
        <w:t>当</w:t>
      </w:r>
      <m:oMath>
        <m:r>
          <w:rPr>
            <w:rFonts w:ascii="Cambria Math" w:hAnsi="Cambria Math" w:eastAsia="仿宋" w:cs="仿宋"/>
            <w:szCs w:val="21"/>
          </w:rPr>
          <m:t>x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=40</m:t>
        </m:r>
      </m:oMath>
      <w:r>
        <w:rPr>
          <w:rFonts w:ascii="仿宋" w:hAnsi="仿宋" w:eastAsia="仿宋" w:cs="仿宋"/>
          <w:szCs w:val="21"/>
        </w:rPr>
        <w:t>，</w:t>
      </w:r>
      <m:oMath>
        <m:r>
          <w:rPr>
            <w:rFonts w:ascii="Cambria Math" w:hAnsi="Cambria Math" w:eastAsia="仿宋" w:cs="仿宋"/>
            <w:szCs w:val="21"/>
          </w:rPr>
          <m:t>y</m:t>
        </m:r>
        <m:r>
          <m:rPr>
            <m:sty m:val="p"/>
          </m:rPr>
          <w:rPr>
            <w:rFonts w:ascii="Cambria Math" w:hAnsi="Cambria Math" w:eastAsia="仿宋" w:cs="仿宋"/>
            <w:szCs w:val="21"/>
          </w:rPr>
          <m:t>=120</m:t>
        </m:r>
      </m:oMath>
      <w:r>
        <w:rPr>
          <w:rFonts w:ascii="仿宋" w:hAnsi="仿宋" w:eastAsia="仿宋" w:cs="仿宋"/>
          <w:szCs w:val="21"/>
        </w:rPr>
        <w:t>时，求窗户的面积</w:t>
      </w:r>
      <w:r>
        <w:rPr>
          <w:rFonts w:ascii="仿宋" w:hAnsi="仿宋" w:eastAsia="仿宋" w:cs="仿宋"/>
        </w:rPr>
        <w:t>S</w:t>
      </w:r>
      <w:r>
        <w:rPr>
          <w:rFonts w:ascii="仿宋" w:hAnsi="仿宋" w:eastAsia="仿宋" w:cs="仿宋"/>
          <w:szCs w:val="21"/>
        </w:rPr>
        <w:t>．</w:t>
      </w:r>
      <w:bookmarkEnd w:id="3"/>
      <w:r>
        <w:rPr>
          <w:rFonts w:ascii="仿宋" w:hAnsi="仿宋" w:eastAsia="仿宋" w:cs="仿宋"/>
          <w:szCs w:val="21"/>
        </w:rPr>
        <w:br w:type="textWrapping"/>
      </w: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20．（8分）</w:t>
      </w:r>
      <w:bookmarkStart w:id="4" w:name="topic_72b7ca22-79e6-41a8-89e9-7293911c28"/>
      <w:r>
        <w:rPr>
          <w:rFonts w:ascii="仿宋" w:hAnsi="仿宋" w:eastAsia="仿宋" w:cs="仿宋"/>
          <w:szCs w:val="21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62025" cy="552450"/>
            <wp:effectExtent l="0" t="0" r="9525" b="0"/>
            <wp:wrapSquare wrapText="left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zCs w:val="21"/>
        </w:rPr>
        <w:t>飞机的无风航速为a千米</w:t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/</m:t>
        </m:r>
      </m:oMath>
      <w:r>
        <w:rPr>
          <w:rFonts w:ascii="仿宋" w:hAnsi="仿宋" w:eastAsia="仿宋" w:cs="仿宋"/>
          <w:szCs w:val="21"/>
        </w:rPr>
        <w:t>时，风速为30千米</w:t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/</m:t>
        </m:r>
      </m:oMath>
      <w:r>
        <w:rPr>
          <w:rFonts w:ascii="仿宋" w:hAnsi="仿宋" w:eastAsia="仿宋" w:cs="仿宋"/>
          <w:szCs w:val="21"/>
        </w:rPr>
        <w:t>时．飞机顺风飞行5小时的行程是多少？飞机逆风飞行2小时的行程是多少？顺风飞行和逆风飞行的行程相差多少千米？</w:t>
      </w:r>
      <w:bookmarkEnd w:id="4"/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21．（10分）</w:t>
      </w:r>
      <w:bookmarkStart w:id="5" w:name="topic_8385d36a-b52c-44e2-9a2d-c8abc5a61e"/>
      <w:r>
        <w:rPr>
          <w:rFonts w:ascii="仿宋" w:hAnsi="仿宋" w:eastAsia="仿宋" w:cs="仿宋"/>
          <w:szCs w:val="21"/>
        </w:rPr>
        <w:t>某服装店购进了30套保暖内衣，销售时，针对不同的顾客，这30套保暖内衣的售价不完全相同，若以100元为标准，将超过的钱数记为正，不足的钱数记为负，则记录结果如表所示：</w:t>
      </w:r>
    </w:p>
    <w:tbl>
      <w:tblPr>
        <w:tblStyle w:val="17"/>
        <w:tblW w:w="7866" w:type="dxa"/>
        <w:tblInd w:w="304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5"/>
        <w:gridCol w:w="1292"/>
        <w:gridCol w:w="1292"/>
        <w:gridCol w:w="1263"/>
        <w:gridCol w:w="1292"/>
        <w:gridCol w:w="1292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w:r>
              <w:rPr>
                <w:rFonts w:ascii="Calibri" w:hAnsi="Calibri" w:eastAsia="仿宋" w:cs="Calibri"/>
                <w:szCs w:val="21"/>
              </w:rPr>
              <w:t> </w:t>
            </w:r>
            <w:r>
              <w:rPr>
                <w:rFonts w:ascii="仿宋" w:hAnsi="仿宋" w:eastAsia="仿宋" w:cs="仿宋"/>
                <w:szCs w:val="21"/>
              </w:rPr>
              <w:t>售出件数</w:t>
            </w:r>
          </w:p>
        </w:tc>
        <w:tc>
          <w:tcPr>
            <w:tcW w:w="129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w:r>
              <w:rPr>
                <w:rFonts w:ascii="Calibri" w:hAnsi="Calibri" w:eastAsia="仿宋" w:cs="Calibri"/>
                <w:szCs w:val="21"/>
              </w:rPr>
              <w:t> </w:t>
            </w:r>
            <w:r>
              <w:rPr>
                <w:rFonts w:ascii="仿宋" w:hAnsi="仿宋" w:eastAsia="仿宋" w:cs="仿宋"/>
              </w:rPr>
              <w:t>7</w:t>
            </w:r>
          </w:p>
        </w:tc>
        <w:tc>
          <w:tcPr>
            <w:tcW w:w="129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w:r>
              <w:rPr>
                <w:rFonts w:ascii="Calibri" w:hAnsi="Calibri" w:eastAsia="仿宋" w:cs="Calibri"/>
                <w:szCs w:val="21"/>
              </w:rPr>
              <w:t> </w:t>
            </w:r>
            <w:r>
              <w:rPr>
                <w:rFonts w:ascii="仿宋" w:hAnsi="仿宋" w:eastAsia="仿宋" w:cs="仿宋"/>
              </w:rPr>
              <w:t>6</w:t>
            </w:r>
          </w:p>
        </w:tc>
        <w:tc>
          <w:tcPr>
            <w:tcW w:w="126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w:r>
              <w:rPr>
                <w:rFonts w:ascii="Calibri" w:hAnsi="Calibri" w:eastAsia="仿宋" w:cs="Calibri"/>
                <w:szCs w:val="21"/>
              </w:rPr>
              <w:t> </w:t>
            </w:r>
            <w:r>
              <w:rPr>
                <w:rFonts w:ascii="仿宋" w:hAnsi="仿宋" w:eastAsia="仿宋" w:cs="仿宋"/>
              </w:rPr>
              <w:t>7</w:t>
            </w:r>
          </w:p>
        </w:tc>
        <w:tc>
          <w:tcPr>
            <w:tcW w:w="129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w:r>
              <w:rPr>
                <w:rFonts w:ascii="Calibri" w:hAnsi="Calibri" w:eastAsia="仿宋" w:cs="Calibri"/>
                <w:szCs w:val="21"/>
              </w:rPr>
              <w:t> </w:t>
            </w:r>
            <w:r>
              <w:rPr>
                <w:rFonts w:ascii="仿宋" w:hAnsi="仿宋" w:eastAsia="仿宋" w:cs="仿宋"/>
              </w:rPr>
              <w:t>8</w:t>
            </w:r>
          </w:p>
        </w:tc>
        <w:tc>
          <w:tcPr>
            <w:tcW w:w="129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w:r>
              <w:rPr>
                <w:rFonts w:ascii="Calibri" w:hAnsi="Calibri" w:eastAsia="仿宋" w:cs="Calibri"/>
                <w:szCs w:val="21"/>
              </w:rPr>
              <w:t> </w:t>
            </w:r>
            <w:r>
              <w:rPr>
                <w:rFonts w:ascii="仿宋" w:hAnsi="仿宋" w:eastAsia="仿宋" w:cs="仿宋"/>
              </w:rPr>
              <w:t>2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3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w:r>
              <w:rPr>
                <w:rFonts w:ascii="Calibri" w:hAnsi="Calibri" w:eastAsia="仿宋" w:cs="Calibri"/>
                <w:szCs w:val="21"/>
              </w:rPr>
              <w:t> </w:t>
            </w:r>
            <w:r>
              <w:rPr>
                <w:rFonts w:ascii="仿宋" w:hAnsi="仿宋" w:eastAsia="仿宋" w:cs="仿宋"/>
                <w:szCs w:val="21"/>
              </w:rPr>
              <w:t>售价</w:t>
            </w:r>
            <m:oMath>
              <m:r>
                <m:rPr>
                  <m:sty m:val="p"/>
                </m:rPr>
                <w:rPr>
                  <w:rFonts w:ascii="Cambria Math" w:hAnsi="Cambria Math" w:eastAsia="仿宋" w:cs="仿宋"/>
                  <w:szCs w:val="21"/>
                </w:rPr>
                <m:t>(</m:t>
              </m:r>
            </m:oMath>
            <w:r>
              <w:rPr>
                <w:rFonts w:ascii="仿宋" w:hAnsi="仿宋" w:eastAsia="仿宋" w:cs="仿宋"/>
                <w:szCs w:val="21"/>
              </w:rPr>
              <w:t>元</w:t>
            </w:r>
            <m:oMath>
              <m:r>
                <m:rPr>
                  <m:sty m:val="p"/>
                </m:rPr>
                <w:rPr>
                  <w:rFonts w:ascii="Cambria Math" w:hAnsi="Cambria Math" w:eastAsia="仿宋" w:cs="仿宋"/>
                  <w:szCs w:val="21"/>
                </w:rPr>
                <m:t>)</m:t>
              </m:r>
            </m:oMath>
          </w:p>
        </w:tc>
        <w:tc>
          <w:tcPr>
            <w:tcW w:w="129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eastAsia="仿宋" w:cs="仿宋"/>
                    <w:szCs w:val="21"/>
                  </w:rPr>
                  <m:t>+5</m:t>
                </m:r>
              </m:oMath>
            </m:oMathPara>
          </w:p>
        </w:tc>
        <w:tc>
          <w:tcPr>
            <w:tcW w:w="129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eastAsia="仿宋" w:cs="仿宋"/>
                    <w:szCs w:val="21"/>
                  </w:rPr>
                  <m:t>+1</m:t>
                </m:r>
              </m:oMath>
            </m:oMathPara>
          </w:p>
        </w:tc>
        <w:tc>
          <w:tcPr>
            <w:tcW w:w="126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w:r>
              <w:rPr>
                <w:rFonts w:ascii="Calibri" w:hAnsi="Calibri" w:eastAsia="仿宋" w:cs="Calibri"/>
                <w:szCs w:val="21"/>
              </w:rPr>
              <w:t> </w:t>
            </w:r>
            <w:r>
              <w:rPr>
                <w:rFonts w:ascii="仿宋" w:hAnsi="仿宋" w:eastAsia="仿宋" w:cs="仿宋"/>
              </w:rPr>
              <w:t>0</w:t>
            </w:r>
          </w:p>
        </w:tc>
        <w:tc>
          <w:tcPr>
            <w:tcW w:w="129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eastAsia="仿宋" w:cs="仿宋"/>
                    <w:szCs w:val="21"/>
                  </w:rPr>
                  <m:t>-2</m:t>
                </m:r>
              </m:oMath>
            </m:oMathPara>
          </w:p>
        </w:tc>
        <w:tc>
          <w:tcPr>
            <w:tcW w:w="129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12" w:leftChars="130"/>
              <w:rPr>
                <w:rFonts w:ascii="仿宋" w:hAnsi="仿宋" w:eastAsia="仿宋" w:cs="仿宋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eastAsia="仿宋" w:cs="仿宋"/>
                    <w:szCs w:val="21"/>
                  </w:rPr>
                  <m:t>-5</m:t>
                </m:r>
              </m:oMath>
            </m:oMathPara>
          </w:p>
        </w:tc>
      </w:tr>
    </w:tbl>
    <w:p>
      <w:pPr>
        <w:spacing w:line="360" w:lineRule="auto"/>
        <w:ind w:left="240" w:leftChars="100"/>
        <w:rPr>
          <w:rFonts w:ascii="仿宋" w:hAnsi="仿宋" w:eastAsia="仿宋" w:cs="仿宋"/>
          <w:szCs w:val="21"/>
        </w:rPr>
      </w:pP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(1)</m:t>
        </m:r>
      </m:oMath>
      <w:r>
        <w:rPr>
          <w:rFonts w:ascii="仿宋" w:hAnsi="仿宋" w:eastAsia="仿宋" w:cs="仿宋"/>
          <w:szCs w:val="21"/>
        </w:rPr>
        <w:t>与标准价格相比，30件保暖内衣总售价超过或不足多少元？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(2)</m:t>
        </m:r>
      </m:oMath>
      <w:r>
        <w:rPr>
          <w:rFonts w:ascii="仿宋" w:hAnsi="仿宋" w:eastAsia="仿宋" w:cs="仿宋"/>
          <w:szCs w:val="21"/>
        </w:rPr>
        <w:t>若该服装店每件进价为80元，则盈利多少元？</w:t>
      </w:r>
      <w:bookmarkEnd w:id="5"/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22．（12分）</w:t>
      </w:r>
      <w:bookmarkStart w:id="6" w:name="topic_ff0e1e01-05db-4b66-8afe-62a2e9e585"/>
      <w:r>
        <w:rPr>
          <w:rFonts w:ascii="仿宋" w:hAnsi="仿宋" w:eastAsia="仿宋" w:cs="仿宋"/>
          <w:szCs w:val="21"/>
        </w:rPr>
        <w:t>一点A从数轴上表示</w:t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+2</m:t>
        </m:r>
      </m:oMath>
      <w:r>
        <w:rPr>
          <w:rFonts w:ascii="仿宋" w:hAnsi="仿宋" w:eastAsia="仿宋" w:cs="仿宋"/>
          <w:szCs w:val="21"/>
        </w:rPr>
        <w:t>的点开始移动，第一次先向左移动1个单位，再向右移动2个单位；第二次先向左移动3个单位，再向右移动4个单位；第三次先向左移动5个单位，再向右移动6个单位</w:t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…</m:t>
        </m:r>
      </m:oMath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(1)</m:t>
        </m:r>
      </m:oMath>
      <w:r>
        <w:rPr>
          <w:rFonts w:ascii="仿宋" w:hAnsi="仿宋" w:eastAsia="仿宋" w:cs="仿宋"/>
          <w:szCs w:val="21"/>
        </w:rPr>
        <w:t>写出第一次移动后这个点在数轴上表示的数为______；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(2)</m:t>
        </m:r>
      </m:oMath>
      <w:r>
        <w:rPr>
          <w:rFonts w:ascii="仿宋" w:hAnsi="仿宋" w:eastAsia="仿宋" w:cs="仿宋"/>
          <w:szCs w:val="21"/>
        </w:rPr>
        <w:t>写出第二次移动结果这个点在数轴上表示的数为______；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(3)</m:t>
        </m:r>
      </m:oMath>
      <w:r>
        <w:rPr>
          <w:rFonts w:ascii="仿宋" w:hAnsi="仿宋" w:eastAsia="仿宋" w:cs="仿宋"/>
          <w:szCs w:val="21"/>
        </w:rPr>
        <w:t>写出第五次移动后这个点在数轴上表示的数为______；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(4)</m:t>
        </m:r>
      </m:oMath>
      <w:r>
        <w:rPr>
          <w:rFonts w:ascii="仿宋" w:hAnsi="仿宋" w:eastAsia="仿宋" w:cs="仿宋"/>
          <w:szCs w:val="21"/>
        </w:rPr>
        <w:t>写出第n次移动结果这个点在数轴上表示的数为______；</w:t>
      </w:r>
      <w:r>
        <w:rPr>
          <w:rFonts w:ascii="仿宋" w:hAnsi="仿宋" w:eastAsia="仿宋" w:cs="仿宋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 w:eastAsia="仿宋" w:cs="仿宋"/>
            <w:szCs w:val="21"/>
          </w:rPr>
          <m:t>(5)</m:t>
        </m:r>
      </m:oMath>
      <w:r>
        <w:rPr>
          <w:rFonts w:ascii="仿宋" w:hAnsi="仿宋" w:eastAsia="仿宋" w:cs="仿宋"/>
          <w:szCs w:val="21"/>
        </w:rPr>
        <w:t>如果第m次移动后这个点在数轴上表示的数为56，求m的值．</w:t>
      </w:r>
      <w:bookmarkEnd w:id="6"/>
    </w:p>
    <w:p>
      <w:pPr>
        <w:spacing w:line="360" w:lineRule="auto"/>
        <w:ind w:left="312" w:leftChars="130"/>
        <w:rPr>
          <w:rFonts w:eastAsia="新宋体"/>
          <w:szCs w:val="21"/>
        </w:rPr>
      </w:pP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23．（12分）海口市某校七年级有5名教师带学生去公园秋游，公园的门票为每人30元，现有两种优惠方案，甲方案：带队教师免费，学生按8折收费；乙方案：师生都按7.5折收费．</w:t>
      </w: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(1)若有m名学生，则用式子表示两种优惠方案各需要多少元？</w:t>
      </w: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(2)当m=40时，采用哪种方案优惠？</w:t>
      </w: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(3)当m=100时，采用哪种方案优惠？</w:t>
      </w: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</w:p>
    <w:p>
      <w:pPr>
        <w:spacing w:line="360" w:lineRule="auto"/>
        <w:ind w:left="312" w:hanging="312" w:hangingChars="130"/>
        <w:rPr>
          <w:rFonts w:ascii="仿宋" w:hAnsi="仿宋" w:eastAsia="仿宋" w:cs="仿宋"/>
          <w:szCs w:val="21"/>
        </w:rPr>
      </w:pP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参考答案：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D</w:t>
      </w:r>
      <w:r>
        <w:rPr>
          <w:rFonts w:eastAsia="新宋体"/>
          <w:szCs w:val="21"/>
        </w:rPr>
        <w:t>DCBD   BCCAD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二、</w:t>
      </w:r>
      <w:r>
        <w:rPr>
          <w:rFonts w:eastAsia="新宋体"/>
          <w:szCs w:val="21"/>
        </w:rPr>
        <w:t xml:space="preserve">&gt;    2017   -11    -33   10    </w:t>
      </w:r>
      <m:oMath>
        <m:r>
          <w:rPr>
            <w:rFonts w:ascii="Cambria Math" w:hAnsi="Cambria Math"/>
            <w:color w:val="000000" w:themeColor="text1"/>
            <w14:textFill>
              <w14:solidFill>
                <w14:schemeClr w14:val="tx1"/>
              </w14:solidFill>
            </w14:textFill>
          </w:rPr>
          <m:t>x≥3</m:t>
        </m:r>
      </m:oMath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三、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17.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(1)原式=-(-3)^2+(-5)^3÷(-2 1/2 )^2-18×|-(-1/3 )^2 |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=-9+(-125)÷25/4-18×1/9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=-9+(-125)×4/25-2 =-9+(-20)+(-2)=-31；</w:t>
      </w:r>
    </w:p>
    <w:p>
      <w:pPr>
        <w:spacing w:line="360" w:lineRule="auto"/>
        <w:rPr>
          <w:rFonts w:hint="eastAsia" w:eastAsia="新宋体"/>
          <w:szCs w:val="21"/>
        </w:rPr>
      </w:pP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(2)原式=[(-1/2 )^2+(-1/4+1/3-1/6)×(-24)-(-1)^2]÷[(-3/2)-3]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=[1/4+(-1/12)×(-24)-1]÷(-3 3/2)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=5/4×(-2/9)=-5/18．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</w:pPr>
      <w:r>
        <w:rPr>
          <w:rFonts w:hint="eastAsia" w:eastAsia="新宋体"/>
          <w:szCs w:val="21"/>
        </w:rPr>
        <w:t>1</w:t>
      </w:r>
      <w:r>
        <w:rPr>
          <w:rFonts w:eastAsia="新宋体"/>
          <w:szCs w:val="21"/>
        </w:rPr>
        <w:t>8.</w:t>
      </w:r>
      <w:r>
        <w:t xml:space="preserve"> 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(1)2A-B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=2(x^2+xy-2y)-(2x^2-2xy+x-1)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=2x^2+2xy-4y-2x^2+2xy-x+1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=4xy-x-4y+1；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(2)∵2A-B=4xy-x-4y+1=(4y-1)x-4y+1，且其值与x无关，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∴4y-1=0，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解得y=1/4．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1</w:t>
      </w:r>
      <w:r>
        <w:rPr>
          <w:rFonts w:eastAsia="新宋体"/>
          <w:szCs w:val="21"/>
        </w:rPr>
        <w:t>9.</w:t>
      </w:r>
      <w:r>
        <w:rPr>
          <w:rFonts w:hint="eastAsia"/>
        </w:rPr>
        <w:t xml:space="preserve"> </w:t>
      </w:r>
      <w:r>
        <w:rPr>
          <w:rFonts w:hint="eastAsia" w:eastAsia="新宋体"/>
          <w:szCs w:val="21"/>
        </w:rPr>
        <w:t>(1)由图可得，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S=1/2 πx^2+2x</w:t>
      </w:r>
      <w:r>
        <w:rPr>
          <w:rFonts w:hint="eastAsia" w:ascii="MS Gothic" w:hAnsi="MS Gothic" w:eastAsia="MS Gothic" w:cs="MS Gothic"/>
          <w:szCs w:val="21"/>
        </w:rPr>
        <w:t>⋅</w:t>
      </w:r>
      <w:r>
        <w:rPr>
          <w:rFonts w:eastAsia="新宋体"/>
          <w:szCs w:val="21"/>
        </w:rPr>
        <w:t>y=1/2 πx^2+2xy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即窗户的面积S是1/2 πx^2+2xy；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(2)当x=40，y=120时，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S=1/2 π×40^2+2×40×120=800π+9600，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即当x=40，y=120时，窗户的面积S是(800π+9600)cm^2．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0.</w:t>
      </w:r>
      <w:r>
        <w:rPr>
          <w:rFonts w:hint="eastAsia"/>
        </w:rPr>
        <w:t xml:space="preserve"> </w:t>
      </w:r>
      <w:r>
        <w:rPr>
          <w:rFonts w:hint="eastAsia" w:eastAsia="新宋体"/>
          <w:szCs w:val="21"/>
        </w:rPr>
        <w:t>由题意可得，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飞机顺风飞行5小时的行程是：5(a+30)=(5a+150)千米，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飞机逆风飞行2小时的行程是：2(a-30)=(2a-60)千米，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顺风飞行和逆风飞行的行程相差：(5a+150)-(2a-60)=(3a+210)(千米)．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 w:eastAsia="新宋体"/>
          <w:szCs w:val="21"/>
        </w:rPr>
        <w:t>(1)7×5+6×1+7×0+8×(-2)+2×(-5)=35+6+0-16-10=15(元)，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答：与标准价格相比，30件保暖内衣总售价超过15元；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(2)根据题意得：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30×100+15-80×30=615(元)，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答：盈利615元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2.</w:t>
      </w:r>
      <w:r>
        <w:rPr>
          <w:rFonts w:hint="eastAsia"/>
        </w:rPr>
        <w:t xml:space="preserve"> </w:t>
      </w:r>
      <w:r>
        <w:rPr>
          <w:rFonts w:hint="eastAsia" w:eastAsia="新宋体"/>
          <w:szCs w:val="21"/>
        </w:rPr>
        <w:t>(1)3；(2)4；(3)7；(4)n+2；(5)m+2=56，解得m=54．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3.</w:t>
      </w:r>
      <w:r>
        <w:rPr>
          <w:rFonts w:hint="eastAsia"/>
        </w:rPr>
        <w:t xml:space="preserve"> </w:t>
      </w:r>
      <w:r>
        <w:rPr>
          <w:rFonts w:hint="eastAsia" w:eastAsia="新宋体"/>
          <w:szCs w:val="21"/>
        </w:rPr>
        <w:t>(1)甲方案：m×30×80%=24m，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乙方案：(m+5)×30×75%=22.5(m+5)；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(2)当m=40时，甲方案付费为24×40=960元，乙方案付费22.5×45=1012.5元，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所以采用甲方案优惠；</w:t>
      </w:r>
    </w:p>
    <w:p>
      <w:pPr>
        <w:spacing w:line="360" w:lineRule="auto"/>
        <w:rPr>
          <w:rFonts w:eastAsia="新宋体"/>
          <w:szCs w:val="21"/>
        </w:rPr>
      </w:pP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(3)当m=100时，甲方案付费为24×100=2400元，乙方案付费22.5×105=2362.5元，</w:t>
      </w:r>
    </w:p>
    <w:p>
      <w:pPr>
        <w:spacing w:line="360" w:lineRule="auto"/>
        <w:rPr>
          <w:rFonts w:hint="eastAsia" w:eastAsia="新宋体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567" w:right="851" w:bottom="1134" w:left="2268" w:header="851" w:footer="992" w:gutter="0"/>
          <w:paperSrc w:first="261" w:other="261"/>
          <w:cols w:space="1260" w:num="2"/>
          <w:docGrid w:type="lines" w:linePitch="312" w:charSpace="0"/>
        </w:sectPr>
      </w:pPr>
      <w:r>
        <w:rPr>
          <w:rFonts w:hint="eastAsia" w:eastAsia="新宋体"/>
          <w:szCs w:val="21"/>
        </w:rPr>
        <w:t>所以采用乙方案优惠．</w:t>
      </w:r>
    </w:p>
    <w:p>
      <w:bookmarkStart w:id="7" w:name="_GoBack"/>
      <w:bookmarkEnd w:id="7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 （共4页）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 （共4页）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9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 （共4页）           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 （共4页）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g">
          <w:drawing>
            <wp:anchor distT="0" distB="0" distL="0" distR="0" simplePos="0" relativeHeight="251658240" behindDoc="0" locked="0" layoutInCell="1" allowOverlap="1">
              <wp:simplePos x="0" y="0"/>
              <wp:positionH relativeFrom="column">
                <wp:posOffset>-1352550</wp:posOffset>
              </wp:positionH>
              <wp:positionV relativeFrom="paragraph">
                <wp:posOffset>413385</wp:posOffset>
              </wp:positionV>
              <wp:extent cx="1065530" cy="8816340"/>
              <wp:effectExtent l="0" t="0" r="0" b="0"/>
              <wp:wrapNone/>
              <wp:docPr id="4101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5530" cy="8816340"/>
                        <a:chOff x="0" y="0"/>
                        <a:chExt cx="1678" cy="13884"/>
                      </a:xfrm>
                    </wpg:grpSpPr>
                    <wpg:grpSp>
                      <wpg:cNvPr id="11" name="组合 11"/>
                      <wpg:cNvGrpSpPr/>
                      <wpg:grpSpPr>
                        <a:xfrm>
                          <a:off x="568" y="156"/>
                          <a:ext cx="994" cy="13728"/>
                          <a:chOff x="0" y="0"/>
                          <a:chExt cx="994" cy="13728"/>
                        </a:xfrm>
                      </wpg:grpSpPr>
                      <wps:wsp>
                        <wps:cNvPr id="12" name="直接连接符 12"/>
                        <wps:cNvCnPr/>
                        <wps:spPr>
                          <a:xfrm flipH="1">
                            <a:off x="788" y="468"/>
                            <a:ext cx="64" cy="2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" name="矩形 16"/>
                        <wps:cNvSpPr/>
                        <wps:spPr>
                          <a:xfrm>
                            <a:off x="0" y="0"/>
                            <a:ext cx="994" cy="13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  <w:p>
                              <w:pPr>
                                <w:ind w:firstLine="3840"/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密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 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线</w:t>
                              </w:r>
                            </w:p>
                          </w:txbxContent>
                        </wps:txbx>
                        <wps:bodyPr vert="vert270" wrap="square" upright="1"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568" y="156"/>
                            <a:ext cx="0" cy="140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19" name="椭圆 19"/>
                        <wps:cNvSpPr/>
                        <wps:spPr>
                          <a:xfrm>
                            <a:off x="501" y="1596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568" y="1776"/>
                            <a:ext cx="0" cy="1032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563" y="3024"/>
                            <a:ext cx="5" cy="13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2" name="椭圆 22"/>
                        <wps:cNvSpPr/>
                        <wps:spPr>
                          <a:xfrm>
                            <a:off x="486" y="4302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568" y="4503"/>
                            <a:ext cx="0" cy="1560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568" y="6396"/>
                            <a:ext cx="0" cy="87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5" name="椭圆 25"/>
                        <wps:cNvSpPr/>
                        <wps:spPr>
                          <a:xfrm>
                            <a:off x="501" y="729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568" y="7488"/>
                            <a:ext cx="0" cy="975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7" name="椭圆 27"/>
                        <wps:cNvSpPr/>
                        <wps:spPr>
                          <a:xfrm>
                            <a:off x="501" y="8553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568" y="9828"/>
                            <a:ext cx="0" cy="996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29" name="椭圆 29"/>
                        <wps:cNvSpPr/>
                        <wps:spPr>
                          <a:xfrm>
                            <a:off x="486" y="10890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568" y="11076"/>
                            <a:ext cx="0" cy="1560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568" y="8736"/>
                            <a:ext cx="0" cy="780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bodyPr/>
                      </wps:wsp>
                    </wpg:grpSp>
                    <wps:wsp>
                      <wps:cNvPr id="32" name="直接连接符 32"/>
                      <wps:cNvCnPr/>
                      <wps:spPr>
                        <a:xfrm>
                          <a:off x="710" y="0"/>
                          <a:ext cx="0" cy="13104"/>
                        </a:xfrm>
                        <a:prstGeom prst="line">
                          <a:avLst/>
                        </a:prstGeom>
                        <a:ln w="1651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33" name="矩形 33"/>
                      <wps:cNvSpPr/>
                      <wps:spPr>
                        <a:xfrm>
                          <a:off x="0" y="1248"/>
                          <a:ext cx="710" cy="110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班级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姓名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学号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  <wps:wsp>
                      <wps:cNvPr id="34" name="矩形 34"/>
                      <wps:cNvSpPr/>
                      <wps:spPr>
                        <a:xfrm>
                          <a:off x="1136" y="0"/>
                          <a:ext cx="542" cy="1341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4320"/>
                            </w:pPr>
                            <w:r>
                              <w:rPr>
                                <w:rFonts w:hint="eastAsia"/>
                              </w:rPr>
                              <w:t>密   封   线   内   不   得   答   题</w:t>
                            </w:r>
                          </w:p>
                          <w:p/>
                        </w:txbxContent>
                      </wps:txbx>
                      <wps:bodyPr vert="vert270" wrap="square" upright="1"/>
                    </wps:wsp>
                    <wps:wsp>
                      <wps:cNvPr id="35" name="直接连接符 35"/>
                      <wps:cNvCnPr/>
                      <wps:spPr>
                        <a:xfrm>
                          <a:off x="1420" y="0"/>
                          <a:ext cx="9" cy="423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36" name="直接连接符 36"/>
                      <wps:cNvCnPr/>
                      <wps:spPr>
                        <a:xfrm flipH="1" flipV="1">
                          <a:off x="1420" y="9204"/>
                          <a:ext cx="3" cy="421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组合 5" o:spid="_x0000_s1026" o:spt="203" style="position:absolute;left:0pt;margin-left:-106.5pt;margin-top:32.55pt;height:694.2pt;width:83.9pt;z-index:251658240;mso-width-relative:page;mso-height-relative:page;" coordsize="1678,13884" o:gfxdata="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">
              <o:lock v:ext="edit" aspectratio="f"/>
              <v:group id="_x0000_s1026" o:spid="_x0000_s1026" o:spt="203" style="position:absolute;left:568;top:156;height:13728;width:994;" coordsize="994,13728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<o:lock v:ext="edit" aspectratio="f"/>
                <v:line id="_x0000_s1026" o:spid="_x0000_s1026" o:spt="20" style="position:absolute;left:788;top:468;flip:x;height:21;width:64;" filled="f" stroked="t" coordsize="21600,21600" o:gfxdata="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rNV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_x0000_s1026" o:spid="_x0000_s1026" o:spt="1" style="position:absolute;left:0;top:0;height:13728;width:994;" filled="f" stroked="f" coordsize="21600,21600" o:gfxdata="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2mP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/>
                      <w:p>
                        <w:pPr>
                          <w:ind w:firstLine="3840"/>
                        </w:pPr>
                        <w:r>
                          <w:rPr>
                            <w:rFonts w:hint="eastAsia"/>
                            <w:b/>
                          </w:rPr>
                          <w:t>密</w:t>
                        </w:r>
                        <w:r>
                          <w:rPr>
                            <w:rFonts w:hint="eastAsia"/>
                          </w:rPr>
                          <w:t xml:space="preserve">      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封</w:t>
                        </w:r>
                        <w:r>
                          <w:rPr>
                            <w:rFonts w:hint="eastAsia"/>
                          </w:rPr>
                          <w:t xml:space="preserve">                          </w:t>
                        </w:r>
                        <w:r>
                          <w:rPr>
                            <w:rFonts w:hint="eastAsia"/>
                            <w:b/>
                          </w:rPr>
                          <w:t>线</w:t>
                        </w:r>
                      </w:p>
                    </w:txbxContent>
                  </v:textbox>
                </v:rect>
                <v:line id="_x0000_s1026" o:spid="_x0000_s1026" o:spt="20" style="position:absolute;left:568;top:156;height:1404;width:0;" filled="f" stroked="t" coordsize="21600,21600" o:gfxdata="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EILVu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501;top:1596;height:156;width:156;" fillcolor="#FFFFFF" filled="t" stroked="t" coordsize="21600,21600" o:gfxdata="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tlbG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1776;height:1032;width:0;" filled="f" stroked="t" coordsize="21600,21600" o:gfxdata="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RLr4L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563;top:3024;height:1344;width:5;" filled="f" stroked="t" coordsize="21600,21600" o:gfxdata="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5Oe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486;top:4302;height:156;width:156;" fillcolor="#FFFFFF" filled="t" stroked="t" coordsize="21600,21600" o:gfxdata="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+Dg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4503;height:1560;width:0;" filled="f" stroked="t" coordsize="21600,21600" o:gfxdata="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B1l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568;top:6396;height:873;width:0;" filled="f" stroked="t" coordsize="21600,21600" o:gfxdata="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int4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501;top:7299;height:156;width:156;" fillcolor="#FFFFFF" filled="t" stroked="t" coordsize="21600,21600" o:gfxdata="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Xln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7488;height:975;width:0;" filled="f" stroked="t" coordsize="21600,21600" o:gfxdata="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bfWD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501;top:8553;height:156;width:156;" fillcolor="#FFFFFF" filled="t" stroked="t" coordsize="21600,21600" o:gfxdata="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Ca2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9828;height:996;width:0;" filled="f" stroked="t" coordsize="21600,21600" o:gfxdata="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2Tn5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shape id="_x0000_s1026" o:spid="_x0000_s1026" o:spt="3" type="#_x0000_t3" style="position:absolute;left:486;top:10890;height:156;width:156;" fillcolor="#FFFFFF" filled="t" stroked="t" coordsize="21600,21600" o:gfxdata="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2px7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568;top:11076;height:1560;width:0;" filled="f" stroked="t" coordsize="21600,21600" o:gfxdata="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Mt9Pb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568;top:8736;height:780;width:0;" filled="f" stroked="t" coordsize="21600,21600" o:gfxdata="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4fYp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dashstyle="1 1" endcap="round"/>
                  <v:imagedata o:title=""/>
                  <o:lock v:ext="edit" aspectratio="f"/>
                </v:line>
              </v:group>
              <v:line id="_x0000_s1026" o:spid="_x0000_s1026" o:spt="20" style="position:absolute;left:710;top:0;height:13104;width:0;" filled="f" stroked="t" coordsize="21600,21600" o:gfxdata="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GcEvm/&#10;AAAA2wAAAA8AAAAAAAAAAQAgAAAAIgAAAGRycy9kb3ducmV2LnhtbFBLAQIUABQAAAAIAIdO4kAz&#10;LwWeOwAAADkAAAAQAAAAAAAAAAEAIAAAAA4BAABkcnMvc2hhcGV4bWwueG1sUEsFBgAAAAAGAAYA&#10;WwEAALgDAAAAAA==&#10;">
                <v:fill on="f" focussize="0,0"/>
                <v:stroke weight="1.3pt" color="#000000" joinstyle="round"/>
                <v:imagedata o:title=""/>
                <o:lock v:ext="edit" aspectratio="f"/>
              </v:line>
              <v:rect id="_x0000_s1026" o:spid="_x0000_s1026" o:spt="1" style="position:absolute;left:0;top:1248;height:11076;width:710;" filled="f" stroked="f" coordsize="21600,21600" o:gfxdata="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/RnDr4A&#10;AADbAAAADwAAAAAAAAABACAAAAAiAAAAZHJzL2Rvd25yZXYueG1sUEsBAhQAFAAAAAgAh07iQDMv&#10;BZ47AAAAOQAAABAAAAAAAAAAAQAgAAAADQEAAGRycy9zaGFwZXhtbC54bWxQSwUGAAAAAAYABgBb&#10;AQAAtwM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  班级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姓名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</w:rPr>
                        <w:t xml:space="preserve"> 学号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</w:p>
                  </w:txbxContent>
                </v:textbox>
              </v:rect>
              <v:rect id="_x0000_s1026" o:spid="_x0000_s1026" o:spt="1" style="position:absolute;left:1136;top:0;height:13416;width:542;" filled="f" stroked="f" coordsize="21600,21600" o:gfxdata="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Qd/3q/&#10;AAAA2w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4320"/>
                      </w:pPr>
                      <w:r>
                        <w:rPr>
                          <w:rFonts w:hint="eastAsia"/>
                        </w:rPr>
                        <w:t>密   封   线   内   不   得   答   题</w:t>
                      </w:r>
                    </w:p>
                    <w:p/>
                  </w:txbxContent>
                </v:textbox>
              </v:rect>
              <v:line id="_x0000_s1026" o:spid="_x0000_s1026" o:spt="20" style="position:absolute;left:1420;top:0;height:4232;width:9;" filled="f" stroked="t" coordsize="21600,21600" o:gfxdata="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tSI9rsAAADb&#10;AAAADwAAAAAAAAABACAAAAAiAAAAZHJzL2Rvd25yZXYueG1sUEsBAhQAFAAAAAgAh07iQDMvBZ47&#10;AAAAOQAAABAAAAAAAAAAAQAgAAAACgEAAGRycy9zaGFwZXhtbC54bWxQSwUGAAAAAAYABgBbAQAA&#10;tAMAAAAA&#10;">
                <v:fill on="f" focussize="0,0"/>
                <v:stroke weight="1.5pt" color="#000000" joinstyle="round"/>
                <v:imagedata o:title=""/>
                <o:lock v:ext="edit" aspectratio="f"/>
              </v:line>
              <v:line id="_x0000_s1026" o:spid="_x0000_s1026" o:spt="20" style="position:absolute;left:1420;top:9204;flip:x y;height:4212;width:3;" filled="f" stroked="t" coordsize="21600,21600" o:gfxdata="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a+M0bsAAADb&#10;AAAADwAAAAAAAAABACAAAAAiAAAAZHJzL2Rvd25yZXYueG1sUEsBAhQAFAAAAAgAh07iQDMvBZ47&#10;AAAAOQAAABAAAAAAAAAAAQAgAAAACgEAAGRycy9zaGFwZXhtbC54bWxQSwUGAAAAAAYABgBbAQAA&#10;tAMAAAAA&#10;">
                <v:fill on="f" focussize="0,0"/>
                <v:stroke weight="1.5pt" color="#000000" joinstyle="round"/>
                <v:imagedata o:title=""/>
                <o:lock v:ext="edit" aspectratio="f"/>
              </v:line>
            </v:group>
          </w:pict>
        </mc:Fallback>
      </mc:AlternateContent>
    </w: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g">
          <w:drawing>
            <wp:anchor distT="0" distB="0" distL="0" distR="0" simplePos="0" relativeHeight="251661312" behindDoc="0" locked="0" layoutInCell="1" allowOverlap="1">
              <wp:simplePos x="0" y="0"/>
              <wp:positionH relativeFrom="column">
                <wp:posOffset>11451590</wp:posOffset>
              </wp:positionH>
              <wp:positionV relativeFrom="paragraph">
                <wp:posOffset>17780</wp:posOffset>
              </wp:positionV>
              <wp:extent cx="617855" cy="8553450"/>
              <wp:effectExtent l="0" t="0" r="0" b="0"/>
              <wp:wrapNone/>
              <wp:docPr id="4097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617855" cy="8553450"/>
                        <a:chOff x="0" y="0"/>
                        <a:chExt cx="0" cy="13590"/>
                      </a:xfrm>
                    </wpg:grpSpPr>
                    <wps:wsp>
                      <wps:cNvPr id="9" name="直接连接符 9"/>
                      <wps:cNvCnPr/>
                      <wps:spPr>
                        <a:xfrm>
                          <a:off x="0" y="0"/>
                          <a:ext cx="0" cy="421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10" name="直接连接符 10"/>
                      <wps:cNvCnPr/>
                      <wps:spPr>
                        <a:xfrm>
                          <a:off x="0" y="9222"/>
                          <a:ext cx="0" cy="4368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flip:x;margin-left:901.7pt;margin-top:1.4pt;height:673.5pt;width:48.65pt;z-index:251661312;mso-width-relative:page;mso-height-relative:page;" coordsize="0,13590" o:gfxdata="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I+220jYAAAADAEAAA8AAAAAAAAAAQAgAAAAIgAAAGRycy9kb3ducmV2&#10;LnhtbFBLAQIUABQAAAAIAIdO4kCJMqsmNQIAAMgFAAAOAAAAAAAAAAEAIAAAACcBAABkcnMvZTJv&#10;RG9jLnhtbFBLBQYAAAAABgAGAFkBAADOBQAAAAA=&#10;">
              <o:lock v:ext="edit" aspectratio="f"/>
              <v:line id="_x0000_s1026" o:spid="_x0000_s1026" o:spt="20" style="position:absolute;left:0;top:0;height:4212;width:0;" filled="f" stroked="t" coordsize="21600,21600" o:gfxdata="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F/6ZugAAANoA&#10;AAAPAAAAAAAAAAEAIAAAACIAAABkcnMvZG93bnJldi54bWxQSwECFAAUAAAACACHTuJAMy8FnjsA&#10;AAA5AAAAEAAAAAAAAAABACAAAAAJAQAAZHJzL3NoYXBleG1sLnhtbFBLBQYAAAAABgAGAFsBAACz&#10;AwAAAAA=&#10;">
                <v:fill on="f" focussize="0,0"/>
                <v:stroke weight="1.5pt" color="#000000" joinstyle="round"/>
                <v:imagedata o:title=""/>
                <o:lock v:ext="edit" aspectratio="f"/>
              </v:line>
              <v:line id="_x0000_s1026" o:spid="_x0000_s1026" o:spt="20" style="position:absolute;left:0;top:9222;height:4368;width:0;" filled="f" stroked="t" coordsize="21600,21600" o:gfxdata="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Wdw68AAAA&#10;2wAAAA8AAAAAAAAAAQAgAAAAIgAAAGRycy9kb3ducmV2LnhtbFBLAQIUABQAAAAIAIdO4kAzLwWe&#10;OwAAADkAAAAQAAAAAAAAAAEAIAAAAAsBAABkcnMvc2hhcGV4bWwueG1sUEsFBgAAAAAGAAYAWwEA&#10;ALUDAAAAAA==&#10;">
                <v:fill on="f" focussize="0,0"/>
                <v:stroke weight="1.5pt" color="#000000" joinstyle="round"/>
                <v:imagedata o:title=""/>
                <o:lock v:ext="edit" aspectratio="f"/>
              </v:line>
            </v:group>
          </w:pict>
        </mc:Fallback>
      </mc:AlternateContent>
    </w:r>
    <w:r>
      <mc:AlternateContent>
        <mc:Choice Requires="wps">
          <w:drawing>
            <wp:anchor distT="0" distB="0" distL="0" distR="0" simplePos="0" relativeHeight="251665408" behindDoc="0" locked="0" layoutInCell="1" allowOverlap="1">
              <wp:simplePos x="0" y="0"/>
              <wp:positionH relativeFrom="column">
                <wp:posOffset>10820400</wp:posOffset>
              </wp:positionH>
              <wp:positionV relativeFrom="paragraph">
                <wp:posOffset>175895</wp:posOffset>
              </wp:positionV>
              <wp:extent cx="778510" cy="8221980"/>
              <wp:effectExtent l="0" t="0" r="2540" b="7620"/>
              <wp:wrapNone/>
              <wp:docPr id="410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510" cy="8221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3960"/>
                          </w:pPr>
                          <w:r>
                            <w:rPr>
                              <w:rFonts w:hint="eastAsia"/>
                            </w:rPr>
                            <w:t>密   封   线   内   不   得   答   题</w:t>
                          </w:r>
                        </w:p>
                        <w:p/>
                      </w:txbxContent>
                    </wps:txbx>
                    <wps:bodyPr vert="vert" wrap="square" upright="1"/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left:852pt;margin-top:13.85pt;height:647.4pt;width:61.3pt;z-index:251665408;mso-width-relative:page;mso-height-relative:page;" fillcolor="#FFFFFF" filled="t" stroked="f" coordsize="21600,21600" o:gfxdata="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HnYrTLdAAAADQEAAA8AAAAAAAAAAQAgAAAAIgAAAGRycy9kb3ducmV2LnhtbFBLAQIUABQA&#10;AAAIAIdO4kAl9YCvsgEAADwDAAAOAAAAAAAAAAEAIAAAACwBAABkcnMvZTJvRG9jLnhtbFBLBQYA&#10;AAAABgAGAFkBAABQBQAAAAA=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ind w:firstLine="3960"/>
                    </w:pPr>
                    <w:r>
                      <w:rPr>
                        <w:rFonts w:hint="eastAsia"/>
                      </w:rPr>
                      <w:t>密   封   线   内   不   得   答   题</w:t>
                    </w:r>
                  </w:p>
                  <w:p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37FF"/>
    <w:multiLevelType w:val="multilevel"/>
    <w:tmpl w:val="2C7137FF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DF4120"/>
    <w:multiLevelType w:val="singleLevel"/>
    <w:tmpl w:val="2FDF412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42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67"/>
    <w:rsid w:val="00035867"/>
    <w:rsid w:val="00043A5A"/>
    <w:rsid w:val="002F0769"/>
    <w:rsid w:val="004151FC"/>
    <w:rsid w:val="00AB31B6"/>
    <w:rsid w:val="00B22542"/>
    <w:rsid w:val="00BA04A9"/>
    <w:rsid w:val="00C02FC6"/>
    <w:rsid w:val="00E53602"/>
    <w:rsid w:val="00F51F9E"/>
    <w:rsid w:val="00FD3D36"/>
    <w:rsid w:val="00FF5B62"/>
    <w:rsid w:val="3E166821"/>
    <w:rsid w:val="4A18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9">
    <w:name w:val="Strong"/>
    <w:qFormat/>
    <w:uiPriority w:val="0"/>
    <w:rPr>
      <w:b/>
    </w:rPr>
  </w:style>
  <w:style w:type="character" w:styleId="10">
    <w:name w:val="page number"/>
    <w:qFormat/>
    <w:uiPriority w:val="0"/>
  </w:style>
  <w:style w:type="character" w:customStyle="1" w:styleId="12">
    <w:name w:val="sugg-loading"/>
    <w:qFormat/>
    <w:uiPriority w:val="0"/>
  </w:style>
  <w:style w:type="character" w:customStyle="1" w:styleId="13">
    <w:name w:val="批注框文本 字符"/>
    <w:basedOn w:val="8"/>
    <w:link w:val="3"/>
    <w:qFormat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latex_linear"/>
    <w:basedOn w:val="8"/>
    <w:qFormat/>
    <w:uiPriority w:val="0"/>
  </w:style>
  <w:style w:type="paragraph" w:customStyle="1" w:styleId="16">
    <w:name w:val="MsoNormalIndent"/>
    <w:basedOn w:val="1"/>
    <w:qFormat/>
    <w:uiPriority w:val="0"/>
    <w:pPr>
      <w:widowControl/>
      <w:spacing w:after="200" w:line="276" w:lineRule="auto"/>
      <w:jc w:val="left"/>
    </w:pPr>
    <w:rPr>
      <w:rFonts w:ascii="Cambria Math" w:hAnsi="宋体" w:cs="Cambria Math"/>
      <w:sz w:val="21"/>
      <w:szCs w:val="22"/>
    </w:rPr>
  </w:style>
  <w:style w:type="table" w:customStyle="1" w:styleId="17">
    <w:name w:val="edittable"/>
    <w:basedOn w:val="11"/>
    <w:qFormat/>
    <w:uiPriority w:val="0"/>
    <w:rPr>
      <w:rFonts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2" Type="http://schemas.openxmlformats.org/officeDocument/2006/relationships/fontTable" Target="fontTable.xml"/><Relationship Id="rId81" Type="http://schemas.openxmlformats.org/officeDocument/2006/relationships/numbering" Target="numbering.xml"/><Relationship Id="rId80" Type="http://schemas.openxmlformats.org/officeDocument/2006/relationships/customXml" Target="../customXml/item1.xml"/><Relationship Id="rId8" Type="http://schemas.openxmlformats.org/officeDocument/2006/relationships/image" Target="media/image2.png"/><Relationship Id="rId79" Type="http://schemas.openxmlformats.org/officeDocument/2006/relationships/image" Target="media/image38.png"/><Relationship Id="rId78" Type="http://schemas.openxmlformats.org/officeDocument/2006/relationships/image" Target="media/image37.png"/><Relationship Id="rId77" Type="http://schemas.openxmlformats.org/officeDocument/2006/relationships/image" Target="media/image36.png"/><Relationship Id="rId76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7.wmf"/><Relationship Id="rId6" Type="http://schemas.openxmlformats.org/officeDocument/2006/relationships/footer" Target="footer2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0.png"/><Relationship Id="rId25" Type="http://schemas.openxmlformats.org/officeDocument/2006/relationships/image" Target="media/image9.wmf"/><Relationship Id="rId24" Type="http://schemas.openxmlformats.org/officeDocument/2006/relationships/oleObject" Target="embeddings/oleObject10.bin"/><Relationship Id="rId23" Type="http://schemas.openxmlformats.org/officeDocument/2006/relationships/image" Target="media/image8.wmf"/><Relationship Id="rId22" Type="http://schemas.openxmlformats.org/officeDocument/2006/relationships/oleObject" Target="embeddings/oleObject9.bin"/><Relationship Id="rId21" Type="http://schemas.openxmlformats.org/officeDocument/2006/relationships/image" Target="media/image7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7.bin"/><Relationship Id="rId17" Type="http://schemas.openxmlformats.org/officeDocument/2006/relationships/image" Target="media/image5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78"/>
    <customShpInfo spid="_x0000_s2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汤氏集团</Company>
  <Pages>3</Pages>
  <Words>620</Words>
  <Characters>3535</Characters>
  <Lines>29</Lines>
  <Paragraphs>8</Paragraphs>
  <TotalTime>0</TotalTime>
  <ScaleCrop>false</ScaleCrop>
  <LinksUpToDate>false</LinksUpToDate>
  <CharactersWithSpaces>4147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2023-01-08T03:53:00Z</dcterms:created>
  <dc:creator>雨林木风</dc:creator>
  <cp:lastModifiedBy>Administrator</cp:lastModifiedBy>
  <cp:lastPrinted>2022-10-22T07:27:00Z</cp:lastPrinted>
  <dcterms:modified xsi:type="dcterms:W3CDTF">2023-02-06T11:42:41Z</dcterms:modified>
  <dc:title>万安中学2004～2005学年第一学期期中考试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