
<file path=[Content_Types].xml><?xml version="1.0" encoding="utf-8"?>
<Types xmlns="http://schemas.openxmlformats.org/package/2006/content-types">
  <Default Extension="xml" ContentType="application/xml"/>
  <Default Extension="png" ContentType="image/png"/>
  <Default Extension="rels" ContentType="application/vnd.openxmlformats-package.relationships+xml"/>
  <Override PartName="/customXml/itemProps1.xml" ContentType="application/vnd.openxmlformats-officedocument.customXmlProperties+xml"/>
  <Override PartName="/docProps/app.xml" ContentType="application/vnd.openxmlformats-officedocument.extended-properties+xml"/>
  <Override PartName="/docProps/core.xml" ContentType="application/vnd.openxmlformats-package.core-properties+xml"/>
  <Override PartName="/docProps/custom.xml" ContentType="application/vnd.openxmlformats-officedocument.custom-properties+xml"/>
  <Override PartName="/word/document.xml" ContentType="application/vnd.openxmlformats-officedocument.wordprocessingml.document.main+xml"/>
  <Override PartName="/word/fontTable.xml" ContentType="application/vnd.openxmlformats-officedocument.wordprocessingml.fontTable+xml"/>
  <Override PartName="/word/footer1.xml" ContentType="application/vnd.openxmlformats-officedocument.wordprocessingml.footer+xml"/>
  <Override PartName="/word/header1.xml" ContentType="application/vnd.openxmlformats-officedocument.wordprocessingml.header+xml"/>
  <Override PartName="/word/header2.xml" ContentType="application/vnd.openxmlformats-officedocument.wordprocessingml.header+xml"/>
  <Override PartName="/word/header3.xml" ContentType="application/vnd.openxmlformats-officedocument.wordprocessingml.header+xml"/>
  <Override PartName="/word/numbering.xml" ContentType="application/vnd.openxmlformats-officedocument.wordprocessingml.numbering+xml"/>
  <Override PartName="/word/settings.xml" ContentType="application/vnd.openxmlformats-officedocument.wordprocessingml.settings+xml"/>
  <Override PartName="/word/styles.xml" ContentType="application/vnd.openxmlformats-officedocument.wordprocessingml.styles+xml"/>
  <Override PartName="/word/theme/theme1.xml" ContentType="application/vnd.openxmlformats-officedocument.theme+xml"/>
</Types>
</file>

<file path=_rels/.rels><?xml version="1.0" encoding="UTF-8" standalone="yes"?>
<Relationships xmlns="http://schemas.openxmlformats.org/package/2006/relationships"><Relationship Id="rId4" Type="http://schemas.openxmlformats.org/officeDocument/2006/relationships/officeDocument" Target="word/document.xml"/><Relationship Id="rId2" Type="http://schemas.openxmlformats.org/package/2006/relationships/metadata/core-properties" Target="docProps/core.xml"/><Relationship Id="rId1" Type="http://schemas.openxmlformats.org/officeDocument/2006/relationships/extended-properties" Target="docProps/app.xml"/><Relationship Id="rId3"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0="urn:schemas-microsoft-com:office:word"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body>
    <w:p>
      <w:pPr>
        <w:pStyle w:val="2"/>
        <w:jc w:val="center"/>
        <w:rPr>
          <w:rFonts w:hint="eastAsia" w:ascii="黑体" w:hAnsi="黑体" w:eastAsia="黑体"/>
          <w:color w:val="auto"/>
          <w:sz w:val="36"/>
          <w:szCs w:val="36"/>
          <w:lang w:eastAsia="zh-CN"/>
        </w:rPr>
      </w:pPr>
      <w:r>
        <w:rPr>
          <w:rFonts w:ascii="黑体" w:hAnsi="黑体" w:eastAsia="黑体"/>
          <w:color w:val="auto"/>
          <w:sz w:val="36"/>
          <w:szCs w:val="36"/>
        </w:rPr>
        <w:drawing>
          <wp:anchor distT="0" distB="0" distL="114300" distR="114300" simplePos="0" relativeHeight="251658240" behindDoc="0" locked="0" layoutInCell="1" allowOverlap="1">
            <wp:simplePos x="0" y="0"/>
            <wp:positionH relativeFrom="page">
              <wp:posOffset>11036300</wp:posOffset>
            </wp:positionH>
            <wp:positionV relativeFrom="topMargin">
              <wp:posOffset>11277600</wp:posOffset>
            </wp:positionV>
            <wp:extent cx="292100" cy="393700"/>
            <wp:effectExtent l="0" t="0" r="12700" b="6350"/>
            <wp:wrapNone/>
            <wp:docPr id="100030" name="图片 1000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30" name="图片 100030"/>
                    <pic:cNvPicPr>
                      <a:picLocks noChangeAspect="1"/>
                    </pic:cNvPicPr>
                  </pic:nvPicPr>
                  <pic:blipFill>
                    <a:blip r:embed="rId8"/>
                    <a:stretch>
                      <a:fillRect/>
                    </a:stretch>
                  </pic:blipFill>
                  <pic:spPr>
                    <a:xfrm>
                      <a:off x="0" y="0"/>
                      <a:ext cx="292100" cy="393700"/>
                    </a:xfrm>
                    <a:prstGeom prst="rect">
                      <a:avLst/>
                    </a:prstGeom>
                  </pic:spPr>
                </pic:pic>
              </a:graphicData>
            </a:graphic>
          </wp:anchor>
        </w:drawing>
      </w:r>
      <w:r>
        <w:rPr>
          <w:rFonts w:ascii="黑体" w:hAnsi="黑体" w:eastAsia="黑体"/>
          <w:color w:val="auto"/>
          <w:sz w:val="36"/>
          <w:szCs w:val="36"/>
        </w:rPr>
        <w:t>第十</w:t>
      </w:r>
      <w:r>
        <w:rPr>
          <w:rFonts w:hint="eastAsia" w:ascii="黑体" w:hAnsi="黑体" w:eastAsia="黑体"/>
          <w:color w:val="auto"/>
          <w:sz w:val="36"/>
          <w:szCs w:val="36"/>
          <w:lang w:eastAsia="zh-CN"/>
        </w:rPr>
        <w:t>四</w:t>
      </w:r>
      <w:r>
        <w:rPr>
          <w:rFonts w:ascii="黑体" w:hAnsi="黑体" w:eastAsia="黑体"/>
          <w:color w:val="auto"/>
          <w:sz w:val="36"/>
          <w:szCs w:val="36"/>
        </w:rPr>
        <w:t>章　电功率</w:t>
      </w:r>
    </w:p>
    <w:p>
      <w:pPr>
        <w:pStyle w:val="2"/>
        <w:jc w:val="both"/>
        <w:rPr>
          <w:rFonts w:hint="eastAsia" w:ascii="宋体" w:hAnsi="宋体" w:eastAsia="宋体"/>
          <w:sz w:val="28"/>
          <w:szCs w:val="28"/>
          <w:lang w:eastAsia="zh-CN"/>
        </w:rPr>
      </w:pPr>
      <w:r>
        <w:rPr>
          <w:rFonts w:hint="eastAsia" w:ascii="宋体" w:hAnsi="宋体" w:eastAsia="宋体"/>
          <w:sz w:val="28"/>
          <w:szCs w:val="28"/>
          <w:lang w:eastAsia="zh-CN"/>
        </w:rPr>
        <w:t>【基础过关】</w:t>
      </w:r>
    </w:p>
    <w:p>
      <w:pPr>
        <w:pStyle w:val="2"/>
        <w:rPr>
          <w:rFonts w:hint="eastAsia" w:ascii="宋体" w:hAnsi="宋体" w:eastAsia="宋体"/>
          <w:sz w:val="28"/>
          <w:szCs w:val="28"/>
          <w:lang w:eastAsia="zh-CN"/>
        </w:rPr>
      </w:pPr>
      <w:r>
        <w:rPr>
          <w:rFonts w:ascii="宋体" w:hAnsi="宋体" w:eastAsia="宋体"/>
          <w:sz w:val="28"/>
          <w:szCs w:val="28"/>
        </w:rPr>
        <w:t>1．小王随父母去自贡江姐故里进行红色研学之旅。需要提前给移动充电宝进行充电，充电宝容量为60 000 mA·h，充电电压为5 V，充电时剩余电量为0。于是她关闭家中其他用电器，并观察到家里电能表如图所示，要给充电宝充满电，电能表的转盘将转过(　　)</w:t>
      </w:r>
    </w:p>
    <w:p>
      <w:pPr>
        <w:pStyle w:val="2"/>
        <w:jc w:val="center"/>
        <w:rPr>
          <w:rFonts w:hint="eastAsia" w:ascii="宋体" w:hAnsi="宋体" w:eastAsia="宋体"/>
          <w:sz w:val="28"/>
          <w:szCs w:val="28"/>
          <w:lang w:eastAsia="zh-CN"/>
        </w:rPr>
      </w:pPr>
      <w:r>
        <w:rPr>
          <w:rFonts w:ascii="宋体" w:hAnsi="宋体" w:eastAsia="宋体"/>
          <w:sz w:val="28"/>
          <w:szCs w:val="28"/>
        </w:rPr>
        <w:pict>
          <v:shape id="_x0000_i1025" o:spt="75" type="#_x0000_t75" style="height:89.5pt;width:85.55pt;" filled="f" o:preferrelative="t" stroked="f" coordsize="21600,21600">
            <v:path/>
            <v:fill on="f" focussize="0,0"/>
            <v:stroke on="f"/>
            <v:imagedata r:id="rId9" o:title="23全国WLY-830"/>
            <o:lock v:ext="edit" aspectratio="t"/>
            <w10:wrap type="none"/>
            <w10:anchorlock/>
          </v:shape>
        </w:pict>
      </w:r>
    </w:p>
    <w:p>
      <w:pPr>
        <w:pStyle w:val="2"/>
        <w:rPr>
          <w:rFonts w:ascii="宋体" w:hAnsi="宋体" w:eastAsia="宋体"/>
          <w:sz w:val="28"/>
          <w:szCs w:val="28"/>
          <w:lang w:val="pt-BR"/>
        </w:rPr>
      </w:pPr>
      <w:r>
        <w:rPr>
          <w:rFonts w:ascii="宋体" w:hAnsi="宋体" w:eastAsia="宋体"/>
          <w:sz w:val="28"/>
          <w:szCs w:val="28"/>
          <w:lang w:val="pt-BR"/>
        </w:rPr>
        <w:t xml:space="preserve">A．120 r  </w:t>
      </w:r>
      <w:r>
        <w:rPr>
          <w:rFonts w:hint="eastAsia" w:ascii="宋体" w:hAnsi="宋体" w:eastAsia="宋体"/>
          <w:sz w:val="28"/>
          <w:szCs w:val="28"/>
          <w:lang w:val="pt-BR" w:eastAsia="zh-CN"/>
        </w:rPr>
        <w:tab/>
      </w:r>
      <w:r>
        <w:rPr>
          <w:rFonts w:hint="eastAsia" w:ascii="宋体" w:hAnsi="宋体" w:eastAsia="宋体"/>
          <w:sz w:val="28"/>
          <w:szCs w:val="28"/>
          <w:lang w:val="pt-BR" w:eastAsia="zh-CN"/>
        </w:rPr>
        <w:tab/>
      </w:r>
      <w:r>
        <w:rPr>
          <w:rFonts w:ascii="宋体" w:hAnsi="宋体" w:eastAsia="宋体"/>
          <w:sz w:val="28"/>
          <w:szCs w:val="28"/>
          <w:lang w:val="pt-BR"/>
        </w:rPr>
        <w:t>B．200 r</w:t>
      </w:r>
    </w:p>
    <w:p>
      <w:pPr>
        <w:pStyle w:val="2"/>
        <w:rPr>
          <w:rFonts w:ascii="宋体" w:hAnsi="宋体" w:eastAsia="宋体"/>
          <w:sz w:val="28"/>
          <w:szCs w:val="28"/>
          <w:lang w:val="pt-BR"/>
        </w:rPr>
      </w:pPr>
      <w:r>
        <w:rPr>
          <w:rFonts w:ascii="宋体" w:hAnsi="宋体" w:eastAsia="宋体"/>
          <w:sz w:val="28"/>
          <w:szCs w:val="28"/>
          <w:lang w:val="pt-BR"/>
        </w:rPr>
        <w:t xml:space="preserve">C．300 r  </w:t>
      </w:r>
      <w:r>
        <w:rPr>
          <w:rFonts w:hint="eastAsia" w:ascii="宋体" w:hAnsi="宋体" w:eastAsia="宋体"/>
          <w:sz w:val="28"/>
          <w:szCs w:val="28"/>
          <w:lang w:val="pt-BR" w:eastAsia="zh-CN"/>
        </w:rPr>
        <w:tab/>
      </w:r>
      <w:r>
        <w:rPr>
          <w:rFonts w:hint="eastAsia" w:ascii="宋体" w:hAnsi="宋体" w:eastAsia="宋体"/>
          <w:sz w:val="28"/>
          <w:szCs w:val="28"/>
          <w:lang w:val="pt-BR" w:eastAsia="zh-CN"/>
        </w:rPr>
        <w:tab/>
      </w:r>
      <w:r>
        <w:rPr>
          <w:rFonts w:ascii="宋体" w:hAnsi="宋体" w:eastAsia="宋体"/>
          <w:sz w:val="28"/>
          <w:szCs w:val="28"/>
          <w:lang w:val="pt-BR"/>
        </w:rPr>
        <w:t>D．1 000 r</w:t>
      </w:r>
    </w:p>
    <w:p>
      <w:pPr>
        <w:pStyle w:val="2"/>
        <w:rPr>
          <w:rFonts w:hint="eastAsia" w:ascii="宋体" w:hAnsi="宋体" w:eastAsia="宋体"/>
          <w:sz w:val="28"/>
          <w:szCs w:val="28"/>
          <w:lang w:eastAsia="zh-CN"/>
        </w:rPr>
      </w:pPr>
      <w:r>
        <w:rPr>
          <w:rFonts w:ascii="宋体" w:hAnsi="宋体" w:eastAsia="宋体"/>
          <w:sz w:val="28"/>
          <w:szCs w:val="28"/>
        </w:rPr>
        <w:t>2．(多选)如图所示，两个相同透明容器中密封着等量</w:t>
      </w:r>
      <w:r>
        <w:rPr>
          <w:rFonts w:hint="eastAsia" w:ascii="宋体" w:hAnsi="宋体" w:eastAsia="宋体"/>
          <w:sz w:val="28"/>
          <w:szCs w:val="28"/>
        </w:rPr>
        <w:t>的空气。用该装置探究电流产生的热量与哪些因素有关时，下列说法正确的是</w:t>
      </w:r>
      <w:r>
        <w:rPr>
          <w:rFonts w:ascii="宋体" w:hAnsi="宋体" w:eastAsia="宋体"/>
          <w:sz w:val="28"/>
          <w:szCs w:val="28"/>
        </w:rPr>
        <w:t>(　　)</w:t>
      </w:r>
    </w:p>
    <w:p>
      <w:pPr>
        <w:pStyle w:val="2"/>
        <w:jc w:val="center"/>
        <w:rPr>
          <w:rFonts w:hint="eastAsia" w:ascii="宋体" w:hAnsi="宋体" w:eastAsia="宋体"/>
          <w:sz w:val="28"/>
          <w:szCs w:val="28"/>
          <w:lang w:eastAsia="zh-CN"/>
        </w:rPr>
      </w:pPr>
      <w:r>
        <w:rPr>
          <w:rFonts w:ascii="宋体" w:hAnsi="宋体" w:eastAsia="宋体"/>
          <w:sz w:val="28"/>
          <w:szCs w:val="28"/>
        </w:rPr>
        <w:pict>
          <v:shape id="_x0000_i1026" o:spt="75" type="#_x0000_t75" style="height:107pt;width:96.5pt;" filled="f" o:preferrelative="t" stroked="f" coordsize="21600,21600">
            <v:path/>
            <v:fill on="f" focussize="0,0"/>
            <v:stroke on="f"/>
            <v:imagedata r:id="rId10" o:title="23全国WLY-162"/>
            <o:lock v:ext="edit" aspectratio="t"/>
            <w10:wrap type="none"/>
            <w10:anchorlock/>
          </v:shape>
        </w:pict>
      </w:r>
    </w:p>
    <w:p>
      <w:pPr>
        <w:pStyle w:val="2"/>
        <w:rPr>
          <w:rFonts w:ascii="宋体" w:hAnsi="宋体" w:eastAsia="宋体"/>
          <w:sz w:val="28"/>
          <w:szCs w:val="28"/>
        </w:rPr>
      </w:pPr>
      <w:r>
        <w:rPr>
          <w:rFonts w:ascii="宋体" w:hAnsi="宋体" w:eastAsia="宋体"/>
          <w:sz w:val="28"/>
          <w:szCs w:val="28"/>
        </w:rPr>
        <w:t>A．用U形管中液面高度差反映电流产生热量的多少</w:t>
      </w:r>
    </w:p>
    <w:p>
      <w:pPr>
        <w:pStyle w:val="2"/>
        <w:rPr>
          <w:rFonts w:ascii="宋体" w:hAnsi="宋体" w:eastAsia="宋体"/>
          <w:sz w:val="28"/>
          <w:szCs w:val="28"/>
        </w:rPr>
      </w:pPr>
      <w:r>
        <w:rPr>
          <w:rFonts w:ascii="宋体" w:hAnsi="宋体" w:eastAsia="宋体"/>
          <w:sz w:val="28"/>
          <w:szCs w:val="28"/>
        </w:rPr>
        <w:t>B．通电后可探究电流产生的热量与电流大小的关系</w:t>
      </w:r>
    </w:p>
    <w:p>
      <w:pPr>
        <w:pStyle w:val="2"/>
        <w:rPr>
          <w:rFonts w:ascii="宋体" w:hAnsi="宋体" w:eastAsia="宋体"/>
          <w:sz w:val="28"/>
          <w:szCs w:val="28"/>
        </w:rPr>
      </w:pPr>
      <w:r>
        <w:rPr>
          <w:rFonts w:ascii="宋体" w:hAnsi="宋体" w:eastAsia="宋体"/>
          <w:sz w:val="28"/>
          <w:szCs w:val="28"/>
        </w:rPr>
        <w:t>C．通电后可探究电流产生的热量与电阻大小的关系</w:t>
      </w:r>
    </w:p>
    <w:p>
      <w:pPr>
        <w:pStyle w:val="2"/>
        <w:rPr>
          <w:rFonts w:ascii="宋体" w:hAnsi="宋体" w:eastAsia="宋体"/>
          <w:sz w:val="28"/>
          <w:szCs w:val="28"/>
        </w:rPr>
      </w:pPr>
      <w:r>
        <w:rPr>
          <w:rFonts w:ascii="宋体" w:hAnsi="宋体" w:eastAsia="宋体"/>
          <w:sz w:val="28"/>
          <w:szCs w:val="28"/>
        </w:rPr>
        <w:t>D．通电一段时间后，左侧U形管中液面高度差较大</w:t>
      </w:r>
    </w:p>
    <w:p>
      <w:pPr>
        <w:pStyle w:val="2"/>
        <w:jc w:val="left"/>
        <w:rPr>
          <w:rFonts w:ascii="宋体" w:hAnsi="宋体" w:eastAsia="宋体"/>
          <w:sz w:val="28"/>
          <w:szCs w:val="28"/>
        </w:rPr>
      </w:pPr>
      <w:r>
        <w:rPr>
          <w:rFonts w:ascii="宋体" w:hAnsi="宋体" w:eastAsia="宋体"/>
          <w:sz w:val="28"/>
          <w:szCs w:val="28"/>
        </w:rPr>
        <w:t>3．某教室共有20盏“220 V　40 W”</w:t>
      </w:r>
      <w:r>
        <w:rPr>
          <w:rFonts w:hint="eastAsia" w:ascii="宋体" w:hAnsi="宋体" w:eastAsia="宋体"/>
          <w:sz w:val="28"/>
          <w:szCs w:val="28"/>
        </w:rPr>
        <w:t>的普通照明灯泡，一盏灯泡的电阻为</w:t>
      </w:r>
      <w:r>
        <w:rPr>
          <w:rFonts w:ascii="宋体" w:hAnsi="宋体" w:eastAsia="宋体"/>
          <w:sz w:val="28"/>
          <w:szCs w:val="28"/>
        </w:rPr>
        <w:t>________Ω；如果改用20盏“220 V　13 W”的LED灯，不仅亮度相当，而且可以省电。若该教室平均每天用电5 h，则一天可节约________度电。</w:t>
      </w:r>
    </w:p>
    <w:p>
      <w:pPr>
        <w:pStyle w:val="2"/>
        <w:jc w:val="left"/>
        <w:rPr>
          <w:rFonts w:hint="eastAsia" w:ascii="宋体" w:hAnsi="宋体" w:eastAsia="宋体"/>
          <w:sz w:val="28"/>
          <w:szCs w:val="28"/>
          <w:lang w:eastAsia="zh-CN"/>
        </w:rPr>
      </w:pPr>
      <w:r>
        <w:rPr>
          <w:rFonts w:ascii="宋体" w:hAnsi="宋体" w:eastAsia="宋体"/>
          <w:sz w:val="28"/>
          <w:szCs w:val="28"/>
        </w:rPr>
        <w:t>4．如图为小红家电路中安装的电能表，此时示数为</w:t>
      </w:r>
    </w:p>
    <w:p>
      <w:pPr>
        <w:pStyle w:val="2"/>
        <w:jc w:val="left"/>
        <w:rPr>
          <w:rFonts w:ascii="宋体" w:hAnsi="宋体" w:eastAsia="宋体"/>
          <w:sz w:val="28"/>
          <w:szCs w:val="28"/>
        </w:rPr>
      </w:pPr>
      <w:r>
        <w:rPr>
          <w:rFonts w:ascii="宋体" w:hAnsi="宋体" w:eastAsia="宋体"/>
          <w:sz w:val="28"/>
          <w:szCs w:val="28"/>
        </w:rPr>
        <w:t>__</w:t>
      </w:r>
      <w:r>
        <w:rPr>
          <w:rFonts w:hint="eastAsia" w:ascii="宋体" w:hAnsi="宋体" w:eastAsia="宋体"/>
          <w:sz w:val="28"/>
          <w:szCs w:val="28"/>
          <w:u w:val="single"/>
          <w:lang w:eastAsia="zh-CN"/>
        </w:rPr>
        <w:t xml:space="preserve">   </w:t>
      </w:r>
      <w:r>
        <w:rPr>
          <w:rFonts w:ascii="宋体" w:hAnsi="宋体" w:eastAsia="宋体"/>
          <w:sz w:val="28"/>
          <w:szCs w:val="28"/>
        </w:rPr>
        <w:t>__kW·h。小红将一个电吹风机接入电路，电热丝因为电流的__</w:t>
      </w:r>
      <w:r>
        <w:rPr>
          <w:rFonts w:hint="eastAsia" w:ascii="宋体" w:hAnsi="宋体" w:eastAsia="宋体"/>
          <w:sz w:val="28"/>
          <w:szCs w:val="28"/>
          <w:u w:val="single"/>
          <w:lang w:eastAsia="zh-CN"/>
        </w:rPr>
        <w:t xml:space="preserve"> </w:t>
      </w:r>
      <w:r>
        <w:rPr>
          <w:rFonts w:ascii="宋体" w:hAnsi="宋体" w:eastAsia="宋体"/>
          <w:sz w:val="28"/>
          <w:szCs w:val="28"/>
        </w:rPr>
        <w:t>__效应吹出热风。她关闭其他用电器，3 min内电能表铝盘转过15转，则此电吹风机的功率为_______W。</w:t>
      </w:r>
    </w:p>
    <w:p>
      <w:pPr>
        <w:pStyle w:val="2"/>
        <w:jc w:val="center"/>
        <w:rPr>
          <w:rFonts w:ascii="宋体" w:hAnsi="宋体" w:eastAsia="宋体"/>
          <w:sz w:val="28"/>
          <w:szCs w:val="28"/>
        </w:rPr>
      </w:pPr>
      <w:r>
        <w:rPr>
          <w:rFonts w:ascii="宋体" w:hAnsi="宋体" w:eastAsia="宋体"/>
          <w:sz w:val="28"/>
          <w:szCs w:val="28"/>
        </w:rPr>
        <w:pict>
          <v:shape id="_x0000_i1027" o:spt="75" type="#_x0000_t75" style="height:71.95pt;width:70.95pt;" filled="f" o:preferrelative="t" stroked="f" coordsize="21600,21600">
            <v:path/>
            <v:fill on="f" focussize="0,0"/>
            <v:stroke on="f"/>
            <v:imagedata r:id="rId11" o:title="23CQWL72"/>
            <o:lock v:ext="edit" aspectratio="t"/>
            <w10:wrap type="none"/>
            <w10:anchorlock/>
          </v:shape>
        </w:pict>
      </w:r>
    </w:p>
    <w:p>
      <w:pPr>
        <w:pStyle w:val="2"/>
        <w:rPr>
          <w:rFonts w:ascii="宋体" w:hAnsi="宋体" w:eastAsia="宋体"/>
          <w:sz w:val="28"/>
          <w:szCs w:val="28"/>
        </w:rPr>
      </w:pPr>
      <w:r>
        <w:rPr>
          <w:rFonts w:ascii="宋体" w:hAnsi="宋体" w:eastAsia="宋体"/>
          <w:sz w:val="28"/>
          <w:szCs w:val="28"/>
        </w:rPr>
        <w:t>5．如图所示的电路中，电源电压不变，电阻</w:t>
      </w:r>
      <w:r>
        <w:rPr>
          <w:rFonts w:ascii="宋体" w:hAnsi="宋体" w:eastAsia="宋体"/>
          <w:i/>
          <w:sz w:val="28"/>
          <w:szCs w:val="28"/>
        </w:rPr>
        <w:t>R</w:t>
      </w:r>
      <w:r>
        <w:rPr>
          <w:rFonts w:ascii="宋体" w:hAnsi="宋体" w:eastAsia="宋体"/>
          <w:sz w:val="28"/>
          <w:szCs w:val="28"/>
          <w:vertAlign w:val="subscript"/>
        </w:rPr>
        <w:t>2</w:t>
      </w:r>
      <w:r>
        <w:rPr>
          <w:rFonts w:ascii="宋体" w:hAnsi="宋体" w:eastAsia="宋体"/>
          <w:sz w:val="28"/>
          <w:szCs w:val="28"/>
        </w:rPr>
        <w:t>的阻值为20 Ω。闭合开关S，两电流表的示数分别为0.5 A和0.2 A，则电源电压为________V，电阻</w:t>
      </w:r>
      <w:r>
        <w:rPr>
          <w:rFonts w:ascii="宋体" w:hAnsi="宋体" w:eastAsia="宋体"/>
          <w:i/>
          <w:sz w:val="28"/>
          <w:szCs w:val="28"/>
        </w:rPr>
        <w:t>R</w:t>
      </w:r>
      <w:r>
        <w:rPr>
          <w:rFonts w:ascii="宋体" w:hAnsi="宋体" w:eastAsia="宋体"/>
          <w:sz w:val="28"/>
          <w:szCs w:val="28"/>
          <w:vertAlign w:val="subscript"/>
        </w:rPr>
        <w:t>1</w:t>
      </w:r>
      <w:r>
        <w:rPr>
          <w:rFonts w:ascii="宋体" w:hAnsi="宋体" w:eastAsia="宋体"/>
          <w:sz w:val="28"/>
          <w:szCs w:val="28"/>
        </w:rPr>
        <w:t>的阻值为________Ω。通电1 min，该电路消耗的总电能为________J。</w:t>
      </w:r>
    </w:p>
    <w:p>
      <w:pPr>
        <w:pStyle w:val="2"/>
        <w:jc w:val="center"/>
        <w:rPr>
          <w:rFonts w:ascii="宋体" w:hAnsi="宋体" w:eastAsia="宋体"/>
          <w:sz w:val="28"/>
          <w:szCs w:val="28"/>
        </w:rPr>
      </w:pPr>
      <w:r>
        <w:rPr>
          <w:rFonts w:ascii="宋体" w:hAnsi="宋体" w:eastAsia="宋体"/>
          <w:sz w:val="28"/>
          <w:szCs w:val="28"/>
        </w:rPr>
        <w:pict>
          <v:shape id="_x0000_i1028" o:spt="75" type="#_x0000_t75" style="height:69pt;width:81.45pt;" filled="f" o:preferrelative="t" stroked="f" coordsize="21600,21600">
            <v:path/>
            <v:fill on="f" focussize="0,0"/>
            <v:stroke on="f"/>
            <v:imagedata r:id="rId12" o:title="23全国WLY-691"/>
            <o:lock v:ext="edit" aspectratio="t"/>
            <w10:wrap type="none"/>
            <w10:anchorlock/>
          </v:shape>
        </w:pict>
      </w:r>
    </w:p>
    <w:p>
      <w:pPr>
        <w:pStyle w:val="2"/>
        <w:jc w:val="left"/>
        <w:rPr>
          <w:rFonts w:ascii="宋体" w:hAnsi="宋体" w:eastAsia="宋体"/>
          <w:sz w:val="28"/>
          <w:szCs w:val="28"/>
        </w:rPr>
      </w:pPr>
      <w:r>
        <w:rPr>
          <w:rFonts w:ascii="宋体" w:hAnsi="宋体" w:eastAsia="宋体"/>
          <w:sz w:val="28"/>
          <w:szCs w:val="28"/>
        </w:rPr>
        <w:t>6．把标有“6 V　3 W”和“6 V</w:t>
      </w:r>
      <w:r>
        <w:rPr>
          <w:rFonts w:hint="eastAsia" w:ascii="宋体" w:hAnsi="宋体" w:eastAsia="宋体"/>
          <w:sz w:val="28"/>
          <w:szCs w:val="28"/>
          <w:lang w:eastAsia="zh-CN"/>
        </w:rPr>
        <w:t xml:space="preserve"> </w:t>
      </w:r>
      <w:r>
        <w:rPr>
          <w:rFonts w:ascii="宋体" w:hAnsi="宋体" w:eastAsia="宋体"/>
          <w:sz w:val="28"/>
          <w:szCs w:val="28"/>
        </w:rPr>
        <w:t>6 W”的两个灯泡串联接入电路中，在保证安全使用的情况下，让其中一个灯泡正常发光，忽略温度对灯丝电阻的影响，则电源两端电压是________V，此时两灯消耗的总功率为______________W。</w:t>
      </w:r>
    </w:p>
    <w:p>
      <w:pPr>
        <w:pStyle w:val="2"/>
        <w:rPr>
          <w:rFonts w:ascii="宋体" w:hAnsi="宋体" w:eastAsia="宋体"/>
          <w:sz w:val="28"/>
          <w:szCs w:val="28"/>
        </w:rPr>
      </w:pPr>
      <w:r>
        <w:rPr>
          <w:rFonts w:ascii="宋体" w:hAnsi="宋体" w:eastAsia="宋体"/>
          <w:sz w:val="28"/>
          <w:szCs w:val="28"/>
        </w:rPr>
        <w:t>7．如图所示的电路中，电源电压</w:t>
      </w:r>
      <w:r>
        <w:rPr>
          <w:rFonts w:ascii="宋体" w:hAnsi="宋体" w:eastAsia="宋体"/>
          <w:i/>
          <w:sz w:val="28"/>
          <w:szCs w:val="28"/>
        </w:rPr>
        <w:t>U</w:t>
      </w:r>
      <w:r>
        <w:rPr>
          <w:rFonts w:ascii="宋体" w:hAnsi="宋体" w:eastAsia="宋体"/>
          <w:sz w:val="28"/>
          <w:szCs w:val="28"/>
        </w:rPr>
        <w:t>＝10 V，</w:t>
      </w:r>
      <w:r>
        <w:rPr>
          <w:rFonts w:ascii="宋体" w:hAnsi="宋体" w:eastAsia="宋体"/>
          <w:i/>
          <w:sz w:val="28"/>
          <w:szCs w:val="28"/>
        </w:rPr>
        <w:t>R</w:t>
      </w:r>
      <w:r>
        <w:rPr>
          <w:rFonts w:ascii="宋体" w:hAnsi="宋体" w:eastAsia="宋体"/>
          <w:sz w:val="28"/>
          <w:szCs w:val="28"/>
          <w:vertAlign w:val="subscript"/>
        </w:rPr>
        <w:t>1</w:t>
      </w:r>
      <w:r>
        <w:rPr>
          <w:rFonts w:ascii="宋体" w:hAnsi="宋体" w:eastAsia="宋体"/>
          <w:sz w:val="28"/>
          <w:szCs w:val="28"/>
        </w:rPr>
        <w:t>＝5 Ω，</w:t>
      </w:r>
      <w:r>
        <w:rPr>
          <w:rFonts w:ascii="宋体" w:hAnsi="宋体" w:eastAsia="宋体"/>
          <w:i/>
          <w:sz w:val="28"/>
          <w:szCs w:val="28"/>
        </w:rPr>
        <w:t>R</w:t>
      </w:r>
      <w:r>
        <w:rPr>
          <w:rFonts w:ascii="宋体" w:hAnsi="宋体" w:eastAsia="宋体"/>
          <w:sz w:val="28"/>
          <w:szCs w:val="28"/>
          <w:vertAlign w:val="subscript"/>
        </w:rPr>
        <w:t>2</w:t>
      </w:r>
      <w:r>
        <w:rPr>
          <w:rFonts w:ascii="宋体" w:hAnsi="宋体" w:eastAsia="宋体"/>
          <w:sz w:val="28"/>
          <w:szCs w:val="28"/>
        </w:rPr>
        <w:t>＝20 Ω。只闭合S</w:t>
      </w:r>
      <w:r>
        <w:rPr>
          <w:rFonts w:ascii="宋体" w:hAnsi="宋体" w:eastAsia="宋体"/>
          <w:sz w:val="28"/>
          <w:szCs w:val="28"/>
          <w:vertAlign w:val="subscript"/>
        </w:rPr>
        <w:t>1</w:t>
      </w:r>
      <w:r>
        <w:rPr>
          <w:rFonts w:ascii="宋体" w:hAnsi="宋体" w:eastAsia="宋体"/>
          <w:sz w:val="28"/>
          <w:szCs w:val="28"/>
        </w:rPr>
        <w:t>时，电路中的工作电流是__</w:t>
      </w:r>
      <w:r>
        <w:rPr>
          <w:rFonts w:hint="eastAsia" w:ascii="宋体" w:hAnsi="宋体" w:eastAsia="宋体"/>
          <w:sz w:val="28"/>
          <w:szCs w:val="28"/>
          <w:u w:val="single"/>
          <w:lang w:eastAsia="zh-CN"/>
        </w:rPr>
        <w:t xml:space="preserve">  </w:t>
      </w:r>
      <w:r>
        <w:rPr>
          <w:rFonts w:ascii="宋体" w:hAnsi="宋体" w:eastAsia="宋体"/>
          <w:sz w:val="28"/>
          <w:szCs w:val="28"/>
        </w:rPr>
        <w:t>____A；当只闭合S</w:t>
      </w:r>
      <w:r>
        <w:rPr>
          <w:rFonts w:ascii="宋体" w:hAnsi="宋体" w:eastAsia="宋体"/>
          <w:sz w:val="28"/>
          <w:szCs w:val="28"/>
          <w:vertAlign w:val="subscript"/>
        </w:rPr>
        <w:t>2</w:t>
      </w:r>
      <w:r>
        <w:rPr>
          <w:rFonts w:ascii="宋体" w:hAnsi="宋体" w:eastAsia="宋体"/>
          <w:sz w:val="28"/>
          <w:szCs w:val="28"/>
        </w:rPr>
        <w:t>时电路消耗功率为</w:t>
      </w:r>
      <w:r>
        <w:rPr>
          <w:rFonts w:ascii="宋体" w:hAnsi="宋体" w:eastAsia="宋体"/>
          <w:i/>
          <w:sz w:val="28"/>
          <w:szCs w:val="28"/>
        </w:rPr>
        <w:t>P</w:t>
      </w:r>
      <w:r>
        <w:rPr>
          <w:rFonts w:ascii="宋体" w:hAnsi="宋体" w:eastAsia="宋体"/>
          <w:sz w:val="28"/>
          <w:szCs w:val="28"/>
        </w:rPr>
        <w:t>，只闭合S</w:t>
      </w:r>
      <w:r>
        <w:rPr>
          <w:rFonts w:ascii="宋体" w:hAnsi="宋体" w:eastAsia="宋体"/>
          <w:sz w:val="28"/>
          <w:szCs w:val="28"/>
          <w:vertAlign w:val="subscript"/>
        </w:rPr>
        <w:t>1</w:t>
      </w:r>
      <w:r>
        <w:rPr>
          <w:rFonts w:ascii="宋体" w:hAnsi="宋体" w:eastAsia="宋体"/>
          <w:sz w:val="28"/>
          <w:szCs w:val="28"/>
        </w:rPr>
        <w:t>和S</w:t>
      </w:r>
      <w:r>
        <w:rPr>
          <w:rFonts w:ascii="宋体" w:hAnsi="宋体" w:eastAsia="宋体"/>
          <w:sz w:val="28"/>
          <w:szCs w:val="28"/>
          <w:vertAlign w:val="subscript"/>
        </w:rPr>
        <w:t>3</w:t>
      </w:r>
      <w:r>
        <w:rPr>
          <w:rFonts w:ascii="宋体" w:hAnsi="宋体" w:eastAsia="宋体"/>
          <w:sz w:val="28"/>
          <w:szCs w:val="28"/>
        </w:rPr>
        <w:t>时电路消耗的功率为</w:t>
      </w:r>
      <w:r>
        <w:rPr>
          <w:rFonts w:ascii="宋体" w:hAnsi="宋体" w:eastAsia="宋体"/>
          <w:i/>
          <w:sz w:val="28"/>
          <w:szCs w:val="28"/>
        </w:rPr>
        <w:t>P</w:t>
      </w:r>
      <w:r>
        <w:rPr>
          <w:rFonts w:ascii="宋体" w:hAnsi="宋体" w:eastAsia="宋体"/>
          <w:sz w:val="28"/>
          <w:szCs w:val="28"/>
        </w:rPr>
        <w:t>′，则两次功率之</w:t>
      </w:r>
      <w:r>
        <w:rPr>
          <w:rFonts w:hint="eastAsia" w:ascii="宋体" w:hAnsi="宋体" w:eastAsia="宋体"/>
          <w:sz w:val="28"/>
          <w:szCs w:val="28"/>
        </w:rPr>
        <w:t>比</w:t>
      </w:r>
      <w:r>
        <w:rPr>
          <w:rFonts w:ascii="宋体" w:hAnsi="宋体" w:eastAsia="宋体"/>
          <w:i/>
          <w:sz w:val="28"/>
          <w:szCs w:val="28"/>
        </w:rPr>
        <w:t>P</w:t>
      </w:r>
      <w:r>
        <w:rPr>
          <w:rFonts w:ascii="宋体" w:hAnsi="宋体" w:eastAsia="宋体"/>
          <w:sz w:val="28"/>
          <w:szCs w:val="28"/>
        </w:rPr>
        <w:t>∶</w:t>
      </w:r>
      <w:r>
        <w:rPr>
          <w:rFonts w:ascii="宋体" w:hAnsi="宋体" w:eastAsia="宋体"/>
          <w:i/>
          <w:sz w:val="28"/>
          <w:szCs w:val="28"/>
        </w:rPr>
        <w:t>P</w:t>
      </w:r>
      <w:r>
        <w:rPr>
          <w:rFonts w:ascii="宋体" w:hAnsi="宋体" w:eastAsia="宋体"/>
          <w:sz w:val="28"/>
          <w:szCs w:val="28"/>
        </w:rPr>
        <w:t>′等于__</w:t>
      </w:r>
      <w:r>
        <w:rPr>
          <w:rFonts w:hint="eastAsia" w:ascii="宋体" w:hAnsi="宋体" w:eastAsia="宋体"/>
          <w:sz w:val="28"/>
          <w:szCs w:val="28"/>
          <w:u w:val="single"/>
          <w:lang w:eastAsia="zh-CN"/>
        </w:rPr>
        <w:t xml:space="preserve">   </w:t>
      </w:r>
      <w:r>
        <w:rPr>
          <w:rFonts w:ascii="宋体" w:hAnsi="宋体" w:eastAsia="宋体"/>
          <w:sz w:val="28"/>
          <w:szCs w:val="28"/>
        </w:rPr>
        <w:t>__。</w:t>
      </w:r>
    </w:p>
    <w:p>
      <w:pPr>
        <w:pStyle w:val="2"/>
        <w:jc w:val="center"/>
        <w:rPr>
          <w:rFonts w:ascii="宋体" w:hAnsi="宋体" w:eastAsia="宋体"/>
          <w:sz w:val="28"/>
          <w:szCs w:val="28"/>
        </w:rPr>
      </w:pPr>
      <w:r>
        <w:rPr>
          <w:rFonts w:ascii="宋体" w:hAnsi="宋体" w:eastAsia="宋体"/>
          <w:sz w:val="28"/>
          <w:szCs w:val="28"/>
        </w:rPr>
        <w:pict>
          <v:shape id="_x0000_i1029" o:spt="75" type="#_x0000_t75" style="height:56pt;width:84pt;" filled="f" o:preferrelative="t" stroked="f" coordsize="21600,21600">
            <v:path/>
            <v:fill on="f" focussize="0,0"/>
            <v:stroke on="f"/>
            <v:imagedata r:id="rId13" o:title="23CQWL82"/>
            <o:lock v:ext="edit" aspectratio="t"/>
            <w10:wrap type="none"/>
            <w10:anchorlock/>
          </v:shape>
        </w:pict>
      </w:r>
    </w:p>
    <w:p>
      <w:pPr>
        <w:pStyle w:val="2"/>
        <w:rPr>
          <w:rFonts w:ascii="宋体" w:hAnsi="宋体" w:eastAsia="宋体"/>
          <w:sz w:val="28"/>
          <w:szCs w:val="28"/>
        </w:rPr>
      </w:pPr>
      <w:r>
        <w:rPr>
          <w:rFonts w:ascii="宋体" w:hAnsi="宋体" w:eastAsia="宋体"/>
          <w:sz w:val="28"/>
          <w:szCs w:val="28"/>
        </w:rPr>
        <w:t>8．小杰和小芳在探究“电流产生的热量与哪些因素有关系”的实验中，在两个透明容器中密封等量的空气，各放置一段电阻丝，并连接一个装水的U形</w:t>
      </w:r>
      <w:r>
        <w:rPr>
          <w:rFonts w:hint="eastAsia" w:ascii="宋体" w:hAnsi="宋体" w:eastAsia="宋体"/>
          <w:sz w:val="28"/>
          <w:szCs w:val="28"/>
        </w:rPr>
        <w:t>管，通过</w:t>
      </w:r>
      <w:r>
        <w:rPr>
          <w:rFonts w:ascii="宋体" w:hAnsi="宋体" w:eastAsia="宋体"/>
          <w:sz w:val="28"/>
          <w:szCs w:val="28"/>
        </w:rPr>
        <w:t>U形管中水面的高度差来判断电阻产生热量的多少。装置的密封性能良好，电源电压为6 V。</w:t>
      </w:r>
    </w:p>
    <w:p>
      <w:pPr>
        <w:pStyle w:val="2"/>
        <w:jc w:val="center"/>
        <w:rPr>
          <w:rFonts w:ascii="宋体" w:hAnsi="宋体" w:eastAsia="宋体"/>
          <w:sz w:val="28"/>
          <w:szCs w:val="28"/>
        </w:rPr>
      </w:pPr>
      <w:r>
        <w:rPr>
          <w:rFonts w:ascii="宋体" w:hAnsi="宋体" w:eastAsia="宋体"/>
          <w:sz w:val="28"/>
          <w:szCs w:val="28"/>
        </w:rPr>
        <w:pict>
          <v:shape id="_x0000_i1030" o:spt="75" type="#_x0000_t75" style="height:91pt;width:220.9pt;" filled="f" o:preferrelative="t" stroked="f" coordsize="21600,21600">
            <v:path/>
            <v:fill on="f" focussize="0,0"/>
            <v:stroke on="f"/>
            <v:imagedata r:id="rId14" o:title="23全国WLY-127"/>
            <o:lock v:ext="edit" aspectratio="t"/>
            <w10:wrap type="none"/>
            <w10:anchorlock/>
          </v:shape>
        </w:pict>
      </w:r>
    </w:p>
    <w:p>
      <w:pPr>
        <w:pStyle w:val="2"/>
        <w:rPr>
          <w:rFonts w:ascii="宋体" w:hAnsi="宋体" w:eastAsia="宋体"/>
          <w:sz w:val="28"/>
          <w:szCs w:val="28"/>
        </w:rPr>
      </w:pPr>
      <w:r>
        <w:rPr>
          <w:rFonts w:ascii="宋体" w:hAnsi="宋体" w:eastAsia="宋体"/>
          <w:sz w:val="28"/>
          <w:szCs w:val="28"/>
        </w:rPr>
        <w:t>(1)小杰根据图甲观察到的现象得到“在通电时间和电阻相同时，______________，电阻产生的热量越多”的结论。</w:t>
      </w:r>
    </w:p>
    <w:p>
      <w:pPr>
        <w:pStyle w:val="2"/>
        <w:rPr>
          <w:rFonts w:ascii="宋体" w:hAnsi="宋体" w:eastAsia="宋体"/>
          <w:sz w:val="28"/>
          <w:szCs w:val="28"/>
        </w:rPr>
      </w:pPr>
      <w:r>
        <w:rPr>
          <w:rFonts w:ascii="宋体" w:hAnsi="宋体" w:eastAsia="宋体"/>
          <w:sz w:val="28"/>
          <w:szCs w:val="28"/>
        </w:rPr>
        <w:t>(2)小芳猜想电流产生的热量与电阻大小有关。下列能支持她猜想的现象是________(选填序号)。</w:t>
      </w:r>
    </w:p>
    <w:p>
      <w:pPr>
        <w:pStyle w:val="2"/>
        <w:rPr>
          <w:rFonts w:ascii="宋体" w:hAnsi="宋体" w:eastAsia="宋体"/>
          <w:sz w:val="28"/>
          <w:szCs w:val="28"/>
        </w:rPr>
      </w:pPr>
      <w:r>
        <w:rPr>
          <w:rFonts w:ascii="宋体" w:hAnsi="宋体" w:eastAsia="宋体"/>
          <w:sz w:val="28"/>
          <w:szCs w:val="28"/>
        </w:rPr>
        <w:t>A．正常工作时，“36 V　54 W”的灯泡比“12 V</w:t>
      </w:r>
      <w:r>
        <w:rPr>
          <w:rFonts w:hint="eastAsia" w:ascii="宋体" w:hAnsi="宋体" w:eastAsia="宋体"/>
          <w:sz w:val="28"/>
          <w:szCs w:val="28"/>
          <w:lang w:eastAsia="zh-CN"/>
        </w:rPr>
        <w:t xml:space="preserve"> </w:t>
      </w:r>
      <w:r>
        <w:rPr>
          <w:rFonts w:ascii="宋体" w:hAnsi="宋体" w:eastAsia="宋体"/>
          <w:sz w:val="28"/>
          <w:szCs w:val="28"/>
        </w:rPr>
        <w:t>6 W”的灯泡亮</w:t>
      </w:r>
    </w:p>
    <w:p>
      <w:pPr>
        <w:pStyle w:val="2"/>
        <w:rPr>
          <w:rFonts w:ascii="宋体" w:hAnsi="宋体" w:eastAsia="宋体"/>
          <w:sz w:val="28"/>
          <w:szCs w:val="28"/>
        </w:rPr>
      </w:pPr>
      <w:r>
        <w:rPr>
          <w:rFonts w:ascii="宋体" w:hAnsi="宋体" w:eastAsia="宋体"/>
          <w:sz w:val="28"/>
          <w:szCs w:val="28"/>
        </w:rPr>
        <w:t>B．接线板</w:t>
      </w:r>
      <w:r>
        <w:rPr>
          <w:rFonts w:hint="eastAsia" w:ascii="宋体" w:hAnsi="宋体" w:eastAsia="宋体"/>
          <w:sz w:val="28"/>
          <w:szCs w:val="28"/>
        </w:rPr>
        <w:t>上接入的用电器越多，导线越容易发热</w:t>
      </w:r>
    </w:p>
    <w:p>
      <w:pPr>
        <w:pStyle w:val="2"/>
        <w:rPr>
          <w:rFonts w:ascii="宋体" w:hAnsi="宋体" w:eastAsia="宋体"/>
          <w:sz w:val="28"/>
          <w:szCs w:val="28"/>
        </w:rPr>
      </w:pPr>
      <w:r>
        <w:rPr>
          <w:rFonts w:ascii="宋体" w:hAnsi="宋体" w:eastAsia="宋体"/>
          <w:sz w:val="28"/>
          <w:szCs w:val="28"/>
        </w:rPr>
        <w:t>C</w:t>
      </w:r>
      <w:r>
        <w:rPr>
          <w:rFonts w:hint="eastAsia" w:ascii="宋体" w:hAnsi="宋体" w:eastAsia="宋体"/>
          <w:sz w:val="28"/>
          <w:szCs w:val="28"/>
        </w:rPr>
        <w:t>．</w:t>
      </w:r>
      <w:r>
        <w:rPr>
          <w:rFonts w:ascii="宋体" w:hAnsi="宋体" w:eastAsia="宋体"/>
          <w:sz w:val="28"/>
          <w:szCs w:val="28"/>
        </w:rPr>
        <w:t>电熨斗工作时发热明显，而与之相连的导线却不怎么热</w:t>
      </w:r>
    </w:p>
    <w:p>
      <w:pPr>
        <w:pStyle w:val="2"/>
        <w:rPr>
          <w:rFonts w:ascii="宋体" w:hAnsi="宋体" w:eastAsia="宋体"/>
          <w:sz w:val="28"/>
          <w:szCs w:val="28"/>
        </w:rPr>
      </w:pPr>
      <w:r>
        <w:rPr>
          <w:rFonts w:ascii="宋体" w:hAnsi="宋体" w:eastAsia="宋体"/>
          <w:sz w:val="28"/>
          <w:szCs w:val="28"/>
        </w:rPr>
        <w:t>(3)为了验证猜想，小芳选用了5 Ω和100 Ω的电阻丝进行实验，如图乙所示，请你用笔画线把电路连接完整。</w:t>
      </w:r>
    </w:p>
    <w:p>
      <w:pPr>
        <w:pStyle w:val="2"/>
        <w:jc w:val="left"/>
        <w:rPr>
          <w:rFonts w:ascii="宋体" w:hAnsi="宋体" w:eastAsia="宋体"/>
          <w:sz w:val="28"/>
          <w:szCs w:val="28"/>
        </w:rPr>
      </w:pPr>
      <w:r>
        <w:rPr>
          <w:rFonts w:ascii="宋体" w:hAnsi="宋体" w:eastAsia="宋体"/>
          <w:sz w:val="28"/>
          <w:szCs w:val="28"/>
        </w:rPr>
        <w:t>闭合开关，她发现较长时间后两个U形管的高度差均不明显，原因是_______________________________，</w:t>
      </w:r>
    </w:p>
    <w:p>
      <w:pPr>
        <w:pStyle w:val="2"/>
        <w:jc w:val="left"/>
        <w:rPr>
          <w:rFonts w:ascii="宋体" w:hAnsi="宋体" w:eastAsia="宋体"/>
          <w:sz w:val="28"/>
          <w:szCs w:val="28"/>
        </w:rPr>
      </w:pPr>
      <w:r>
        <w:rPr>
          <w:rFonts w:ascii="宋体" w:hAnsi="宋体" w:eastAsia="宋体"/>
          <w:sz w:val="28"/>
          <w:szCs w:val="28"/>
        </w:rPr>
        <w:t>请你提出改进办法：________________________________________。</w:t>
      </w:r>
    </w:p>
    <w:p>
      <w:pPr>
        <w:pStyle w:val="2"/>
        <w:jc w:val="left"/>
        <w:rPr>
          <w:rFonts w:hint="eastAsia" w:ascii="宋体" w:hAnsi="宋体" w:eastAsia="宋体"/>
          <w:sz w:val="28"/>
          <w:szCs w:val="28"/>
          <w:lang w:eastAsia="zh-CN"/>
        </w:rPr>
      </w:pPr>
      <w:r>
        <w:rPr>
          <w:rFonts w:ascii="宋体" w:hAnsi="宋体" w:eastAsia="宋体"/>
          <w:sz w:val="28"/>
          <w:szCs w:val="28"/>
        </w:rPr>
        <w:t>9．如图所示，已知电源电压恒为8 V，小灯泡上标有</w:t>
      </w:r>
    </w:p>
    <w:p>
      <w:pPr>
        <w:pStyle w:val="2"/>
        <w:jc w:val="left"/>
        <w:rPr>
          <w:rFonts w:ascii="宋体" w:hAnsi="宋体" w:eastAsia="宋体"/>
          <w:sz w:val="28"/>
          <w:szCs w:val="28"/>
        </w:rPr>
      </w:pPr>
      <w:r>
        <w:rPr>
          <w:rFonts w:ascii="宋体" w:hAnsi="宋体" w:eastAsia="宋体"/>
          <w:sz w:val="28"/>
          <w:szCs w:val="28"/>
        </w:rPr>
        <w:t>“6 V　3 W”。</w:t>
      </w:r>
    </w:p>
    <w:p>
      <w:pPr>
        <w:pStyle w:val="2"/>
        <w:rPr>
          <w:rFonts w:ascii="宋体" w:hAnsi="宋体" w:eastAsia="宋体"/>
          <w:sz w:val="28"/>
          <w:szCs w:val="28"/>
        </w:rPr>
      </w:pPr>
      <w:r>
        <w:rPr>
          <w:rFonts w:ascii="宋体" w:hAnsi="宋体" w:eastAsia="宋体"/>
          <w:sz w:val="28"/>
          <w:szCs w:val="28"/>
        </w:rPr>
        <w:t>(1)求小灯泡正常发光时的电流和电阻；</w:t>
      </w:r>
    </w:p>
    <w:p>
      <w:pPr>
        <w:pStyle w:val="2"/>
        <w:rPr>
          <w:rFonts w:ascii="宋体" w:hAnsi="宋体" w:eastAsia="宋体"/>
          <w:sz w:val="28"/>
          <w:szCs w:val="28"/>
        </w:rPr>
      </w:pPr>
      <w:r>
        <w:rPr>
          <w:rFonts w:ascii="宋体" w:hAnsi="宋体" w:eastAsia="宋体"/>
          <w:sz w:val="28"/>
          <w:szCs w:val="28"/>
        </w:rPr>
        <w:t>(2)闭合开关S，移</w:t>
      </w:r>
      <w:r>
        <w:rPr>
          <w:rFonts w:hint="eastAsia" w:ascii="宋体" w:hAnsi="宋体" w:eastAsia="宋体"/>
          <w:sz w:val="28"/>
          <w:szCs w:val="28"/>
        </w:rPr>
        <w:t>动滑片</w:t>
      </w:r>
      <w:r>
        <w:rPr>
          <w:rFonts w:ascii="宋体" w:hAnsi="宋体" w:eastAsia="宋体"/>
          <w:i/>
          <w:sz w:val="28"/>
          <w:szCs w:val="28"/>
        </w:rPr>
        <w:t>P</w:t>
      </w:r>
      <w:r>
        <w:rPr>
          <w:rFonts w:ascii="宋体" w:hAnsi="宋体" w:eastAsia="宋体"/>
          <w:sz w:val="28"/>
          <w:szCs w:val="28"/>
        </w:rPr>
        <w:t>，使小灯泡正常发光，求此时滑动变阻器连入电路中的电阻和电路消耗的总功率。</w:t>
      </w:r>
    </w:p>
    <w:p>
      <w:pPr>
        <w:pStyle w:val="2"/>
        <w:jc w:val="center"/>
        <w:rPr>
          <w:rFonts w:ascii="宋体" w:hAnsi="宋体" w:eastAsia="宋体"/>
          <w:sz w:val="28"/>
          <w:szCs w:val="28"/>
        </w:rPr>
      </w:pPr>
      <w:r>
        <w:rPr>
          <w:rFonts w:ascii="宋体" w:hAnsi="宋体" w:eastAsia="宋体"/>
          <w:sz w:val="28"/>
          <w:szCs w:val="28"/>
        </w:rPr>
        <w:pict>
          <v:shape id="_x0000_i1031" o:spt="75" type="#_x0000_t75" style="height:70.5pt;width:78.95pt;" filled="f" o:preferrelative="t" stroked="f" coordsize="21600,21600">
            <v:path/>
            <v:fill on="f" focussize="0,0"/>
            <v:stroke on="f"/>
            <v:imagedata r:id="rId15" o:title="23CQWL73"/>
            <o:lock v:ext="edit" aspectratio="t"/>
            <w10:wrap type="none"/>
            <w10:anchorlock/>
          </v:shape>
        </w:pict>
      </w:r>
    </w:p>
    <w:p>
      <w:pPr>
        <w:pStyle w:val="2"/>
        <w:rPr>
          <w:rFonts w:ascii="宋体" w:hAnsi="宋体" w:eastAsia="宋体"/>
          <w:sz w:val="28"/>
          <w:szCs w:val="28"/>
        </w:rPr>
      </w:pPr>
      <w:r>
        <w:rPr>
          <w:rFonts w:hint="eastAsia" w:ascii="宋体" w:hAnsi="宋体" w:eastAsia="宋体"/>
          <w:sz w:val="28"/>
          <w:szCs w:val="28"/>
          <w:lang w:val="en-US" w:eastAsia="zh-CN"/>
        </w:rPr>
        <w:t>10</w:t>
      </w:r>
      <w:r>
        <w:rPr>
          <w:rFonts w:ascii="宋体" w:hAnsi="宋体" w:eastAsia="宋体"/>
          <w:sz w:val="28"/>
          <w:szCs w:val="28"/>
        </w:rPr>
        <w:t>．如图甲为测量小灯泡L功率的电路图，小灯泡L的额定电压为2.5 V，电源电压恒为3 V。实验中：</w:t>
      </w:r>
    </w:p>
    <w:p>
      <w:pPr>
        <w:pStyle w:val="2"/>
        <w:jc w:val="center"/>
        <w:rPr>
          <w:rFonts w:ascii="宋体" w:hAnsi="宋体" w:eastAsia="宋体"/>
          <w:sz w:val="28"/>
          <w:szCs w:val="28"/>
        </w:rPr>
      </w:pPr>
      <w:r>
        <w:rPr>
          <w:rFonts w:ascii="宋体" w:hAnsi="宋体" w:eastAsia="宋体"/>
          <w:sz w:val="28"/>
          <w:szCs w:val="28"/>
        </w:rPr>
        <w:pict>
          <v:shape id="_x0000_i1032" o:spt="75" type="#_x0000_t75" style="height:163.95pt;width:199.55pt;" filled="f" o:preferrelative="t" stroked="f" coordsize="21600,21600">
            <v:path/>
            <v:fill on="f" focussize="0,0"/>
            <v:stroke on="f" joinstyle="miter"/>
            <v:imagedata r:id="rId16" o:title="23全国WLY-126"/>
            <o:lock v:ext="edit" aspectratio="t"/>
            <w10:wrap type="none"/>
            <w10:anchorlock/>
          </v:shape>
        </w:pict>
      </w:r>
    </w:p>
    <w:p>
      <w:pPr>
        <w:pStyle w:val="2"/>
        <w:rPr>
          <w:rFonts w:ascii="宋体" w:hAnsi="宋体" w:eastAsia="宋体"/>
          <w:sz w:val="28"/>
          <w:szCs w:val="28"/>
        </w:rPr>
      </w:pPr>
      <w:r>
        <w:rPr>
          <w:rFonts w:ascii="宋体" w:hAnsi="宋体" w:eastAsia="宋体"/>
          <w:sz w:val="28"/>
          <w:szCs w:val="28"/>
        </w:rPr>
        <w:t>(1)在连接电路时，开关S应处于__________状态。</w:t>
      </w:r>
    </w:p>
    <w:p>
      <w:pPr>
        <w:pStyle w:val="2"/>
        <w:jc w:val="left"/>
        <w:rPr>
          <w:rFonts w:ascii="宋体" w:hAnsi="宋体" w:eastAsia="宋体"/>
          <w:sz w:val="28"/>
          <w:szCs w:val="28"/>
        </w:rPr>
      </w:pPr>
      <w:r>
        <w:rPr>
          <w:rFonts w:ascii="宋体" w:hAnsi="宋体" w:eastAsia="宋体"/>
          <w:sz w:val="28"/>
          <w:szCs w:val="28"/>
        </w:rPr>
        <w:t>(2)连接完电路后，闭合开关S，发现无论怎样移动滑动变阻器的滑片</w:t>
      </w:r>
      <w:r>
        <w:rPr>
          <w:rFonts w:ascii="宋体" w:hAnsi="宋体" w:eastAsia="宋体"/>
          <w:i/>
          <w:sz w:val="28"/>
          <w:szCs w:val="28"/>
        </w:rPr>
        <w:t>P</w:t>
      </w:r>
      <w:r>
        <w:rPr>
          <w:rFonts w:ascii="宋体" w:hAnsi="宋体" w:eastAsia="宋体"/>
          <w:sz w:val="28"/>
          <w:szCs w:val="28"/>
        </w:rPr>
        <w:t>，电流表示数始终为零，电压表示数始终为3 V。假定电路中只有一处故障，则产生这一现象的原因可能是________________(选填序号)。</w:t>
      </w:r>
    </w:p>
    <w:p>
      <w:pPr>
        <w:pStyle w:val="2"/>
        <w:rPr>
          <w:rFonts w:ascii="宋体" w:hAnsi="宋体" w:eastAsia="宋体"/>
          <w:sz w:val="28"/>
          <w:szCs w:val="28"/>
        </w:rPr>
      </w:pPr>
      <w:r>
        <w:rPr>
          <w:rFonts w:ascii="宋体" w:hAnsi="宋体" w:eastAsia="宋体"/>
          <w:sz w:val="28"/>
          <w:szCs w:val="28"/>
        </w:rPr>
        <w:t xml:space="preserve">A．灯泡短路  </w:t>
      </w:r>
      <w:r>
        <w:rPr>
          <w:rFonts w:hint="eastAsia" w:ascii="宋体" w:hAnsi="宋体" w:eastAsia="宋体"/>
          <w:sz w:val="28"/>
          <w:szCs w:val="28"/>
          <w:lang w:eastAsia="zh-CN"/>
        </w:rPr>
        <w:tab/>
      </w:r>
      <w:r>
        <w:rPr>
          <w:rFonts w:hint="eastAsia" w:ascii="宋体" w:hAnsi="宋体" w:eastAsia="宋体"/>
          <w:sz w:val="28"/>
          <w:szCs w:val="28"/>
          <w:lang w:eastAsia="zh-CN"/>
        </w:rPr>
        <w:tab/>
      </w:r>
      <w:r>
        <w:rPr>
          <w:rFonts w:hint="eastAsia" w:ascii="宋体" w:hAnsi="宋体" w:eastAsia="宋体"/>
          <w:sz w:val="28"/>
          <w:szCs w:val="28"/>
          <w:lang w:eastAsia="zh-CN"/>
        </w:rPr>
        <w:tab/>
      </w:r>
      <w:r>
        <w:rPr>
          <w:rFonts w:ascii="宋体" w:hAnsi="宋体" w:eastAsia="宋体"/>
          <w:sz w:val="28"/>
          <w:szCs w:val="28"/>
        </w:rPr>
        <w:t>B．灯泡断路</w:t>
      </w:r>
    </w:p>
    <w:p>
      <w:pPr>
        <w:pStyle w:val="2"/>
        <w:rPr>
          <w:rFonts w:ascii="宋体" w:hAnsi="宋体" w:eastAsia="宋体"/>
          <w:sz w:val="28"/>
          <w:szCs w:val="28"/>
        </w:rPr>
      </w:pPr>
      <w:r>
        <w:rPr>
          <w:rFonts w:ascii="宋体" w:hAnsi="宋体" w:eastAsia="宋体"/>
          <w:sz w:val="28"/>
          <w:szCs w:val="28"/>
        </w:rPr>
        <w:t xml:space="preserve">C．滑动变阻器短路  </w:t>
      </w:r>
      <w:r>
        <w:rPr>
          <w:rFonts w:hint="eastAsia" w:ascii="宋体" w:hAnsi="宋体" w:eastAsia="宋体"/>
          <w:sz w:val="28"/>
          <w:szCs w:val="28"/>
          <w:lang w:eastAsia="zh-CN"/>
        </w:rPr>
        <w:tab/>
      </w:r>
      <w:r>
        <w:rPr>
          <w:rFonts w:ascii="宋体" w:hAnsi="宋体" w:eastAsia="宋体"/>
          <w:sz w:val="28"/>
          <w:szCs w:val="28"/>
        </w:rPr>
        <w:t>D．滑动变阻器断路</w:t>
      </w:r>
    </w:p>
    <w:p>
      <w:pPr>
        <w:pStyle w:val="2"/>
        <w:jc w:val="left"/>
        <w:rPr>
          <w:rFonts w:ascii="宋体" w:hAnsi="宋体" w:eastAsia="宋体"/>
          <w:sz w:val="28"/>
          <w:szCs w:val="28"/>
        </w:rPr>
      </w:pPr>
      <w:r>
        <w:rPr>
          <w:rFonts w:ascii="宋体" w:hAnsi="宋体" w:eastAsia="宋体"/>
          <w:sz w:val="28"/>
          <w:szCs w:val="28"/>
        </w:rPr>
        <w:t>(3)排除故障后，继续实验，当电压表示数为2.5 V时，电流表示数如图乙所示，则此时流过灯泡的电流是________A，小灯泡的额定功率为________W。</w:t>
      </w:r>
    </w:p>
    <w:p>
      <w:pPr>
        <w:pStyle w:val="2"/>
        <w:jc w:val="left"/>
        <w:rPr>
          <w:rFonts w:ascii="宋体" w:hAnsi="宋体" w:eastAsia="宋体"/>
          <w:sz w:val="28"/>
          <w:szCs w:val="28"/>
        </w:rPr>
      </w:pPr>
      <w:r>
        <w:rPr>
          <w:rFonts w:ascii="宋体" w:hAnsi="宋体" w:eastAsia="宋体"/>
          <w:sz w:val="28"/>
          <w:szCs w:val="28"/>
        </w:rPr>
        <w:t>(4)如果要使灯泡两端电压由2.5 V调到2 V，应该把滑动变阻器的滑片向________(选</w:t>
      </w:r>
      <w:r>
        <w:rPr>
          <w:rFonts w:hint="eastAsia" w:ascii="宋体" w:hAnsi="宋体" w:eastAsia="宋体"/>
          <w:sz w:val="28"/>
          <w:szCs w:val="28"/>
        </w:rPr>
        <w:t>填“左”或“右”)滑动。</w:t>
      </w:r>
    </w:p>
    <w:p>
      <w:pPr>
        <w:pStyle w:val="2"/>
        <w:rPr>
          <w:rFonts w:ascii="宋体" w:hAnsi="宋体" w:eastAsia="宋体"/>
          <w:sz w:val="28"/>
          <w:szCs w:val="28"/>
        </w:rPr>
      </w:pPr>
      <w:r>
        <w:rPr>
          <w:rFonts w:hint="eastAsia" w:ascii="宋体" w:hAnsi="宋体" w:eastAsia="宋体"/>
          <w:sz w:val="28"/>
          <w:szCs w:val="28"/>
        </w:rPr>
        <w:t>(</w:t>
      </w:r>
      <w:r>
        <w:rPr>
          <w:rFonts w:ascii="宋体" w:hAnsi="宋体" w:eastAsia="宋体"/>
          <w:sz w:val="28"/>
          <w:szCs w:val="28"/>
        </w:rPr>
        <w:t>5)根据实验数据绘制出小灯泡的电流</w:t>
      </w:r>
      <w:r>
        <w:rPr>
          <w:rFonts w:ascii="宋体" w:hAnsi="宋体" w:eastAsia="宋体"/>
          <w:i/>
          <w:sz w:val="28"/>
          <w:szCs w:val="28"/>
        </w:rPr>
        <w:t>I</w:t>
      </w:r>
      <w:r>
        <w:rPr>
          <w:rFonts w:ascii="宋体" w:hAnsi="宋体" w:eastAsia="宋体"/>
          <w:sz w:val="28"/>
          <w:szCs w:val="28"/>
        </w:rPr>
        <w:t>与电压</w:t>
      </w:r>
      <w:r>
        <w:rPr>
          <w:rFonts w:ascii="宋体" w:hAnsi="宋体" w:eastAsia="宋体"/>
          <w:i/>
          <w:sz w:val="28"/>
          <w:szCs w:val="28"/>
        </w:rPr>
        <w:t>U</w:t>
      </w:r>
      <w:r>
        <w:rPr>
          <w:rFonts w:ascii="宋体" w:hAnsi="宋体" w:eastAsia="宋体"/>
          <w:sz w:val="28"/>
          <w:szCs w:val="28"/>
        </w:rPr>
        <w:t>的关系图像，如图丙所示。当电压表示数增大时，灯丝温度会发生变化，灯丝电阻将________(选填序号)。</w:t>
      </w:r>
    </w:p>
    <w:p>
      <w:pPr>
        <w:pStyle w:val="2"/>
        <w:rPr>
          <w:rFonts w:ascii="宋体" w:hAnsi="宋体" w:eastAsia="宋体"/>
          <w:sz w:val="28"/>
          <w:szCs w:val="28"/>
        </w:rPr>
      </w:pPr>
      <w:r>
        <w:rPr>
          <w:rFonts w:ascii="宋体" w:hAnsi="宋体" w:eastAsia="宋体"/>
          <w:sz w:val="28"/>
          <w:szCs w:val="28"/>
        </w:rPr>
        <w:t xml:space="preserve">A．变大  </w:t>
      </w:r>
      <w:r>
        <w:rPr>
          <w:rFonts w:hint="eastAsia" w:ascii="宋体" w:hAnsi="宋体" w:eastAsia="宋体"/>
          <w:sz w:val="28"/>
          <w:szCs w:val="28"/>
          <w:lang w:eastAsia="zh-CN"/>
        </w:rPr>
        <w:tab/>
      </w:r>
      <w:r>
        <w:rPr>
          <w:rFonts w:hint="eastAsia" w:ascii="宋体" w:hAnsi="宋体" w:eastAsia="宋体"/>
          <w:sz w:val="28"/>
          <w:szCs w:val="28"/>
          <w:lang w:eastAsia="zh-CN"/>
        </w:rPr>
        <w:tab/>
      </w:r>
      <w:r>
        <w:rPr>
          <w:rFonts w:ascii="宋体" w:hAnsi="宋体" w:eastAsia="宋体"/>
          <w:sz w:val="28"/>
          <w:szCs w:val="28"/>
        </w:rPr>
        <w:t>B．变小</w:t>
      </w:r>
    </w:p>
    <w:p>
      <w:pPr>
        <w:pStyle w:val="2"/>
        <w:rPr>
          <w:rFonts w:ascii="宋体" w:hAnsi="宋体" w:eastAsia="宋体"/>
          <w:sz w:val="28"/>
          <w:szCs w:val="28"/>
        </w:rPr>
      </w:pPr>
      <w:r>
        <w:rPr>
          <w:rFonts w:ascii="宋体" w:hAnsi="宋体" w:eastAsia="宋体"/>
          <w:sz w:val="28"/>
          <w:szCs w:val="28"/>
        </w:rPr>
        <w:t xml:space="preserve">C．不变  </w:t>
      </w:r>
      <w:r>
        <w:rPr>
          <w:rFonts w:hint="eastAsia" w:ascii="宋体" w:hAnsi="宋体" w:eastAsia="宋体"/>
          <w:sz w:val="28"/>
          <w:szCs w:val="28"/>
          <w:lang w:eastAsia="zh-CN"/>
        </w:rPr>
        <w:tab/>
      </w:r>
      <w:r>
        <w:rPr>
          <w:rFonts w:hint="eastAsia" w:ascii="宋体" w:hAnsi="宋体" w:eastAsia="宋体"/>
          <w:sz w:val="28"/>
          <w:szCs w:val="28"/>
          <w:lang w:eastAsia="zh-CN"/>
        </w:rPr>
        <w:tab/>
      </w:r>
      <w:r>
        <w:rPr>
          <w:rFonts w:ascii="宋体" w:hAnsi="宋体" w:eastAsia="宋体"/>
          <w:sz w:val="28"/>
          <w:szCs w:val="28"/>
        </w:rPr>
        <w:t>D．无法确定</w:t>
      </w:r>
    </w:p>
    <w:p>
      <w:pPr>
        <w:pStyle w:val="2"/>
        <w:rPr>
          <w:rFonts w:ascii="宋体" w:hAnsi="宋体" w:eastAsia="宋体"/>
          <w:sz w:val="28"/>
          <w:szCs w:val="28"/>
        </w:rPr>
      </w:pPr>
      <w:r>
        <w:rPr>
          <w:rFonts w:hint="eastAsia" w:ascii="宋体" w:hAnsi="宋体" w:eastAsia="宋体"/>
          <w:sz w:val="28"/>
          <w:szCs w:val="28"/>
          <w:lang w:val="en-US" w:eastAsia="zh-CN"/>
        </w:rPr>
        <w:t>11</w:t>
      </w:r>
      <w:r>
        <w:rPr>
          <w:rFonts w:ascii="宋体" w:hAnsi="宋体" w:eastAsia="宋体"/>
          <w:sz w:val="28"/>
          <w:szCs w:val="28"/>
        </w:rPr>
        <w:t>．如图是小明测量小灯泡电功率的电路，小灯泡额定电压为2.5 V，电阻为10 Ω左右。</w:t>
      </w:r>
    </w:p>
    <w:p>
      <w:pPr>
        <w:pStyle w:val="2"/>
        <w:rPr>
          <w:rFonts w:ascii="宋体" w:hAnsi="宋体" w:eastAsia="宋体"/>
          <w:sz w:val="28"/>
          <w:szCs w:val="28"/>
        </w:rPr>
      </w:pPr>
      <w:r>
        <w:rPr>
          <w:rFonts w:ascii="宋体" w:hAnsi="宋体" w:eastAsia="宋体"/>
          <w:sz w:val="28"/>
          <w:szCs w:val="28"/>
        </w:rPr>
        <w:t>(1)用笔画线代替导线，将图甲电路连接完整。</w:t>
      </w:r>
    </w:p>
    <w:p>
      <w:pPr>
        <w:pStyle w:val="2"/>
        <w:jc w:val="center"/>
        <w:rPr>
          <w:rFonts w:ascii="宋体" w:hAnsi="宋体" w:eastAsia="宋体"/>
          <w:sz w:val="28"/>
          <w:szCs w:val="28"/>
        </w:rPr>
      </w:pPr>
      <w:r>
        <w:rPr>
          <w:rFonts w:ascii="宋体" w:hAnsi="宋体" w:eastAsia="宋体"/>
          <w:sz w:val="28"/>
          <w:szCs w:val="28"/>
        </w:rPr>
        <w:pict>
          <v:shape id="_x0000_i1033" o:spt="75" type="#_x0000_t75" style="height:198.5pt;width:192.05pt;" filled="f" o:preferrelative="t" stroked="f" coordsize="21600,21600">
            <v:path/>
            <v:fill on="f" focussize="0,0"/>
            <v:stroke on="f" joinstyle="miter"/>
            <v:imagedata r:id="rId17" o:title="23CQWL74"/>
            <o:lock v:ext="edit" aspectratio="t"/>
            <w10:wrap type="none"/>
            <w10:anchorlock/>
          </v:shape>
        </w:pict>
      </w:r>
    </w:p>
    <w:p>
      <w:pPr>
        <w:pStyle w:val="2"/>
        <w:rPr>
          <w:rFonts w:ascii="宋体" w:hAnsi="宋体" w:eastAsia="宋体"/>
          <w:sz w:val="28"/>
          <w:szCs w:val="28"/>
        </w:rPr>
      </w:pPr>
      <w:r>
        <w:rPr>
          <w:rFonts w:ascii="宋体" w:hAnsi="宋体" w:eastAsia="宋体"/>
          <w:sz w:val="28"/>
          <w:szCs w:val="28"/>
        </w:rPr>
        <w:t>(2)正确连接电路后，闭合开关，移动滑动变阻器滑片，发现小灯泡始终不亮。电流表指针几乎不动，电压表示数接近3 V且保持不变。为排除故障，小明检查了开关并拧紧两端接线柱，小芳则将小灯泡与灯座拧紧。若电路中只有一处故障，__</w:t>
      </w:r>
      <w:r>
        <w:rPr>
          <w:rFonts w:hint="eastAsia" w:ascii="宋体" w:hAnsi="宋体" w:eastAsia="宋体"/>
          <w:sz w:val="28"/>
          <w:szCs w:val="28"/>
          <w:u w:val="single"/>
          <w:lang w:eastAsia="zh-CN"/>
        </w:rPr>
        <w:t xml:space="preserve">  </w:t>
      </w:r>
      <w:r>
        <w:rPr>
          <w:rFonts w:ascii="宋体" w:hAnsi="宋体" w:eastAsia="宋体"/>
          <w:sz w:val="28"/>
          <w:szCs w:val="28"/>
        </w:rPr>
        <w:t>__(选填“小明”或“小芳”)排除故障的操作是正确的。</w:t>
      </w:r>
    </w:p>
    <w:p>
      <w:pPr>
        <w:pStyle w:val="2"/>
        <w:rPr>
          <w:rFonts w:ascii="宋体" w:hAnsi="宋体" w:eastAsia="宋体"/>
          <w:sz w:val="28"/>
          <w:szCs w:val="28"/>
        </w:rPr>
      </w:pPr>
      <w:r>
        <w:rPr>
          <w:rFonts w:ascii="宋体" w:hAnsi="宋体" w:eastAsia="宋体"/>
          <w:sz w:val="28"/>
          <w:szCs w:val="28"/>
        </w:rPr>
        <w:t>(3)排除故障后重新闭</w:t>
      </w:r>
      <w:r>
        <w:rPr>
          <w:rFonts w:hint="eastAsia" w:ascii="宋体" w:hAnsi="宋体" w:eastAsia="宋体"/>
          <w:sz w:val="28"/>
          <w:szCs w:val="28"/>
        </w:rPr>
        <w:t>合开关，改变滑片位置，他们根据测量数据画出了通过灯丝电流与其两端电压关系的图像如图乙。根据图像可得小灯泡的额定功率为</w:t>
      </w:r>
      <w:r>
        <w:rPr>
          <w:rFonts w:ascii="宋体" w:hAnsi="宋体" w:eastAsia="宋体"/>
          <w:sz w:val="28"/>
          <w:szCs w:val="28"/>
        </w:rPr>
        <w:t>__</w:t>
      </w:r>
      <w:r>
        <w:rPr>
          <w:rFonts w:hint="eastAsia" w:ascii="宋体" w:hAnsi="宋体" w:eastAsia="宋体"/>
          <w:sz w:val="28"/>
          <w:szCs w:val="28"/>
          <w:lang w:eastAsia="zh-CN"/>
        </w:rPr>
        <w:t>_</w:t>
      </w:r>
      <w:r>
        <w:rPr>
          <w:rFonts w:ascii="宋体" w:hAnsi="宋体" w:eastAsia="宋体"/>
          <w:sz w:val="28"/>
          <w:szCs w:val="28"/>
        </w:rPr>
        <w:t>__W。研究发现，通过灯丝的电流与其两端电压不成正比，原因是____________________。</w:t>
      </w:r>
    </w:p>
    <w:p>
      <w:pPr>
        <w:pStyle w:val="2"/>
        <w:rPr>
          <w:rFonts w:ascii="宋体" w:hAnsi="宋体" w:eastAsia="宋体"/>
          <w:sz w:val="28"/>
          <w:szCs w:val="28"/>
        </w:rPr>
      </w:pPr>
      <w:r>
        <w:rPr>
          <w:rFonts w:ascii="宋体" w:hAnsi="宋体" w:eastAsia="宋体"/>
          <w:sz w:val="28"/>
          <w:szCs w:val="28"/>
        </w:rPr>
        <w:t>(4)在测量小灯泡电功率拓展实验过程中，电流表坏了，他们找来一只阻值合适的定值电阻</w:t>
      </w:r>
      <w:r>
        <w:rPr>
          <w:rFonts w:ascii="宋体" w:hAnsi="宋体" w:eastAsia="宋体"/>
          <w:i/>
          <w:sz w:val="28"/>
          <w:szCs w:val="28"/>
        </w:rPr>
        <w:t>R</w:t>
      </w:r>
      <w:r>
        <w:rPr>
          <w:rFonts w:ascii="宋体" w:hAnsi="宋体" w:eastAsia="宋体"/>
          <w:sz w:val="28"/>
          <w:szCs w:val="28"/>
          <w:vertAlign w:val="subscript"/>
        </w:rPr>
        <w:t>0</w:t>
      </w:r>
      <w:r>
        <w:rPr>
          <w:rFonts w:ascii="宋体" w:hAnsi="宋体" w:eastAsia="宋体"/>
          <w:sz w:val="28"/>
          <w:szCs w:val="28"/>
        </w:rPr>
        <w:t>，设计了如图丙所示电路图，操作步骤如下：</w:t>
      </w:r>
    </w:p>
    <w:p>
      <w:pPr>
        <w:pStyle w:val="2"/>
        <w:rPr>
          <w:rFonts w:ascii="宋体" w:hAnsi="宋体" w:eastAsia="宋体"/>
          <w:sz w:val="28"/>
          <w:szCs w:val="28"/>
        </w:rPr>
      </w:pPr>
      <w:r>
        <w:rPr>
          <w:rFonts w:ascii="宋体" w:hAnsi="宋体" w:eastAsia="宋体"/>
          <w:sz w:val="28"/>
          <w:szCs w:val="28"/>
        </w:rPr>
        <w:t>①断开S</w:t>
      </w:r>
      <w:r>
        <w:rPr>
          <w:rFonts w:ascii="宋体" w:hAnsi="宋体" w:eastAsia="宋体"/>
          <w:sz w:val="28"/>
          <w:szCs w:val="28"/>
          <w:vertAlign w:val="subscript"/>
        </w:rPr>
        <w:t>1</w:t>
      </w:r>
      <w:r>
        <w:rPr>
          <w:rFonts w:ascii="宋体" w:hAnsi="宋体" w:eastAsia="宋体"/>
          <w:sz w:val="28"/>
          <w:szCs w:val="28"/>
        </w:rPr>
        <w:t>，闭合S</w:t>
      </w:r>
      <w:r>
        <w:rPr>
          <w:rFonts w:ascii="宋体" w:hAnsi="宋体" w:eastAsia="宋体"/>
          <w:sz w:val="28"/>
          <w:szCs w:val="28"/>
          <w:vertAlign w:val="subscript"/>
        </w:rPr>
        <w:t>2</w:t>
      </w:r>
      <w:r>
        <w:rPr>
          <w:rFonts w:ascii="宋体" w:hAnsi="宋体" w:eastAsia="宋体"/>
          <w:sz w:val="28"/>
          <w:szCs w:val="28"/>
        </w:rPr>
        <w:t>，移动滑动变阻器滑片，使电压表示数等于小灯泡的额定电压</w:t>
      </w:r>
      <w:r>
        <w:rPr>
          <w:rFonts w:ascii="宋体" w:hAnsi="宋体" w:eastAsia="宋体"/>
          <w:i/>
          <w:sz w:val="28"/>
          <w:szCs w:val="28"/>
        </w:rPr>
        <w:t>U</w:t>
      </w:r>
      <w:r>
        <w:rPr>
          <w:rFonts w:ascii="宋体" w:hAnsi="宋体" w:eastAsia="宋体"/>
          <w:sz w:val="28"/>
          <w:szCs w:val="28"/>
          <w:vertAlign w:val="subscript"/>
        </w:rPr>
        <w:t>额</w:t>
      </w:r>
      <w:r>
        <w:rPr>
          <w:rFonts w:ascii="宋体" w:hAnsi="宋体" w:eastAsia="宋体"/>
          <w:sz w:val="28"/>
          <w:szCs w:val="28"/>
        </w:rPr>
        <w:t>；</w:t>
      </w:r>
    </w:p>
    <w:p>
      <w:pPr>
        <w:pStyle w:val="2"/>
        <w:rPr>
          <w:rFonts w:ascii="宋体" w:hAnsi="宋体" w:eastAsia="宋体"/>
          <w:sz w:val="28"/>
          <w:szCs w:val="28"/>
        </w:rPr>
      </w:pPr>
      <w:r>
        <w:rPr>
          <w:rFonts w:ascii="宋体" w:hAnsi="宋体" w:eastAsia="宋体"/>
          <w:sz w:val="28"/>
          <w:szCs w:val="28"/>
        </w:rPr>
        <w:t>②_____________________，断开S</w:t>
      </w:r>
      <w:r>
        <w:rPr>
          <w:rFonts w:ascii="宋体" w:hAnsi="宋体" w:eastAsia="宋体"/>
          <w:sz w:val="28"/>
          <w:szCs w:val="28"/>
          <w:vertAlign w:val="subscript"/>
        </w:rPr>
        <w:t>2</w:t>
      </w:r>
      <w:r>
        <w:rPr>
          <w:rFonts w:ascii="宋体" w:hAnsi="宋体" w:eastAsia="宋体"/>
          <w:sz w:val="28"/>
          <w:szCs w:val="28"/>
        </w:rPr>
        <w:t>，闭合S</w:t>
      </w:r>
      <w:r>
        <w:rPr>
          <w:rFonts w:ascii="宋体" w:hAnsi="宋体" w:eastAsia="宋体"/>
          <w:sz w:val="28"/>
          <w:szCs w:val="28"/>
          <w:vertAlign w:val="subscript"/>
        </w:rPr>
        <w:t>1</w:t>
      </w:r>
      <w:r>
        <w:rPr>
          <w:rFonts w:ascii="宋体" w:hAnsi="宋体" w:eastAsia="宋体"/>
          <w:sz w:val="28"/>
          <w:szCs w:val="28"/>
        </w:rPr>
        <w:t>，记下此时电压表示数为</w:t>
      </w:r>
      <w:r>
        <w:rPr>
          <w:rFonts w:ascii="宋体" w:hAnsi="宋体" w:eastAsia="宋体"/>
          <w:i/>
          <w:sz w:val="28"/>
          <w:szCs w:val="28"/>
        </w:rPr>
        <w:t>U</w:t>
      </w:r>
      <w:r>
        <w:rPr>
          <w:rFonts w:ascii="宋体" w:hAnsi="宋体" w:eastAsia="宋体"/>
          <w:sz w:val="28"/>
          <w:szCs w:val="28"/>
        </w:rPr>
        <w:t>；</w:t>
      </w:r>
    </w:p>
    <w:p>
      <w:pPr>
        <w:pStyle w:val="2"/>
        <w:rPr>
          <w:rFonts w:ascii="宋体" w:hAnsi="宋体" w:eastAsia="宋体"/>
          <w:sz w:val="28"/>
          <w:szCs w:val="28"/>
        </w:rPr>
      </w:pPr>
      <w:r>
        <w:rPr>
          <w:rFonts w:ascii="宋体" w:hAnsi="宋体" w:eastAsia="宋体"/>
          <w:sz w:val="28"/>
          <w:szCs w:val="28"/>
        </w:rPr>
        <w:t>则小灯泡额定功率表达式</w:t>
      </w:r>
      <w:r>
        <w:rPr>
          <w:rFonts w:ascii="宋体" w:hAnsi="宋体" w:eastAsia="宋体"/>
          <w:i/>
          <w:sz w:val="28"/>
          <w:szCs w:val="28"/>
        </w:rPr>
        <w:t>P</w:t>
      </w:r>
      <w:r>
        <w:rPr>
          <w:rFonts w:ascii="宋体" w:hAnsi="宋体" w:eastAsia="宋体"/>
          <w:sz w:val="28"/>
          <w:szCs w:val="28"/>
          <w:vertAlign w:val="subscript"/>
        </w:rPr>
        <w:t>额</w:t>
      </w:r>
      <w:r>
        <w:rPr>
          <w:rFonts w:ascii="宋体" w:hAnsi="宋体" w:eastAsia="宋体"/>
          <w:sz w:val="28"/>
          <w:szCs w:val="28"/>
        </w:rPr>
        <w:t>＝____________(用</w:t>
      </w:r>
      <w:r>
        <w:rPr>
          <w:rFonts w:ascii="宋体" w:hAnsi="宋体" w:eastAsia="宋体"/>
          <w:i/>
          <w:sz w:val="28"/>
          <w:szCs w:val="28"/>
        </w:rPr>
        <w:t>U</w:t>
      </w:r>
      <w:r>
        <w:rPr>
          <w:rFonts w:ascii="宋体" w:hAnsi="宋体" w:eastAsia="宋体"/>
          <w:sz w:val="28"/>
          <w:szCs w:val="28"/>
          <w:vertAlign w:val="subscript"/>
        </w:rPr>
        <w:t>额</w:t>
      </w:r>
      <w:r>
        <w:rPr>
          <w:rFonts w:ascii="宋体" w:hAnsi="宋体" w:eastAsia="宋体"/>
          <w:sz w:val="28"/>
          <w:szCs w:val="28"/>
        </w:rPr>
        <w:t>、</w:t>
      </w:r>
      <w:r>
        <w:rPr>
          <w:rFonts w:ascii="宋体" w:hAnsi="宋体" w:eastAsia="宋体"/>
          <w:i/>
          <w:sz w:val="28"/>
          <w:szCs w:val="28"/>
        </w:rPr>
        <w:t>U</w:t>
      </w:r>
      <w:r>
        <w:rPr>
          <w:rFonts w:ascii="宋体" w:hAnsi="宋体" w:eastAsia="宋体"/>
          <w:sz w:val="28"/>
          <w:szCs w:val="28"/>
        </w:rPr>
        <w:t>和</w:t>
      </w:r>
      <w:r>
        <w:rPr>
          <w:rFonts w:ascii="宋体" w:hAnsi="宋体" w:eastAsia="宋体"/>
          <w:i/>
          <w:sz w:val="28"/>
          <w:szCs w:val="28"/>
        </w:rPr>
        <w:t>R</w:t>
      </w:r>
      <w:r>
        <w:rPr>
          <w:rFonts w:ascii="宋体" w:hAnsi="宋体" w:eastAsia="宋体"/>
          <w:sz w:val="28"/>
          <w:szCs w:val="28"/>
          <w:vertAlign w:val="subscript"/>
        </w:rPr>
        <w:t>0</w:t>
      </w:r>
      <w:r>
        <w:rPr>
          <w:rFonts w:ascii="宋体" w:hAnsi="宋体" w:eastAsia="宋体"/>
          <w:sz w:val="28"/>
          <w:szCs w:val="28"/>
        </w:rPr>
        <w:t>表示)。</w:t>
      </w:r>
    </w:p>
    <w:p>
      <w:pPr>
        <w:pStyle w:val="2"/>
        <w:rPr>
          <w:rFonts w:ascii="宋体" w:hAnsi="宋体" w:eastAsia="宋体"/>
          <w:sz w:val="28"/>
          <w:szCs w:val="28"/>
        </w:rPr>
      </w:pPr>
    </w:p>
    <w:p>
      <w:pPr>
        <w:pStyle w:val="2"/>
        <w:jc w:val="both"/>
        <w:rPr>
          <w:rFonts w:hint="eastAsia" w:ascii="宋体" w:hAnsi="宋体" w:eastAsia="宋体"/>
          <w:sz w:val="28"/>
          <w:szCs w:val="28"/>
          <w:lang w:eastAsia="zh-CN"/>
        </w:rPr>
      </w:pPr>
      <w:r>
        <w:rPr>
          <w:rFonts w:hint="eastAsia" w:ascii="宋体" w:hAnsi="宋体" w:eastAsia="宋体"/>
          <w:sz w:val="28"/>
          <w:szCs w:val="28"/>
          <w:lang w:eastAsia="zh-CN"/>
        </w:rPr>
        <w:t>【能力提升】</w:t>
      </w:r>
    </w:p>
    <w:p>
      <w:pPr>
        <w:pStyle w:val="2"/>
        <w:rPr>
          <w:rFonts w:ascii="宋体" w:hAnsi="宋体" w:eastAsia="宋体"/>
          <w:sz w:val="28"/>
          <w:szCs w:val="28"/>
        </w:rPr>
      </w:pPr>
      <w:r>
        <w:rPr>
          <w:rFonts w:ascii="宋体" w:hAnsi="宋体" w:eastAsia="宋体"/>
          <w:sz w:val="28"/>
          <w:szCs w:val="28"/>
        </w:rPr>
        <w:t>1</w:t>
      </w:r>
      <w:r>
        <w:rPr>
          <w:rFonts w:hint="eastAsia" w:ascii="宋体" w:hAnsi="宋体" w:eastAsia="宋体"/>
          <w:sz w:val="28"/>
          <w:szCs w:val="28"/>
          <w:lang w:val="en-US" w:eastAsia="zh-CN"/>
        </w:rPr>
        <w:t>2</w:t>
      </w:r>
      <w:r>
        <w:rPr>
          <w:rFonts w:ascii="宋体" w:hAnsi="宋体" w:eastAsia="宋体"/>
          <w:sz w:val="28"/>
          <w:szCs w:val="28"/>
        </w:rPr>
        <w:t>．某人习惯晚上睡觉前开始为手机充电，第二天早晨拔掉充电线插头。手机充满电后，会自动停止充电并处于待机状态，当电能消耗到一定程度后，又会自动充满……在</w:t>
      </w:r>
      <w:r>
        <w:rPr>
          <w:rFonts w:hint="eastAsia" w:ascii="宋体" w:hAnsi="宋体" w:eastAsia="宋体"/>
          <w:sz w:val="28"/>
          <w:szCs w:val="28"/>
        </w:rPr>
        <w:t>待机和自动充电的循环过程中，待机时间为自动充电时间的</w:t>
      </w:r>
      <w:r>
        <w:rPr>
          <w:rFonts w:ascii="宋体" w:hAnsi="宋体" w:eastAsia="宋体"/>
          <w:sz w:val="28"/>
          <w:szCs w:val="28"/>
        </w:rPr>
        <w:t>50倍。已知手机在待机状态下消耗电能的功率为0.2 W，充电器的充电电流为2.0 A，则充电器的充电电压为(　　)</w:t>
      </w:r>
    </w:p>
    <w:p>
      <w:pPr>
        <w:pStyle w:val="2"/>
        <w:rPr>
          <w:rFonts w:ascii="宋体" w:hAnsi="宋体" w:eastAsia="宋体"/>
          <w:sz w:val="28"/>
          <w:szCs w:val="28"/>
        </w:rPr>
      </w:pPr>
      <w:r>
        <w:rPr>
          <w:rFonts w:ascii="宋体" w:hAnsi="宋体" w:eastAsia="宋体"/>
          <w:sz w:val="28"/>
          <w:szCs w:val="28"/>
        </w:rPr>
        <w:t xml:space="preserve">A．2 V  </w:t>
      </w:r>
      <w:r>
        <w:rPr>
          <w:rFonts w:hint="eastAsia" w:ascii="宋体" w:hAnsi="宋体" w:eastAsia="宋体"/>
          <w:sz w:val="28"/>
          <w:szCs w:val="28"/>
          <w:lang w:eastAsia="zh-CN"/>
        </w:rPr>
        <w:tab/>
      </w:r>
      <w:r>
        <w:rPr>
          <w:rFonts w:hint="eastAsia" w:ascii="宋体" w:hAnsi="宋体" w:eastAsia="宋体"/>
          <w:sz w:val="28"/>
          <w:szCs w:val="28"/>
          <w:lang w:eastAsia="zh-CN"/>
        </w:rPr>
        <w:tab/>
      </w:r>
      <w:r>
        <w:rPr>
          <w:rFonts w:ascii="宋体" w:hAnsi="宋体" w:eastAsia="宋体"/>
          <w:sz w:val="28"/>
          <w:szCs w:val="28"/>
        </w:rPr>
        <w:t>B．3 V</w:t>
      </w:r>
    </w:p>
    <w:p>
      <w:pPr>
        <w:pStyle w:val="2"/>
        <w:rPr>
          <w:rFonts w:ascii="宋体" w:hAnsi="宋体" w:eastAsia="宋体"/>
          <w:sz w:val="28"/>
          <w:szCs w:val="28"/>
        </w:rPr>
      </w:pPr>
      <w:r>
        <w:rPr>
          <w:rFonts w:ascii="宋体" w:hAnsi="宋体" w:eastAsia="宋体"/>
          <w:sz w:val="28"/>
          <w:szCs w:val="28"/>
        </w:rPr>
        <w:t xml:space="preserve">C．4 V  </w:t>
      </w:r>
      <w:r>
        <w:rPr>
          <w:rFonts w:hint="eastAsia" w:ascii="宋体" w:hAnsi="宋体" w:eastAsia="宋体"/>
          <w:sz w:val="28"/>
          <w:szCs w:val="28"/>
          <w:lang w:eastAsia="zh-CN"/>
        </w:rPr>
        <w:tab/>
      </w:r>
      <w:r>
        <w:rPr>
          <w:rFonts w:hint="eastAsia" w:ascii="宋体" w:hAnsi="宋体" w:eastAsia="宋体"/>
          <w:sz w:val="28"/>
          <w:szCs w:val="28"/>
          <w:lang w:eastAsia="zh-CN"/>
        </w:rPr>
        <w:tab/>
      </w:r>
      <w:r>
        <w:rPr>
          <w:rFonts w:ascii="宋体" w:hAnsi="宋体" w:eastAsia="宋体"/>
          <w:sz w:val="28"/>
          <w:szCs w:val="28"/>
        </w:rPr>
        <w:t>D．5 V</w:t>
      </w:r>
    </w:p>
    <w:p>
      <w:pPr>
        <w:pStyle w:val="2"/>
        <w:rPr>
          <w:rFonts w:ascii="宋体" w:hAnsi="宋体" w:eastAsia="宋体"/>
          <w:sz w:val="28"/>
          <w:szCs w:val="28"/>
        </w:rPr>
      </w:pPr>
      <w:r>
        <w:rPr>
          <w:rFonts w:ascii="宋体" w:hAnsi="宋体" w:eastAsia="宋体"/>
          <w:sz w:val="28"/>
          <w:szCs w:val="28"/>
        </w:rPr>
        <w:t>1</w:t>
      </w:r>
      <w:r>
        <w:rPr>
          <w:rFonts w:hint="eastAsia" w:ascii="宋体" w:hAnsi="宋体" w:eastAsia="宋体"/>
          <w:sz w:val="28"/>
          <w:szCs w:val="28"/>
          <w:lang w:val="en-US" w:eastAsia="zh-CN"/>
        </w:rPr>
        <w:t>3</w:t>
      </w:r>
      <w:r>
        <w:rPr>
          <w:rFonts w:ascii="宋体" w:hAnsi="宋体" w:eastAsia="宋体"/>
          <w:sz w:val="28"/>
          <w:szCs w:val="28"/>
        </w:rPr>
        <w:t>．某商场有甲、乙两种容积相同的电热水壶，甲标有“220 V　800 W”的字样，乙标有“220 V　1 500 W”的字样。若家庭电路的电压是220 V，室内插座的额定电流是 5 A，用该插座给电热水壶供电，从安全用电的角度考虑，应选购________(选填“甲”或“乙”)电热水壶，选择的理由是___________________________________________________。</w:t>
      </w:r>
    </w:p>
    <w:p>
      <w:pPr>
        <w:pStyle w:val="2"/>
        <w:rPr>
          <w:rFonts w:ascii="宋体" w:hAnsi="宋体" w:eastAsia="宋体"/>
          <w:sz w:val="28"/>
          <w:szCs w:val="28"/>
        </w:rPr>
      </w:pPr>
      <w:r>
        <w:rPr>
          <w:rFonts w:hint="eastAsia" w:ascii="宋体" w:hAnsi="宋体" w:eastAsia="宋体"/>
          <w:sz w:val="28"/>
          <w:szCs w:val="28"/>
          <w:lang w:val="en-US" w:eastAsia="zh-CN"/>
        </w:rPr>
        <w:t>14</w:t>
      </w:r>
      <w:r>
        <w:rPr>
          <w:rFonts w:ascii="宋体" w:hAnsi="宋体" w:eastAsia="宋体"/>
          <w:sz w:val="28"/>
          <w:szCs w:val="28"/>
        </w:rPr>
        <w:t>．在“测量小灯泡的电功率”实验中，电源电压为4.5 V，小灯泡额定电压为2.5 V，图甲是未连接完整的实验电路。</w:t>
      </w:r>
    </w:p>
    <w:p>
      <w:pPr>
        <w:pStyle w:val="2"/>
        <w:jc w:val="center"/>
        <w:rPr>
          <w:rFonts w:ascii="宋体" w:hAnsi="宋体" w:eastAsia="宋体"/>
          <w:sz w:val="28"/>
          <w:szCs w:val="28"/>
        </w:rPr>
      </w:pPr>
      <w:r>
        <w:rPr>
          <w:rFonts w:ascii="宋体" w:hAnsi="宋体" w:eastAsia="宋体"/>
          <w:sz w:val="28"/>
          <w:szCs w:val="28"/>
        </w:rPr>
        <w:pict>
          <v:shape id="_x0000_i1034" o:spt="75" type="#_x0000_t75" style="height:180.4pt;width:212pt;" filled="f" o:preferrelative="t" stroked="f" coordsize="21600,21600">
            <v:path/>
            <v:fill on="f" focussize="0,0"/>
            <v:stroke on="f" joinstyle="miter"/>
            <v:imagedata r:id="rId18" o:title="23全国WLY-706"/>
            <o:lock v:ext="edit" aspectratio="t"/>
            <w10:wrap type="none"/>
            <w10:anchorlock/>
          </v:shape>
        </w:pict>
      </w:r>
    </w:p>
    <w:p>
      <w:pPr>
        <w:pStyle w:val="2"/>
        <w:jc w:val="left"/>
        <w:rPr>
          <w:rFonts w:ascii="宋体" w:hAnsi="宋体" w:eastAsia="宋体"/>
          <w:sz w:val="28"/>
          <w:szCs w:val="28"/>
        </w:rPr>
      </w:pPr>
      <w:r>
        <w:rPr>
          <w:rFonts w:ascii="宋体" w:hAnsi="宋体" w:eastAsia="宋体"/>
          <w:sz w:val="28"/>
          <w:szCs w:val="28"/>
        </w:rPr>
        <w:t>(1)连接实验电路的过程中，开关应________。</w:t>
      </w:r>
    </w:p>
    <w:p>
      <w:pPr>
        <w:pStyle w:val="2"/>
        <w:jc w:val="left"/>
        <w:rPr>
          <w:rFonts w:ascii="宋体" w:hAnsi="宋体" w:eastAsia="宋体"/>
          <w:sz w:val="28"/>
          <w:szCs w:val="28"/>
        </w:rPr>
      </w:pPr>
      <w:r>
        <w:rPr>
          <w:rFonts w:ascii="宋体" w:hAnsi="宋体" w:eastAsia="宋体"/>
          <w:sz w:val="28"/>
          <w:szCs w:val="28"/>
        </w:rPr>
        <w:t>(2)用笔画线代替导线，将图甲的实验电路连接完整(要求滑动变阻器的滑片</w:t>
      </w:r>
      <w:r>
        <w:rPr>
          <w:rFonts w:ascii="宋体" w:hAnsi="宋体" w:eastAsia="宋体"/>
          <w:i/>
          <w:sz w:val="28"/>
          <w:szCs w:val="28"/>
        </w:rPr>
        <w:t>P</w:t>
      </w:r>
      <w:r>
        <w:rPr>
          <w:rFonts w:ascii="宋体" w:hAnsi="宋体" w:eastAsia="宋体"/>
          <w:sz w:val="28"/>
          <w:szCs w:val="28"/>
        </w:rPr>
        <w:t>向</w:t>
      </w:r>
      <w:r>
        <w:rPr>
          <w:rFonts w:ascii="宋体" w:hAnsi="宋体" w:eastAsia="宋体"/>
          <w:i/>
          <w:sz w:val="28"/>
          <w:szCs w:val="28"/>
        </w:rPr>
        <w:t>B</w:t>
      </w:r>
      <w:r>
        <w:rPr>
          <w:rFonts w:ascii="宋体" w:hAnsi="宋体" w:eastAsia="宋体"/>
          <w:sz w:val="28"/>
          <w:szCs w:val="28"/>
        </w:rPr>
        <w:t>端移动时电流表的示数变大)。</w:t>
      </w:r>
    </w:p>
    <w:p>
      <w:pPr>
        <w:pStyle w:val="2"/>
        <w:jc w:val="left"/>
        <w:rPr>
          <w:rFonts w:ascii="宋体" w:hAnsi="宋体" w:eastAsia="宋体"/>
          <w:sz w:val="28"/>
          <w:szCs w:val="28"/>
        </w:rPr>
      </w:pPr>
      <w:r>
        <w:rPr>
          <w:rFonts w:ascii="宋体" w:hAnsi="宋体" w:eastAsia="宋体"/>
          <w:sz w:val="28"/>
          <w:szCs w:val="28"/>
        </w:rPr>
        <w:t>(3)闭合开关后，小明发现小灯泡不发光，电流表示数几乎为零，电压表示数接近4.5 V，则电路的故障可能是_______________(填一种情况即可)。</w:t>
      </w:r>
    </w:p>
    <w:p>
      <w:pPr>
        <w:pStyle w:val="2"/>
        <w:jc w:val="left"/>
        <w:rPr>
          <w:rFonts w:ascii="宋体" w:hAnsi="宋体" w:eastAsia="宋体"/>
          <w:sz w:val="28"/>
          <w:szCs w:val="28"/>
        </w:rPr>
      </w:pPr>
      <w:r>
        <w:rPr>
          <w:rFonts w:ascii="宋体" w:hAnsi="宋体" w:eastAsia="宋体"/>
          <w:sz w:val="28"/>
          <w:szCs w:val="28"/>
        </w:rPr>
        <w:t>(4)排除故障后，调节滑动变阻器的滑片，如图乙所示，电压表的示数为________V，为了测小灯泡的额定功率，应将滑片向________(选填“</w:t>
      </w:r>
      <w:r>
        <w:rPr>
          <w:rFonts w:ascii="宋体" w:hAnsi="宋体" w:eastAsia="宋体"/>
          <w:i/>
          <w:sz w:val="28"/>
          <w:szCs w:val="28"/>
        </w:rPr>
        <w:t>A</w:t>
      </w:r>
      <w:r>
        <w:rPr>
          <w:rFonts w:ascii="宋体" w:hAnsi="宋体" w:eastAsia="宋体"/>
          <w:sz w:val="28"/>
          <w:szCs w:val="28"/>
        </w:rPr>
        <w:t>”或“</w:t>
      </w:r>
      <w:r>
        <w:rPr>
          <w:rFonts w:ascii="宋体" w:hAnsi="宋体" w:eastAsia="宋体"/>
          <w:i/>
          <w:sz w:val="28"/>
          <w:szCs w:val="28"/>
        </w:rPr>
        <w:t>B</w:t>
      </w:r>
      <w:r>
        <w:rPr>
          <w:rFonts w:ascii="宋体" w:hAnsi="宋体" w:eastAsia="宋体"/>
          <w:sz w:val="28"/>
          <w:szCs w:val="28"/>
        </w:rPr>
        <w:t>”)端移动。</w:t>
      </w:r>
    </w:p>
    <w:p>
      <w:pPr>
        <w:pStyle w:val="2"/>
        <w:rPr>
          <w:rFonts w:ascii="宋体" w:hAnsi="宋体" w:eastAsia="宋体"/>
          <w:sz w:val="28"/>
          <w:szCs w:val="28"/>
        </w:rPr>
      </w:pPr>
      <w:r>
        <w:rPr>
          <w:rFonts w:ascii="宋体" w:hAnsi="宋体" w:eastAsia="宋体"/>
          <w:sz w:val="28"/>
          <w:szCs w:val="28"/>
        </w:rPr>
        <w:t>(5)改变滑片</w:t>
      </w:r>
      <w:r>
        <w:rPr>
          <w:rFonts w:ascii="宋体" w:hAnsi="宋体" w:eastAsia="宋体"/>
          <w:i/>
          <w:sz w:val="28"/>
          <w:szCs w:val="28"/>
        </w:rPr>
        <w:t>P</w:t>
      </w:r>
      <w:r>
        <w:rPr>
          <w:rFonts w:ascii="宋体" w:hAnsi="宋体" w:eastAsia="宋体"/>
          <w:sz w:val="28"/>
          <w:szCs w:val="28"/>
        </w:rPr>
        <w:t>的位置，获得多组对应的电压、电流值，绘制了如图丙所示的</w:t>
      </w:r>
      <w:r>
        <w:rPr>
          <w:rFonts w:ascii="宋体" w:hAnsi="宋体" w:eastAsia="宋体"/>
          <w:i/>
          <w:sz w:val="28"/>
          <w:szCs w:val="28"/>
        </w:rPr>
        <w:t>I</w:t>
      </w:r>
      <w:r>
        <w:rPr>
          <w:rFonts w:ascii="宋体" w:hAnsi="宋体" w:eastAsia="宋体"/>
          <w:sz w:val="28"/>
          <w:szCs w:val="28"/>
        </w:rPr>
        <w:t>­</w:t>
      </w:r>
      <w:r>
        <w:rPr>
          <w:rFonts w:ascii="宋体" w:hAnsi="宋体" w:eastAsia="宋体"/>
          <w:i/>
          <w:sz w:val="28"/>
          <w:szCs w:val="28"/>
        </w:rPr>
        <w:t>U</w:t>
      </w:r>
      <w:r>
        <w:rPr>
          <w:rFonts w:ascii="宋体" w:hAnsi="宋体" w:eastAsia="宋体"/>
          <w:sz w:val="28"/>
          <w:szCs w:val="28"/>
        </w:rPr>
        <w:t>图像，由图像可知，小灯泡的额定功率为________W。</w:t>
      </w:r>
    </w:p>
    <w:p>
      <w:pPr>
        <w:pStyle w:val="2"/>
        <w:rPr>
          <w:rFonts w:ascii="宋体" w:hAnsi="宋体" w:eastAsia="宋体"/>
          <w:sz w:val="28"/>
          <w:szCs w:val="28"/>
        </w:rPr>
      </w:pPr>
      <w:r>
        <w:rPr>
          <w:rFonts w:ascii="宋体" w:hAnsi="宋体" w:eastAsia="宋体"/>
          <w:sz w:val="28"/>
          <w:szCs w:val="28"/>
        </w:rPr>
        <w:t>(6)由图丙可知小灯泡正常发光时的电阻是________Ω，小灯泡的电阻是变</w:t>
      </w:r>
      <w:r>
        <w:rPr>
          <w:rFonts w:hint="eastAsia" w:ascii="宋体" w:hAnsi="宋体" w:eastAsia="宋体"/>
          <w:sz w:val="28"/>
          <w:szCs w:val="28"/>
        </w:rPr>
        <w:t>化的，原因是灯丝电阻受</w:t>
      </w:r>
      <w:r>
        <w:rPr>
          <w:rFonts w:ascii="宋体" w:hAnsi="宋体" w:eastAsia="宋体"/>
          <w:sz w:val="28"/>
          <w:szCs w:val="28"/>
        </w:rPr>
        <w:t>________的影响。</w:t>
      </w:r>
    </w:p>
    <w:p>
      <w:pPr>
        <w:pStyle w:val="2"/>
        <w:rPr>
          <w:rFonts w:ascii="宋体" w:hAnsi="宋体" w:eastAsia="宋体"/>
          <w:sz w:val="28"/>
          <w:szCs w:val="28"/>
        </w:rPr>
      </w:pPr>
      <w:r>
        <w:rPr>
          <w:rFonts w:hint="eastAsia" w:ascii="宋体" w:hAnsi="宋体" w:eastAsia="宋体"/>
          <w:sz w:val="28"/>
          <w:szCs w:val="28"/>
          <w:lang w:val="en-US" w:eastAsia="zh-CN"/>
        </w:rPr>
        <w:t>15</w:t>
      </w:r>
      <w:r>
        <w:rPr>
          <w:rFonts w:ascii="宋体" w:hAnsi="宋体" w:eastAsia="宋体"/>
          <w:sz w:val="28"/>
          <w:szCs w:val="28"/>
        </w:rPr>
        <w:t>．在测量额定电压为2.5 V小灯泡的电功率实验中，电源是三节新干电池。</w:t>
      </w:r>
    </w:p>
    <w:p>
      <w:pPr>
        <w:pStyle w:val="2"/>
        <w:jc w:val="center"/>
        <w:rPr>
          <w:rFonts w:ascii="宋体" w:hAnsi="宋体" w:eastAsia="宋体"/>
          <w:sz w:val="28"/>
          <w:szCs w:val="28"/>
        </w:rPr>
      </w:pPr>
      <w:r>
        <w:rPr>
          <w:rFonts w:ascii="宋体" w:hAnsi="宋体" w:eastAsia="宋体"/>
          <w:sz w:val="28"/>
          <w:szCs w:val="28"/>
        </w:rPr>
        <w:pict>
          <v:shape id="_x0000_i1035" o:spt="75" type="#_x0000_t75" style="height:85.95pt;width:219.95pt;" filled="f" o:preferrelative="t" stroked="f" coordsize="21600,21600">
            <v:path/>
            <v:fill on="f" focussize="0,0"/>
            <v:stroke on="f" joinstyle="miter"/>
            <v:imagedata r:id="rId19" o:title="23全国WLY-717"/>
            <o:lock v:ext="edit" aspectratio="t"/>
            <w10:wrap type="none"/>
            <w10:anchorlock/>
          </v:shape>
        </w:pict>
      </w:r>
    </w:p>
    <w:p>
      <w:pPr>
        <w:pStyle w:val="2"/>
        <w:rPr>
          <w:rFonts w:ascii="宋体" w:hAnsi="宋体" w:eastAsia="宋体"/>
          <w:sz w:val="28"/>
          <w:szCs w:val="28"/>
        </w:rPr>
      </w:pPr>
      <w:r>
        <w:rPr>
          <w:rFonts w:ascii="宋体" w:hAnsi="宋体" w:eastAsia="宋体"/>
          <w:sz w:val="28"/>
          <w:szCs w:val="28"/>
        </w:rPr>
        <w:t>(1)请用笔画线代替导线，将图甲的电路连接完整。</w:t>
      </w:r>
    </w:p>
    <w:p>
      <w:pPr>
        <w:pStyle w:val="2"/>
        <w:rPr>
          <w:rFonts w:ascii="宋体" w:hAnsi="宋体" w:eastAsia="宋体"/>
          <w:sz w:val="28"/>
          <w:szCs w:val="28"/>
        </w:rPr>
      </w:pPr>
      <w:r>
        <w:rPr>
          <w:rFonts w:ascii="宋体" w:hAnsi="宋体" w:eastAsia="宋体"/>
          <w:sz w:val="28"/>
          <w:szCs w:val="28"/>
        </w:rPr>
        <w:t>(2)闭合开关前，滑动变阻器的滑片应置于________(选填“左”或“右”</w:t>
      </w:r>
      <w:r>
        <w:rPr>
          <w:rFonts w:hint="eastAsia" w:ascii="宋体" w:hAnsi="宋体" w:eastAsia="宋体"/>
          <w:sz w:val="28"/>
          <w:szCs w:val="28"/>
        </w:rPr>
        <w:t>)端。</w:t>
      </w:r>
    </w:p>
    <w:p>
      <w:pPr>
        <w:pStyle w:val="2"/>
        <w:rPr>
          <w:rFonts w:ascii="宋体" w:hAnsi="宋体" w:eastAsia="宋体"/>
          <w:sz w:val="28"/>
          <w:szCs w:val="28"/>
        </w:rPr>
      </w:pPr>
      <w:r>
        <w:rPr>
          <w:rFonts w:hint="eastAsia" w:ascii="宋体" w:hAnsi="宋体" w:eastAsia="宋体"/>
          <w:sz w:val="28"/>
          <w:szCs w:val="28"/>
        </w:rPr>
        <w:t>(</w:t>
      </w:r>
      <w:r>
        <w:rPr>
          <w:rFonts w:ascii="宋体" w:hAnsi="宋体" w:eastAsia="宋体"/>
          <w:sz w:val="28"/>
          <w:szCs w:val="28"/>
        </w:rPr>
        <w:t>3)闭合开关，移动滑片，当电压表的示数为________V时，小灯泡正常发光，读出电流表示数，可测得额定功率。</w:t>
      </w:r>
    </w:p>
    <w:p>
      <w:pPr>
        <w:pStyle w:val="2"/>
        <w:rPr>
          <w:rFonts w:hint="eastAsia" w:ascii="宋体" w:hAnsi="宋体" w:eastAsia="宋体"/>
          <w:sz w:val="28"/>
          <w:szCs w:val="28"/>
          <w:lang w:eastAsia="zh-CN"/>
        </w:rPr>
      </w:pPr>
      <w:r>
        <w:rPr>
          <w:rFonts w:ascii="宋体" w:hAnsi="宋体" w:eastAsia="宋体"/>
          <w:sz w:val="28"/>
          <w:szCs w:val="28"/>
        </w:rPr>
        <w:t>(4)继续移动滑片，电压表示数如图乙所示，为________V，此时电流表示数为0.24 A，小灯泡的实际功率为________W。为了研究小灯泡发光情况与电功率的关系，除了表中记录的电表示数和电功率，还需要增加记录的内容是_____________________________。</w:t>
      </w:r>
    </w:p>
    <w:tbl>
      <w:tblPr>
        <w:tblStyle w:val="6"/>
        <w:tblW w:w="7017" w:type="dxa"/>
        <w:jc w:val="center"/>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2263"/>
        <w:gridCol w:w="1231"/>
        <w:gridCol w:w="1676"/>
        <w:gridCol w:w="1847"/>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jc w:val="center"/>
        </w:trPr>
        <w:tc>
          <w:tcPr>
            <w:tcW w:w="2263" w:type="dxa"/>
            <w:vAlign w:val="center"/>
          </w:tcPr>
          <w:p>
            <w:pPr>
              <w:pStyle w:val="2"/>
              <w:jc w:val="center"/>
              <w:rPr>
                <w:rFonts w:ascii="宋体" w:hAnsi="宋体" w:eastAsia="宋体"/>
                <w:sz w:val="28"/>
                <w:szCs w:val="28"/>
              </w:rPr>
            </w:pPr>
            <w:r>
              <w:rPr>
                <w:rFonts w:ascii="宋体" w:hAnsi="宋体" w:eastAsia="宋体"/>
                <w:sz w:val="28"/>
                <w:szCs w:val="28"/>
              </w:rPr>
              <w:t>实验次数</w:t>
            </w:r>
          </w:p>
        </w:tc>
        <w:tc>
          <w:tcPr>
            <w:tcW w:w="1231" w:type="dxa"/>
            <w:vAlign w:val="center"/>
          </w:tcPr>
          <w:p>
            <w:pPr>
              <w:pStyle w:val="2"/>
              <w:jc w:val="center"/>
              <w:rPr>
                <w:rFonts w:ascii="宋体" w:hAnsi="宋体" w:eastAsia="宋体"/>
                <w:sz w:val="28"/>
                <w:szCs w:val="28"/>
              </w:rPr>
            </w:pPr>
            <w:r>
              <w:rPr>
                <w:rFonts w:ascii="宋体" w:hAnsi="宋体" w:eastAsia="宋体"/>
                <w:sz w:val="28"/>
                <w:szCs w:val="28"/>
              </w:rPr>
              <w:t>电压U/V</w:t>
            </w:r>
          </w:p>
        </w:tc>
        <w:tc>
          <w:tcPr>
            <w:tcW w:w="1676" w:type="dxa"/>
            <w:vAlign w:val="center"/>
          </w:tcPr>
          <w:p>
            <w:pPr>
              <w:pStyle w:val="2"/>
              <w:jc w:val="center"/>
              <w:rPr>
                <w:rFonts w:ascii="宋体" w:hAnsi="宋体" w:eastAsia="宋体"/>
                <w:sz w:val="28"/>
                <w:szCs w:val="28"/>
              </w:rPr>
            </w:pPr>
            <w:r>
              <w:rPr>
                <w:rFonts w:ascii="宋体" w:hAnsi="宋体" w:eastAsia="宋体"/>
                <w:sz w:val="28"/>
                <w:szCs w:val="28"/>
              </w:rPr>
              <w:t>电流I/A</w:t>
            </w:r>
          </w:p>
        </w:tc>
        <w:tc>
          <w:tcPr>
            <w:tcW w:w="1847" w:type="dxa"/>
            <w:vAlign w:val="center"/>
          </w:tcPr>
          <w:p>
            <w:pPr>
              <w:pStyle w:val="2"/>
              <w:jc w:val="center"/>
              <w:rPr>
                <w:rFonts w:ascii="宋体" w:hAnsi="宋体" w:eastAsia="宋体"/>
                <w:sz w:val="28"/>
                <w:szCs w:val="28"/>
              </w:rPr>
            </w:pPr>
            <w:r>
              <w:rPr>
                <w:rFonts w:ascii="宋体" w:hAnsi="宋体" w:eastAsia="宋体"/>
                <w:sz w:val="28"/>
                <w:szCs w:val="28"/>
              </w:rPr>
              <w:t>电功率P/W</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jc w:val="center"/>
        </w:trPr>
        <w:tc>
          <w:tcPr>
            <w:tcW w:w="2263" w:type="dxa"/>
            <w:vAlign w:val="center"/>
          </w:tcPr>
          <w:p>
            <w:pPr>
              <w:pStyle w:val="2"/>
              <w:jc w:val="center"/>
              <w:rPr>
                <w:rFonts w:ascii="宋体" w:hAnsi="宋体" w:eastAsia="宋体"/>
                <w:sz w:val="28"/>
                <w:szCs w:val="28"/>
              </w:rPr>
            </w:pPr>
            <w:r>
              <w:rPr>
                <w:rFonts w:ascii="宋体" w:hAnsi="宋体" w:eastAsia="宋体"/>
                <w:sz w:val="28"/>
                <w:szCs w:val="28"/>
              </w:rPr>
              <w:t>1</w:t>
            </w:r>
          </w:p>
        </w:tc>
        <w:tc>
          <w:tcPr>
            <w:tcW w:w="1231" w:type="dxa"/>
            <w:vAlign w:val="center"/>
          </w:tcPr>
          <w:p>
            <w:pPr>
              <w:pStyle w:val="2"/>
              <w:jc w:val="center"/>
              <w:rPr>
                <w:rFonts w:ascii="宋体" w:hAnsi="宋体" w:eastAsia="宋体"/>
                <w:sz w:val="28"/>
                <w:szCs w:val="28"/>
              </w:rPr>
            </w:pPr>
            <w:r>
              <w:rPr>
                <w:rFonts w:ascii="宋体" w:hAnsi="宋体" w:eastAsia="宋体"/>
                <w:sz w:val="28"/>
                <w:szCs w:val="28"/>
              </w:rPr>
              <w:t>2.5</w:t>
            </w:r>
          </w:p>
        </w:tc>
        <w:tc>
          <w:tcPr>
            <w:tcW w:w="1676" w:type="dxa"/>
            <w:vAlign w:val="center"/>
          </w:tcPr>
          <w:p>
            <w:pPr>
              <w:pStyle w:val="2"/>
              <w:jc w:val="center"/>
              <w:rPr>
                <w:rFonts w:ascii="宋体" w:hAnsi="宋体" w:eastAsia="宋体"/>
                <w:sz w:val="28"/>
                <w:szCs w:val="28"/>
              </w:rPr>
            </w:pPr>
            <w:r>
              <w:rPr>
                <w:rFonts w:ascii="宋体" w:hAnsi="宋体" w:eastAsia="宋体"/>
                <w:sz w:val="28"/>
                <w:szCs w:val="28"/>
              </w:rPr>
              <w:t>0.26</w:t>
            </w:r>
          </w:p>
        </w:tc>
        <w:tc>
          <w:tcPr>
            <w:tcW w:w="1847" w:type="dxa"/>
            <w:vAlign w:val="center"/>
          </w:tcPr>
          <w:p>
            <w:pPr>
              <w:pStyle w:val="2"/>
              <w:jc w:val="center"/>
              <w:rPr>
                <w:rFonts w:ascii="宋体" w:hAnsi="宋体" w:eastAsia="宋体"/>
                <w:sz w:val="28"/>
                <w:szCs w:val="28"/>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jc w:val="center"/>
        </w:trPr>
        <w:tc>
          <w:tcPr>
            <w:tcW w:w="2263" w:type="dxa"/>
            <w:vAlign w:val="center"/>
          </w:tcPr>
          <w:p>
            <w:pPr>
              <w:pStyle w:val="2"/>
              <w:jc w:val="center"/>
              <w:rPr>
                <w:rFonts w:ascii="宋体" w:hAnsi="宋体" w:eastAsia="宋体"/>
                <w:sz w:val="28"/>
                <w:szCs w:val="28"/>
              </w:rPr>
            </w:pPr>
            <w:r>
              <w:rPr>
                <w:rFonts w:ascii="宋体" w:hAnsi="宋体" w:eastAsia="宋体"/>
                <w:sz w:val="28"/>
                <w:szCs w:val="28"/>
              </w:rPr>
              <w:t>2</w:t>
            </w:r>
          </w:p>
        </w:tc>
        <w:tc>
          <w:tcPr>
            <w:tcW w:w="1231" w:type="dxa"/>
            <w:vAlign w:val="center"/>
          </w:tcPr>
          <w:p>
            <w:pPr>
              <w:pStyle w:val="2"/>
              <w:jc w:val="center"/>
              <w:rPr>
                <w:rFonts w:ascii="宋体" w:hAnsi="宋体" w:eastAsia="宋体"/>
                <w:sz w:val="28"/>
                <w:szCs w:val="28"/>
              </w:rPr>
            </w:pPr>
          </w:p>
        </w:tc>
        <w:tc>
          <w:tcPr>
            <w:tcW w:w="1676" w:type="dxa"/>
            <w:vAlign w:val="center"/>
          </w:tcPr>
          <w:p>
            <w:pPr>
              <w:pStyle w:val="2"/>
              <w:jc w:val="center"/>
              <w:rPr>
                <w:rFonts w:ascii="宋体" w:hAnsi="宋体" w:eastAsia="宋体"/>
                <w:sz w:val="28"/>
                <w:szCs w:val="28"/>
              </w:rPr>
            </w:pPr>
            <w:r>
              <w:rPr>
                <w:rFonts w:ascii="宋体" w:hAnsi="宋体" w:eastAsia="宋体"/>
                <w:sz w:val="28"/>
                <w:szCs w:val="28"/>
              </w:rPr>
              <w:t>0.24</w:t>
            </w:r>
          </w:p>
        </w:tc>
        <w:tc>
          <w:tcPr>
            <w:tcW w:w="1847" w:type="dxa"/>
            <w:vAlign w:val="center"/>
          </w:tcPr>
          <w:p>
            <w:pPr>
              <w:pStyle w:val="2"/>
              <w:jc w:val="center"/>
              <w:rPr>
                <w:rFonts w:ascii="宋体" w:hAnsi="宋体" w:eastAsia="宋体"/>
                <w:sz w:val="28"/>
                <w:szCs w:val="28"/>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jc w:val="center"/>
        </w:trPr>
        <w:tc>
          <w:tcPr>
            <w:tcW w:w="2263" w:type="dxa"/>
            <w:vAlign w:val="center"/>
          </w:tcPr>
          <w:p>
            <w:pPr>
              <w:pStyle w:val="2"/>
              <w:jc w:val="center"/>
              <w:rPr>
                <w:rFonts w:ascii="宋体" w:hAnsi="宋体" w:eastAsia="宋体"/>
                <w:sz w:val="28"/>
                <w:szCs w:val="28"/>
              </w:rPr>
            </w:pPr>
            <w:r>
              <w:rPr>
                <w:rFonts w:ascii="宋体" w:hAnsi="宋体" w:eastAsia="宋体"/>
                <w:sz w:val="28"/>
                <w:szCs w:val="28"/>
              </w:rPr>
              <w:t>3</w:t>
            </w:r>
          </w:p>
        </w:tc>
        <w:tc>
          <w:tcPr>
            <w:tcW w:w="1231" w:type="dxa"/>
            <w:vAlign w:val="center"/>
          </w:tcPr>
          <w:p>
            <w:pPr>
              <w:pStyle w:val="2"/>
              <w:jc w:val="center"/>
              <w:rPr>
                <w:rFonts w:ascii="宋体" w:hAnsi="宋体" w:eastAsia="宋体"/>
                <w:sz w:val="28"/>
                <w:szCs w:val="28"/>
              </w:rPr>
            </w:pPr>
            <w:r>
              <w:rPr>
                <w:rFonts w:ascii="宋体" w:hAnsi="宋体" w:eastAsia="宋体"/>
                <w:sz w:val="28"/>
                <w:szCs w:val="28"/>
              </w:rPr>
              <w:t>2.8</w:t>
            </w:r>
          </w:p>
        </w:tc>
        <w:tc>
          <w:tcPr>
            <w:tcW w:w="1676" w:type="dxa"/>
            <w:vAlign w:val="center"/>
          </w:tcPr>
          <w:p>
            <w:pPr>
              <w:pStyle w:val="2"/>
              <w:jc w:val="center"/>
              <w:rPr>
                <w:rFonts w:ascii="宋体" w:hAnsi="宋体" w:eastAsia="宋体"/>
                <w:sz w:val="28"/>
                <w:szCs w:val="28"/>
              </w:rPr>
            </w:pPr>
            <w:r>
              <w:rPr>
                <w:rFonts w:ascii="宋体" w:hAnsi="宋体" w:eastAsia="宋体"/>
                <w:sz w:val="28"/>
                <w:szCs w:val="28"/>
              </w:rPr>
              <w:t>0.28</w:t>
            </w:r>
          </w:p>
        </w:tc>
        <w:tc>
          <w:tcPr>
            <w:tcW w:w="1847" w:type="dxa"/>
            <w:vAlign w:val="center"/>
          </w:tcPr>
          <w:p>
            <w:pPr>
              <w:pStyle w:val="2"/>
              <w:jc w:val="center"/>
              <w:rPr>
                <w:rFonts w:ascii="宋体" w:hAnsi="宋体" w:eastAsia="宋体"/>
                <w:sz w:val="28"/>
                <w:szCs w:val="28"/>
              </w:rPr>
            </w:pPr>
          </w:p>
        </w:tc>
      </w:tr>
    </w:tbl>
    <w:p>
      <w:pPr>
        <w:pStyle w:val="2"/>
        <w:rPr>
          <w:rFonts w:ascii="宋体" w:hAnsi="宋体" w:eastAsia="宋体"/>
          <w:sz w:val="28"/>
          <w:szCs w:val="28"/>
        </w:rPr>
      </w:pPr>
      <w:r>
        <w:rPr>
          <w:rFonts w:ascii="宋体" w:hAnsi="宋体" w:eastAsia="宋体"/>
          <w:sz w:val="28"/>
          <w:szCs w:val="28"/>
        </w:rPr>
        <w:t>(5)分析实验数据可以发现，小灯泡两端的电压越高，它的实际功率________。</w:t>
      </w:r>
    </w:p>
    <w:p>
      <w:pPr>
        <w:pStyle w:val="2"/>
        <w:rPr>
          <w:rFonts w:ascii="宋体" w:hAnsi="宋体" w:eastAsia="宋体"/>
          <w:sz w:val="28"/>
          <w:szCs w:val="28"/>
        </w:rPr>
      </w:pPr>
      <w:r>
        <w:rPr>
          <w:rFonts w:ascii="宋体" w:hAnsi="宋体" w:eastAsia="宋体"/>
          <w:sz w:val="28"/>
          <w:szCs w:val="28"/>
        </w:rPr>
        <w:t>(6)完成上述实验后</w:t>
      </w:r>
      <w:r>
        <w:rPr>
          <w:rFonts w:hint="eastAsia" w:ascii="宋体" w:hAnsi="宋体" w:eastAsia="宋体"/>
          <w:sz w:val="28"/>
          <w:szCs w:val="28"/>
        </w:rPr>
        <w:t>，某小组设计了图丙所示的电路，用原来的电源和电压表测量原小灯泡的额定功率。方案如下：</w:t>
      </w:r>
    </w:p>
    <w:p>
      <w:pPr>
        <w:pStyle w:val="2"/>
        <w:jc w:val="center"/>
        <w:rPr>
          <w:rFonts w:ascii="宋体" w:hAnsi="宋体" w:eastAsia="宋体"/>
          <w:sz w:val="28"/>
          <w:szCs w:val="28"/>
        </w:rPr>
      </w:pPr>
      <w:r>
        <w:rPr>
          <w:rFonts w:ascii="宋体" w:hAnsi="宋体" w:eastAsia="宋体"/>
          <w:sz w:val="28"/>
          <w:szCs w:val="28"/>
        </w:rPr>
        <w:pict>
          <v:shape id="_x0000_i1036" o:spt="75" type="#_x0000_t75" style="height:71.45pt;width:79.5pt;" filled="f" o:preferrelative="t" stroked="f" coordsize="21600,21600">
            <v:path/>
            <v:fill on="f" focussize="0,0"/>
            <v:stroke on="f" joinstyle="miter"/>
            <v:imagedata r:id="rId20" o:title="23全国WLY-718"/>
            <o:lock v:ext="edit" aspectratio="t"/>
            <w10:wrap type="none"/>
            <w10:anchorlock/>
          </v:shape>
        </w:pict>
      </w:r>
    </w:p>
    <w:p>
      <w:pPr>
        <w:pStyle w:val="2"/>
        <w:rPr>
          <w:rFonts w:ascii="宋体" w:hAnsi="宋体" w:eastAsia="宋体"/>
          <w:sz w:val="28"/>
          <w:szCs w:val="28"/>
        </w:rPr>
      </w:pPr>
      <w:r>
        <w:rPr>
          <w:rFonts w:ascii="宋体" w:hAnsi="宋体" w:eastAsia="宋体"/>
          <w:sz w:val="28"/>
          <w:szCs w:val="28"/>
        </w:rPr>
        <w:t>①把定值电阻</w:t>
      </w:r>
      <w:r>
        <w:rPr>
          <w:rFonts w:ascii="宋体" w:hAnsi="宋体" w:eastAsia="宋体"/>
          <w:i/>
          <w:sz w:val="28"/>
          <w:szCs w:val="28"/>
        </w:rPr>
        <w:t>R</w:t>
      </w:r>
      <w:r>
        <w:rPr>
          <w:rFonts w:ascii="宋体" w:hAnsi="宋体" w:eastAsia="宋体"/>
          <w:sz w:val="28"/>
          <w:szCs w:val="28"/>
          <w:vertAlign w:val="subscript"/>
        </w:rPr>
        <w:t>0</w:t>
      </w:r>
      <w:r>
        <w:rPr>
          <w:rFonts w:ascii="宋体" w:hAnsi="宋体" w:eastAsia="宋体"/>
          <w:sz w:val="28"/>
          <w:szCs w:val="28"/>
        </w:rPr>
        <w:t>接入电路，调节滑动变阻器使小灯泡正常发光；</w:t>
      </w:r>
    </w:p>
    <w:p>
      <w:pPr>
        <w:pStyle w:val="2"/>
        <w:rPr>
          <w:rFonts w:ascii="宋体" w:hAnsi="宋体" w:eastAsia="宋体"/>
          <w:sz w:val="28"/>
          <w:szCs w:val="28"/>
        </w:rPr>
      </w:pPr>
      <w:r>
        <w:rPr>
          <w:rFonts w:ascii="宋体" w:hAnsi="宋体" w:eastAsia="宋体"/>
          <w:sz w:val="28"/>
          <w:szCs w:val="28"/>
        </w:rPr>
        <w:t>②保持滑片位置不变，将电压表改接在</w:t>
      </w:r>
      <w:r>
        <w:rPr>
          <w:rFonts w:ascii="宋体" w:hAnsi="宋体" w:eastAsia="宋体"/>
          <w:i/>
          <w:sz w:val="28"/>
          <w:szCs w:val="28"/>
        </w:rPr>
        <w:t>R</w:t>
      </w:r>
      <w:r>
        <w:rPr>
          <w:rFonts w:ascii="宋体" w:hAnsi="宋体" w:eastAsia="宋体"/>
          <w:sz w:val="28"/>
          <w:szCs w:val="28"/>
          <w:vertAlign w:val="subscript"/>
        </w:rPr>
        <w:t>0</w:t>
      </w:r>
      <w:r>
        <w:rPr>
          <w:rFonts w:ascii="宋体" w:hAnsi="宋体" w:eastAsia="宋体"/>
          <w:sz w:val="28"/>
          <w:szCs w:val="28"/>
        </w:rPr>
        <w:t>两端，读出电压表示数；</w:t>
      </w:r>
    </w:p>
    <w:p>
      <w:pPr>
        <w:pStyle w:val="2"/>
        <w:rPr>
          <w:rFonts w:ascii="宋体" w:hAnsi="宋体" w:eastAsia="宋体"/>
          <w:sz w:val="28"/>
          <w:szCs w:val="28"/>
        </w:rPr>
      </w:pPr>
      <w:r>
        <w:rPr>
          <w:rFonts w:ascii="宋体" w:hAnsi="宋体" w:eastAsia="宋体"/>
          <w:sz w:val="28"/>
          <w:szCs w:val="28"/>
        </w:rPr>
        <w:t>③算出小灯泡的额定功率。</w:t>
      </w:r>
    </w:p>
    <w:p>
      <w:pPr>
        <w:pStyle w:val="2"/>
        <w:rPr>
          <w:rFonts w:ascii="宋体" w:hAnsi="宋体" w:eastAsia="宋体"/>
          <w:sz w:val="28"/>
          <w:szCs w:val="28"/>
        </w:rPr>
      </w:pPr>
      <w:r>
        <w:rPr>
          <w:rFonts w:ascii="宋体" w:hAnsi="宋体" w:eastAsia="宋体"/>
          <w:sz w:val="28"/>
          <w:szCs w:val="28"/>
        </w:rPr>
        <w:t>现有阻值为5 Ω、10 Ω、20 Ω的定值电阻，为了能测出小灯泡的额定功率，结合题中的数据分析，定值电阻</w:t>
      </w:r>
      <w:r>
        <w:rPr>
          <w:rFonts w:ascii="宋体" w:hAnsi="宋体" w:eastAsia="宋体"/>
          <w:i/>
          <w:sz w:val="28"/>
          <w:szCs w:val="28"/>
        </w:rPr>
        <w:t>R</w:t>
      </w:r>
      <w:r>
        <w:rPr>
          <w:rFonts w:ascii="宋体" w:hAnsi="宋体" w:eastAsia="宋体"/>
          <w:sz w:val="28"/>
          <w:szCs w:val="28"/>
          <w:vertAlign w:val="subscript"/>
        </w:rPr>
        <w:t>0</w:t>
      </w:r>
      <w:r>
        <w:rPr>
          <w:rFonts w:ascii="宋体" w:hAnsi="宋体" w:eastAsia="宋体"/>
          <w:sz w:val="28"/>
          <w:szCs w:val="28"/>
        </w:rPr>
        <w:t>应选________Ω的。</w:t>
      </w:r>
    </w:p>
    <w:p>
      <w:pPr>
        <w:pStyle w:val="2"/>
        <w:spacing w:line="360" w:lineRule="auto"/>
        <w:jc w:val="center"/>
        <w:rPr>
          <w:rFonts w:hint="eastAsia"/>
          <w:lang w:eastAsia="zh-CN"/>
        </w:rPr>
      </w:pPr>
    </w:p>
    <w:p>
      <w:pPr>
        <w:pStyle w:val="2"/>
        <w:spacing w:line="360" w:lineRule="auto"/>
        <w:jc w:val="both"/>
        <w:rPr>
          <w:rFonts w:hint="eastAsia" w:ascii="黑体" w:hAnsi="黑体" w:eastAsia="黑体" w:cs="宋体"/>
          <w:color w:val="FF0000"/>
          <w:sz w:val="44"/>
          <w:szCs w:val="44"/>
          <w:lang w:eastAsia="zh-CN"/>
        </w:rPr>
      </w:pPr>
    </w:p>
    <w:p>
      <w:pPr>
        <w:pStyle w:val="2"/>
        <w:spacing w:line="360" w:lineRule="auto"/>
        <w:jc w:val="both"/>
        <w:rPr>
          <w:rFonts w:hint="eastAsia" w:ascii="黑体" w:hAnsi="黑体" w:eastAsia="黑体" w:cs="宋体"/>
          <w:color w:val="FF0000"/>
          <w:sz w:val="44"/>
          <w:szCs w:val="44"/>
          <w:lang w:eastAsia="zh-CN"/>
        </w:rPr>
      </w:pPr>
    </w:p>
    <w:p>
      <w:pPr>
        <w:pStyle w:val="2"/>
        <w:spacing w:line="360" w:lineRule="auto"/>
        <w:jc w:val="both"/>
        <w:rPr>
          <w:rFonts w:hint="eastAsia" w:ascii="黑体" w:hAnsi="黑体" w:eastAsia="黑体" w:cs="宋体"/>
          <w:color w:val="FF0000"/>
          <w:sz w:val="44"/>
          <w:szCs w:val="44"/>
          <w:lang w:eastAsia="zh-CN"/>
        </w:rPr>
      </w:pPr>
    </w:p>
    <w:p>
      <w:pPr>
        <w:pStyle w:val="2"/>
        <w:spacing w:line="360" w:lineRule="auto"/>
        <w:jc w:val="both"/>
        <w:rPr>
          <w:rFonts w:hint="eastAsia" w:ascii="黑体" w:hAnsi="黑体" w:eastAsia="黑体" w:cs="宋体"/>
          <w:color w:val="FF0000"/>
          <w:sz w:val="44"/>
          <w:szCs w:val="44"/>
          <w:lang w:eastAsia="zh-CN"/>
        </w:rPr>
      </w:pPr>
    </w:p>
    <w:p>
      <w:pPr>
        <w:pStyle w:val="2"/>
        <w:spacing w:line="360" w:lineRule="auto"/>
        <w:jc w:val="both"/>
        <w:rPr>
          <w:rFonts w:hint="eastAsia" w:ascii="黑体" w:hAnsi="黑体" w:eastAsia="黑体" w:cs="宋体"/>
          <w:color w:val="FF0000"/>
          <w:sz w:val="44"/>
          <w:szCs w:val="44"/>
          <w:lang w:eastAsia="zh-CN"/>
        </w:rPr>
      </w:pPr>
    </w:p>
    <w:p>
      <w:pPr>
        <w:pStyle w:val="2"/>
        <w:spacing w:line="360" w:lineRule="auto"/>
        <w:jc w:val="both"/>
        <w:rPr>
          <w:rFonts w:hint="eastAsia" w:ascii="黑体" w:hAnsi="黑体" w:eastAsia="黑体" w:cs="宋体"/>
          <w:color w:val="FF0000"/>
          <w:sz w:val="44"/>
          <w:szCs w:val="44"/>
          <w:lang w:eastAsia="zh-CN"/>
        </w:rPr>
      </w:pPr>
    </w:p>
    <w:p>
      <w:pPr>
        <w:pStyle w:val="2"/>
        <w:spacing w:line="360" w:lineRule="auto"/>
        <w:jc w:val="both"/>
        <w:rPr>
          <w:rFonts w:hint="eastAsia" w:ascii="黑体" w:hAnsi="黑体" w:eastAsia="黑体" w:cs="宋体"/>
          <w:color w:val="FF0000"/>
          <w:sz w:val="44"/>
          <w:szCs w:val="44"/>
          <w:lang w:eastAsia="zh-CN"/>
        </w:rPr>
      </w:pPr>
    </w:p>
    <w:p>
      <w:pPr>
        <w:pStyle w:val="2"/>
        <w:spacing w:line="360" w:lineRule="auto"/>
        <w:jc w:val="both"/>
        <w:rPr>
          <w:rFonts w:hint="eastAsia" w:ascii="黑体" w:hAnsi="黑体" w:eastAsia="黑体" w:cs="宋体"/>
          <w:color w:val="FF0000"/>
          <w:sz w:val="44"/>
          <w:szCs w:val="44"/>
          <w:lang w:eastAsia="zh-CN"/>
        </w:rPr>
      </w:pPr>
    </w:p>
    <w:p>
      <w:pPr>
        <w:pStyle w:val="2"/>
        <w:spacing w:line="360" w:lineRule="auto"/>
        <w:jc w:val="center"/>
        <w:rPr>
          <w:rFonts w:hint="eastAsia" w:ascii="黑体" w:hAnsi="黑体" w:eastAsia="黑体" w:cs="宋体"/>
          <w:b/>
          <w:bCs/>
          <w:color w:val="auto"/>
          <w:sz w:val="32"/>
          <w:szCs w:val="32"/>
          <w:lang w:eastAsia="zh-CN"/>
        </w:rPr>
      </w:pPr>
      <w:r>
        <w:rPr>
          <w:rFonts w:hint="eastAsia" w:ascii="黑体" w:hAnsi="黑体" w:eastAsia="黑体" w:cs="宋体"/>
          <w:b/>
          <w:bCs/>
          <w:color w:val="auto"/>
          <w:sz w:val="32"/>
          <w:szCs w:val="32"/>
          <w:lang w:eastAsia="zh-CN"/>
        </w:rPr>
        <w:t>参考答案</w:t>
      </w:r>
    </w:p>
    <w:p>
      <w:pPr>
        <w:pStyle w:val="2"/>
        <w:numPr>
          <w:ilvl w:val="0"/>
          <w:numId w:val="1"/>
        </w:numPr>
        <w:spacing w:line="360" w:lineRule="auto"/>
        <w:rPr>
          <w:rFonts w:ascii="宋体" w:hAnsi="宋体" w:eastAsia="宋体"/>
          <w:sz w:val="28"/>
          <w:szCs w:val="28"/>
        </w:rPr>
      </w:pPr>
      <w:r>
        <w:rPr>
          <w:rFonts w:ascii="宋体" w:hAnsi="宋体" w:eastAsia="宋体"/>
          <w:sz w:val="28"/>
          <w:szCs w:val="28"/>
        </w:rPr>
        <w:t>C　2.AC　</w:t>
      </w:r>
    </w:p>
    <w:p>
      <w:pPr>
        <w:pStyle w:val="2"/>
        <w:numPr>
          <w:ilvl w:val="0"/>
          <w:numId w:val="0"/>
        </w:numPr>
        <w:spacing w:line="360" w:lineRule="auto"/>
        <w:rPr>
          <w:rFonts w:ascii="宋体" w:hAnsi="宋体" w:eastAsia="宋体"/>
          <w:sz w:val="28"/>
          <w:szCs w:val="28"/>
        </w:rPr>
      </w:pPr>
      <w:r>
        <w:rPr>
          <w:rFonts w:ascii="宋体" w:hAnsi="宋体" w:eastAsia="宋体"/>
          <w:sz w:val="28"/>
          <w:szCs w:val="28"/>
        </w:rPr>
        <w:t>3.1 210　2.7　</w:t>
      </w:r>
    </w:p>
    <w:p>
      <w:pPr>
        <w:pStyle w:val="2"/>
        <w:numPr>
          <w:ilvl w:val="0"/>
          <w:numId w:val="0"/>
        </w:numPr>
        <w:spacing w:line="360" w:lineRule="auto"/>
        <w:rPr>
          <w:rFonts w:ascii="宋体" w:hAnsi="宋体" w:eastAsia="宋体"/>
          <w:sz w:val="28"/>
          <w:szCs w:val="28"/>
        </w:rPr>
      </w:pPr>
      <w:r>
        <w:rPr>
          <w:rFonts w:ascii="宋体" w:hAnsi="宋体" w:eastAsia="宋体"/>
          <w:sz w:val="28"/>
          <w:szCs w:val="28"/>
        </w:rPr>
        <w:t>4.2 022.6　热　500</w:t>
      </w:r>
    </w:p>
    <w:p>
      <w:pPr>
        <w:pStyle w:val="2"/>
        <w:spacing w:line="360" w:lineRule="auto"/>
        <w:rPr>
          <w:rFonts w:ascii="宋体" w:hAnsi="宋体" w:eastAsia="宋体"/>
          <w:sz w:val="28"/>
          <w:szCs w:val="28"/>
        </w:rPr>
      </w:pPr>
      <w:r>
        <w:rPr>
          <w:rFonts w:ascii="宋体" w:hAnsi="宋体" w:eastAsia="宋体"/>
          <w:sz w:val="28"/>
          <w:szCs w:val="28"/>
        </w:rPr>
        <w:t>5．6　30　180　</w:t>
      </w:r>
    </w:p>
    <w:p>
      <w:pPr>
        <w:pStyle w:val="2"/>
        <w:spacing w:line="360" w:lineRule="auto"/>
        <w:rPr>
          <w:rFonts w:ascii="宋体" w:hAnsi="宋体" w:eastAsia="宋体"/>
          <w:sz w:val="28"/>
          <w:szCs w:val="28"/>
        </w:rPr>
      </w:pPr>
      <w:r>
        <w:rPr>
          <w:rFonts w:ascii="宋体" w:hAnsi="宋体" w:eastAsia="宋体"/>
          <w:sz w:val="28"/>
          <w:szCs w:val="28"/>
        </w:rPr>
        <w:t>6.9　4.5　</w:t>
      </w:r>
    </w:p>
    <w:p>
      <w:pPr>
        <w:pStyle w:val="2"/>
        <w:spacing w:line="360" w:lineRule="auto"/>
        <w:rPr>
          <w:rFonts w:ascii="宋体" w:hAnsi="宋体" w:eastAsia="宋体"/>
          <w:sz w:val="28"/>
          <w:szCs w:val="28"/>
        </w:rPr>
      </w:pPr>
      <w:r>
        <w:rPr>
          <w:rFonts w:ascii="宋体" w:hAnsi="宋体" w:eastAsia="宋体"/>
          <w:sz w:val="28"/>
          <w:szCs w:val="28"/>
        </w:rPr>
        <w:t>7.0.5　4∶25</w:t>
      </w:r>
    </w:p>
    <w:p>
      <w:pPr>
        <w:pStyle w:val="2"/>
        <w:spacing w:line="360" w:lineRule="auto"/>
        <w:rPr>
          <w:rFonts w:ascii="宋体" w:hAnsi="宋体" w:eastAsia="宋体"/>
          <w:sz w:val="28"/>
          <w:szCs w:val="28"/>
        </w:rPr>
      </w:pPr>
      <w:r>
        <w:rPr>
          <w:rFonts w:ascii="宋体" w:hAnsi="宋体" w:eastAsia="宋体"/>
          <w:sz w:val="28"/>
          <w:szCs w:val="28"/>
        </w:rPr>
        <w:t>8．(1)电流越大　(2)C</w:t>
      </w:r>
    </w:p>
    <w:p>
      <w:pPr>
        <w:pStyle w:val="2"/>
        <w:spacing w:line="360" w:lineRule="auto"/>
        <w:rPr>
          <w:rFonts w:ascii="宋体" w:hAnsi="宋体" w:eastAsia="宋体"/>
          <w:sz w:val="28"/>
          <w:szCs w:val="28"/>
        </w:rPr>
      </w:pPr>
      <w:r>
        <w:rPr>
          <w:rFonts w:ascii="宋体" w:hAnsi="宋体" w:eastAsia="宋体"/>
          <w:sz w:val="28"/>
          <w:szCs w:val="28"/>
        </w:rPr>
        <w:t xml:space="preserve">(3)如图所示 </w:t>
      </w:r>
    </w:p>
    <w:p>
      <w:pPr>
        <w:pStyle w:val="2"/>
        <w:spacing w:line="360" w:lineRule="auto"/>
        <w:jc w:val="center"/>
        <w:rPr>
          <w:rFonts w:ascii="宋体" w:hAnsi="宋体" w:eastAsia="宋体"/>
          <w:sz w:val="28"/>
          <w:szCs w:val="28"/>
        </w:rPr>
      </w:pPr>
      <w:r>
        <w:rPr>
          <w:rFonts w:ascii="宋体" w:hAnsi="宋体" w:eastAsia="宋体"/>
          <w:sz w:val="28"/>
          <w:szCs w:val="28"/>
        </w:rPr>
        <w:pict>
          <v:shape id="_x0000_i1037" o:spt="75" type="#_x0000_t75" style="height:88.5pt;width:126.45pt;" filled="f" o:preferrelative="t" stroked="f" coordsize="21600,21600">
            <v:path/>
            <v:fill on="f" focussize="0,0"/>
            <v:stroke on="f"/>
            <v:imagedata r:id="rId21" o:title="23全国WLY-127DA"/>
            <o:lock v:ext="edit" aspectratio="t"/>
            <w10:wrap type="none"/>
            <w10:anchorlock/>
          </v:shape>
        </w:pict>
      </w:r>
    </w:p>
    <w:p>
      <w:pPr>
        <w:pStyle w:val="2"/>
        <w:spacing w:line="360" w:lineRule="auto"/>
        <w:rPr>
          <w:rFonts w:ascii="宋体" w:hAnsi="宋体" w:eastAsia="宋体"/>
          <w:sz w:val="28"/>
          <w:szCs w:val="28"/>
        </w:rPr>
      </w:pPr>
      <w:r>
        <w:rPr>
          <w:rFonts w:ascii="宋体" w:hAnsi="宋体" w:eastAsia="宋体"/>
          <w:sz w:val="28"/>
          <w:szCs w:val="28"/>
        </w:rPr>
        <w:t>电路中电流太小(或电源电压太低)　将100 Ω的电阻丝换为阻值更小的</w:t>
      </w:r>
      <w:r>
        <w:rPr>
          <w:rFonts w:hint="eastAsia" w:ascii="宋体" w:hAnsi="宋体" w:eastAsia="宋体"/>
          <w:sz w:val="28"/>
          <w:szCs w:val="28"/>
        </w:rPr>
        <w:t>电阻丝(或增大电源电压)</w:t>
      </w:r>
    </w:p>
    <w:p>
      <w:pPr>
        <w:pStyle w:val="2"/>
        <w:spacing w:line="360" w:lineRule="auto"/>
        <w:rPr>
          <w:rFonts w:ascii="宋体" w:hAnsi="宋体" w:eastAsia="宋体"/>
          <w:sz w:val="28"/>
          <w:szCs w:val="28"/>
        </w:rPr>
      </w:pPr>
      <w:r>
        <w:rPr>
          <w:rFonts w:ascii="宋体" w:hAnsi="宋体" w:eastAsia="宋体"/>
          <w:sz w:val="28"/>
          <w:szCs w:val="28"/>
        </w:rPr>
        <w:t>9．解：(1)小灯泡正常发光时的电流：</w:t>
      </w:r>
      <w:r>
        <w:rPr>
          <w:rFonts w:ascii="宋体" w:hAnsi="宋体" w:eastAsia="宋体"/>
          <w:i/>
          <w:sz w:val="28"/>
          <w:szCs w:val="28"/>
        </w:rPr>
        <w:t>I</w:t>
      </w:r>
      <w:r>
        <w:rPr>
          <w:rFonts w:ascii="宋体" w:hAnsi="宋体" w:eastAsia="宋体"/>
          <w:sz w:val="28"/>
          <w:szCs w:val="28"/>
          <w:vertAlign w:val="subscript"/>
        </w:rPr>
        <w:t>额</w:t>
      </w:r>
      <w:r>
        <w:rPr>
          <w:rFonts w:ascii="宋体" w:hAnsi="宋体" w:eastAsia="宋体"/>
          <w:sz w:val="28"/>
          <w:szCs w:val="28"/>
        </w:rPr>
        <w:t>＝</w:t>
      </w:r>
      <w:r>
        <w:rPr>
          <w:rFonts w:ascii="宋体" w:hAnsi="宋体" w:eastAsia="宋体"/>
          <w:i/>
          <w:sz w:val="28"/>
          <w:szCs w:val="28"/>
        </w:rPr>
        <w:fldChar w:fldCharType="begin"/>
      </w:r>
      <w:r>
        <w:rPr>
          <w:rFonts w:ascii="宋体" w:hAnsi="宋体" w:eastAsia="宋体"/>
          <w:i/>
          <w:sz w:val="28"/>
          <w:szCs w:val="28"/>
        </w:rPr>
        <w:instrText xml:space="preserve">eq \f</w:instrText>
      </w:r>
      <w:r>
        <w:rPr>
          <w:rFonts w:ascii="宋体" w:hAnsi="宋体" w:eastAsia="宋体"/>
          <w:sz w:val="28"/>
          <w:szCs w:val="28"/>
        </w:rPr>
        <w:instrText xml:space="preserve">(</w:instrText>
      </w:r>
      <w:r>
        <w:rPr>
          <w:rFonts w:ascii="宋体" w:hAnsi="宋体" w:eastAsia="宋体"/>
          <w:i/>
          <w:sz w:val="28"/>
          <w:szCs w:val="28"/>
        </w:rPr>
        <w:instrText xml:space="preserve">P</w:instrText>
      </w:r>
      <w:r>
        <w:rPr>
          <w:rFonts w:ascii="宋体" w:hAnsi="宋体" w:eastAsia="宋体"/>
          <w:sz w:val="28"/>
          <w:szCs w:val="28"/>
          <w:vertAlign w:val="subscript"/>
        </w:rPr>
        <w:instrText xml:space="preserve">额</w:instrText>
      </w:r>
      <w:r>
        <w:rPr>
          <w:rFonts w:ascii="宋体" w:hAnsi="宋体" w:eastAsia="宋体"/>
          <w:i/>
          <w:sz w:val="28"/>
          <w:szCs w:val="28"/>
        </w:rPr>
        <w:instrText xml:space="preserve">,U</w:instrText>
      </w:r>
      <w:r>
        <w:rPr>
          <w:rFonts w:ascii="宋体" w:hAnsi="宋体" w:eastAsia="宋体"/>
          <w:sz w:val="28"/>
          <w:szCs w:val="28"/>
          <w:vertAlign w:val="subscript"/>
        </w:rPr>
        <w:instrText xml:space="preserve">额</w:instrText>
      </w:r>
      <w:r>
        <w:rPr>
          <w:rFonts w:ascii="宋体" w:hAnsi="宋体" w:eastAsia="宋体"/>
          <w:sz w:val="28"/>
          <w:szCs w:val="28"/>
        </w:rPr>
        <w:instrText xml:space="preserve">)</w:instrText>
      </w:r>
      <w:r>
        <w:rPr>
          <w:rFonts w:ascii="宋体" w:hAnsi="宋体" w:eastAsia="宋体"/>
          <w:i/>
          <w:sz w:val="28"/>
          <w:szCs w:val="28"/>
        </w:rPr>
        <w:fldChar w:fldCharType="end"/>
      </w:r>
      <w:r>
        <w:rPr>
          <w:rFonts w:ascii="宋体" w:hAnsi="宋体" w:eastAsia="宋体"/>
          <w:sz w:val="28"/>
          <w:szCs w:val="28"/>
        </w:rPr>
        <w:t>＝</w:t>
      </w:r>
      <w:r>
        <w:rPr>
          <w:rFonts w:ascii="宋体" w:hAnsi="宋体" w:eastAsia="宋体"/>
          <w:sz w:val="28"/>
          <w:szCs w:val="28"/>
        </w:rPr>
        <w:fldChar w:fldCharType="begin"/>
      </w:r>
      <w:r>
        <w:rPr>
          <w:rFonts w:ascii="宋体" w:hAnsi="宋体" w:eastAsia="宋体"/>
          <w:sz w:val="28"/>
          <w:szCs w:val="28"/>
        </w:rPr>
        <w:instrText xml:space="preserve">eq \f(3 W,6 V)</w:instrText>
      </w:r>
      <w:r>
        <w:rPr>
          <w:rFonts w:ascii="宋体" w:hAnsi="宋体" w:eastAsia="宋体"/>
          <w:sz w:val="28"/>
          <w:szCs w:val="28"/>
        </w:rPr>
        <w:fldChar w:fldCharType="end"/>
      </w:r>
      <w:r>
        <w:rPr>
          <w:rFonts w:ascii="宋体" w:hAnsi="宋体" w:eastAsia="宋体"/>
          <w:sz w:val="28"/>
          <w:szCs w:val="28"/>
        </w:rPr>
        <w:t>＝0.5 A，</w:t>
      </w:r>
    </w:p>
    <w:p>
      <w:pPr>
        <w:pStyle w:val="2"/>
        <w:spacing w:line="360" w:lineRule="auto"/>
        <w:rPr>
          <w:rFonts w:ascii="宋体" w:hAnsi="宋体" w:eastAsia="宋体"/>
          <w:sz w:val="28"/>
          <w:szCs w:val="28"/>
        </w:rPr>
      </w:pPr>
      <w:r>
        <w:rPr>
          <w:rFonts w:ascii="宋体" w:hAnsi="宋体" w:eastAsia="宋体"/>
          <w:sz w:val="28"/>
          <w:szCs w:val="28"/>
        </w:rPr>
        <w:t>小灯泡正常发光时的电阻：</w:t>
      </w:r>
      <w:r>
        <w:rPr>
          <w:rFonts w:ascii="宋体" w:hAnsi="宋体" w:eastAsia="宋体"/>
          <w:i/>
          <w:sz w:val="28"/>
          <w:szCs w:val="28"/>
        </w:rPr>
        <w:t>R</w:t>
      </w:r>
      <w:r>
        <w:rPr>
          <w:rFonts w:ascii="宋体" w:hAnsi="宋体" w:eastAsia="宋体"/>
          <w:sz w:val="28"/>
          <w:szCs w:val="28"/>
          <w:vertAlign w:val="subscript"/>
        </w:rPr>
        <w:t>灯</w:t>
      </w:r>
      <w:r>
        <w:rPr>
          <w:rFonts w:ascii="宋体" w:hAnsi="宋体" w:eastAsia="宋体"/>
          <w:sz w:val="28"/>
          <w:szCs w:val="28"/>
        </w:rPr>
        <w:t>＝</w:t>
      </w:r>
      <w:r>
        <w:rPr>
          <w:rFonts w:ascii="宋体" w:hAnsi="宋体" w:eastAsia="宋体"/>
          <w:sz w:val="28"/>
          <w:szCs w:val="28"/>
        </w:rPr>
        <w:fldChar w:fldCharType="begin"/>
      </w:r>
      <w:r>
        <w:rPr>
          <w:rFonts w:ascii="宋体" w:hAnsi="宋体" w:eastAsia="宋体"/>
          <w:sz w:val="28"/>
          <w:szCs w:val="28"/>
        </w:rPr>
        <w:instrText xml:space="preserve">eq \f(</w:instrText>
      </w:r>
      <w:r>
        <w:rPr>
          <w:rFonts w:ascii="宋体" w:hAnsi="宋体" w:eastAsia="宋体"/>
          <w:i/>
          <w:sz w:val="28"/>
          <w:szCs w:val="28"/>
        </w:rPr>
        <w:instrText xml:space="preserve">U</w:instrText>
      </w:r>
      <w:r>
        <w:rPr>
          <w:rFonts w:ascii="宋体" w:hAnsi="宋体" w:eastAsia="宋体"/>
          <w:sz w:val="28"/>
          <w:szCs w:val="28"/>
          <w:vertAlign w:val="subscript"/>
        </w:rPr>
        <w:instrText xml:space="preserve">额</w:instrText>
      </w:r>
      <w:r>
        <w:rPr>
          <w:rFonts w:ascii="宋体" w:hAnsi="宋体" w:eastAsia="宋体"/>
          <w:i/>
          <w:sz w:val="28"/>
          <w:szCs w:val="28"/>
        </w:rPr>
        <w:instrText xml:space="preserve">,I</w:instrText>
      </w:r>
      <w:r>
        <w:rPr>
          <w:rFonts w:ascii="宋体" w:hAnsi="宋体" w:eastAsia="宋体"/>
          <w:sz w:val="28"/>
          <w:szCs w:val="28"/>
          <w:vertAlign w:val="subscript"/>
        </w:rPr>
        <w:instrText xml:space="preserve">额</w:instrText>
      </w:r>
      <w:r>
        <w:rPr>
          <w:rFonts w:ascii="宋体" w:hAnsi="宋体" w:eastAsia="宋体"/>
          <w:sz w:val="28"/>
          <w:szCs w:val="28"/>
        </w:rPr>
        <w:instrText xml:space="preserve">)</w:instrText>
      </w:r>
      <w:r>
        <w:rPr>
          <w:rFonts w:ascii="宋体" w:hAnsi="宋体" w:eastAsia="宋体"/>
          <w:sz w:val="28"/>
          <w:szCs w:val="28"/>
        </w:rPr>
        <w:fldChar w:fldCharType="end"/>
      </w:r>
      <w:r>
        <w:rPr>
          <w:rFonts w:ascii="宋体" w:hAnsi="宋体" w:eastAsia="宋体"/>
          <w:sz w:val="28"/>
          <w:szCs w:val="28"/>
        </w:rPr>
        <w:t>＝</w:t>
      </w:r>
      <w:r>
        <w:rPr>
          <w:rFonts w:ascii="宋体" w:hAnsi="宋体" w:eastAsia="宋体"/>
          <w:sz w:val="28"/>
          <w:szCs w:val="28"/>
        </w:rPr>
        <w:fldChar w:fldCharType="begin"/>
      </w:r>
      <w:r>
        <w:rPr>
          <w:rFonts w:ascii="宋体" w:hAnsi="宋体" w:eastAsia="宋体"/>
          <w:sz w:val="28"/>
          <w:szCs w:val="28"/>
        </w:rPr>
        <w:instrText xml:space="preserve">eq \f(6 V,0.5 A)</w:instrText>
      </w:r>
      <w:r>
        <w:rPr>
          <w:rFonts w:ascii="宋体" w:hAnsi="宋体" w:eastAsia="宋体"/>
          <w:sz w:val="28"/>
          <w:szCs w:val="28"/>
        </w:rPr>
        <w:fldChar w:fldCharType="end"/>
      </w:r>
      <w:r>
        <w:rPr>
          <w:rFonts w:ascii="宋体" w:hAnsi="宋体" w:eastAsia="宋体"/>
          <w:sz w:val="28"/>
          <w:szCs w:val="28"/>
        </w:rPr>
        <w:t>＝12 Ω。</w:t>
      </w:r>
    </w:p>
    <w:p>
      <w:pPr>
        <w:pStyle w:val="2"/>
        <w:spacing w:line="360" w:lineRule="auto"/>
        <w:rPr>
          <w:rFonts w:ascii="宋体" w:hAnsi="宋体" w:eastAsia="宋体"/>
          <w:sz w:val="28"/>
          <w:szCs w:val="28"/>
        </w:rPr>
      </w:pPr>
      <w:r>
        <w:rPr>
          <w:rFonts w:ascii="宋体" w:hAnsi="宋体" w:eastAsia="宋体"/>
          <w:sz w:val="28"/>
          <w:szCs w:val="28"/>
        </w:rPr>
        <w:t>(2)小灯泡正常发光时，电路总电阻：</w:t>
      </w:r>
      <w:r>
        <w:rPr>
          <w:rFonts w:ascii="宋体" w:hAnsi="宋体" w:eastAsia="宋体"/>
          <w:i/>
          <w:sz w:val="28"/>
          <w:szCs w:val="28"/>
        </w:rPr>
        <w:t>R</w:t>
      </w:r>
      <w:r>
        <w:rPr>
          <w:rFonts w:ascii="宋体" w:hAnsi="宋体" w:eastAsia="宋体"/>
          <w:sz w:val="28"/>
          <w:szCs w:val="28"/>
          <w:vertAlign w:val="subscript"/>
        </w:rPr>
        <w:t xml:space="preserve"> </w:t>
      </w:r>
      <w:r>
        <w:rPr>
          <w:rFonts w:ascii="宋体" w:hAnsi="宋体" w:eastAsia="宋体"/>
          <w:sz w:val="28"/>
          <w:szCs w:val="28"/>
        </w:rPr>
        <w:t>总＝</w:t>
      </w:r>
      <w:r>
        <w:rPr>
          <w:rFonts w:ascii="宋体" w:hAnsi="宋体" w:eastAsia="宋体"/>
          <w:i/>
          <w:sz w:val="28"/>
          <w:szCs w:val="28"/>
        </w:rPr>
        <w:fldChar w:fldCharType="begin"/>
      </w:r>
      <w:r>
        <w:rPr>
          <w:rFonts w:ascii="宋体" w:hAnsi="宋体" w:eastAsia="宋体"/>
          <w:i/>
          <w:sz w:val="28"/>
          <w:szCs w:val="28"/>
        </w:rPr>
        <w:instrText xml:space="preserve">eq \f</w:instrText>
      </w:r>
      <w:r>
        <w:rPr>
          <w:rFonts w:ascii="宋体" w:hAnsi="宋体" w:eastAsia="宋体"/>
          <w:sz w:val="28"/>
          <w:szCs w:val="28"/>
        </w:rPr>
        <w:instrText xml:space="preserve">(</w:instrText>
      </w:r>
      <w:r>
        <w:rPr>
          <w:rFonts w:ascii="宋体" w:hAnsi="宋体" w:eastAsia="宋体"/>
          <w:i/>
          <w:sz w:val="28"/>
          <w:szCs w:val="28"/>
        </w:rPr>
        <w:instrText xml:space="preserve">U</w:instrText>
      </w:r>
      <w:r>
        <w:rPr>
          <w:rFonts w:ascii="宋体" w:hAnsi="宋体" w:eastAsia="宋体"/>
          <w:sz w:val="28"/>
          <w:szCs w:val="28"/>
          <w:vertAlign w:val="subscript"/>
        </w:rPr>
        <w:instrText xml:space="preserve">总</w:instrText>
      </w:r>
      <w:r>
        <w:rPr>
          <w:rFonts w:ascii="宋体" w:hAnsi="宋体" w:eastAsia="宋体"/>
          <w:i/>
          <w:sz w:val="28"/>
          <w:szCs w:val="28"/>
        </w:rPr>
        <w:instrText xml:space="preserve">,I</w:instrText>
      </w:r>
      <w:r>
        <w:rPr>
          <w:rFonts w:ascii="宋体" w:hAnsi="宋体" w:eastAsia="宋体"/>
          <w:sz w:val="28"/>
          <w:szCs w:val="28"/>
          <w:vertAlign w:val="subscript"/>
        </w:rPr>
        <w:instrText xml:space="preserve">额</w:instrText>
      </w:r>
      <w:r>
        <w:rPr>
          <w:rFonts w:ascii="宋体" w:hAnsi="宋体" w:eastAsia="宋体"/>
          <w:sz w:val="28"/>
          <w:szCs w:val="28"/>
        </w:rPr>
        <w:instrText xml:space="preserve">)</w:instrText>
      </w:r>
      <w:r>
        <w:rPr>
          <w:rFonts w:ascii="宋体" w:hAnsi="宋体" w:eastAsia="宋体"/>
          <w:i/>
          <w:sz w:val="28"/>
          <w:szCs w:val="28"/>
        </w:rPr>
        <w:fldChar w:fldCharType="end"/>
      </w:r>
      <w:r>
        <w:rPr>
          <w:rFonts w:ascii="宋体" w:hAnsi="宋体" w:eastAsia="宋体"/>
          <w:sz w:val="28"/>
          <w:szCs w:val="28"/>
        </w:rPr>
        <w:t>＝</w:t>
      </w:r>
      <w:r>
        <w:rPr>
          <w:rFonts w:ascii="宋体" w:hAnsi="宋体" w:eastAsia="宋体"/>
          <w:sz w:val="28"/>
          <w:szCs w:val="28"/>
        </w:rPr>
        <w:fldChar w:fldCharType="begin"/>
      </w:r>
      <w:r>
        <w:rPr>
          <w:rFonts w:ascii="宋体" w:hAnsi="宋体" w:eastAsia="宋体"/>
          <w:sz w:val="28"/>
          <w:szCs w:val="28"/>
        </w:rPr>
        <w:instrText xml:space="preserve">eq \f(8 V,0.5 A)</w:instrText>
      </w:r>
      <w:r>
        <w:rPr>
          <w:rFonts w:ascii="宋体" w:hAnsi="宋体" w:eastAsia="宋体"/>
          <w:sz w:val="28"/>
          <w:szCs w:val="28"/>
        </w:rPr>
        <w:fldChar w:fldCharType="end"/>
      </w:r>
      <w:r>
        <w:rPr>
          <w:rFonts w:ascii="宋体" w:hAnsi="宋体" w:eastAsia="宋体"/>
          <w:sz w:val="28"/>
          <w:szCs w:val="28"/>
        </w:rPr>
        <w:t xml:space="preserve">＝16 Ω， </w:t>
      </w:r>
    </w:p>
    <w:p>
      <w:pPr>
        <w:pStyle w:val="2"/>
        <w:spacing w:line="360" w:lineRule="auto"/>
        <w:rPr>
          <w:rFonts w:ascii="宋体" w:hAnsi="宋体" w:eastAsia="宋体"/>
          <w:sz w:val="28"/>
          <w:szCs w:val="28"/>
        </w:rPr>
      </w:pPr>
      <w:r>
        <w:rPr>
          <w:rFonts w:ascii="宋体" w:hAnsi="宋体" w:eastAsia="宋体"/>
          <w:sz w:val="28"/>
          <w:szCs w:val="28"/>
        </w:rPr>
        <w:t>滑动</w:t>
      </w:r>
      <w:r>
        <w:rPr>
          <w:rFonts w:hint="eastAsia" w:ascii="宋体" w:hAnsi="宋体" w:eastAsia="宋体"/>
          <w:sz w:val="28"/>
          <w:szCs w:val="28"/>
        </w:rPr>
        <w:t>变阻器连入电路中的电阻：</w:t>
      </w:r>
    </w:p>
    <w:p>
      <w:pPr>
        <w:pStyle w:val="2"/>
        <w:spacing w:line="360" w:lineRule="auto"/>
        <w:rPr>
          <w:rFonts w:ascii="宋体" w:hAnsi="宋体" w:eastAsia="宋体"/>
          <w:sz w:val="28"/>
          <w:szCs w:val="28"/>
        </w:rPr>
      </w:pPr>
      <w:r>
        <w:rPr>
          <w:rFonts w:ascii="宋体" w:hAnsi="宋体" w:eastAsia="宋体"/>
          <w:i/>
          <w:sz w:val="28"/>
          <w:szCs w:val="28"/>
        </w:rPr>
        <w:t>R</w:t>
      </w:r>
      <w:r>
        <w:rPr>
          <w:rFonts w:ascii="宋体" w:hAnsi="宋体" w:eastAsia="宋体"/>
          <w:sz w:val="28"/>
          <w:szCs w:val="28"/>
          <w:vertAlign w:val="subscript"/>
        </w:rPr>
        <w:t>滑</w:t>
      </w:r>
      <w:r>
        <w:rPr>
          <w:rFonts w:ascii="宋体" w:hAnsi="宋体" w:eastAsia="宋体"/>
          <w:sz w:val="28"/>
          <w:szCs w:val="28"/>
        </w:rPr>
        <w:t>＝</w:t>
      </w:r>
      <w:r>
        <w:rPr>
          <w:rFonts w:ascii="宋体" w:hAnsi="宋体" w:eastAsia="宋体"/>
          <w:i/>
          <w:sz w:val="28"/>
          <w:szCs w:val="28"/>
        </w:rPr>
        <w:t>R</w:t>
      </w:r>
      <w:r>
        <w:rPr>
          <w:rFonts w:ascii="宋体" w:hAnsi="宋体" w:eastAsia="宋体"/>
          <w:sz w:val="28"/>
          <w:szCs w:val="28"/>
          <w:vertAlign w:val="subscript"/>
        </w:rPr>
        <w:t>总</w:t>
      </w:r>
      <w:r>
        <w:rPr>
          <w:rFonts w:ascii="宋体" w:hAnsi="宋体" w:eastAsia="宋体"/>
          <w:sz w:val="28"/>
          <w:szCs w:val="28"/>
        </w:rPr>
        <w:t>－</w:t>
      </w:r>
      <w:r>
        <w:rPr>
          <w:rFonts w:ascii="宋体" w:hAnsi="宋体" w:eastAsia="宋体"/>
          <w:i/>
          <w:sz w:val="28"/>
          <w:szCs w:val="28"/>
        </w:rPr>
        <w:t>R</w:t>
      </w:r>
      <w:r>
        <w:rPr>
          <w:rFonts w:ascii="宋体" w:hAnsi="宋体" w:eastAsia="宋体"/>
          <w:sz w:val="28"/>
          <w:szCs w:val="28"/>
          <w:vertAlign w:val="subscript"/>
        </w:rPr>
        <w:t>灯</w:t>
      </w:r>
      <w:r>
        <w:rPr>
          <w:rFonts w:ascii="宋体" w:hAnsi="宋体" w:eastAsia="宋体"/>
          <w:sz w:val="28"/>
          <w:szCs w:val="28"/>
        </w:rPr>
        <w:t>＝16 Ω－12 Ω＝4 Ω，</w:t>
      </w:r>
    </w:p>
    <w:p>
      <w:pPr>
        <w:pStyle w:val="2"/>
        <w:spacing w:line="360" w:lineRule="auto"/>
        <w:rPr>
          <w:rFonts w:ascii="宋体" w:hAnsi="宋体" w:eastAsia="宋体"/>
          <w:sz w:val="28"/>
          <w:szCs w:val="28"/>
        </w:rPr>
      </w:pPr>
      <w:r>
        <w:rPr>
          <w:rFonts w:ascii="宋体" w:hAnsi="宋体" w:eastAsia="宋体"/>
          <w:sz w:val="28"/>
          <w:szCs w:val="28"/>
        </w:rPr>
        <w:t>电路消耗的总功率：</w:t>
      </w:r>
      <w:r>
        <w:rPr>
          <w:rFonts w:ascii="宋体" w:hAnsi="宋体" w:eastAsia="宋体"/>
          <w:i/>
          <w:sz w:val="28"/>
          <w:szCs w:val="28"/>
        </w:rPr>
        <w:t>P</w:t>
      </w:r>
      <w:r>
        <w:rPr>
          <w:rFonts w:ascii="宋体" w:hAnsi="宋体" w:eastAsia="宋体"/>
          <w:sz w:val="28"/>
          <w:szCs w:val="28"/>
          <w:vertAlign w:val="subscript"/>
        </w:rPr>
        <w:t>总</w:t>
      </w:r>
      <w:r>
        <w:rPr>
          <w:rFonts w:ascii="宋体" w:hAnsi="宋体" w:eastAsia="宋体"/>
          <w:sz w:val="28"/>
          <w:szCs w:val="28"/>
        </w:rPr>
        <w:t>＝</w:t>
      </w:r>
      <w:r>
        <w:rPr>
          <w:rFonts w:ascii="宋体" w:hAnsi="宋体" w:eastAsia="宋体"/>
          <w:i/>
          <w:sz w:val="28"/>
          <w:szCs w:val="28"/>
        </w:rPr>
        <w:t>U</w:t>
      </w:r>
      <w:r>
        <w:rPr>
          <w:rFonts w:ascii="宋体" w:hAnsi="宋体" w:eastAsia="宋体"/>
          <w:sz w:val="28"/>
          <w:szCs w:val="28"/>
          <w:vertAlign w:val="subscript"/>
        </w:rPr>
        <w:t>总</w:t>
      </w:r>
      <w:r>
        <w:rPr>
          <w:rFonts w:ascii="宋体" w:hAnsi="宋体" w:eastAsia="宋体"/>
          <w:i/>
          <w:sz w:val="28"/>
          <w:szCs w:val="28"/>
        </w:rPr>
        <w:t>I</w:t>
      </w:r>
      <w:r>
        <w:rPr>
          <w:rFonts w:ascii="宋体" w:hAnsi="宋体" w:eastAsia="宋体"/>
          <w:sz w:val="28"/>
          <w:szCs w:val="28"/>
          <w:vertAlign w:val="subscript"/>
        </w:rPr>
        <w:t>额</w:t>
      </w:r>
      <w:r>
        <w:rPr>
          <w:rFonts w:ascii="宋体" w:hAnsi="宋体" w:eastAsia="宋体"/>
          <w:sz w:val="28"/>
          <w:szCs w:val="28"/>
        </w:rPr>
        <w:t>＝8 V×0.5 A＝4 W。</w:t>
      </w:r>
    </w:p>
    <w:p>
      <w:pPr>
        <w:pStyle w:val="2"/>
        <w:spacing w:line="360" w:lineRule="auto"/>
        <w:rPr>
          <w:rFonts w:ascii="宋体" w:hAnsi="宋体" w:eastAsia="宋体"/>
          <w:sz w:val="28"/>
          <w:szCs w:val="28"/>
        </w:rPr>
      </w:pPr>
      <w:r>
        <w:rPr>
          <w:rFonts w:ascii="宋体" w:hAnsi="宋体" w:eastAsia="宋体"/>
          <w:sz w:val="28"/>
          <w:szCs w:val="28"/>
        </w:rPr>
        <w:t>1</w:t>
      </w:r>
      <w:r>
        <w:rPr>
          <w:rFonts w:hint="eastAsia" w:ascii="宋体" w:hAnsi="宋体" w:eastAsia="宋体"/>
          <w:sz w:val="28"/>
          <w:szCs w:val="28"/>
          <w:lang w:val="en-US" w:eastAsia="zh-CN"/>
        </w:rPr>
        <w:t>0</w:t>
      </w:r>
      <w:r>
        <w:rPr>
          <w:rFonts w:ascii="宋体" w:hAnsi="宋体" w:eastAsia="宋体"/>
          <w:sz w:val="28"/>
          <w:szCs w:val="28"/>
        </w:rPr>
        <w:t>．(1)断开　(2)B　(3)0.24　0.6　(4)左　(5)A</w:t>
      </w:r>
    </w:p>
    <w:p>
      <w:pPr>
        <w:pStyle w:val="2"/>
        <w:spacing w:line="360" w:lineRule="auto"/>
        <w:rPr>
          <w:rFonts w:ascii="宋体" w:hAnsi="宋体" w:eastAsia="宋体"/>
          <w:sz w:val="28"/>
          <w:szCs w:val="28"/>
        </w:rPr>
      </w:pPr>
      <w:r>
        <w:rPr>
          <w:rFonts w:hint="eastAsia" w:ascii="宋体" w:hAnsi="宋体" w:eastAsia="宋体"/>
          <w:sz w:val="28"/>
          <w:szCs w:val="28"/>
          <w:lang w:val="en-US" w:eastAsia="zh-CN"/>
        </w:rPr>
        <w:t>11</w:t>
      </w:r>
      <w:r>
        <w:rPr>
          <w:rFonts w:ascii="宋体" w:hAnsi="宋体" w:eastAsia="宋体"/>
          <w:sz w:val="28"/>
          <w:szCs w:val="28"/>
        </w:rPr>
        <w:t>．(1)如图所示</w:t>
      </w:r>
    </w:p>
    <w:p>
      <w:pPr>
        <w:pStyle w:val="2"/>
        <w:spacing w:line="360" w:lineRule="auto"/>
        <w:jc w:val="center"/>
        <w:rPr>
          <w:rFonts w:ascii="宋体" w:hAnsi="宋体" w:eastAsia="宋体"/>
          <w:sz w:val="28"/>
          <w:szCs w:val="28"/>
        </w:rPr>
      </w:pPr>
      <w:r>
        <w:rPr>
          <w:rFonts w:ascii="宋体" w:hAnsi="宋体" w:eastAsia="宋体"/>
          <w:sz w:val="28"/>
          <w:szCs w:val="28"/>
        </w:rPr>
        <w:pict>
          <v:shape id="_x0000_i1038" o:spt="75" type="#_x0000_t75" style="height:102.5pt;width:156.05pt;" filled="f" o:preferrelative="t" stroked="f" coordsize="21600,21600">
            <v:path/>
            <v:fill on="f" focussize="0,0"/>
            <v:stroke on="f" joinstyle="miter"/>
            <v:imagedata r:id="rId22" o:title="图2"/>
            <o:lock v:ext="edit" aspectratio="t"/>
            <w10:wrap type="none"/>
            <w10:anchorlock/>
          </v:shape>
        </w:pict>
      </w:r>
    </w:p>
    <w:p>
      <w:pPr>
        <w:pStyle w:val="2"/>
        <w:spacing w:line="360" w:lineRule="auto"/>
        <w:rPr>
          <w:rFonts w:ascii="宋体" w:hAnsi="宋体" w:eastAsia="宋体"/>
          <w:sz w:val="28"/>
          <w:szCs w:val="28"/>
        </w:rPr>
      </w:pPr>
      <w:r>
        <w:rPr>
          <w:rFonts w:ascii="宋体" w:hAnsi="宋体" w:eastAsia="宋体"/>
          <w:sz w:val="28"/>
          <w:szCs w:val="28"/>
        </w:rPr>
        <w:t>(2)小芳　(3)0.625　小灯泡灯丝的阻值随温度的变化而变化　(4)②保持滑动变阻器滑片位置不变　</w:t>
      </w:r>
      <w:r>
        <w:rPr>
          <w:rFonts w:ascii="宋体" w:hAnsi="宋体" w:eastAsia="宋体"/>
          <w:i/>
          <w:sz w:val="28"/>
          <w:szCs w:val="28"/>
        </w:rPr>
        <w:fldChar w:fldCharType="begin"/>
      </w:r>
      <w:r>
        <w:rPr>
          <w:rFonts w:ascii="宋体" w:hAnsi="宋体" w:eastAsia="宋体"/>
          <w:i/>
          <w:sz w:val="28"/>
          <w:szCs w:val="28"/>
        </w:rPr>
        <w:instrText xml:space="preserve">eq \f</w:instrText>
      </w:r>
      <w:r>
        <w:rPr>
          <w:rFonts w:ascii="宋体" w:hAnsi="宋体" w:eastAsia="宋体"/>
          <w:sz w:val="28"/>
          <w:szCs w:val="28"/>
        </w:rPr>
        <w:instrText xml:space="preserve">(</w:instrText>
      </w:r>
      <w:r>
        <w:rPr>
          <w:rFonts w:ascii="宋体" w:hAnsi="宋体" w:eastAsia="宋体"/>
          <w:i/>
          <w:sz w:val="28"/>
          <w:szCs w:val="28"/>
        </w:rPr>
        <w:instrText xml:space="preserve">U</w:instrText>
      </w:r>
      <w:r>
        <w:rPr>
          <w:rFonts w:ascii="宋体" w:hAnsi="宋体" w:eastAsia="宋体"/>
          <w:sz w:val="28"/>
          <w:szCs w:val="28"/>
        </w:rPr>
        <w:instrText xml:space="preserve">－</w:instrText>
      </w:r>
      <w:r>
        <w:rPr>
          <w:rFonts w:ascii="宋体" w:hAnsi="宋体" w:eastAsia="宋体"/>
          <w:i/>
          <w:sz w:val="28"/>
          <w:szCs w:val="28"/>
        </w:rPr>
        <w:instrText xml:space="preserve">U</w:instrText>
      </w:r>
      <w:r>
        <w:rPr>
          <w:rFonts w:ascii="宋体" w:hAnsi="宋体" w:eastAsia="宋体"/>
          <w:sz w:val="28"/>
          <w:szCs w:val="28"/>
          <w:vertAlign w:val="subscript"/>
        </w:rPr>
        <w:instrText xml:space="preserve">额</w:instrText>
      </w:r>
      <w:r>
        <w:rPr>
          <w:rFonts w:ascii="宋体" w:hAnsi="宋体" w:eastAsia="宋体"/>
          <w:i/>
          <w:sz w:val="28"/>
          <w:szCs w:val="28"/>
        </w:rPr>
        <w:instrText xml:space="preserve">,R</w:instrText>
      </w:r>
      <w:r>
        <w:rPr>
          <w:rFonts w:ascii="宋体" w:hAnsi="宋体" w:eastAsia="宋体"/>
          <w:sz w:val="28"/>
          <w:szCs w:val="28"/>
          <w:vertAlign w:val="subscript"/>
        </w:rPr>
        <w:instrText xml:space="preserve">0</w:instrText>
      </w:r>
      <w:r>
        <w:rPr>
          <w:rFonts w:ascii="宋体" w:hAnsi="宋体" w:eastAsia="宋体"/>
          <w:sz w:val="28"/>
          <w:szCs w:val="28"/>
        </w:rPr>
        <w:instrText xml:space="preserve">)</w:instrText>
      </w:r>
      <w:r>
        <w:rPr>
          <w:rFonts w:ascii="宋体" w:hAnsi="宋体" w:eastAsia="宋体"/>
          <w:i/>
          <w:sz w:val="28"/>
          <w:szCs w:val="28"/>
        </w:rPr>
        <w:fldChar w:fldCharType="end"/>
      </w:r>
      <w:r>
        <w:rPr>
          <w:rFonts w:ascii="宋体" w:hAnsi="宋体" w:eastAsia="宋体"/>
          <w:i/>
          <w:sz w:val="28"/>
          <w:szCs w:val="28"/>
        </w:rPr>
        <w:t>U</w:t>
      </w:r>
      <w:r>
        <w:rPr>
          <w:rFonts w:ascii="宋体" w:hAnsi="宋体" w:eastAsia="宋体"/>
          <w:sz w:val="28"/>
          <w:szCs w:val="28"/>
          <w:vertAlign w:val="subscript"/>
        </w:rPr>
        <w:t>额</w:t>
      </w:r>
    </w:p>
    <w:p>
      <w:pPr>
        <w:pStyle w:val="2"/>
        <w:spacing w:line="360" w:lineRule="auto"/>
        <w:rPr>
          <w:rFonts w:ascii="宋体" w:hAnsi="宋体" w:eastAsia="宋体"/>
          <w:sz w:val="28"/>
          <w:szCs w:val="28"/>
        </w:rPr>
      </w:pPr>
    </w:p>
    <w:p>
      <w:pPr>
        <w:pStyle w:val="2"/>
        <w:numPr>
          <w:ilvl w:val="0"/>
          <w:numId w:val="2"/>
        </w:numPr>
        <w:spacing w:line="360" w:lineRule="auto"/>
        <w:rPr>
          <w:rFonts w:ascii="宋体" w:hAnsi="宋体" w:eastAsia="宋体"/>
          <w:sz w:val="28"/>
          <w:szCs w:val="28"/>
        </w:rPr>
      </w:pPr>
      <w:r>
        <w:rPr>
          <w:rFonts w:ascii="宋体" w:hAnsi="宋体" w:eastAsia="宋体"/>
          <w:sz w:val="28"/>
          <w:szCs w:val="28"/>
        </w:rPr>
        <w:t>D　</w:t>
      </w:r>
    </w:p>
    <w:p>
      <w:pPr>
        <w:pStyle w:val="2"/>
        <w:numPr>
          <w:ilvl w:val="0"/>
          <w:numId w:val="2"/>
        </w:numPr>
        <w:spacing w:line="360" w:lineRule="auto"/>
        <w:rPr>
          <w:rFonts w:ascii="宋体" w:hAnsi="宋体" w:eastAsia="宋体"/>
          <w:sz w:val="28"/>
          <w:szCs w:val="28"/>
        </w:rPr>
      </w:pPr>
      <w:r>
        <w:rPr>
          <w:rFonts w:ascii="宋体" w:hAnsi="宋体" w:eastAsia="宋体"/>
          <w:sz w:val="28"/>
          <w:szCs w:val="28"/>
        </w:rPr>
        <w:t>甲　乙的额定电流大于插座的额定电流</w:t>
      </w:r>
    </w:p>
    <w:p>
      <w:pPr>
        <w:pStyle w:val="2"/>
        <w:spacing w:line="360" w:lineRule="auto"/>
        <w:rPr>
          <w:rFonts w:ascii="宋体" w:hAnsi="宋体" w:eastAsia="宋体"/>
          <w:sz w:val="28"/>
          <w:szCs w:val="28"/>
        </w:rPr>
      </w:pPr>
      <w:r>
        <w:rPr>
          <w:rFonts w:hint="eastAsia" w:ascii="宋体" w:hAnsi="宋体" w:eastAsia="宋体"/>
          <w:sz w:val="28"/>
          <w:szCs w:val="28"/>
          <w:lang w:val="en-US" w:eastAsia="zh-CN"/>
        </w:rPr>
        <w:t>14</w:t>
      </w:r>
      <w:r>
        <w:rPr>
          <w:rFonts w:ascii="宋体" w:hAnsi="宋体" w:eastAsia="宋体"/>
          <w:sz w:val="28"/>
          <w:szCs w:val="28"/>
        </w:rPr>
        <w:t>．(1)断开　</w:t>
      </w:r>
    </w:p>
    <w:p>
      <w:pPr>
        <w:pStyle w:val="2"/>
        <w:spacing w:line="360" w:lineRule="auto"/>
        <w:rPr>
          <w:rFonts w:ascii="宋体" w:hAnsi="宋体" w:eastAsia="宋体"/>
          <w:sz w:val="28"/>
          <w:szCs w:val="28"/>
        </w:rPr>
      </w:pPr>
      <w:r>
        <w:rPr>
          <w:rFonts w:ascii="宋体" w:hAnsi="宋体" w:eastAsia="宋体"/>
          <w:sz w:val="28"/>
          <w:szCs w:val="28"/>
        </w:rPr>
        <w:t>(2)如图所示</w:t>
      </w:r>
    </w:p>
    <w:p>
      <w:pPr>
        <w:pStyle w:val="2"/>
        <w:spacing w:line="360" w:lineRule="auto"/>
        <w:jc w:val="center"/>
        <w:rPr>
          <w:rFonts w:ascii="宋体" w:hAnsi="宋体" w:eastAsia="宋体"/>
          <w:sz w:val="28"/>
          <w:szCs w:val="28"/>
        </w:rPr>
      </w:pPr>
      <w:r>
        <w:rPr>
          <w:rFonts w:ascii="宋体" w:hAnsi="宋体" w:eastAsia="宋体"/>
          <w:sz w:val="28"/>
          <w:szCs w:val="28"/>
        </w:rPr>
        <w:pict>
          <v:shape id="_x0000_i1039" o:spt="75" type="#_x0000_t75" style="height:84.5pt;width:111.5pt;" filled="f" o:preferrelative="t" stroked="f" coordsize="21600,21600">
            <v:path/>
            <v:fill on="f" focussize="0,0"/>
            <v:stroke on="f" joinstyle="miter"/>
            <v:imagedata r:id="rId23" o:title="23全国WLY-706DA"/>
            <o:lock v:ext="edit" aspectratio="t"/>
            <w10:wrap type="none"/>
            <w10:anchorlock/>
          </v:shape>
        </w:pict>
      </w:r>
    </w:p>
    <w:p>
      <w:pPr>
        <w:pStyle w:val="2"/>
        <w:spacing w:line="360" w:lineRule="auto"/>
        <w:rPr>
          <w:rFonts w:ascii="宋体" w:hAnsi="宋体" w:eastAsia="宋体"/>
          <w:sz w:val="28"/>
          <w:szCs w:val="28"/>
        </w:rPr>
      </w:pPr>
      <w:r>
        <w:rPr>
          <w:rFonts w:ascii="宋体" w:hAnsi="宋体" w:eastAsia="宋体"/>
          <w:sz w:val="28"/>
          <w:szCs w:val="28"/>
        </w:rPr>
        <w:t>(3)小灯泡断路　(4)1.9　</w:t>
      </w:r>
      <w:r>
        <w:rPr>
          <w:rFonts w:ascii="宋体" w:hAnsi="宋体" w:eastAsia="宋体"/>
          <w:i/>
          <w:sz w:val="28"/>
          <w:szCs w:val="28"/>
        </w:rPr>
        <w:t>B</w:t>
      </w:r>
      <w:r>
        <w:rPr>
          <w:rFonts w:ascii="宋体" w:hAnsi="宋体" w:eastAsia="宋体"/>
          <w:sz w:val="28"/>
          <w:szCs w:val="28"/>
        </w:rPr>
        <w:t>　(5)0.625　(6)10　温度</w:t>
      </w:r>
    </w:p>
    <w:p>
      <w:pPr>
        <w:pStyle w:val="2"/>
        <w:spacing w:line="360" w:lineRule="auto"/>
        <w:rPr>
          <w:rFonts w:ascii="宋体" w:hAnsi="宋体" w:eastAsia="宋体"/>
          <w:sz w:val="28"/>
          <w:szCs w:val="28"/>
        </w:rPr>
      </w:pPr>
      <w:r>
        <w:rPr>
          <w:rFonts w:hint="eastAsia" w:ascii="宋体" w:hAnsi="宋体" w:eastAsia="宋体"/>
          <w:sz w:val="28"/>
          <w:szCs w:val="28"/>
          <w:lang w:val="en-US" w:eastAsia="zh-CN"/>
        </w:rPr>
        <w:t>15</w:t>
      </w:r>
      <w:r>
        <w:rPr>
          <w:rFonts w:ascii="宋体" w:hAnsi="宋体" w:eastAsia="宋体"/>
          <w:sz w:val="28"/>
          <w:szCs w:val="28"/>
        </w:rPr>
        <w:t>．(1)如图所示</w:t>
      </w:r>
    </w:p>
    <w:p>
      <w:pPr>
        <w:pStyle w:val="2"/>
        <w:spacing w:line="360" w:lineRule="auto"/>
        <w:jc w:val="center"/>
        <w:rPr>
          <w:rFonts w:ascii="宋体" w:hAnsi="宋体" w:eastAsia="宋体"/>
          <w:sz w:val="28"/>
          <w:szCs w:val="28"/>
        </w:rPr>
      </w:pPr>
      <w:r>
        <w:rPr>
          <w:rFonts w:ascii="宋体" w:hAnsi="宋体" w:eastAsia="宋体"/>
          <w:sz w:val="28"/>
          <w:szCs w:val="28"/>
        </w:rPr>
        <w:pict>
          <v:shape id="_x0000_i1040" o:spt="75" type="#_x0000_t75" style="height:74.45pt;width:118.45pt;" filled="f" o:preferrelative="t" stroked="f" coordsize="21600,21600">
            <v:path/>
            <v:fill on="f" focussize="0,0"/>
            <v:stroke on="f" joinstyle="miter"/>
            <v:imagedata r:id="rId24" o:title="23全国WLY-717DA"/>
            <o:lock v:ext="edit" aspectratio="t"/>
            <w10:wrap type="none"/>
            <w10:anchorlock/>
          </v:shape>
        </w:pict>
      </w:r>
    </w:p>
    <w:p>
      <w:pPr>
        <w:pStyle w:val="2"/>
        <w:spacing w:line="360" w:lineRule="auto"/>
        <w:rPr>
          <w:rFonts w:ascii="宋体" w:hAnsi="宋体" w:eastAsia="宋体"/>
          <w:sz w:val="28"/>
          <w:szCs w:val="28"/>
        </w:rPr>
      </w:pPr>
      <w:r>
        <w:rPr>
          <w:rFonts w:ascii="宋体" w:hAnsi="宋体" w:eastAsia="宋体"/>
          <w:sz w:val="28"/>
          <w:szCs w:val="28"/>
        </w:rPr>
        <w:t>(2)左　(3)2.5　(4)2.2　0.528　小灯泡的亮度</w:t>
      </w:r>
    </w:p>
    <w:p>
      <w:pPr>
        <w:pStyle w:val="2"/>
        <w:spacing w:line="360" w:lineRule="auto"/>
        <w:rPr>
          <w:rFonts w:ascii="宋体" w:hAnsi="宋体" w:eastAsia="宋体"/>
          <w:sz w:val="28"/>
          <w:szCs w:val="28"/>
        </w:rPr>
      </w:pPr>
      <w:r>
        <w:rPr>
          <w:rFonts w:ascii="宋体" w:hAnsi="宋体" w:eastAsia="宋体"/>
          <w:sz w:val="28"/>
          <w:szCs w:val="28"/>
        </w:rPr>
        <w:t>(5)越大　(6)5</w:t>
      </w:r>
    </w:p>
    <w:p>
      <w:pPr>
        <w:spacing w:line="360" w:lineRule="auto"/>
        <w:rPr>
          <w:rFonts w:hint="eastAsia" w:ascii="宋体" w:hAnsi="宋体"/>
          <w:sz w:val="28"/>
          <w:szCs w:val="28"/>
        </w:rPr>
      </w:pPr>
    </w:p>
    <w:p>
      <w:pPr>
        <w:spacing w:line="360" w:lineRule="auto"/>
        <w:rPr>
          <w:rFonts w:hint="eastAsia" w:ascii="宋体" w:hAnsi="宋体"/>
          <w:sz w:val="28"/>
          <w:szCs w:val="28"/>
        </w:rPr>
        <w:sectPr>
          <w:headerReference r:id="rId5" w:type="first"/>
          <w:headerReference r:id="rId3" w:type="default"/>
          <w:footerReference r:id="rId6" w:type="default"/>
          <w:headerReference r:id="rId4" w:type="even"/>
          <w:pgSz w:w="11906" w:h="16838"/>
          <w:pgMar w:top="1134" w:right="1134" w:bottom="1134" w:left="1134" w:header="851" w:footer="992" w:gutter="0"/>
          <w:cols w:space="708" w:num="1"/>
          <w:docGrid w:type="lines" w:linePitch="312" w:charSpace="0"/>
        </w:sectPr>
      </w:pPr>
    </w:p>
    <w:p>
      <w:bookmarkStart w:id="0" w:name="_GoBack"/>
      <w:bookmarkEnd w:id="0"/>
    </w:p>
    <w:sectPr>
      <w:pgSz w:w="11906" w:h="16838"/>
      <w:pgMar w:top="1440" w:right="1800" w:bottom="1440" w:left="1800" w:header="708" w:footer="708" w:gutter="0"/>
      <w:cols w:space="708" w:num="1"/>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00"/>
    <w:family w:val="roman"/>
    <w:pitch w:val="variable"/>
    <w:sig w:usb0="20007A87" w:usb1="80000000" w:usb2="00000008" w:usb3="00000000" w:csb0="000001FF" w:csb1="00000000"/>
  </w:font>
  <w:font w:name="宋体">
    <w:panose1 w:val="02010600030101010101"/>
    <w:charset w:val="86"/>
    <w:family w:val="auto"/>
    <w:pitch w:val="default"/>
    <w:sig w:usb0="00000003" w:usb1="288F0000" w:usb2="00000006" w:usb3="00000000" w:csb0="00040001" w:csb1="00000000"/>
  </w:font>
  <w:font w:name="Wingdings">
    <w:panose1 w:val="05000000000000000000"/>
    <w:charset w:val="02"/>
    <w:family w:val="auto"/>
    <w:pitch w:val="default"/>
    <w:sig w:usb0="00000000" w:usb1="00000000" w:usb2="00000000" w:usb3="00000000" w:csb0="80000000" w:csb1="00000000"/>
  </w:font>
  <w:font w:name="Arial">
    <w:panose1 w:val="020B0604020202020204"/>
    <w:charset w:val="01"/>
    <w:family w:val="swiss"/>
    <w:pitch w:val="default"/>
    <w:sig w:usb0="E0002EFF" w:usb1="C000785B" w:usb2="00000009" w:usb3="00000000" w:csb0="400001FF" w:csb1="FFFF0000"/>
  </w:font>
  <w:font w:name="黑体">
    <w:panose1 w:val="02010609060101010101"/>
    <w:charset w:val="86"/>
    <w:family w:val="auto"/>
    <w:pitch w:val="default"/>
    <w:sig w:usb0="800002BF" w:usb1="38CF7CFA" w:usb2="00000016" w:usb3="00000000" w:csb0="00040001" w:csb1="00000000"/>
  </w:font>
  <w:font w:name="Courier New">
    <w:panose1 w:val="02070309020205020404"/>
    <w:charset w:val="01"/>
    <w:family w:val="modern"/>
    <w:pitch w:val="default"/>
    <w:sig w:usb0="E0002EFF" w:usb1="C0007843" w:usb2="00000009" w:usb3="00000000" w:csb0="400001FF" w:csb1="FFFF0000"/>
  </w:font>
  <w:font w:name="Symbol">
    <w:panose1 w:val="05050102010706020507"/>
    <w:charset w:val="02"/>
    <w:family w:val="roman"/>
    <w:pitch w:val="default"/>
    <w:sig w:usb0="00000000" w:usb1="00000000" w:usb2="00000000" w:usb3="00000000" w:csb0="80000000" w:csb1="00000000"/>
  </w:font>
  <w:font w:name="Calibri">
    <w:panose1 w:val="020F0502020204030204"/>
    <w:charset w:val="00"/>
    <w:family w:val="swiss"/>
    <w:pitch w:val="default"/>
    <w:sig w:usb0="E0002EFF" w:usb1="C000247B" w:usb2="00000009" w:usb3="00000000" w:csb0="200001FF" w:csb1="00000000"/>
  </w:font>
  <w:font w:name="等线">
    <w:panose1 w:val="02010600030101010101"/>
    <w:charset w:val="86"/>
    <w:family w:val="auto"/>
    <w:pitch w:val="default"/>
    <w:sig w:usb0="A00002BF" w:usb1="38CF7CFA" w:usb2="00000016" w:usb3="00000000" w:csb0="0004000F" w:csb1="00000000"/>
  </w:font>
  <w:font w:name="Courier New">
    <w:panose1 w:val="02070309020205020404"/>
    <w:charset w:val="00"/>
    <w:family w:val="modern"/>
    <w:pitch w:val="default"/>
    <w:sig w:usb0="E0002EFF" w:usb1="C0007843" w:usb2="00000009" w:usb3="00000000" w:csb0="400001FF" w:csb1="FFFF0000"/>
  </w:font>
  <w:font w:name="楷体">
    <w:panose1 w:val="02010609060101010101"/>
    <w:charset w:val="86"/>
    <w:family w:val="modern"/>
    <w:pitch w:val="default"/>
    <w:sig w:usb0="800002BF" w:usb1="38CF7CFA" w:usb2="00000016" w:usb3="00000000" w:csb0="00040001"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tabs>
        <w:tab w:val="center" w:pos="4153"/>
        <w:tab w:val="right" w:pos="8306"/>
      </w:tabs>
      <w:snapToGrid w:val="0"/>
      <w:jc w:val="left"/>
      <w:rPr>
        <w:kern w:val="0"/>
        <w:sz w:val="2"/>
        <w:szCs w:val="2"/>
      </w:rPr>
    </w:pPr>
    <w:r>
      <w:rPr>
        <w:color w:val="FFFFFF"/>
        <w:sz w:val="2"/>
        <w:szCs w:val="2"/>
      </w:rPr>
      <w:pict>
        <v:shape id="PowerPlusWaterMarkObject1453549720" o:spid="_x0000_s2052" o:spt="136" alt="学科网 zxxk.com" type="#_x0000_t136" style="position:absolute;left:0pt;margin-left:158.95pt;margin-top:407.9pt;height:2.85pt;width:2.85pt;mso-position-horizontal-relative:margin;mso-position-vertical-relative:margin;rotation:20643840f;z-index:-251657216;mso-width-relative:page;mso-height-relative:page;" filled="t" stroked="f" coordsize="21600,21600" o:allowincell="f">
          <v:path/>
          <v:fill on="t" opacity="32768f" focussize="0,0"/>
          <v:stroke on="f"/>
          <v:imagedata o:title=""/>
          <o:lock v:ext="edit"/>
          <v:textpath on="t" fitpath="t" trim="f" xscale="f" string="zxxk.com" style="font-family:宋体;font-size:8pt;v-same-letter-heights:f;v-text-align:center;"/>
        </v:shape>
      </w:pict>
    </w:r>
    <w:r>
      <w:rPr>
        <w:color w:val="FFFFFF"/>
        <w:sz w:val="2"/>
        <w:szCs w:val="2"/>
      </w:rPr>
      <w:pict>
        <v:shape id="_x0000_s2053" o:spid="_x0000_s2053" o:spt="75" alt="学科网 zxxk.com" type="#_x0000_t75" style="position:absolute;left:0pt;margin-left:64.05pt;margin-top:-20.75pt;height:0.05pt;width:0.05pt;z-index:251662336;mso-width-relative:page;mso-height-relative:page;" filled="f" o:preferrelative="t" stroked="f" coordsize="21600,21600">
          <v:path/>
          <v:fill on="f" focussize="0,0"/>
          <v:stroke on="f" joinstyle="miter"/>
          <v:imagedata r:id="rId1" r:href="rId2" o:title=""/>
          <o:lock v:ext="edit" aspectratio="t"/>
        </v:shape>
      </w:pict>
    </w:r>
    <w:r>
      <w:rPr>
        <w:rFonts w:hint="eastAsia"/>
        <w:color w:val="FFFFFF"/>
        <w:kern w:val="0"/>
        <w:sz w:val="2"/>
        <w:szCs w:val="2"/>
      </w:rPr>
      <w:t>学科网（北京）股份有限公司</w:t>
    </w:r>
  </w:p>
</w:ftr>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Style w:val="5"/>
      <w:pBdr>
        <w:bottom w:val="none" w:color="auto" w:sz="0" w:space="1"/>
      </w:pBdr>
      <w:jc w:val="left"/>
      <w:rPr>
        <w:rFonts w:hint="eastAsia" w:ascii="楷体" w:hAnsi="楷体" w:eastAsia="楷体"/>
      </w:rPr>
    </w:pPr>
  </w:p>
  <w:p>
    <w:pPr>
      <w:pBdr>
        <w:bottom w:val="none" w:color="auto" w:sz="0" w:space="1"/>
      </w:pBdr>
      <w:snapToGrid w:val="0"/>
      <w:rPr>
        <w:kern w:val="0"/>
        <w:sz w:val="2"/>
        <w:szCs w:val="2"/>
      </w:rPr>
    </w:pPr>
    <w:r>
      <w:pict>
        <v:shape id="图片 4" o:spid="_x0000_s2050" o:spt="75" alt="学科网 zxxk.com" type="#_x0000_t75" style="position:absolute;left:0pt;margin-left:351pt;margin-top:8.45pt;height:0.75pt;width:0.75pt;z-index:251661312;mso-width-relative:page;mso-height-relative:page;" filled="f" o:preferrelative="t" stroked="f" coordsize="21600,21600">
          <v:path/>
          <v:fill on="f" focussize="0,0"/>
          <v:stroke on="f" joinstyle="miter"/>
          <v:imagedata r:id="rId1" r:href="rId2" o:title=""/>
          <o:lock v:ext="edit" aspectratio="t"/>
        </v:shape>
      </w:pict>
    </w:r>
    <w:r>
      <w:rPr>
        <w:rFonts w:hint="eastAsia"/>
        <w:color w:val="FFFFFF"/>
        <w:sz w:val="2"/>
        <w:szCs w:val="2"/>
      </w:rPr>
      <w:pict>
        <v:shape id="_x0000_i1041" o:spt="136" alt="学科网 zxxk.com" type="#_x0000_t136" style="height:0.85pt;width:0.85pt;" filled="f" stroked="f" coordsize="21600,21600">
          <v:path/>
          <v:fill on="f" color2="#AAAAAA" focussize="0,0"/>
          <v:stroke on="f" color="#FFFFFF"/>
          <v:imagedata o:title=""/>
          <o:lock v:ext="edit"/>
          <v:textpath on="t" fitshape="t" fitpath="t" trim="t" xscale="f" string="学科网（北京）股份有限公司 " style="font-family:宋体;font-size:8pt;v-rotate-letters:f;v-same-letter-heights:f;v-text-align:center;v-text-spacing:78650f;"/>
          <w10:wrap type="none"/>
          <w10:anchorlock/>
        </v:shape>
      </w:pict>
    </w: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Style w:val="5"/>
    </w:pPr>
    <w:r>
      <w:pict>
        <v:shape id="WordPictureWatermark4479834" o:spid="_x0000_s2049" o:spt="75" type="#_x0000_t75" style="position:absolute;left:0pt;height:55.4pt;width:235pt;mso-position-horizontal:center;mso-position-horizontal-relative:margin;mso-position-vertical:center;mso-position-vertical-relative:margin;z-index:-251656192;mso-width-relative:page;mso-height-relative:page;" filled="f" o:preferrelative="t" stroked="f" coordsize="21600,21600" o:allowincell="f">
          <v:path/>
          <v:fill on="f" focussize="0,0"/>
          <v:stroke on="f"/>
          <v:imagedata r:id="rId1" o:title="智乐星中考-分类详解图标"/>
          <o:lock v:ext="edit" aspectratio="t"/>
        </v:shape>
      </w:pict>
    </w:r>
  </w:p>
</w:hdr>
</file>

<file path=word/header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Style w:val="5"/>
    </w:pPr>
    <w:r>
      <w:pict>
        <v:shape id="WordPictureWatermark4479833" o:spid="_x0000_s2054" o:spt="75" type="#_x0000_t75" style="position:absolute;left:0pt;height:55.4pt;width:235pt;mso-position-horizontal:center;mso-position-horizontal-relative:margin;mso-position-vertical:center;mso-position-vertical-relative:margin;z-index:-251658240;mso-width-relative:page;mso-height-relative:page;" filled="f" o:preferrelative="t" stroked="f" coordsize="21600,21600" o:allowincell="f">
          <v:path/>
          <v:fill on="f" focussize="0,0"/>
          <v:stroke on="f"/>
          <v:imagedata r:id="rId1" o:title="智乐星中考-分类详解图标"/>
          <o:lock v:ext="edit" aspectratio="t"/>
        </v:shape>
      </w:pict>
    </w: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504AFA26"/>
    <w:multiLevelType w:val="singleLevel"/>
    <w:tmpl w:val="504AFA26"/>
    <w:lvl w:ilvl="0" w:tentative="0">
      <w:start w:val="1"/>
      <w:numFmt w:val="decimal"/>
      <w:suff w:val="nothing"/>
      <w:lvlText w:val="%1．"/>
      <w:lvlJc w:val="left"/>
    </w:lvl>
  </w:abstractNum>
  <w:abstractNum w:abstractNumId="1">
    <w:nsid w:val="79160953"/>
    <w:multiLevelType w:val="singleLevel"/>
    <w:tmpl w:val="79160953"/>
    <w:lvl w:ilvl="0" w:tentative="0">
      <w:start w:val="12"/>
      <w:numFmt w:val="decimal"/>
      <w:suff w:val="nothing"/>
      <w:lvlText w:val="%1．"/>
      <w:lvlJc w:val="left"/>
    </w:lvl>
  </w:abstractNum>
  <w:num w:numId="1">
    <w:abstractNumId w:val="0"/>
  </w:num>
  <w:num w:numId="2">
    <w:abstractNumId w:val="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90"/>
  <w:bordersDoNotSurroundHeader w:val="1"/>
  <w:bordersDoNotSurroundFooter w:val="1"/>
  <w:documentProtection w:enforcement="0"/>
  <w:defaultTabStop w:val="420"/>
  <w:drawingGridVerticalSpacing w:val="156"/>
  <w:displayHorizontalDrawingGridEvery w:val="0"/>
  <w:displayVerticalDrawingGridEvery w:val="2"/>
  <w:characterSpacingControl w:val="compressPunctuation"/>
  <w:noLineBreaksAfter w:lang="zh-CN" w:val="([{·‘“〈《「『【〔〖（．［｛￡￥"/>
  <w:noLineBreaksBefore w:lang="zh-CN" w:val="!),.:;?]}¨·ˇˉ―‖’”…∶、。〃々〉》」』】〕〗！＂＇），．：；？］｀｜｝～￠"/>
  <w:hdrShapeDefaults>
    <o:shapelayout v:ext="edit">
      <o:idmap v:ext="edit" data="2"/>
    </o:shapelayout>
  </w:hdrShapeDefaults>
  <w:compat>
    <w:spaceForUL/>
    <w:balanceSingleByteDoubleByteWidth/>
    <w:doNotLeaveBackslashAlone/>
    <w:ulTrailSpace/>
    <w:doNotExpandShiftReturn/>
    <w:adjustLineHeightInTable/>
    <w:useFELayout/>
    <w:useNormalStyleForList/>
    <w:doNotUseIndentAsNumberingTabStop/>
    <w:useAltKinsokuLineBreakRules/>
    <w:allowSpaceOfSameStyleInTable/>
    <w:doNotSuppressIndentation/>
    <w:doNotAutofitConstrainedTables/>
    <w:autofitToFirstFixedWidthCell/>
    <w:displayHangulFixedWidth/>
    <w:splitPgBreakAndParaMark/>
    <w:doNotVertAlignCellWithSp/>
    <w:doNotBreakConstrainedForcedTable/>
    <w:doNotVertAlignInTxbx/>
    <w:useAnsiKerningPairs/>
    <w:cachedColBalance/>
    <w:compatSetting w:name="compatibilityMode" w:uri="http://schemas.microsoft.com/office/word" w:val="11"/>
  </w:compat>
  <w:docVars>
    <w:docVar w:name="commondata" w:val="eyJoZGlkIjoiMzdhODg4OWJlNzdlYzk3Y2VlYWM0ZTc0ZmJlMzY5MjYifQ=="/>
  </w:docVars>
  <w:rsids>
    <w:rsidRoot w:val="00FE3DC8"/>
    <w:rsid w:val="0003118C"/>
    <w:rsid w:val="000328E0"/>
    <w:rsid w:val="00055F96"/>
    <w:rsid w:val="00072D13"/>
    <w:rsid w:val="00096293"/>
    <w:rsid w:val="000F243B"/>
    <w:rsid w:val="00106638"/>
    <w:rsid w:val="00180563"/>
    <w:rsid w:val="0019282A"/>
    <w:rsid w:val="00196EB4"/>
    <w:rsid w:val="001A63DA"/>
    <w:rsid w:val="001F3051"/>
    <w:rsid w:val="002051A4"/>
    <w:rsid w:val="00212014"/>
    <w:rsid w:val="002123BF"/>
    <w:rsid w:val="0022593F"/>
    <w:rsid w:val="002619DF"/>
    <w:rsid w:val="00270E27"/>
    <w:rsid w:val="002D6256"/>
    <w:rsid w:val="00307A2C"/>
    <w:rsid w:val="00332AE6"/>
    <w:rsid w:val="00350E6E"/>
    <w:rsid w:val="00353822"/>
    <w:rsid w:val="003B5426"/>
    <w:rsid w:val="003F6D42"/>
    <w:rsid w:val="003F79E2"/>
    <w:rsid w:val="003F7DB8"/>
    <w:rsid w:val="0040624A"/>
    <w:rsid w:val="004151FC"/>
    <w:rsid w:val="004172ED"/>
    <w:rsid w:val="00426EDB"/>
    <w:rsid w:val="0043184E"/>
    <w:rsid w:val="0044526E"/>
    <w:rsid w:val="0046564B"/>
    <w:rsid w:val="004E0A6B"/>
    <w:rsid w:val="004F50D3"/>
    <w:rsid w:val="00527DF3"/>
    <w:rsid w:val="00551609"/>
    <w:rsid w:val="00551EBF"/>
    <w:rsid w:val="00552F71"/>
    <w:rsid w:val="00573AB9"/>
    <w:rsid w:val="00590B63"/>
    <w:rsid w:val="00593C04"/>
    <w:rsid w:val="005B039A"/>
    <w:rsid w:val="005C47DC"/>
    <w:rsid w:val="005F61CD"/>
    <w:rsid w:val="00600750"/>
    <w:rsid w:val="00601A7E"/>
    <w:rsid w:val="00613D2D"/>
    <w:rsid w:val="00641021"/>
    <w:rsid w:val="00644957"/>
    <w:rsid w:val="00675AD0"/>
    <w:rsid w:val="006A71F7"/>
    <w:rsid w:val="006B36DE"/>
    <w:rsid w:val="006B60F6"/>
    <w:rsid w:val="006E62B9"/>
    <w:rsid w:val="00732917"/>
    <w:rsid w:val="007405F8"/>
    <w:rsid w:val="00741366"/>
    <w:rsid w:val="00797F19"/>
    <w:rsid w:val="007A0428"/>
    <w:rsid w:val="00817BBB"/>
    <w:rsid w:val="00825722"/>
    <w:rsid w:val="0084097B"/>
    <w:rsid w:val="0084115F"/>
    <w:rsid w:val="008A766A"/>
    <w:rsid w:val="008C51FE"/>
    <w:rsid w:val="008C6B13"/>
    <w:rsid w:val="008F0010"/>
    <w:rsid w:val="009111D0"/>
    <w:rsid w:val="00953927"/>
    <w:rsid w:val="00992676"/>
    <w:rsid w:val="00A0627E"/>
    <w:rsid w:val="00A0695D"/>
    <w:rsid w:val="00A20164"/>
    <w:rsid w:val="00A52C81"/>
    <w:rsid w:val="00A766E5"/>
    <w:rsid w:val="00A858F5"/>
    <w:rsid w:val="00AA3649"/>
    <w:rsid w:val="00AD54F5"/>
    <w:rsid w:val="00AF1430"/>
    <w:rsid w:val="00B02306"/>
    <w:rsid w:val="00B523B7"/>
    <w:rsid w:val="00B635B0"/>
    <w:rsid w:val="00B8343D"/>
    <w:rsid w:val="00BA73B6"/>
    <w:rsid w:val="00BB5298"/>
    <w:rsid w:val="00BC6F5E"/>
    <w:rsid w:val="00C02FC6"/>
    <w:rsid w:val="00C2404C"/>
    <w:rsid w:val="00C37FBD"/>
    <w:rsid w:val="00C53A8A"/>
    <w:rsid w:val="00C61F6F"/>
    <w:rsid w:val="00C64CCD"/>
    <w:rsid w:val="00C74010"/>
    <w:rsid w:val="00C8009F"/>
    <w:rsid w:val="00C83D58"/>
    <w:rsid w:val="00CB66BF"/>
    <w:rsid w:val="00CB7614"/>
    <w:rsid w:val="00CD5176"/>
    <w:rsid w:val="00D24713"/>
    <w:rsid w:val="00D529A0"/>
    <w:rsid w:val="00DC1388"/>
    <w:rsid w:val="00DC3E09"/>
    <w:rsid w:val="00E01F11"/>
    <w:rsid w:val="00E321C8"/>
    <w:rsid w:val="00E865BD"/>
    <w:rsid w:val="00E96625"/>
    <w:rsid w:val="00EB39BF"/>
    <w:rsid w:val="00ED000C"/>
    <w:rsid w:val="00ED1455"/>
    <w:rsid w:val="00ED5446"/>
    <w:rsid w:val="00EF516D"/>
    <w:rsid w:val="00EF5B14"/>
    <w:rsid w:val="00F02432"/>
    <w:rsid w:val="00F40B1B"/>
    <w:rsid w:val="00FC5DAE"/>
    <w:rsid w:val="00FE3DC8"/>
    <w:rsid w:val="25B23ED6"/>
    <w:rsid w:val="566A00BA"/>
    <w:rsid w:val="73095092"/>
  </w:rsids>
  <m:mathPr>
    <m:brkBin m:val="before"/>
    <m:brkBinSub m:val="--"/>
    <m:smallFrac m:val="0"/>
    <m:dispDef/>
    <m:lMargin m:val="0"/>
    <m:rMargin m:val="0"/>
    <m:defJc m:val="centerGroup"/>
    <m:wrapIndent m:val="1440"/>
    <m:intLim m:val="subSup"/>
    <m:naryLim m:val="undOvr"/>
  </m:mathPr>
  <w:uiCompat97To2003/>
  <w:themeFontLang w:val="en-US" w:eastAsia="zh-CN"/>
  <w:clrSchemeMapping w:bg1="light1" w:t1="dark1" w:bg2="light2" w:t2="dark2" w:accent1="accent1" w:accent2="accent2" w:accent3="accent3" w:accent4="accent4" w:accent5="accent5" w:accent6="accent6" w:hyperlink="hyperlink" w:followedHyperlink="followedHyperlink"/>
  <w:doNotIncludeSubdocsInStats/>
  <w:shapeDefaults>
    <o:shapedefaults/>
    <o:shapelayout v:ext="edit">
      <o:idmap v:ext="edit" data="1"/>
    </o:shapelayout>
  </w:shapeDefaults>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http://schemas.openxmlformats.org/wordprocessingml/2006/main" xmlns:w14="http://schemas.microsoft.com/office/word/2010/wordml" xmlns:w10="urn:schemas-microsoft-com:office:word" xmlns:sl="http://schemas.openxmlformats.org/schemaLibrary/2006/main" mc:Ignorable="w14">
  <w:docDefaults>
    <w:rPrDefault>
      <w:rPr>
        <w:rFonts w:ascii="Times New Roman" w:hAnsi="Times New Roman" w:eastAsia="宋体" w:cs="Times New Roman"/>
      </w:rPr>
    </w:rPrDefault>
  </w:docDefaults>
  <w:latentStyles w:count="260" w:defQFormat="0" w:defUnhideWhenUsed="1" w:defSemiHidden="1" w:defUIPriority="99" w:defLockedState="0">
    <w:lsdException w:qFormat="1" w:unhideWhenUsed="0" w:uiPriority="0" w:semiHidden="0" w:name="Normal"/>
    <w:lsdException w:qFormat="1" w:unhideWhenUsed="0" w:uiPriority="0" w:semiHidden="0" w:name="heading 1"/>
    <w:lsdException w:qFormat="1" w:uiPriority="0" w:name="heading 2"/>
    <w:lsdException w:qFormat="1" w:uiPriority="0" w:name="heading 3"/>
    <w:lsdException w:qFormat="1" w:uiPriority="0" w:name="heading 4"/>
    <w:lsdException w:qFormat="1" w:uiPriority="0" w:name="heading 5"/>
    <w:lsdException w:qFormat="1" w:uiPriority="0" w:name="heading 6"/>
    <w:lsdException w:qFormat="1" w:uiPriority="0" w:name="heading 7"/>
    <w:lsdException w:qFormat="1" w:uiPriority="0" w:name="heading 8"/>
    <w:lsdException w:qFormat="1" w:uiPriority="0" w:name="heading 9"/>
    <w:lsdException w:unhideWhenUsed="0" w:uiPriority="0" w:semiHidden="0" w:name="index 1"/>
    <w:lsdException w:unhideWhenUsed="0" w:uiPriority="0" w:semiHidden="0" w:name="index 2"/>
    <w:lsdException w:unhideWhenUsed="0" w:uiPriority="0" w:semiHidden="0" w:name="index 3"/>
    <w:lsdException w:unhideWhenUsed="0" w:uiPriority="0" w:semiHidden="0" w:name="index 4"/>
    <w:lsdException w:unhideWhenUsed="0" w:uiPriority="0" w:semiHidden="0" w:name="index 5"/>
    <w:lsdException w:unhideWhenUsed="0" w:uiPriority="0" w:semiHidden="0" w:name="index 6"/>
    <w:lsdException w:unhideWhenUsed="0" w:uiPriority="0" w:semiHidden="0" w:name="index 7"/>
    <w:lsdException w:unhideWhenUsed="0" w:uiPriority="0" w:semiHidden="0" w:name="index 8"/>
    <w:lsdException w:unhideWhenUsed="0" w:uiPriority="0" w:semiHidden="0" w:name="index 9"/>
    <w:lsdException w:unhideWhenUsed="0" w:uiPriority="0" w:semiHidden="0" w:name="toc 1"/>
    <w:lsdException w:unhideWhenUsed="0" w:uiPriority="0" w:semiHidden="0" w:name="toc 2"/>
    <w:lsdException w:unhideWhenUsed="0" w:uiPriority="0" w:semiHidden="0" w:name="toc 3"/>
    <w:lsdException w:unhideWhenUsed="0" w:uiPriority="0" w:semiHidden="0" w:name="toc 4"/>
    <w:lsdException w:unhideWhenUsed="0" w:uiPriority="0" w:semiHidden="0" w:name="toc 5"/>
    <w:lsdException w:unhideWhenUsed="0" w:uiPriority="0" w:semiHidden="0" w:name="toc 6"/>
    <w:lsdException w:unhideWhenUsed="0" w:uiPriority="0" w:semiHidden="0" w:name="toc 7"/>
    <w:lsdException w:unhideWhenUsed="0" w:uiPriority="0" w:semiHidden="0" w:name="toc 8"/>
    <w:lsdException w:unhideWhenUsed="0" w:uiPriority="0" w:semiHidden="0" w:name="toc 9"/>
    <w:lsdException w:unhideWhenUsed="0" w:uiPriority="0" w:semiHidden="0" w:name="Normal Indent"/>
    <w:lsdException w:unhideWhenUsed="0" w:uiPriority="0" w:semiHidden="0" w:name="footnote text"/>
    <w:lsdException w:unhideWhenUsed="0" w:uiPriority="0" w:semiHidden="0" w:name="annotation text"/>
    <w:lsdException w:qFormat="1" w:unhideWhenUsed="0" w:uiPriority="0" w:semiHidden="0" w:name="header"/>
    <w:lsdException w:qFormat="1" w:unhideWhenUsed="0" w:uiPriority="0" w:semiHidden="0" w:name="footer"/>
    <w:lsdException w:unhideWhenUsed="0" w:uiPriority="0" w:semiHidden="0" w:name="index heading"/>
    <w:lsdException w:qFormat="1" w:uiPriority="0" w:name="caption"/>
    <w:lsdException w:unhideWhenUsed="0" w:uiPriority="0" w:semiHidden="0" w:name="table of figures"/>
    <w:lsdException w:unhideWhenUsed="0" w:uiPriority="0" w:semiHidden="0" w:name="envelope address"/>
    <w:lsdException w:unhideWhenUsed="0" w:uiPriority="0" w:semiHidden="0" w:name="envelope return"/>
    <w:lsdException w:unhideWhenUsed="0" w:uiPriority="0" w:semiHidden="0" w:name="footnote reference"/>
    <w:lsdException w:unhideWhenUsed="0" w:uiPriority="0" w:semiHidden="0" w:name="annotation reference"/>
    <w:lsdException w:unhideWhenUsed="0" w:uiPriority="0" w:semiHidden="0" w:name="line number"/>
    <w:lsdException w:unhideWhenUsed="0" w:uiPriority="0" w:semiHidden="0" w:name="page number"/>
    <w:lsdException w:unhideWhenUsed="0" w:uiPriority="0" w:semiHidden="0" w:name="endnote reference"/>
    <w:lsdException w:unhideWhenUsed="0" w:uiPriority="0" w:semiHidden="0" w:name="endnote text"/>
    <w:lsdException w:unhideWhenUsed="0" w:uiPriority="0" w:semiHidden="0" w:name="table of authorities"/>
    <w:lsdException w:unhideWhenUsed="0" w:uiPriority="0" w:semiHidden="0" w:name="macro"/>
    <w:lsdException w:unhideWhenUsed="0" w:uiPriority="0" w:semiHidden="0" w:name="toa heading"/>
    <w:lsdException w:unhideWhenUsed="0" w:uiPriority="0" w:semiHidden="0" w:name="List"/>
    <w:lsdException w:unhideWhenUsed="0" w:uiPriority="0" w:semiHidden="0" w:name="List Bullet"/>
    <w:lsdException w:unhideWhenUsed="0" w:uiPriority="0" w:semiHidden="0" w:name="List Number"/>
    <w:lsdException w:unhideWhenUsed="0" w:uiPriority="0" w:semiHidden="0" w:name="List 2"/>
    <w:lsdException w:unhideWhenUsed="0" w:uiPriority="0" w:semiHidden="0" w:name="List 3"/>
    <w:lsdException w:unhideWhenUsed="0" w:uiPriority="0" w:semiHidden="0" w:name="List 4"/>
    <w:lsdException w:unhideWhenUsed="0" w:uiPriority="0" w:semiHidden="0" w:name="List 5"/>
    <w:lsdException w:unhideWhenUsed="0" w:uiPriority="0" w:semiHidden="0" w:name="List Bullet 2"/>
    <w:lsdException w:unhideWhenUsed="0" w:uiPriority="0" w:semiHidden="0" w:name="List Bullet 3"/>
    <w:lsdException w:unhideWhenUsed="0" w:uiPriority="0" w:semiHidden="0" w:name="List Bullet 4"/>
    <w:lsdException w:unhideWhenUsed="0" w:uiPriority="0" w:semiHidden="0" w:name="List Bullet 5"/>
    <w:lsdException w:unhideWhenUsed="0" w:uiPriority="0" w:semiHidden="0" w:name="List Number 2"/>
    <w:lsdException w:unhideWhenUsed="0" w:uiPriority="0" w:semiHidden="0" w:name="List Number 3"/>
    <w:lsdException w:unhideWhenUsed="0" w:uiPriority="0" w:semiHidden="0" w:name="List Number 4"/>
    <w:lsdException w:unhideWhenUsed="0" w:uiPriority="0" w:semiHidden="0" w:name="List Number 5"/>
    <w:lsdException w:qFormat="1" w:unhideWhenUsed="0" w:uiPriority="0" w:semiHidden="0" w:name="Title"/>
    <w:lsdException w:unhideWhenUsed="0" w:uiPriority="0" w:semiHidden="0" w:name="Closing"/>
    <w:lsdException w:unhideWhenUsed="0" w:uiPriority="0" w:semiHidden="0" w:name="Signature"/>
    <w:lsdException w:unhideWhenUsed="0" w:uiPriority="0" w:name="Default Paragraph Font"/>
    <w:lsdException w:unhideWhenUsed="0" w:uiPriority="0" w:semiHidden="0" w:name="Body Text"/>
    <w:lsdException w:unhideWhenUsed="0" w:uiPriority="0" w:semiHidden="0" w:name="Body Text Indent"/>
    <w:lsdException w:unhideWhenUsed="0" w:uiPriority="0" w:semiHidden="0" w:name="List Continue"/>
    <w:lsdException w:unhideWhenUsed="0" w:uiPriority="0" w:semiHidden="0" w:name="List Continue 2"/>
    <w:lsdException w:unhideWhenUsed="0" w:uiPriority="0" w:semiHidden="0" w:name="List Continue 3"/>
    <w:lsdException w:unhideWhenUsed="0" w:uiPriority="0" w:semiHidden="0" w:name="List Continue 4"/>
    <w:lsdException w:unhideWhenUsed="0" w:uiPriority="0" w:semiHidden="0" w:name="List Continue 5"/>
    <w:lsdException w:unhideWhenUsed="0" w:uiPriority="0" w:semiHidden="0" w:name="Message Header"/>
    <w:lsdException w:qFormat="1" w:unhideWhenUsed="0" w:uiPriority="0" w:semiHidden="0" w:name="Subtitle"/>
    <w:lsdException w:unhideWhenUsed="0" w:uiPriority="0" w:semiHidden="0" w:name="Salutation"/>
    <w:lsdException w:unhideWhenUsed="0" w:uiPriority="0" w:semiHidden="0" w:name="Date"/>
    <w:lsdException w:unhideWhenUsed="0" w:uiPriority="0" w:semiHidden="0" w:name="Body Text First Indent"/>
    <w:lsdException w:unhideWhenUsed="0" w:uiPriority="0" w:semiHidden="0" w:name="Body Text First Indent 2"/>
    <w:lsdException w:unhideWhenUsed="0" w:uiPriority="0" w:semiHidden="0" w:name="Note Heading"/>
    <w:lsdException w:unhideWhenUsed="0" w:uiPriority="0" w:semiHidden="0" w:name="Body Text 2"/>
    <w:lsdException w:unhideWhenUsed="0" w:uiPriority="0" w:semiHidden="0" w:name="Body Text 3"/>
    <w:lsdException w:unhideWhenUsed="0" w:uiPriority="0" w:semiHidden="0" w:name="Body Text Indent 2"/>
    <w:lsdException w:unhideWhenUsed="0" w:uiPriority="0" w:semiHidden="0" w:name="Body Text Indent 3"/>
    <w:lsdException w:unhideWhenUsed="0" w:uiPriority="0" w:semiHidden="0" w:name="Block Text"/>
    <w:lsdException w:unhideWhenUsed="0" w:uiPriority="0" w:semiHidden="0" w:name="Hyperlink"/>
    <w:lsdException w:unhideWhenUsed="0" w:uiPriority="0" w:semiHidden="0" w:name="FollowedHyperlink"/>
    <w:lsdException w:qFormat="1" w:unhideWhenUsed="0" w:uiPriority="0" w:semiHidden="0" w:name="Strong"/>
    <w:lsdException w:qFormat="1" w:unhideWhenUsed="0" w:uiPriority="0" w:semiHidden="0" w:name="Emphasis"/>
    <w:lsdException w:unhideWhenUsed="0" w:uiPriority="0" w:semiHidden="0" w:name="Document Map"/>
    <w:lsdException w:qFormat="1" w:unhideWhenUsed="0" w:uiPriority="0" w:name="Plain Text"/>
    <w:lsdException w:unhideWhenUsed="0" w:uiPriority="0" w:semiHidden="0" w:name="E-mail Signature"/>
    <w:lsdException w:unhideWhenUsed="0" w:uiPriority="0" w:semiHidden="0" w:name="Normal (Web)"/>
    <w:lsdException w:unhideWhenUsed="0" w:uiPriority="0" w:semiHidden="0" w:name="HTML Acronym"/>
    <w:lsdException w:unhideWhenUsed="0" w:uiPriority="0" w:semiHidden="0" w:name="HTML Address"/>
    <w:lsdException w:unhideWhenUsed="0" w:uiPriority="0" w:semiHidden="0" w:name="HTML Cite"/>
    <w:lsdException w:unhideWhenUsed="0" w:uiPriority="0" w:semiHidden="0" w:name="HTML Code"/>
    <w:lsdException w:unhideWhenUsed="0" w:uiPriority="0" w:semiHidden="0" w:name="HTML Definition"/>
    <w:lsdException w:unhideWhenUsed="0" w:uiPriority="0" w:semiHidden="0" w:name="HTML Keyboard"/>
    <w:lsdException w:unhideWhenUsed="0" w:uiPriority="0" w:semiHidden="0" w:name="HTML Preformatted"/>
    <w:lsdException w:unhideWhenUsed="0" w:uiPriority="0" w:semiHidden="0" w:name="HTML Sample"/>
    <w:lsdException w:unhideWhenUsed="0" w:uiPriority="0" w:semiHidden="0" w:name="HTML Typewriter"/>
    <w:lsdException w:unhideWhenUsed="0" w:uiPriority="0" w:semiHidden="0" w:name="HTML Variable"/>
    <w:lsdException w:qFormat="1" w:unhideWhenUsed="0" w:uiPriority="0" w:name="Normal Table"/>
    <w:lsdException w:unhideWhenUsed="0" w:uiPriority="0" w:semiHidden="0" w:name="annotation subject"/>
    <w:lsdException w:unhideWhenUsed="0" w:uiPriority="0" w:semiHidden="0" w:name="Table Simple 1"/>
    <w:lsdException w:unhideWhenUsed="0" w:uiPriority="0" w:semiHidden="0" w:name="Table Simple 2"/>
    <w:lsdException w:unhideWhenUsed="0" w:uiPriority="0" w:semiHidden="0" w:name="Table Simple 3"/>
    <w:lsdException w:unhideWhenUsed="0" w:uiPriority="0" w:semiHidden="0" w:name="Table Classic 1"/>
    <w:lsdException w:unhideWhenUsed="0" w:uiPriority="0" w:semiHidden="0" w:name="Table Classic 2"/>
    <w:lsdException w:unhideWhenUsed="0" w:uiPriority="0" w:semiHidden="0" w:name="Table Classic 3"/>
    <w:lsdException w:unhideWhenUsed="0" w:uiPriority="0" w:semiHidden="0" w:name="Table Classic 4"/>
    <w:lsdException w:unhideWhenUsed="0" w:uiPriority="0" w:semiHidden="0" w:name="Table Colorful 1"/>
    <w:lsdException w:unhideWhenUsed="0" w:uiPriority="0" w:semiHidden="0" w:name="Table Colorful 2"/>
    <w:lsdException w:unhideWhenUsed="0" w:uiPriority="0" w:semiHidden="0" w:name="Table Colorful 3"/>
    <w:lsdException w:unhideWhenUsed="0" w:uiPriority="0" w:semiHidden="0" w:name="Table Columns 1"/>
    <w:lsdException w:unhideWhenUsed="0" w:uiPriority="0" w:semiHidden="0" w:name="Table Columns 2"/>
    <w:lsdException w:unhideWhenUsed="0" w:uiPriority="0" w:semiHidden="0" w:name="Table Columns 3"/>
    <w:lsdException w:unhideWhenUsed="0" w:uiPriority="0" w:semiHidden="0" w:name="Table Columns 4"/>
    <w:lsdException w:unhideWhenUsed="0" w:uiPriority="0" w:semiHidden="0" w:name="Table Columns 5"/>
    <w:lsdException w:unhideWhenUsed="0" w:uiPriority="0" w:semiHidden="0" w:name="Table Grid 1"/>
    <w:lsdException w:unhideWhenUsed="0" w:uiPriority="0" w:semiHidden="0" w:name="Table Grid 2"/>
    <w:lsdException w:unhideWhenUsed="0" w:uiPriority="0" w:semiHidden="0" w:name="Table Grid 3"/>
    <w:lsdException w:unhideWhenUsed="0" w:uiPriority="0" w:semiHidden="0" w:name="Table Grid 4"/>
    <w:lsdException w:unhideWhenUsed="0" w:uiPriority="0" w:semiHidden="0" w:name="Table Grid 5"/>
    <w:lsdException w:unhideWhenUsed="0" w:uiPriority="0" w:semiHidden="0" w:name="Table Grid 6"/>
    <w:lsdException w:unhideWhenUsed="0" w:uiPriority="0" w:semiHidden="0" w:name="Table Grid 7"/>
    <w:lsdException w:unhideWhenUsed="0" w:uiPriority="0" w:semiHidden="0" w:name="Table Grid 8"/>
    <w:lsdException w:unhideWhenUsed="0" w:uiPriority="0" w:semiHidden="0" w:name="Table List 1"/>
    <w:lsdException w:unhideWhenUsed="0" w:uiPriority="0" w:semiHidden="0" w:name="Table List 2"/>
    <w:lsdException w:unhideWhenUsed="0" w:uiPriority="0" w:semiHidden="0" w:name="Table List 3"/>
    <w:lsdException w:unhideWhenUsed="0" w:uiPriority="0" w:semiHidden="0" w:name="Table List 4"/>
    <w:lsdException w:unhideWhenUsed="0" w:uiPriority="0" w:semiHidden="0" w:name="Table List 5"/>
    <w:lsdException w:unhideWhenUsed="0" w:uiPriority="0" w:semiHidden="0" w:name="Table List 6"/>
    <w:lsdException w:unhideWhenUsed="0" w:uiPriority="0" w:semiHidden="0" w:name="Table List 7"/>
    <w:lsdException w:unhideWhenUsed="0" w:uiPriority="0" w:semiHidden="0" w:name="Table List 8"/>
    <w:lsdException w:unhideWhenUsed="0" w:uiPriority="0" w:semiHidden="0" w:name="Table 3D effects 1"/>
    <w:lsdException w:unhideWhenUsed="0" w:uiPriority="0" w:semiHidden="0" w:name="Table 3D effects 2"/>
    <w:lsdException w:unhideWhenUsed="0" w:uiPriority="0" w:semiHidden="0" w:name="Table 3D effects 3"/>
    <w:lsdException w:unhideWhenUsed="0" w:uiPriority="0" w:semiHidden="0" w:name="Table Contemporary"/>
    <w:lsdException w:unhideWhenUsed="0" w:uiPriority="0" w:semiHidden="0" w:name="Table Elegant"/>
    <w:lsdException w:unhideWhenUsed="0" w:uiPriority="0" w:semiHidden="0" w:name="Table Professional"/>
    <w:lsdException w:unhideWhenUsed="0" w:uiPriority="0" w:semiHidden="0" w:name="Table Subtle 1"/>
    <w:lsdException w:unhideWhenUsed="0" w:uiPriority="0" w:semiHidden="0" w:name="Table Subtle 2"/>
    <w:lsdException w:unhideWhenUsed="0" w:uiPriority="0" w:semiHidden="0" w:name="Table Web 1"/>
    <w:lsdException w:unhideWhenUsed="0" w:uiPriority="0" w:semiHidden="0" w:name="Table Web 2"/>
    <w:lsdException w:unhideWhenUsed="0" w:uiPriority="0" w:semiHidden="0" w:name="Table Web 3"/>
    <w:lsdException w:qFormat="1" w:unhideWhenUsed="0" w:uiPriority="0" w:semiHidden="0" w:name="Balloon Text"/>
    <w:lsdException w:unhideWhenUsed="0" w:uiPriority="0" w:semiHidden="0" w:name="Table Grid"/>
    <w:lsdException w:unhideWhenUsed="0" w:uiPriority="0" w:semiHidden="0" w:name="Table Theme"/>
    <w:lsdException w:unhideWhenUsed="0" w:uiPriority="60" w:semiHidden="0" w:name="Light Shading"/>
    <w:lsdException w:unhideWhenUsed="0" w:uiPriority="61" w:semiHidden="0" w:name="Light List"/>
    <w:lsdException w:unhideWhenUsed="0" w:uiPriority="62" w:semiHidden="0" w:name="Light Grid"/>
    <w:lsdException w:unhideWhenUsed="0" w:uiPriority="63" w:semiHidden="0" w:name="Medium Shading 1"/>
    <w:lsdException w:unhideWhenUsed="0" w:uiPriority="64" w:semiHidden="0" w:name="Medium Shading 2"/>
    <w:lsdException w:unhideWhenUsed="0" w:uiPriority="65" w:semiHidden="0" w:name="Medium List 1"/>
    <w:lsdException w:unhideWhenUsed="0" w:uiPriority="66" w:semiHidden="0" w:name="Medium List 2"/>
    <w:lsdException w:unhideWhenUsed="0" w:uiPriority="67" w:semiHidden="0" w:name="Medium Grid 1"/>
    <w:lsdException w:unhideWhenUsed="0" w:uiPriority="68" w:semiHidden="0" w:name="Medium Grid 2"/>
    <w:lsdException w:unhideWhenUsed="0" w:uiPriority="69" w:semiHidden="0" w:name="Medium Grid 3"/>
    <w:lsdException w:unhideWhenUsed="0" w:uiPriority="70" w:semiHidden="0" w:name="Dark List"/>
    <w:lsdException w:unhideWhenUsed="0" w:uiPriority="71" w:semiHidden="0" w:name="Colorful Shading"/>
    <w:lsdException w:unhideWhenUsed="0" w:uiPriority="72" w:semiHidden="0" w:name="Colorful List"/>
    <w:lsdException w:unhideWhenUsed="0" w:uiPriority="73" w:semiHidden="0" w:name="Colorful Grid"/>
    <w:lsdException w:unhideWhenUsed="0" w:uiPriority="60" w:semiHidden="0" w:name="Light Shading Accent 1"/>
    <w:lsdException w:unhideWhenUsed="0" w:uiPriority="61" w:semiHidden="0" w:name="Light List Accent 1"/>
    <w:lsdException w:unhideWhenUsed="0" w:uiPriority="62" w:semiHidden="0" w:name="Light Grid Accent 1"/>
    <w:lsdException w:unhideWhenUsed="0" w:uiPriority="63" w:semiHidden="0" w:name="Medium Shading 1 Accent 1"/>
    <w:lsdException w:unhideWhenUsed="0" w:uiPriority="64" w:semiHidden="0" w:name="Medium Shading 2 Accent 1"/>
    <w:lsdException w:unhideWhenUsed="0" w:uiPriority="65" w:semiHidden="0" w:name="Medium List 1 Accent 1"/>
    <w:lsdException w:unhideWhenUsed="0" w:uiPriority="66" w:semiHidden="0" w:name="Medium List 2 Accent 1"/>
    <w:lsdException w:unhideWhenUsed="0" w:uiPriority="67" w:semiHidden="0" w:name="Medium Grid 1 Accent 1"/>
    <w:lsdException w:unhideWhenUsed="0" w:uiPriority="68" w:semiHidden="0" w:name="Medium Grid 2 Accent 1"/>
    <w:lsdException w:unhideWhenUsed="0" w:uiPriority="69" w:semiHidden="0" w:name="Medium Grid 3 Accent 1"/>
    <w:lsdException w:unhideWhenUsed="0" w:uiPriority="70" w:semiHidden="0" w:name="Dark List Accent 1"/>
    <w:lsdException w:unhideWhenUsed="0" w:uiPriority="71" w:semiHidden="0" w:name="Colorful Shading Accent 1"/>
    <w:lsdException w:unhideWhenUsed="0" w:uiPriority="72" w:semiHidden="0" w:name="Colorful List Accent 1"/>
    <w:lsdException w:unhideWhenUsed="0" w:uiPriority="73" w:semiHidden="0" w:name="Colorful Grid Accent 1"/>
    <w:lsdException w:unhideWhenUsed="0" w:uiPriority="60" w:semiHidden="0" w:name="Light Shading Accent 2"/>
    <w:lsdException w:unhideWhenUsed="0" w:uiPriority="61" w:semiHidden="0" w:name="Light List Accent 2"/>
    <w:lsdException w:unhideWhenUsed="0" w:uiPriority="62" w:semiHidden="0" w:name="Light Grid Accent 2"/>
    <w:lsdException w:unhideWhenUsed="0" w:uiPriority="63" w:semiHidden="0" w:name="Medium Shading 1 Accent 2"/>
    <w:lsdException w:unhideWhenUsed="0" w:uiPriority="64" w:semiHidden="0" w:name="Medium Shading 2 Accent 2"/>
    <w:lsdException w:unhideWhenUsed="0" w:uiPriority="65" w:semiHidden="0" w:name="Medium List 1 Accent 2"/>
    <w:lsdException w:unhideWhenUsed="0" w:uiPriority="66" w:semiHidden="0" w:name="Medium List 2 Accent 2"/>
    <w:lsdException w:unhideWhenUsed="0" w:uiPriority="67" w:semiHidden="0" w:name="Medium Grid 1 Accent 2"/>
    <w:lsdException w:unhideWhenUsed="0" w:uiPriority="68" w:semiHidden="0" w:name="Medium Grid 2 Accent 2"/>
    <w:lsdException w:unhideWhenUsed="0" w:uiPriority="69" w:semiHidden="0" w:name="Medium Grid 3 Accent 2"/>
    <w:lsdException w:unhideWhenUsed="0" w:uiPriority="70" w:semiHidden="0" w:name="Dark List Accent 2"/>
    <w:lsdException w:unhideWhenUsed="0" w:uiPriority="71" w:semiHidden="0" w:name="Colorful Shading Accent 2"/>
    <w:lsdException w:unhideWhenUsed="0" w:uiPriority="72" w:semiHidden="0" w:name="Colorful List Accent 2"/>
    <w:lsdException w:unhideWhenUsed="0" w:uiPriority="73" w:semiHidden="0" w:name="Colorful Grid Accent 2"/>
    <w:lsdException w:unhideWhenUsed="0" w:uiPriority="60" w:semiHidden="0" w:name="Light Shading Accent 3"/>
    <w:lsdException w:unhideWhenUsed="0" w:uiPriority="61" w:semiHidden="0" w:name="Light List Accent 3"/>
    <w:lsdException w:unhideWhenUsed="0" w:uiPriority="62" w:semiHidden="0" w:name="Light Grid Accent 3"/>
    <w:lsdException w:unhideWhenUsed="0" w:uiPriority="63" w:semiHidden="0" w:name="Medium Shading 1 Accent 3"/>
    <w:lsdException w:unhideWhenUsed="0" w:uiPriority="64" w:semiHidden="0" w:name="Medium Shading 2 Accent 3"/>
    <w:lsdException w:unhideWhenUsed="0" w:uiPriority="65" w:semiHidden="0" w:name="Medium List 1 Accent 3"/>
    <w:lsdException w:unhideWhenUsed="0" w:uiPriority="66" w:semiHidden="0" w:name="Medium List 2 Accent 3"/>
    <w:lsdException w:unhideWhenUsed="0" w:uiPriority="67" w:semiHidden="0" w:name="Medium Grid 1 Accent 3"/>
    <w:lsdException w:unhideWhenUsed="0" w:uiPriority="68" w:semiHidden="0" w:name="Medium Grid 2 Accent 3"/>
    <w:lsdException w:unhideWhenUsed="0" w:uiPriority="69" w:semiHidden="0" w:name="Medium Grid 3 Accent 3"/>
    <w:lsdException w:unhideWhenUsed="0" w:uiPriority="70" w:semiHidden="0" w:name="Dark List Accent 3"/>
    <w:lsdException w:unhideWhenUsed="0" w:uiPriority="71" w:semiHidden="0" w:name="Colorful Shading Accent 3"/>
    <w:lsdException w:unhideWhenUsed="0" w:uiPriority="72" w:semiHidden="0" w:name="Colorful List Accent 3"/>
    <w:lsdException w:unhideWhenUsed="0" w:uiPriority="73" w:semiHidden="0" w:name="Colorful Grid Accent 3"/>
    <w:lsdException w:unhideWhenUsed="0" w:uiPriority="60" w:semiHidden="0" w:name="Light Shading Accent 4"/>
    <w:lsdException w:unhideWhenUsed="0" w:uiPriority="61" w:semiHidden="0" w:name="Light List Accent 4"/>
    <w:lsdException w:unhideWhenUsed="0" w:uiPriority="62" w:semiHidden="0" w:name="Light Grid Accent 4"/>
    <w:lsdException w:unhideWhenUsed="0" w:uiPriority="63" w:semiHidden="0" w:name="Medium Shading 1 Accent 4"/>
    <w:lsdException w:unhideWhenUsed="0" w:uiPriority="64" w:semiHidden="0" w:name="Medium Shading 2 Accent 4"/>
    <w:lsdException w:unhideWhenUsed="0" w:uiPriority="65" w:semiHidden="0" w:name="Medium List 1 Accent 4"/>
    <w:lsdException w:unhideWhenUsed="0" w:uiPriority="66" w:semiHidden="0" w:name="Medium List 2 Accent 4"/>
    <w:lsdException w:unhideWhenUsed="0" w:uiPriority="67" w:semiHidden="0" w:name="Medium Grid 1 Accent 4"/>
    <w:lsdException w:unhideWhenUsed="0" w:uiPriority="68" w:semiHidden="0" w:name="Medium Grid 2 Accent 4"/>
    <w:lsdException w:unhideWhenUsed="0" w:uiPriority="69" w:semiHidden="0" w:name="Medium Grid 3 Accent 4"/>
    <w:lsdException w:unhideWhenUsed="0" w:uiPriority="70" w:semiHidden="0" w:name="Dark List Accent 4"/>
    <w:lsdException w:unhideWhenUsed="0" w:uiPriority="71" w:semiHidden="0" w:name="Colorful Shading Accent 4"/>
    <w:lsdException w:unhideWhenUsed="0" w:uiPriority="72" w:semiHidden="0" w:name="Colorful List Accent 4"/>
    <w:lsdException w:unhideWhenUsed="0" w:uiPriority="73" w:semiHidden="0" w:name="Colorful Grid Accent 4"/>
    <w:lsdException w:unhideWhenUsed="0" w:uiPriority="60" w:semiHidden="0" w:name="Light Shading Accent 5"/>
    <w:lsdException w:unhideWhenUsed="0" w:uiPriority="61" w:semiHidden="0" w:name="Light List Accent 5"/>
    <w:lsdException w:unhideWhenUsed="0" w:uiPriority="62" w:semiHidden="0" w:name="Light Grid Accent 5"/>
    <w:lsdException w:unhideWhenUsed="0" w:uiPriority="63" w:semiHidden="0" w:name="Medium Shading 1 Accent 5"/>
    <w:lsdException w:unhideWhenUsed="0" w:uiPriority="64" w:semiHidden="0" w:name="Medium Shading 2 Accent 5"/>
    <w:lsdException w:unhideWhenUsed="0" w:uiPriority="65" w:semiHidden="0" w:name="Medium List 1 Accent 5"/>
    <w:lsdException w:unhideWhenUsed="0" w:uiPriority="66" w:semiHidden="0" w:name="Medium List 2 Accent 5"/>
    <w:lsdException w:unhideWhenUsed="0" w:uiPriority="67" w:semiHidden="0" w:name="Medium Grid 1 Accent 5"/>
    <w:lsdException w:unhideWhenUsed="0" w:uiPriority="68" w:semiHidden="0" w:name="Medium Grid 2 Accent 5"/>
    <w:lsdException w:unhideWhenUsed="0" w:uiPriority="69" w:semiHidden="0" w:name="Medium Grid 3 Accent 5"/>
    <w:lsdException w:unhideWhenUsed="0" w:uiPriority="70" w:semiHidden="0" w:name="Dark List Accent 5"/>
    <w:lsdException w:unhideWhenUsed="0" w:uiPriority="71" w:semiHidden="0" w:name="Colorful Shading Accent 5"/>
    <w:lsdException w:unhideWhenUsed="0" w:uiPriority="72" w:semiHidden="0" w:name="Colorful List Accent 5"/>
    <w:lsdException w:unhideWhenUsed="0" w:uiPriority="73" w:semiHidden="0" w:name="Colorful Grid Accent 5"/>
    <w:lsdException w:unhideWhenUsed="0" w:uiPriority="60" w:semiHidden="0" w:name="Light Shading Accent 6"/>
    <w:lsdException w:unhideWhenUsed="0" w:uiPriority="61" w:semiHidden="0" w:name="Light List Accent 6"/>
    <w:lsdException w:unhideWhenUsed="0" w:uiPriority="62" w:semiHidden="0" w:name="Light Grid Accent 6"/>
    <w:lsdException w:unhideWhenUsed="0" w:uiPriority="63" w:semiHidden="0" w:name="Medium Shading 1 Accent 6"/>
    <w:lsdException w:unhideWhenUsed="0" w:uiPriority="64" w:semiHidden="0" w:name="Medium Shading 2 Accent 6"/>
    <w:lsdException w:unhideWhenUsed="0" w:uiPriority="65" w:semiHidden="0" w:name="Medium List 1 Accent 6"/>
    <w:lsdException w:unhideWhenUsed="0" w:uiPriority="66" w:semiHidden="0" w:name="Medium List 2 Accent 6"/>
    <w:lsdException w:unhideWhenUsed="0" w:uiPriority="67" w:semiHidden="0" w:name="Medium Grid 1 Accent 6"/>
    <w:lsdException w:unhideWhenUsed="0" w:uiPriority="68" w:semiHidden="0" w:name="Medium Grid 2 Accent 6"/>
    <w:lsdException w:unhideWhenUsed="0" w:uiPriority="69" w:semiHidden="0" w:name="Medium Grid 3 Accent 6"/>
    <w:lsdException w:unhideWhenUsed="0" w:uiPriority="70" w:semiHidden="0" w:name="Dark List Accent 6"/>
    <w:lsdException w:unhideWhenUsed="0" w:uiPriority="71" w:semiHidden="0" w:name="Colorful Shading Accent 6"/>
    <w:lsdException w:unhideWhenUsed="0" w:uiPriority="72" w:semiHidden="0" w:name="Colorful List Accent 6"/>
    <w:lsdException w:unhideWhenUsed="0" w:uiPriority="73" w:semiHidden="0" w:name="Colorful Grid Accent 6"/>
  </w:latentStyles>
  <w:style w:type="paragraph" w:default="1" w:styleId="1">
    <w:name w:val="Normal"/>
    <w:qFormat/>
    <w:uiPriority w:val="0"/>
    <w:pPr>
      <w:widowControl w:val="0"/>
      <w:jc w:val="both"/>
    </w:pPr>
    <w:rPr>
      <w:rFonts w:ascii="Times New Roman" w:hAnsi="Times New Roman" w:eastAsia="宋体" w:cs="Times New Roman"/>
      <w:kern w:val="2"/>
      <w:sz w:val="21"/>
      <w:szCs w:val="24"/>
      <w:lang w:val="en-US" w:eastAsia="zh-CN" w:bidi="ar-SA"/>
    </w:rPr>
  </w:style>
  <w:style w:type="character" w:default="1" w:styleId="7">
    <w:name w:val="Default Paragraph Font"/>
    <w:semiHidden/>
    <w:uiPriority w:val="0"/>
  </w:style>
  <w:style w:type="table" w:default="1" w:styleId="6">
    <w:name w:val="Normal Table"/>
    <w:semiHidden/>
    <w:qFormat/>
    <w:uiPriority w:val="0"/>
    <w:tblPr>
      <w:tblLayout w:type="fixed"/>
      <w:tblCellMar>
        <w:top w:w="0" w:type="dxa"/>
        <w:left w:w="108" w:type="dxa"/>
        <w:bottom w:w="0" w:type="dxa"/>
        <w:right w:w="108" w:type="dxa"/>
      </w:tblCellMar>
    </w:tblPr>
  </w:style>
  <w:style w:type="paragraph" w:styleId="2">
    <w:name w:val="Plain Text"/>
    <w:basedOn w:val="1"/>
    <w:link w:val="8"/>
    <w:semiHidden/>
    <w:qFormat/>
    <w:uiPriority w:val="0"/>
    <w:rPr>
      <w:rFonts w:ascii="等线" w:hAnsi="Courier New" w:eastAsia="等线"/>
      <w:kern w:val="0"/>
      <w:sz w:val="20"/>
      <w:szCs w:val="20"/>
    </w:rPr>
  </w:style>
  <w:style w:type="paragraph" w:styleId="3">
    <w:name w:val="Balloon Text"/>
    <w:basedOn w:val="1"/>
    <w:link w:val="9"/>
    <w:qFormat/>
    <w:uiPriority w:val="0"/>
    <w:rPr>
      <w:sz w:val="18"/>
      <w:szCs w:val="18"/>
    </w:rPr>
  </w:style>
  <w:style w:type="paragraph" w:styleId="4">
    <w:name w:val="footer"/>
    <w:basedOn w:val="1"/>
    <w:qFormat/>
    <w:uiPriority w:val="0"/>
    <w:pPr>
      <w:tabs>
        <w:tab w:val="center" w:pos="4153"/>
        <w:tab w:val="right" w:pos="8306"/>
      </w:tabs>
      <w:snapToGrid w:val="0"/>
      <w:jc w:val="left"/>
    </w:pPr>
    <w:rPr>
      <w:sz w:val="18"/>
      <w:szCs w:val="18"/>
    </w:rPr>
  </w:style>
  <w:style w:type="paragraph" w:styleId="5">
    <w:name w:val="header"/>
    <w:basedOn w:val="1"/>
    <w:qFormat/>
    <w:uiPriority w:val="0"/>
    <w:pPr>
      <w:pBdr>
        <w:bottom w:val="single" w:color="auto" w:sz="6" w:space="1"/>
      </w:pBdr>
      <w:tabs>
        <w:tab w:val="center" w:pos="4153"/>
        <w:tab w:val="right" w:pos="8306"/>
      </w:tabs>
      <w:snapToGrid w:val="0"/>
      <w:jc w:val="center"/>
    </w:pPr>
    <w:rPr>
      <w:sz w:val="18"/>
      <w:szCs w:val="18"/>
    </w:rPr>
  </w:style>
  <w:style w:type="character" w:customStyle="1" w:styleId="8">
    <w:name w:val=" Char Char1"/>
    <w:link w:val="2"/>
    <w:semiHidden/>
    <w:qFormat/>
    <w:locked/>
    <w:uiPriority w:val="0"/>
    <w:rPr>
      <w:rFonts w:ascii="等线" w:hAnsi="Courier New" w:eastAsia="等线"/>
      <w:lang w:bidi="ar-SA"/>
    </w:rPr>
  </w:style>
  <w:style w:type="character" w:customStyle="1" w:styleId="9">
    <w:name w:val=" Char Char"/>
    <w:link w:val="3"/>
    <w:qFormat/>
    <w:uiPriority w:val="0"/>
    <w:rPr>
      <w:kern w:val="2"/>
      <w:sz w:val="18"/>
      <w:szCs w:val="18"/>
    </w:rPr>
  </w:style>
  <w:style w:type="character" w:customStyle="1" w:styleId="10">
    <w:name w:val=" Char Char2"/>
    <w:qFormat/>
    <w:uiPriority w:val="0"/>
    <w:rPr>
      <w:rFonts w:ascii="等线" w:hAnsi="Courier New" w:eastAsia="等线" w:cs="Courier New"/>
      <w:kern w:val="2"/>
      <w:sz w:val="21"/>
      <w:szCs w:val="22"/>
      <w:lang w:val="en-US" w:eastAsia="zh-CN" w:bidi="ar-SA"/>
    </w:rPr>
  </w:style>
</w:styles>
</file>

<file path=word/_rels/document.xml.rels><?xml version="1.0" encoding="UTF-8" standalone="yes"?>
<Relationships xmlns="http://schemas.openxmlformats.org/package/2006/relationships"><Relationship Id="rId9" Type="http://schemas.openxmlformats.org/officeDocument/2006/relationships/image" Target="media/image4.png"/><Relationship Id="rId8" Type="http://schemas.openxmlformats.org/officeDocument/2006/relationships/image" Target="media/image3.png"/><Relationship Id="rId7" Type="http://schemas.openxmlformats.org/officeDocument/2006/relationships/theme" Target="theme/theme1.xml"/><Relationship Id="rId6" Type="http://schemas.openxmlformats.org/officeDocument/2006/relationships/footer" Target="footer1.xml"/><Relationship Id="rId5" Type="http://schemas.openxmlformats.org/officeDocument/2006/relationships/header" Target="header3.xml"/><Relationship Id="rId4" Type="http://schemas.openxmlformats.org/officeDocument/2006/relationships/header" Target="header2.xml"/><Relationship Id="rId3" Type="http://schemas.openxmlformats.org/officeDocument/2006/relationships/header" Target="header1.xml"/><Relationship Id="rId27" Type="http://schemas.openxmlformats.org/officeDocument/2006/relationships/fontTable" Target="fontTable.xml"/><Relationship Id="rId26" Type="http://schemas.openxmlformats.org/officeDocument/2006/relationships/numbering" Target="numbering.xml"/><Relationship Id="rId25" Type="http://schemas.openxmlformats.org/officeDocument/2006/relationships/customXml" Target="../customXml/item1.xml"/><Relationship Id="rId24" Type="http://schemas.openxmlformats.org/officeDocument/2006/relationships/image" Target="media/image19.png"/><Relationship Id="rId23" Type="http://schemas.openxmlformats.org/officeDocument/2006/relationships/image" Target="media/image18.png"/><Relationship Id="rId22" Type="http://schemas.openxmlformats.org/officeDocument/2006/relationships/image" Target="media/image17.png"/><Relationship Id="rId21" Type="http://schemas.openxmlformats.org/officeDocument/2006/relationships/image" Target="media/image16.png"/><Relationship Id="rId20" Type="http://schemas.openxmlformats.org/officeDocument/2006/relationships/image" Target="media/image15.png"/><Relationship Id="rId2" Type="http://schemas.openxmlformats.org/officeDocument/2006/relationships/settings" Target="settings.xml"/><Relationship Id="rId19" Type="http://schemas.openxmlformats.org/officeDocument/2006/relationships/image" Target="media/image14.png"/><Relationship Id="rId18" Type="http://schemas.openxmlformats.org/officeDocument/2006/relationships/image" Target="media/image13.png"/><Relationship Id="rId17" Type="http://schemas.openxmlformats.org/officeDocument/2006/relationships/image" Target="media/image12.png"/><Relationship Id="rId16" Type="http://schemas.openxmlformats.org/officeDocument/2006/relationships/image" Target="media/image11.png"/><Relationship Id="rId15" Type="http://schemas.openxmlformats.org/officeDocument/2006/relationships/image" Target="media/image10.png"/><Relationship Id="rId14" Type="http://schemas.openxmlformats.org/officeDocument/2006/relationships/image" Target="media/image9.png"/><Relationship Id="rId13" Type="http://schemas.openxmlformats.org/officeDocument/2006/relationships/image" Target="media/image8.png"/><Relationship Id="rId12" Type="http://schemas.openxmlformats.org/officeDocument/2006/relationships/image" Target="media/image7.png"/><Relationship Id="rId11" Type="http://schemas.openxmlformats.org/officeDocument/2006/relationships/image" Target="media/image6.png"/><Relationship Id="rId10" Type="http://schemas.openxmlformats.org/officeDocument/2006/relationships/image" Target="media/image5.png"/><Relationship Id="rId1" Type="http://schemas.openxmlformats.org/officeDocument/2006/relationships/styles" Target="styles.xml"/></Relationships>
</file>

<file path=word/_rels/footer1.xml.rels><?xml version="1.0" encoding="UTF-8" standalone="yes"?>
<Relationships xmlns="http://schemas.openxmlformats.org/package/2006/relationships"><Relationship Id="rId2" Type="http://schemas.openxmlformats.org/officeDocument/2006/relationships/image" Target="file:///D:\qq&#25991;&#20214;\712321467\Image\C2C\Image2\%257B75232B38-A165-1FB7-499C-2E1C792CACB5%257D.png" TargetMode="External"/><Relationship Id="rId1" Type="http://schemas.openxmlformats.org/officeDocument/2006/relationships/image" Target="media/image1.png"/></Relationships>
</file>

<file path=word/_rels/header1.xml.rels><?xml version="1.0" encoding="UTF-8" standalone="yes"?>
<Relationships xmlns="http://schemas.openxmlformats.org/package/2006/relationships"><Relationship Id="rId2" Type="http://schemas.openxmlformats.org/officeDocument/2006/relationships/image" Target="file:///D:\qq&#25991;&#20214;\712321467\Image\C2C\Image2\%257B75232B38-A165-1FB7-499C-2E1C792CACB5%257D.png" TargetMode="External"/><Relationship Id="rId1" Type="http://schemas.openxmlformats.org/officeDocument/2006/relationships/image" Target="media/image1.png"/></Relationships>
</file>

<file path=word/_rels/header2.xml.rels><?xml version="1.0" encoding="UTF-8" standalone="yes"?>
<Relationships xmlns="http://schemas.openxmlformats.org/package/2006/relationships"><Relationship Id="rId1" Type="http://schemas.openxmlformats.org/officeDocument/2006/relationships/image" Target="media/image2.png"/></Relationships>
</file>

<file path=word/_rels/header3.xml.rels><?xml version="1.0" encoding="UTF-8" standalone="yes"?>
<Relationships xmlns="http://schemas.openxmlformats.org/package/2006/relationships"><Relationship Id="rId1" Type="http://schemas.openxmlformats.org/officeDocument/2006/relationships/image" Target="media/image2.png"/></Relationships>
</file>

<file path=word/theme/theme1.xml><?xml version="1.0" encoding="utf-8"?>
<a:theme xmlns:a="http://schemas.openxmlformats.org/drawingml/2006/main" name="Offic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atMod val="350000"/>
                <a:shade val="99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s:customData xmlns="http://www.wps.cn/officeDocument/2013/wpsCustomData" xmlns:s="http://www.wps.cn/officeDocument/2013/wpsCustomData">
  <customSectProps>
    <customSectPr/>
    <customSectPr/>
  </customSectProps>
  <customShpExts>
    <customShpInfo spid="_x0000_s2050"/>
    <customShpInfo spid="_x0000_s2049"/>
    <customShpInfo spid="_x0000_s2054"/>
    <customShpInfo spid="_x0000_s2052"/>
    <customShpInfo spid="_x0000_s2053"/>
  </customShpExts>
</s:customData>
</file>

<file path=customXml/itemProps1.xml><?xml version="1.0" encoding="utf-8"?>
<ds:datastoreItem xmlns:ds="http://schemas.openxmlformats.org/officeDocument/2006/customXml" ds:itemID="{B1977F7D-205B-4081-913C-38D41E755F92}">
  <ds:schemaRefs>
    <ds:schemaRef ds:uri="http://www.wps.cn/officeDocument/2013/wpsCustomData"/>
  </ds:schemaRefs>
</ds:datastoreItem>
</file>

<file path=docProps/app.xml><?xml version="1.0" encoding="utf-8"?>
<Properties xmlns="http://schemas.openxmlformats.org/officeDocument/2006/extended-properties" xmlns:vt="http://schemas.openxmlformats.org/officeDocument/2006/docPropsVTypes">
  <Template>Normal</Template>
  <Company>微软中国</Company>
  <Pages>5</Pages>
  <Words>1924</Words>
  <Characters>2340</Characters>
  <Lines>24</Lines>
  <Paragraphs>6</Paragraphs>
  <TotalTime>157260481</TotalTime>
  <ScaleCrop>false</ScaleCrop>
  <LinksUpToDate>false</LinksUpToDate>
  <CharactersWithSpaces>2473</CharactersWithSpaces>
  <Application>WPS Office_11.1.0.9021_F1E327BC-269C-435d-A152-05C5408002CA</Application>
  <DocSecurity>0</DocSecurity>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erms:created xsi:type="dcterms:W3CDTF">2020-08-24T11:39:00Z</dcterms:created>
  <dc:creator>Administrator</dc:creator>
  <cp:lastModifiedBy>Administrator</cp:lastModifiedBy>
  <cp:lastPrinted>2020-08-13T06:24:00Z</cp:lastPrinted>
  <dcterms:modified xsi:type="dcterms:W3CDTF">2023-03-15T03:05:02Z</dcterms:modified>
  <cp:revision>21</cp:revision>
</cp:coreProperties>
</file>

<file path=docProps/custom.xml><?xml version="1.0" encoding="utf-8"?>
<Properties xmlns="http://schemas.openxmlformats.org/officeDocument/2006/custom-properties" xmlns:vt="http://schemas.openxmlformats.org/officeDocument/2006/docPropsVTypes">
  <property fmtid="{D5CDD505-2E9C-101B-9397-08002B2CF9AE}" pid="2" name="album">
    <vt:lpwstr>rbm.xkw.com</vt:lpwstr>
  </property>
  <property fmtid="{D5CDD505-2E9C-101B-9397-08002B2CF9AE}" pid="3" name="author">
    <vt:lpwstr>rbm.xkw.com</vt:lpwstr>
  </property>
  <property fmtid="{D5CDD505-2E9C-101B-9397-08002B2CF9AE}" pid="4" name="company">
    <vt:lpwstr>学科网</vt:lpwstr>
  </property>
  <property fmtid="{D5CDD505-2E9C-101B-9397-08002B2CF9AE}" pid="5" name="copyright">
    <vt:lpwstr>学科网版权所有</vt:lpwstr>
  </property>
  <property fmtid="{D5CDD505-2E9C-101B-9397-08002B2CF9AE}" pid="6" name="KSOProductBuildVer">
    <vt:lpwstr>2052-11.1.0.9021</vt:lpwstr>
  </property>
</Properties>
</file>