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32"/>
          <w:szCs w:val="32"/>
        </w:rPr>
      </w:pPr>
      <w:r>
        <w:rPr>
          <w:rFonts w:hint="eastAsia" w:ascii="宋体" w:hAnsi="宋体" w:cs="宋体"/>
          <w:b/>
          <w:bCs/>
          <w:sz w:val="32"/>
          <w:szCs w:val="32"/>
        </w:rPr>
        <w:drawing>
          <wp:anchor distT="0" distB="0" distL="114300" distR="114300" simplePos="0" relativeHeight="251658240" behindDoc="0" locked="0" layoutInCell="1" allowOverlap="1">
            <wp:simplePos x="0" y="0"/>
            <wp:positionH relativeFrom="page">
              <wp:posOffset>10820400</wp:posOffset>
            </wp:positionH>
            <wp:positionV relativeFrom="topMargin">
              <wp:posOffset>12128500</wp:posOffset>
            </wp:positionV>
            <wp:extent cx="393700" cy="2540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93700" cy="254000"/>
                    </a:xfrm>
                    <a:prstGeom prst="rect">
                      <a:avLst/>
                    </a:prstGeom>
                  </pic:spPr>
                </pic:pic>
              </a:graphicData>
            </a:graphic>
          </wp:anchor>
        </w:drawing>
      </w:r>
      <w:r>
        <w:rPr>
          <w:rFonts w:hint="eastAsia" w:ascii="宋体" w:hAnsi="宋体" w:cs="宋体"/>
          <w:b/>
          <w:bCs/>
          <w:sz w:val="32"/>
          <w:szCs w:val="32"/>
        </w:rPr>
        <w:t>2022—2023学年度第二学期第二次学科素养检测</w:t>
      </w:r>
    </w:p>
    <w:p>
      <w:pPr>
        <w:jc w:val="center"/>
        <w:rPr>
          <w:rFonts w:ascii="宋体" w:hAnsi="宋体" w:cs="宋体"/>
          <w:b/>
          <w:bCs/>
          <w:sz w:val="32"/>
          <w:szCs w:val="32"/>
        </w:rPr>
      </w:pPr>
      <w:r>
        <w:rPr>
          <w:rFonts w:hint="eastAsia" w:ascii="宋体" w:hAnsi="宋体" w:cs="宋体"/>
          <w:b/>
          <w:bCs/>
          <w:sz w:val="32"/>
          <w:szCs w:val="32"/>
        </w:rPr>
        <w:t>八年级语文</w:t>
      </w:r>
    </w:p>
    <w:p>
      <w:pPr>
        <w:jc w:val="center"/>
        <w:rPr>
          <w:rFonts w:ascii="宋体" w:hAnsi="宋体" w:cs="宋体"/>
          <w:bCs/>
          <w:sz w:val="28"/>
          <w:szCs w:val="32"/>
        </w:rPr>
      </w:pPr>
      <w:r>
        <w:rPr>
          <w:rFonts w:hint="eastAsia" w:ascii="宋体" w:hAnsi="宋体" w:cs="宋体"/>
          <w:bCs/>
          <w:sz w:val="22"/>
        </w:rPr>
        <w:t>（测试时间120分钟  满分150分）</w:t>
      </w:r>
    </w:p>
    <w:p>
      <w:pPr>
        <w:rPr>
          <w:sz w:val="24"/>
        </w:rPr>
      </w:pPr>
      <w:r>
        <w:rPr>
          <w:rFonts w:hint="eastAsia"/>
          <w:sz w:val="24"/>
        </w:rPr>
        <w:t>一、诗文默写（10分）</w:t>
      </w:r>
    </w:p>
    <w:p>
      <w:pPr>
        <w:rPr>
          <w:sz w:val="24"/>
        </w:rPr>
      </w:pPr>
      <w:r>
        <w:rPr>
          <w:rFonts w:hint="eastAsia"/>
          <w:sz w:val="24"/>
        </w:rPr>
        <w:t>1.填空（10分）</w:t>
      </w:r>
    </w:p>
    <w:p>
      <w:pPr>
        <w:spacing w:line="320" w:lineRule="exact"/>
        <w:rPr>
          <w:sz w:val="24"/>
        </w:rPr>
      </w:pPr>
      <w:r>
        <w:rPr>
          <w:rFonts w:hint="eastAsia"/>
          <w:sz w:val="24"/>
        </w:rPr>
        <w:t>（1）八月湖水平，__________。（孟浩然《望洞庭湖赠张丞相》）</w:t>
      </w:r>
    </w:p>
    <w:p>
      <w:pPr>
        <w:spacing w:line="320" w:lineRule="exact"/>
        <w:rPr>
          <w:sz w:val="24"/>
        </w:rPr>
      </w:pPr>
      <w:r>
        <w:rPr>
          <w:rFonts w:hint="eastAsia"/>
          <w:sz w:val="24"/>
        </w:rPr>
        <w:t>（2）俄顷风定云墨色，______________。（杜甫《茅屋为秋风所破歌》）</w:t>
      </w:r>
    </w:p>
    <w:p>
      <w:pPr>
        <w:spacing w:line="320" w:lineRule="exact"/>
        <w:rPr>
          <w:sz w:val="24"/>
        </w:rPr>
      </w:pPr>
      <w:r>
        <w:rPr>
          <w:rFonts w:hint="eastAsia"/>
          <w:sz w:val="24"/>
        </w:rPr>
        <w:t>（3）______________，寂寞沙洲冷。（苏轼《卜算子·黄州定慧院寓居作》）</w:t>
      </w:r>
    </w:p>
    <w:p>
      <w:pPr>
        <w:spacing w:line="320" w:lineRule="exact"/>
        <w:rPr>
          <w:sz w:val="24"/>
        </w:rPr>
      </w:pPr>
      <w:r>
        <w:rPr>
          <w:rFonts w:hint="eastAsia"/>
          <w:sz w:val="24"/>
        </w:rPr>
        <w:t>（4）蒹葭萋萋，________。（《蒹葭》）</w:t>
      </w:r>
    </w:p>
    <w:p>
      <w:pPr>
        <w:spacing w:line="320" w:lineRule="exact"/>
        <w:rPr>
          <w:sz w:val="24"/>
        </w:rPr>
      </w:pPr>
      <w:r>
        <w:rPr>
          <w:rFonts w:hint="eastAsia"/>
          <w:sz w:val="24"/>
        </w:rPr>
        <w:t>（5）祗辱于奴隶人之手，______________。（韩愈《马说》）</w:t>
      </w:r>
    </w:p>
    <w:p>
      <w:pPr>
        <w:spacing w:line="320" w:lineRule="exact"/>
        <w:rPr>
          <w:sz w:val="24"/>
        </w:rPr>
      </w:pPr>
      <w:r>
        <w:rPr>
          <w:rFonts w:hint="eastAsia"/>
          <w:sz w:val="24"/>
        </w:rPr>
        <w:t>（6）杜甫诗“吴楚东南坼，乾坤日夜浮”形象地描绘出洞庭湖的壮阔之美，孟浩然《望洞庭湖赠张丞相》的“__________，__________”与杜诗有异曲同工之妙。</w:t>
      </w:r>
    </w:p>
    <w:p>
      <w:pPr>
        <w:spacing w:line="320" w:lineRule="exact"/>
        <w:rPr>
          <w:sz w:val="24"/>
        </w:rPr>
      </w:pPr>
      <w:r>
        <w:rPr>
          <w:rFonts w:hint="eastAsia"/>
          <w:sz w:val="24"/>
        </w:rPr>
        <w:t>（7）中华传统文化常常讲究曲折美、层次美，《题破山寺后禅院》中，能表现这种美学思想的两句诗是：__________，__________。</w:t>
      </w:r>
    </w:p>
    <w:p>
      <w:pPr>
        <w:spacing w:line="320" w:lineRule="exact"/>
        <w:rPr>
          <w:sz w:val="24"/>
        </w:rPr>
      </w:pPr>
      <w:r>
        <w:rPr>
          <w:rFonts w:hint="eastAsia"/>
          <w:sz w:val="24"/>
        </w:rPr>
        <w:t>（8）《卖炭翁》中，作者通过“一车炭，千余斤”之重与“______________”之轻的强烈对比，表达了对卖炭翁的同情和对宫使的憎恶。</w:t>
      </w:r>
    </w:p>
    <w:p>
      <w:pPr>
        <w:numPr>
          <w:ilvl w:val="0"/>
          <w:numId w:val="1"/>
        </w:numPr>
        <w:rPr>
          <w:sz w:val="24"/>
        </w:rPr>
      </w:pPr>
      <w:r>
        <w:rPr>
          <w:rFonts w:hint="eastAsia"/>
          <w:sz w:val="24"/>
        </w:rPr>
        <w:t>阅读（64分）</w:t>
      </w:r>
    </w:p>
    <w:p>
      <w:pPr>
        <w:spacing w:line="360" w:lineRule="exact"/>
        <w:rPr>
          <w:sz w:val="24"/>
        </w:rPr>
      </w:pPr>
      <w:r>
        <w:rPr>
          <w:rFonts w:hint="eastAsia"/>
          <w:sz w:val="24"/>
        </w:rPr>
        <w:t>（一）</w:t>
      </w:r>
      <w:r>
        <w:rPr>
          <w:rFonts w:ascii="宋体" w:hAnsi="宋体" w:cs="宋体"/>
          <w:color w:val="000000"/>
          <w:sz w:val="24"/>
          <w:szCs w:val="22"/>
        </w:rPr>
        <w:t>阅读下面文字，完成</w:t>
      </w:r>
      <w:r>
        <w:rPr>
          <w:rFonts w:hint="eastAsia" w:ascii="宋体" w:hAnsi="宋体" w:cs="宋体"/>
          <w:color w:val="000000"/>
          <w:sz w:val="24"/>
          <w:szCs w:val="22"/>
        </w:rPr>
        <w:t>2</w:t>
      </w:r>
      <w:r>
        <w:rPr>
          <w:rFonts w:ascii="宋体" w:hAnsi="宋体" w:cs="宋体"/>
          <w:color w:val="000000"/>
          <w:sz w:val="24"/>
          <w:szCs w:val="22"/>
        </w:rPr>
        <w:t>～</w:t>
      </w:r>
      <w:r>
        <w:rPr>
          <w:rFonts w:hint="eastAsia" w:ascii="宋体" w:hAnsi="宋体" w:cs="宋体"/>
          <w:color w:val="000000"/>
          <w:sz w:val="24"/>
          <w:szCs w:val="22"/>
        </w:rPr>
        <w:t>4</w:t>
      </w:r>
      <w:r>
        <w:rPr>
          <w:rFonts w:ascii="宋体" w:hAnsi="宋体" w:cs="宋体"/>
          <w:color w:val="000000"/>
          <w:spacing w:val="-1"/>
          <w:sz w:val="24"/>
          <w:szCs w:val="22"/>
        </w:rPr>
        <w:t>题。</w:t>
      </w:r>
      <w:r>
        <w:rPr>
          <w:rFonts w:hint="eastAsia" w:ascii="宋体" w:hAnsi="宋体" w:cs="宋体"/>
          <w:color w:val="000000"/>
          <w:spacing w:val="-1"/>
          <w:sz w:val="24"/>
          <w:szCs w:val="22"/>
        </w:rPr>
        <w:t>（10分）</w:t>
      </w:r>
    </w:p>
    <w:p>
      <w:pPr>
        <w:spacing w:line="400" w:lineRule="exact"/>
        <w:rPr>
          <w:sz w:val="24"/>
        </w:rPr>
      </w:pPr>
      <w:r>
        <w:rPr>
          <w:rFonts w:hint="eastAsia"/>
          <w:sz w:val="24"/>
        </w:rPr>
        <w:t>【甲】</w:t>
      </w:r>
      <w:r>
        <w:rPr>
          <w:sz w:val="24"/>
        </w:rPr>
        <w:t>那吮吸着筑路队血液的肠伤寒也在悄悄地向保尔本人进攻,但是他健壮的身体仍在抵抗它。一连五天他都强打精神,挣扎着从铺着麦秸的水泥地上爬起来,跟别人一道去上工但无论是那件暖和的皮短大衣，还是</w:t>
      </w:r>
      <w:r>
        <w:rPr>
          <w:b/>
          <w:bCs/>
          <w:sz w:val="24"/>
        </w:rPr>
        <w:t>A</w:t>
      </w:r>
      <w:r>
        <w:rPr>
          <w:sz w:val="24"/>
        </w:rPr>
        <w:t>送给他的那双已经套在冻坏的双脚上的毡靴,都帮不上他的忙了。</w:t>
      </w:r>
    </w:p>
    <w:p>
      <w:pPr>
        <w:spacing w:line="400" w:lineRule="exact"/>
        <w:rPr>
          <w:sz w:val="24"/>
        </w:rPr>
      </w:pPr>
      <w:r>
        <w:rPr>
          <w:rFonts w:hint="eastAsia"/>
          <w:sz w:val="24"/>
        </w:rPr>
        <w:t>【乙】</w:t>
      </w:r>
      <w:r>
        <w:rPr>
          <w:sz w:val="24"/>
        </w:rPr>
        <w:t>青春获得了胜利。伤寒没能夺走保尔的生命。这已是他第四次死里逃生。卧床一个月之后,苍白消瘦的保尔已能够勉强站起来,颤巍巍地扶着墙壁,试着在房间里走动了。他让母亲搀扶着走到窗口,向街上望了很久。雪已开始融化.雪水汇成的小水洼在阳光下闪闪发亮。外面已经是冰雪消融的早春天气了。</w:t>
      </w:r>
    </w:p>
    <w:p>
      <w:pPr>
        <w:spacing w:line="400" w:lineRule="exact"/>
        <w:ind w:firstLine="480" w:firstLineChars="200"/>
        <w:rPr>
          <w:sz w:val="24"/>
        </w:rPr>
      </w:pPr>
      <w:r>
        <w:rPr>
          <w:sz w:val="24"/>
        </w:rPr>
        <w:t>紧靠窗户的樱桃树枝上,神气活现地站着一只灰胸脯的麻雀,它不时用机敏的小眼睛偷看保尔一眼</w:t>
      </w:r>
      <w:r>
        <w:rPr>
          <w:rFonts w:hint="eastAsia"/>
          <w:sz w:val="24"/>
        </w:rPr>
        <w:t>。</w:t>
      </w:r>
    </w:p>
    <w:p>
      <w:pPr>
        <w:spacing w:line="400" w:lineRule="exact"/>
        <w:ind w:firstLine="480" w:firstLineChars="200"/>
        <w:rPr>
          <w:sz w:val="24"/>
        </w:rPr>
      </w:pPr>
      <w:r>
        <w:rPr>
          <w:sz w:val="24"/>
        </w:rPr>
        <w:t>“怎么样,冬天咱们总算是熬过来了吧?”保尔用手指敲敲窗户,低声说。</w:t>
      </w:r>
    </w:p>
    <w:p>
      <w:pPr>
        <w:spacing w:line="400" w:lineRule="exact"/>
        <w:jc w:val="right"/>
        <w:rPr>
          <w:sz w:val="24"/>
        </w:rPr>
      </w:pPr>
      <w:r>
        <w:rPr>
          <w:rFonts w:hint="eastAsia"/>
          <w:sz w:val="24"/>
        </w:rPr>
        <w:t>（【甲】【乙】两文均节选自《钢铁是怎样炼成的》）</w:t>
      </w:r>
    </w:p>
    <w:p>
      <w:pPr>
        <w:spacing w:line="360" w:lineRule="exact"/>
        <w:rPr>
          <w:sz w:val="24"/>
        </w:rPr>
      </w:pPr>
      <w:r>
        <w:rPr>
          <w:rFonts w:hint="eastAsia"/>
          <w:sz w:val="24"/>
        </w:rPr>
        <w:t>2.</w:t>
      </w:r>
      <w:r>
        <w:rPr>
          <w:sz w:val="24"/>
        </w:rPr>
        <w:t>下列对保尔的成长排序正确的一项是</w:t>
      </w:r>
      <w:r>
        <w:rPr>
          <w:rFonts w:hint="eastAsia"/>
          <w:sz w:val="24"/>
        </w:rPr>
        <w:t>（   ）（3分）</w:t>
      </w:r>
    </w:p>
    <w:p>
      <w:pPr>
        <w:spacing w:line="360" w:lineRule="exact"/>
        <w:rPr>
          <w:sz w:val="24"/>
        </w:rPr>
      </w:pPr>
      <w:r>
        <w:rPr>
          <w:rFonts w:cs="Calibri"/>
          <w:sz w:val="24"/>
        </w:rPr>
        <w:t>①</w:t>
      </w:r>
      <w:r>
        <w:rPr>
          <w:sz w:val="24"/>
        </w:rPr>
        <w:t>保尔参加筑路时患上伤寒</w:t>
      </w:r>
      <w:r>
        <w:rPr>
          <w:rFonts w:hint="eastAsia"/>
          <w:sz w:val="24"/>
        </w:rPr>
        <w:t xml:space="preserve">    </w:t>
      </w:r>
      <w:r>
        <w:rPr>
          <w:rFonts w:cs="Calibri"/>
          <w:sz w:val="24"/>
        </w:rPr>
        <w:t>②</w:t>
      </w:r>
      <w:r>
        <w:rPr>
          <w:sz w:val="24"/>
        </w:rPr>
        <w:t>保尔与白军战斗时腿部负伤</w:t>
      </w:r>
    </w:p>
    <w:p>
      <w:pPr>
        <w:spacing w:line="360" w:lineRule="exact"/>
        <w:rPr>
          <w:sz w:val="24"/>
        </w:rPr>
      </w:pPr>
      <w:r>
        <w:rPr>
          <w:rFonts w:cs="Calibri"/>
          <w:sz w:val="24"/>
        </w:rPr>
        <w:t>③</w:t>
      </w:r>
      <w:r>
        <w:rPr>
          <w:sz w:val="24"/>
        </w:rPr>
        <w:t>保尔历尽艰辛完成《暴风雨所诞生的》</w:t>
      </w:r>
      <w:r>
        <w:rPr>
          <w:rFonts w:hint="eastAsia"/>
          <w:sz w:val="24"/>
        </w:rPr>
        <w:t xml:space="preserve">    </w:t>
      </w:r>
      <w:r>
        <w:rPr>
          <w:rFonts w:cs="Calibri"/>
          <w:sz w:val="24"/>
        </w:rPr>
        <w:t>④</w:t>
      </w:r>
      <w:r>
        <w:rPr>
          <w:sz w:val="24"/>
        </w:rPr>
        <w:t>保尔接受朋友传播的革命道理</w:t>
      </w:r>
    </w:p>
    <w:p>
      <w:pPr>
        <w:spacing w:line="360" w:lineRule="exact"/>
        <w:rPr>
          <w:sz w:val="24"/>
        </w:rPr>
      </w:pPr>
      <w:r>
        <w:rPr>
          <w:sz w:val="24"/>
        </w:rPr>
        <w:t>A.</w:t>
      </w:r>
      <w:r>
        <w:rPr>
          <w:rFonts w:cs="Calibri"/>
          <w:sz w:val="24"/>
        </w:rPr>
        <w:t>④③②①</w:t>
      </w:r>
      <w:r>
        <w:rPr>
          <w:rFonts w:hint="eastAsia" w:cs="Calibri"/>
          <w:sz w:val="24"/>
        </w:rPr>
        <w:t xml:space="preserve">    </w:t>
      </w:r>
      <w:r>
        <w:rPr>
          <w:sz w:val="24"/>
        </w:rPr>
        <w:t>B</w:t>
      </w:r>
      <w:r>
        <w:rPr>
          <w:rFonts w:hint="eastAsia"/>
          <w:sz w:val="24"/>
        </w:rPr>
        <w:t>.</w:t>
      </w:r>
      <w:r>
        <w:rPr>
          <w:rFonts w:cs="Calibri"/>
          <w:sz w:val="24"/>
        </w:rPr>
        <w:t>③④①②</w:t>
      </w:r>
      <w:r>
        <w:rPr>
          <w:rFonts w:hint="eastAsia" w:cs="Calibri"/>
          <w:sz w:val="24"/>
        </w:rPr>
        <w:t xml:space="preserve">    </w:t>
      </w:r>
      <w:r>
        <w:rPr>
          <w:sz w:val="24"/>
        </w:rPr>
        <w:t>C.</w:t>
      </w:r>
      <w:r>
        <w:rPr>
          <w:rFonts w:cs="Calibri"/>
          <w:sz w:val="24"/>
        </w:rPr>
        <w:t>④②①③</w:t>
      </w:r>
      <w:r>
        <w:rPr>
          <w:rFonts w:hint="eastAsia" w:cs="Calibri"/>
          <w:sz w:val="24"/>
        </w:rPr>
        <w:t xml:space="preserve">    </w:t>
      </w:r>
      <w:r>
        <w:rPr>
          <w:sz w:val="24"/>
        </w:rPr>
        <w:t>D.</w:t>
      </w:r>
      <w:r>
        <w:rPr>
          <w:rFonts w:cs="Calibri"/>
          <w:sz w:val="24"/>
        </w:rPr>
        <w:t>③②①④</w:t>
      </w:r>
    </w:p>
    <w:p>
      <w:pPr>
        <w:spacing w:line="360" w:lineRule="exact"/>
        <w:rPr>
          <w:sz w:val="24"/>
        </w:rPr>
      </w:pPr>
      <w:r>
        <w:rPr>
          <w:rFonts w:hint="eastAsia"/>
          <w:sz w:val="24"/>
        </w:rPr>
        <w:t>3.</w:t>
      </w:r>
      <w:r>
        <w:rPr>
          <w:sz w:val="24"/>
        </w:rPr>
        <w:t>甲文中的A是保尔的精神导师和领路人,A是谁?保尔从A身上学到了什么?</w:t>
      </w:r>
      <w:r>
        <w:rPr>
          <w:rFonts w:hint="eastAsia"/>
          <w:sz w:val="24"/>
        </w:rPr>
        <w:t>（4分）</w:t>
      </w:r>
    </w:p>
    <w:p>
      <w:pPr>
        <w:spacing w:line="360" w:lineRule="exact"/>
        <w:rPr>
          <w:sz w:val="24"/>
        </w:rPr>
      </w:pPr>
      <w:r>
        <w:rPr>
          <w:rFonts w:hint="eastAsia"/>
          <w:sz w:val="24"/>
        </w:rPr>
        <w:t>_______________________________________________________________________________</w:t>
      </w:r>
    </w:p>
    <w:p>
      <w:pPr>
        <w:spacing w:line="360" w:lineRule="exact"/>
        <w:rPr>
          <w:sz w:val="24"/>
        </w:rPr>
      </w:pPr>
      <w:r>
        <w:rPr>
          <w:rFonts w:hint="eastAsia"/>
          <w:sz w:val="24"/>
        </w:rPr>
        <w:t>4.</w:t>
      </w:r>
      <w:r>
        <w:rPr>
          <w:sz w:val="24"/>
        </w:rPr>
        <w:t>书名是一部作品的眼睛。请结合原著具体容,简要赏析《钢铁是怎样炼成的》书名的含义</w:t>
      </w:r>
      <w:r>
        <w:rPr>
          <w:rFonts w:hint="eastAsia"/>
          <w:sz w:val="24"/>
        </w:rPr>
        <w:t>。（3分）</w:t>
      </w:r>
    </w:p>
    <w:p>
      <w:pPr>
        <w:spacing w:line="360" w:lineRule="exact"/>
        <w:rPr>
          <w:sz w:val="24"/>
        </w:rPr>
      </w:pPr>
      <w:r>
        <w:rPr>
          <w:rFonts w:hint="eastAsia"/>
          <w:sz w:val="24"/>
        </w:rPr>
        <w:t>_______________________________________________________________________________</w:t>
      </w:r>
    </w:p>
    <w:p>
      <w:pPr>
        <w:autoSpaceDE w:val="0"/>
        <w:autoSpaceDN w:val="0"/>
        <w:spacing w:line="360" w:lineRule="exact"/>
        <w:rPr>
          <w:color w:val="000000"/>
          <w:sz w:val="24"/>
          <w:szCs w:val="22"/>
        </w:rPr>
      </w:pPr>
      <w:r>
        <w:rPr>
          <w:rFonts w:hint="eastAsia" w:ascii="宋体" w:hAnsi="宋体" w:cs="宋体"/>
          <w:color w:val="000000"/>
          <w:sz w:val="24"/>
          <w:szCs w:val="22"/>
        </w:rPr>
        <w:t>（二）</w:t>
      </w:r>
      <w:r>
        <w:rPr>
          <w:rFonts w:ascii="宋体" w:hAnsi="宋体" w:cs="宋体"/>
          <w:color w:val="000000"/>
          <w:sz w:val="24"/>
          <w:szCs w:val="22"/>
        </w:rPr>
        <w:t>阅读</w:t>
      </w:r>
      <w:r>
        <w:rPr>
          <w:rFonts w:hint="eastAsia" w:ascii="宋体" w:hAnsi="宋体" w:cs="宋体"/>
          <w:color w:val="000000"/>
          <w:sz w:val="24"/>
          <w:szCs w:val="22"/>
        </w:rPr>
        <w:t>下面古诗</w:t>
      </w:r>
      <w:r>
        <w:rPr>
          <w:rFonts w:ascii="宋体" w:hAnsi="宋体" w:cs="宋体"/>
          <w:color w:val="000000"/>
          <w:sz w:val="24"/>
          <w:szCs w:val="22"/>
        </w:rPr>
        <w:t>，完成</w:t>
      </w:r>
      <w:r>
        <w:rPr>
          <w:rFonts w:hint="eastAsia" w:ascii="宋体" w:hAnsi="宋体" w:cs="宋体"/>
          <w:color w:val="000000"/>
          <w:sz w:val="24"/>
          <w:szCs w:val="22"/>
        </w:rPr>
        <w:t>5</w:t>
      </w:r>
      <w:r>
        <w:rPr>
          <w:rFonts w:ascii="宋体" w:hAnsi="宋体" w:cs="宋体"/>
          <w:color w:val="000000"/>
          <w:sz w:val="24"/>
          <w:szCs w:val="22"/>
        </w:rPr>
        <w:t>～</w:t>
      </w:r>
      <w:r>
        <w:rPr>
          <w:rFonts w:hint="eastAsia" w:ascii="宋体" w:hAnsi="宋体" w:cs="宋体"/>
          <w:color w:val="000000"/>
          <w:sz w:val="24"/>
          <w:szCs w:val="22"/>
        </w:rPr>
        <w:t>7</w:t>
      </w:r>
      <w:r>
        <w:rPr>
          <w:rFonts w:ascii="宋体" w:hAnsi="宋体" w:cs="宋体"/>
          <w:color w:val="000000"/>
          <w:spacing w:val="-1"/>
          <w:sz w:val="24"/>
          <w:szCs w:val="22"/>
        </w:rPr>
        <w:t>题。</w:t>
      </w:r>
      <w:r>
        <w:rPr>
          <w:rFonts w:hint="eastAsia" w:ascii="宋体" w:hAnsi="宋体" w:cs="宋体"/>
          <w:color w:val="000000"/>
          <w:spacing w:val="-1"/>
          <w:sz w:val="24"/>
          <w:szCs w:val="22"/>
        </w:rPr>
        <w:t>（10分）</w:t>
      </w:r>
    </w:p>
    <w:p>
      <w:pPr>
        <w:autoSpaceDE w:val="0"/>
        <w:autoSpaceDN w:val="0"/>
        <w:spacing w:line="360" w:lineRule="exact"/>
        <w:jc w:val="center"/>
        <w:rPr>
          <w:color w:val="000000"/>
          <w:sz w:val="24"/>
          <w:szCs w:val="22"/>
        </w:rPr>
      </w:pPr>
      <w:r>
        <w:rPr>
          <w:rFonts w:ascii="宋体" w:hAnsi="宋体" w:cs="宋体"/>
          <w:color w:val="000000"/>
          <w:spacing w:val="1"/>
          <w:sz w:val="24"/>
          <w:szCs w:val="22"/>
        </w:rPr>
        <w:t>浣溪沙</w:t>
      </w:r>
      <w:r>
        <w:rPr>
          <w:rFonts w:cs="Calibri"/>
          <w:color w:val="000000"/>
          <w:spacing w:val="1"/>
          <w:sz w:val="24"/>
          <w:szCs w:val="22"/>
          <w:vertAlign w:val="superscript"/>
        </w:rPr>
        <w:t>①</w:t>
      </w:r>
      <w:r>
        <w:rPr>
          <w:rFonts w:ascii="宋体" w:hAnsi="宋体" w:cs="宋体"/>
          <w:color w:val="000000"/>
          <w:spacing w:val="1"/>
          <w:sz w:val="24"/>
          <w:szCs w:val="22"/>
        </w:rPr>
        <w:t>·堤上游人逐画船</w:t>
      </w:r>
    </w:p>
    <w:p>
      <w:pPr>
        <w:autoSpaceDE w:val="0"/>
        <w:autoSpaceDN w:val="0"/>
        <w:spacing w:line="360" w:lineRule="exact"/>
        <w:jc w:val="center"/>
        <w:rPr>
          <w:color w:val="000000"/>
          <w:sz w:val="24"/>
          <w:szCs w:val="22"/>
        </w:rPr>
      </w:pPr>
      <w:r>
        <w:rPr>
          <w:rFonts w:ascii="宋体" w:hAnsi="宋体" w:cs="宋体"/>
          <w:color w:val="000000"/>
          <w:sz w:val="24"/>
          <w:szCs w:val="22"/>
        </w:rPr>
        <w:t>（宋）欧阳修</w:t>
      </w:r>
    </w:p>
    <w:p>
      <w:pPr>
        <w:autoSpaceDE w:val="0"/>
        <w:autoSpaceDN w:val="0"/>
        <w:spacing w:line="360" w:lineRule="exact"/>
        <w:jc w:val="center"/>
        <w:rPr>
          <w:color w:val="000000"/>
          <w:sz w:val="24"/>
          <w:szCs w:val="22"/>
        </w:rPr>
      </w:pPr>
      <w:r>
        <w:rPr>
          <w:rFonts w:ascii="华文楷体" w:hAnsi="华文楷体" w:cs="华文楷体"/>
          <w:color w:val="000000"/>
          <w:sz w:val="24"/>
          <w:szCs w:val="22"/>
        </w:rPr>
        <w:t>堤上游人逐画船，拍堤春水四垂天</w:t>
      </w:r>
      <w:r>
        <w:rPr>
          <w:rFonts w:cs="Calibri"/>
          <w:color w:val="000000"/>
          <w:spacing w:val="74"/>
          <w:sz w:val="24"/>
          <w:szCs w:val="22"/>
          <w:vertAlign w:val="superscript"/>
        </w:rPr>
        <w:t>②</w:t>
      </w:r>
      <w:r>
        <w:rPr>
          <w:rFonts w:ascii="华文楷体" w:hAnsi="华文楷体" w:cs="华文楷体"/>
          <w:color w:val="000000"/>
          <w:sz w:val="24"/>
          <w:szCs w:val="22"/>
        </w:rPr>
        <w:t>。绿杨楼外出秋千。</w:t>
      </w:r>
    </w:p>
    <w:p>
      <w:pPr>
        <w:autoSpaceDE w:val="0"/>
        <w:autoSpaceDN w:val="0"/>
        <w:spacing w:line="360" w:lineRule="exact"/>
        <w:jc w:val="center"/>
        <w:rPr>
          <w:color w:val="000000"/>
          <w:sz w:val="24"/>
          <w:szCs w:val="22"/>
        </w:rPr>
      </w:pPr>
      <w:r>
        <w:rPr>
          <w:rFonts w:ascii="华文楷体" w:hAnsi="华文楷体" w:cs="华文楷体"/>
          <w:color w:val="000000"/>
          <w:sz w:val="24"/>
          <w:szCs w:val="22"/>
        </w:rPr>
        <w:t>白发戴花君莫笑，六幺</w:t>
      </w:r>
      <w:r>
        <w:rPr>
          <w:rFonts w:cs="Calibri"/>
          <w:color w:val="000000"/>
          <w:spacing w:val="74"/>
          <w:sz w:val="24"/>
          <w:szCs w:val="22"/>
          <w:vertAlign w:val="superscript"/>
        </w:rPr>
        <w:t>③</w:t>
      </w:r>
      <w:r>
        <w:rPr>
          <w:rFonts w:ascii="华文楷体" w:hAnsi="华文楷体" w:cs="华文楷体"/>
          <w:color w:val="000000"/>
          <w:sz w:val="24"/>
          <w:szCs w:val="22"/>
        </w:rPr>
        <w:t>催拍盏频传。人生何处似尊</w:t>
      </w:r>
      <w:r>
        <w:rPr>
          <w:rFonts w:cs="Calibri"/>
          <w:color w:val="000000"/>
          <w:spacing w:val="74"/>
          <w:sz w:val="24"/>
          <w:szCs w:val="22"/>
          <w:vertAlign w:val="superscript"/>
        </w:rPr>
        <w:t>④</w:t>
      </w:r>
      <w:r>
        <w:rPr>
          <w:rFonts w:ascii="华文楷体" w:hAnsi="华文楷体" w:cs="华文楷体"/>
          <w:color w:val="000000"/>
          <w:spacing w:val="-1"/>
          <w:sz w:val="24"/>
          <w:szCs w:val="22"/>
        </w:rPr>
        <w:t>前！</w:t>
      </w:r>
    </w:p>
    <w:p>
      <w:pPr>
        <w:autoSpaceDE w:val="0"/>
        <w:autoSpaceDN w:val="0"/>
        <w:spacing w:line="360" w:lineRule="exact"/>
        <w:rPr>
          <w:color w:val="000000"/>
          <w:sz w:val="22"/>
          <w:szCs w:val="22"/>
        </w:rPr>
      </w:pPr>
      <w:r>
        <w:rPr>
          <w:rFonts w:ascii="宋体" w:hAnsi="宋体" w:cs="宋体"/>
          <w:color w:val="000000"/>
          <w:sz w:val="22"/>
          <w:szCs w:val="22"/>
        </w:rPr>
        <w:t>【注】①此词是欧阳修贬官颍州时所写。②四垂天：天幕仿佛从四面垂下，此处写湖上水天一色的情形。③六幺：又名绿腰，唐时琵琶曲名。④尊：同樽，古代的盛酒器具。</w:t>
      </w:r>
    </w:p>
    <w:p>
      <w:pPr>
        <w:autoSpaceDE w:val="0"/>
        <w:autoSpaceDN w:val="0"/>
        <w:spacing w:line="360" w:lineRule="exact"/>
        <w:rPr>
          <w:rFonts w:ascii="宋体" w:hAnsi="宋体" w:cs="宋体"/>
          <w:color w:val="000000"/>
          <w:spacing w:val="-1"/>
          <w:sz w:val="24"/>
          <w:szCs w:val="22"/>
        </w:rPr>
      </w:pPr>
      <w:r>
        <w:rPr>
          <w:rFonts w:hint="eastAsia" w:ascii="宋体"/>
          <w:color w:val="000000"/>
          <w:spacing w:val="1"/>
          <w:sz w:val="24"/>
          <w:szCs w:val="22"/>
        </w:rPr>
        <w:t>5</w:t>
      </w:r>
      <w:r>
        <w:rPr>
          <w:rFonts w:ascii="宋体"/>
          <w:color w:val="000000"/>
          <w:spacing w:val="1"/>
          <w:sz w:val="24"/>
          <w:szCs w:val="22"/>
        </w:rPr>
        <w:t>.</w:t>
      </w:r>
      <w:r>
        <w:rPr>
          <w:rFonts w:ascii="宋体" w:hAnsi="宋体" w:cs="宋体"/>
          <w:color w:val="000000"/>
          <w:sz w:val="24"/>
          <w:szCs w:val="22"/>
        </w:rPr>
        <w:t>这首词的词牌名是</w:t>
      </w:r>
      <w:r>
        <w:rPr>
          <w:rFonts w:hint="eastAsia" w:ascii="宋体" w:hAnsi="宋体" w:cs="宋体"/>
          <w:color w:val="000000"/>
          <w:sz w:val="24"/>
          <w:szCs w:val="22"/>
        </w:rPr>
        <w:t>_________。</w:t>
      </w:r>
      <w:r>
        <w:rPr>
          <w:rFonts w:ascii="宋体" w:hAnsi="宋体" w:cs="宋体"/>
          <w:color w:val="000000"/>
          <w:sz w:val="24"/>
          <w:szCs w:val="22"/>
        </w:rPr>
        <w:t>这首词从字数上来说，属于</w:t>
      </w:r>
      <w:r>
        <w:rPr>
          <w:rFonts w:hint="eastAsia" w:ascii="宋体" w:hAnsi="宋体" w:cs="宋体"/>
          <w:color w:val="000000"/>
          <w:sz w:val="24"/>
          <w:szCs w:val="22"/>
        </w:rPr>
        <w:t>________。</w:t>
      </w:r>
      <w:r>
        <w:rPr>
          <w:rFonts w:ascii="宋体" w:hAnsi="宋体" w:cs="宋体"/>
          <w:color w:val="000000"/>
          <w:sz w:val="24"/>
          <w:szCs w:val="22"/>
        </w:rPr>
        <w:t>欧阳修，号醉翁，晚年又号</w:t>
      </w:r>
      <w:r>
        <w:rPr>
          <w:rFonts w:hint="eastAsia" w:ascii="宋体" w:hAnsi="宋体" w:cs="宋体"/>
          <w:color w:val="000000"/>
          <w:sz w:val="24"/>
          <w:szCs w:val="22"/>
        </w:rPr>
        <w:t>__________</w:t>
      </w:r>
      <w:r>
        <w:rPr>
          <w:rFonts w:ascii="宋体" w:hAnsi="宋体" w:cs="宋体"/>
          <w:color w:val="000000"/>
          <w:sz w:val="24"/>
          <w:szCs w:val="22"/>
        </w:rPr>
        <w:t>。（3</w:t>
      </w:r>
      <w:r>
        <w:rPr>
          <w:rFonts w:ascii="宋体" w:hAnsi="宋体" w:cs="宋体"/>
          <w:color w:val="000000"/>
          <w:spacing w:val="-1"/>
          <w:sz w:val="24"/>
          <w:szCs w:val="22"/>
        </w:rPr>
        <w:t>分）</w:t>
      </w:r>
    </w:p>
    <w:p>
      <w:pPr>
        <w:autoSpaceDE w:val="0"/>
        <w:autoSpaceDN w:val="0"/>
        <w:spacing w:line="360" w:lineRule="exact"/>
        <w:rPr>
          <w:rFonts w:ascii="宋体" w:hAnsi="宋体" w:cs="宋体"/>
          <w:color w:val="000000"/>
          <w:spacing w:val="-1"/>
          <w:sz w:val="24"/>
          <w:szCs w:val="22"/>
        </w:rPr>
      </w:pPr>
      <w:r>
        <w:rPr>
          <w:rFonts w:hint="eastAsia" w:ascii="宋体" w:hAnsi="宋体" w:cs="宋体"/>
          <w:color w:val="000000"/>
          <w:spacing w:val="-1"/>
          <w:sz w:val="24"/>
          <w:szCs w:val="22"/>
        </w:rPr>
        <w:t>6.上片中的“出”字极为精妙，请赏析其表达效果。（3 分）</w:t>
      </w:r>
    </w:p>
    <w:p>
      <w:pPr>
        <w:autoSpaceDE w:val="0"/>
        <w:autoSpaceDN w:val="0"/>
        <w:spacing w:line="360" w:lineRule="exact"/>
        <w:rPr>
          <w:rFonts w:ascii="宋体" w:hAnsi="宋体" w:cs="宋体"/>
          <w:color w:val="000000"/>
          <w:spacing w:val="-1"/>
          <w:sz w:val="24"/>
          <w:szCs w:val="22"/>
        </w:rPr>
      </w:pPr>
      <w:r>
        <w:rPr>
          <w:rFonts w:hint="eastAsia" w:ascii="宋体" w:hAnsi="宋体" w:cs="宋体"/>
          <w:color w:val="000000"/>
          <w:spacing w:val="-1"/>
          <w:sz w:val="24"/>
          <w:szCs w:val="22"/>
        </w:rPr>
        <w:t>_______________________________________________________________________________</w:t>
      </w:r>
    </w:p>
    <w:p>
      <w:pPr>
        <w:autoSpaceDE w:val="0"/>
        <w:autoSpaceDN w:val="0"/>
        <w:spacing w:line="360" w:lineRule="exact"/>
        <w:rPr>
          <w:rFonts w:ascii="宋体" w:hAnsi="宋体" w:cs="宋体"/>
          <w:color w:val="000000"/>
          <w:spacing w:val="-1"/>
          <w:sz w:val="24"/>
          <w:szCs w:val="22"/>
        </w:rPr>
      </w:pPr>
      <w:r>
        <w:rPr>
          <w:rFonts w:hint="eastAsia" w:ascii="宋体" w:hAnsi="宋体" w:cs="宋体"/>
          <w:color w:val="000000"/>
          <w:spacing w:val="-1"/>
          <w:sz w:val="24"/>
          <w:szCs w:val="22"/>
        </w:rPr>
        <w:t>7.下片最后一句抒发了词人怎样的内心情感？（4 分）</w:t>
      </w:r>
    </w:p>
    <w:p>
      <w:pPr>
        <w:autoSpaceDE w:val="0"/>
        <w:autoSpaceDN w:val="0"/>
        <w:spacing w:line="360" w:lineRule="exact"/>
        <w:rPr>
          <w:rFonts w:ascii="宋体" w:hAnsi="宋体" w:cs="宋体"/>
          <w:color w:val="000000"/>
          <w:spacing w:val="-1"/>
          <w:sz w:val="24"/>
          <w:szCs w:val="22"/>
        </w:rPr>
      </w:pPr>
      <w:r>
        <w:rPr>
          <w:rFonts w:hint="eastAsia" w:ascii="宋体" w:hAnsi="宋体" w:cs="宋体"/>
          <w:color w:val="000000"/>
          <w:spacing w:val="-1"/>
          <w:sz w:val="24"/>
          <w:szCs w:val="22"/>
        </w:rPr>
        <w:t>_______________________________________________________________________________</w:t>
      </w:r>
    </w:p>
    <w:p>
      <w:pPr>
        <w:autoSpaceDE w:val="0"/>
        <w:autoSpaceDN w:val="0"/>
        <w:rPr>
          <w:rFonts w:ascii="宋体" w:hAnsi="宋体" w:cs="宋体"/>
          <w:color w:val="000000"/>
          <w:spacing w:val="-1"/>
          <w:sz w:val="24"/>
          <w:szCs w:val="22"/>
        </w:rPr>
      </w:pPr>
      <w:r>
        <w:rPr>
          <w:rFonts w:hint="eastAsia" w:ascii="宋体" w:hAnsi="宋体" w:cs="宋体"/>
          <w:color w:val="000000"/>
          <w:spacing w:val="-1"/>
          <w:sz w:val="24"/>
          <w:szCs w:val="22"/>
        </w:rPr>
        <w:t>（三）</w:t>
      </w:r>
      <w:r>
        <w:rPr>
          <w:sz w:val="24"/>
        </w:rPr>
        <w:t>阅读下面</w:t>
      </w:r>
      <w:r>
        <w:rPr>
          <w:rFonts w:hint="eastAsia"/>
          <w:sz w:val="24"/>
        </w:rPr>
        <w:t>古诗</w:t>
      </w:r>
      <w:r>
        <w:rPr>
          <w:sz w:val="24"/>
        </w:rPr>
        <w:t>，完成8～</w:t>
      </w:r>
      <w:r>
        <w:rPr>
          <w:rFonts w:hint="eastAsia"/>
          <w:sz w:val="24"/>
        </w:rPr>
        <w:t>9</w:t>
      </w:r>
      <w:r>
        <w:rPr>
          <w:sz w:val="24"/>
        </w:rPr>
        <w:t>题。</w:t>
      </w:r>
      <w:r>
        <w:rPr>
          <w:rFonts w:hint="eastAsia" w:ascii="宋体" w:hAnsi="宋体" w:cs="宋体"/>
          <w:color w:val="000000"/>
          <w:spacing w:val="-1"/>
          <w:sz w:val="24"/>
          <w:szCs w:val="22"/>
        </w:rPr>
        <w:t>（7分）</w:t>
      </w:r>
    </w:p>
    <w:p>
      <w:pPr>
        <w:autoSpaceDE w:val="0"/>
        <w:autoSpaceDN w:val="0"/>
        <w:spacing w:line="360" w:lineRule="exact"/>
        <w:jc w:val="center"/>
        <w:rPr>
          <w:rFonts w:ascii="宋体" w:hAnsi="宋体" w:cs="宋体"/>
          <w:color w:val="000000"/>
          <w:spacing w:val="-1"/>
          <w:sz w:val="24"/>
          <w:szCs w:val="22"/>
        </w:rPr>
      </w:pPr>
      <w:r>
        <w:rPr>
          <w:rFonts w:hint="eastAsia" w:ascii="宋体" w:hAnsi="宋体" w:cs="宋体"/>
          <w:color w:val="000000"/>
          <w:spacing w:val="-1"/>
          <w:sz w:val="24"/>
          <w:szCs w:val="22"/>
        </w:rPr>
        <w:t>茅屋为秋风所破歌</w:t>
      </w:r>
    </w:p>
    <w:p>
      <w:pPr>
        <w:autoSpaceDE w:val="0"/>
        <w:autoSpaceDN w:val="0"/>
        <w:spacing w:line="360" w:lineRule="exact"/>
        <w:jc w:val="center"/>
        <w:rPr>
          <w:rFonts w:ascii="宋体" w:hAnsi="宋体" w:cs="宋体"/>
          <w:color w:val="000000"/>
          <w:spacing w:val="-1"/>
          <w:sz w:val="24"/>
          <w:szCs w:val="22"/>
        </w:rPr>
      </w:pPr>
      <w:r>
        <w:rPr>
          <w:rFonts w:hint="eastAsia" w:ascii="宋体" w:hAnsi="宋体" w:cs="宋体"/>
          <w:color w:val="000000"/>
          <w:spacing w:val="-1"/>
          <w:sz w:val="24"/>
          <w:szCs w:val="22"/>
        </w:rPr>
        <w:t>（唐） 杜甫</w:t>
      </w:r>
    </w:p>
    <w:p>
      <w:pPr>
        <w:spacing w:line="360" w:lineRule="exact"/>
        <w:ind w:firstLine="480" w:firstLineChars="200"/>
        <w:rPr>
          <w:sz w:val="24"/>
        </w:rPr>
      </w:pPr>
      <w:r>
        <w:rPr>
          <w:sz w:val="24"/>
        </w:rPr>
        <w:t>①八月秋高风怒号，卷我屋上三重茅。茅飞渡江洒江郊，高者挂罥长林梢，下者飘转沉塘坳。</w:t>
      </w:r>
    </w:p>
    <w:p>
      <w:pPr>
        <w:spacing w:line="360" w:lineRule="exact"/>
        <w:ind w:firstLine="480" w:firstLineChars="200"/>
        <w:rPr>
          <w:sz w:val="24"/>
        </w:rPr>
      </w:pPr>
      <w:r>
        <w:rPr>
          <w:sz w:val="24"/>
        </w:rPr>
        <w:t>②南村群童欺我老无力，忍能对面为盗贼，公然抱茅入竹去，唇焦口燥呼不得，归来倚杖自叹息。</w:t>
      </w:r>
    </w:p>
    <w:p>
      <w:pPr>
        <w:spacing w:line="360" w:lineRule="exact"/>
        <w:ind w:firstLine="480" w:firstLineChars="200"/>
        <w:rPr>
          <w:sz w:val="24"/>
        </w:rPr>
      </w:pPr>
      <w:r>
        <w:rPr>
          <w:sz w:val="24"/>
        </w:rPr>
        <w:t>③</w:t>
      </w:r>
      <w:r>
        <w:rPr>
          <w:sz w:val="24"/>
          <w:u w:val="single"/>
        </w:rPr>
        <w:t>俄顷风定云墨色，秋天漠漠向昏黑。</w:t>
      </w:r>
      <w:r>
        <w:rPr>
          <w:sz w:val="24"/>
        </w:rPr>
        <w:t>布衾多年冷似铁，娇儿恶卧踏里裂。床头屋漏无干处，雨脚如麻未断绝。自经丧乱少睡眠，长夜沾湿何由彻！</w:t>
      </w:r>
    </w:p>
    <w:p>
      <w:pPr>
        <w:spacing w:line="360" w:lineRule="exact"/>
        <w:ind w:firstLine="480" w:firstLineChars="200"/>
        <w:rPr>
          <w:sz w:val="24"/>
        </w:rPr>
      </w:pPr>
      <w:r>
        <w:rPr>
          <w:sz w:val="24"/>
        </w:rPr>
        <w:t>④安得广厦千万间，大庇天下寒士俱欢颜，风雨不动安如山。呜呼！</w:t>
      </w:r>
      <w:r>
        <w:rPr>
          <w:sz w:val="24"/>
          <w:u w:val="single"/>
        </w:rPr>
        <w:t>何时眼前突兀见此屋，吾庐独破受冻死亦足！</w:t>
      </w:r>
    </w:p>
    <w:p>
      <w:pPr>
        <w:spacing w:line="360" w:lineRule="exact"/>
        <w:rPr>
          <w:sz w:val="24"/>
        </w:rPr>
      </w:pPr>
      <w:r>
        <w:rPr>
          <w:rFonts w:hint="eastAsia"/>
          <w:sz w:val="24"/>
        </w:rPr>
        <w:t>8.</w:t>
      </w:r>
      <w:r>
        <w:rPr>
          <w:sz w:val="24"/>
        </w:rPr>
        <w:t>简要说说第③段中画线句子在诗中的作用。（4 分）</w:t>
      </w:r>
    </w:p>
    <w:p>
      <w:pPr>
        <w:spacing w:line="360" w:lineRule="exact"/>
        <w:rPr>
          <w:sz w:val="24"/>
        </w:rPr>
      </w:pPr>
      <w:r>
        <w:rPr>
          <w:rFonts w:hint="eastAsia"/>
          <w:sz w:val="24"/>
        </w:rPr>
        <w:t>_______________________________________________________________________________</w:t>
      </w:r>
    </w:p>
    <w:p>
      <w:pPr>
        <w:spacing w:line="360" w:lineRule="exact"/>
        <w:rPr>
          <w:sz w:val="24"/>
        </w:rPr>
      </w:pPr>
      <w:r>
        <w:rPr>
          <w:rFonts w:hint="eastAsia"/>
          <w:sz w:val="24"/>
        </w:rPr>
        <w:t>9</w:t>
      </w:r>
      <w:r>
        <w:rPr>
          <w:sz w:val="24"/>
        </w:rPr>
        <w:t>.结合诗歌内容，谈谈你对第④段中画线句子的理解。（3 分）</w:t>
      </w:r>
    </w:p>
    <w:p>
      <w:pPr>
        <w:spacing w:line="360" w:lineRule="exact"/>
        <w:rPr>
          <w:sz w:val="24"/>
        </w:rPr>
      </w:pPr>
      <w:r>
        <w:rPr>
          <w:rFonts w:hint="eastAsia"/>
          <w:sz w:val="24"/>
        </w:rPr>
        <w:t>_______________________________________________________________________________</w:t>
      </w:r>
    </w:p>
    <w:p>
      <w:pPr>
        <w:rPr>
          <w:sz w:val="24"/>
        </w:rPr>
      </w:pPr>
      <w:r>
        <w:rPr>
          <w:sz w:val="24"/>
        </w:rPr>
        <w:t>（</w:t>
      </w:r>
      <w:r>
        <w:rPr>
          <w:rFonts w:hint="eastAsia"/>
          <w:sz w:val="24"/>
        </w:rPr>
        <w:t>四</w:t>
      </w:r>
      <w:r>
        <w:rPr>
          <w:sz w:val="24"/>
        </w:rPr>
        <w:t>）阅读下面</w:t>
      </w:r>
      <w:r>
        <w:rPr>
          <w:rFonts w:hint="eastAsia"/>
          <w:sz w:val="24"/>
        </w:rPr>
        <w:t>文言文</w:t>
      </w:r>
      <w:r>
        <w:rPr>
          <w:sz w:val="24"/>
        </w:rPr>
        <w:t>，完成8～20题。</w:t>
      </w:r>
      <w:r>
        <w:rPr>
          <w:rFonts w:hint="eastAsia"/>
          <w:sz w:val="24"/>
        </w:rPr>
        <w:t>（16</w:t>
      </w:r>
      <w:r>
        <w:rPr>
          <w:sz w:val="24"/>
        </w:rPr>
        <w:t>分</w:t>
      </w:r>
      <w:r>
        <w:rPr>
          <w:rFonts w:hint="eastAsia"/>
          <w:sz w:val="24"/>
        </w:rPr>
        <w:t>）</w:t>
      </w:r>
    </w:p>
    <w:p>
      <w:pPr>
        <w:spacing w:line="320" w:lineRule="exact"/>
        <w:jc w:val="center"/>
        <w:rPr>
          <w:sz w:val="24"/>
        </w:rPr>
      </w:pPr>
      <w:r>
        <w:rPr>
          <w:sz w:val="24"/>
        </w:rPr>
        <w:t>马说</w:t>
      </w:r>
    </w:p>
    <w:p>
      <w:pPr>
        <w:spacing w:line="320" w:lineRule="exact"/>
        <w:jc w:val="center"/>
        <w:rPr>
          <w:sz w:val="24"/>
        </w:rPr>
      </w:pPr>
      <w:r>
        <w:rPr>
          <w:sz w:val="24"/>
        </w:rPr>
        <w:t>韩愈</w:t>
      </w:r>
    </w:p>
    <w:p>
      <w:pPr>
        <w:spacing w:line="320" w:lineRule="exact"/>
        <w:ind w:firstLine="480" w:firstLineChars="200"/>
        <w:rPr>
          <w:sz w:val="24"/>
        </w:rPr>
      </w:pPr>
      <w:r>
        <w:rPr>
          <w:sz w:val="24"/>
        </w:rPr>
        <w:t>世有伯乐，然后有千里马。千里马常有，而伯乐不常有。故虽有名马，衹辱于奴隶人之手，骈死于槽枥之间，不以千里称也。</w:t>
      </w:r>
    </w:p>
    <w:p>
      <w:pPr>
        <w:spacing w:line="320" w:lineRule="exact"/>
        <w:ind w:firstLine="480" w:firstLineChars="200"/>
        <w:rPr>
          <w:sz w:val="24"/>
        </w:rPr>
      </w:pPr>
      <w:r>
        <w:rPr>
          <w:sz w:val="24"/>
        </w:rPr>
        <w:t>马之千里者，一食或尽粟一石。食马者不知其能千里而食也。是马也，虽有千里之能，食不饱，力不足，才美不外见，且欲与常马等不可得，安求其能千里也？</w:t>
      </w:r>
    </w:p>
    <w:p>
      <w:pPr>
        <w:spacing w:line="320" w:lineRule="exact"/>
        <w:ind w:firstLine="480" w:firstLineChars="200"/>
        <w:rPr>
          <w:sz w:val="24"/>
        </w:rPr>
      </w:pPr>
      <w:r>
        <w:rPr>
          <w:sz w:val="24"/>
        </w:rPr>
        <w:t>策之不以其道，食之不能尽其材，鸣之而不能通其意，执策而临之，曰：“天下无马！”呜呼！其真无马邪？其真不知马也！</w:t>
      </w:r>
    </w:p>
    <w:p>
      <w:pPr>
        <w:spacing w:line="320" w:lineRule="exact"/>
        <w:jc w:val="center"/>
        <w:rPr>
          <w:sz w:val="24"/>
        </w:rPr>
      </w:pPr>
      <w:r>
        <w:rPr>
          <w:sz w:val="24"/>
        </w:rPr>
        <w:t>卓茂让马</w:t>
      </w:r>
    </w:p>
    <w:p>
      <w:pPr>
        <w:spacing w:line="320" w:lineRule="exact"/>
        <w:jc w:val="center"/>
        <w:rPr>
          <w:sz w:val="24"/>
        </w:rPr>
      </w:pPr>
      <w:r>
        <w:rPr>
          <w:sz w:val="24"/>
        </w:rPr>
        <w:t>范晔</w:t>
      </w:r>
    </w:p>
    <w:p>
      <w:pPr>
        <w:spacing w:line="320" w:lineRule="exact"/>
        <w:ind w:firstLine="480" w:firstLineChars="200"/>
        <w:rPr>
          <w:sz w:val="24"/>
        </w:rPr>
      </w:pPr>
      <w:r>
        <w:rPr>
          <w:sz w:val="24"/>
        </w:rPr>
        <w:t>卓茂字子康，南阳宛人也。父祖皆至郡守。茂，元帝时学于长安，事博士江生，习《讲》、《礼》及历算，究极师法，称为通儒。性宽仁恭爱。乡党故旧，虽行能与茂不同，而皆爱慕欣欣欣焉。</w:t>
      </w:r>
    </w:p>
    <w:p>
      <w:pPr>
        <w:spacing w:line="320" w:lineRule="exact"/>
        <w:ind w:firstLine="480" w:firstLineChars="200"/>
        <w:rPr>
          <w:sz w:val="24"/>
        </w:rPr>
      </w:pPr>
      <w:r>
        <w:rPr>
          <w:sz w:val="24"/>
        </w:rPr>
        <w:t>初辟</w:t>
      </w:r>
      <w:r>
        <w:rPr>
          <w:sz w:val="24"/>
          <w:vertAlign w:val="superscript"/>
        </w:rPr>
        <w:t>①</w:t>
      </w:r>
      <w:r>
        <w:rPr>
          <w:sz w:val="24"/>
        </w:rPr>
        <w:t>丞相府史，事孔光，光称为长者。时尝出行，有人认其马。茂问曰：“子亡马几何时？”对曰：“月余日矣。”茂有马数年，心知其谬，默解与之，挽车而去，顾曰：若非公马，幸</w:t>
      </w:r>
      <w:r>
        <w:rPr>
          <w:sz w:val="24"/>
          <w:vertAlign w:val="superscript"/>
        </w:rPr>
        <w:t>②</w:t>
      </w:r>
      <w:r>
        <w:rPr>
          <w:sz w:val="24"/>
        </w:rPr>
        <w:t>至丞相府归我。”他日，马主别得亡者，乃诣府送马，叩头谢之。茂性不好争如此。</w:t>
      </w:r>
    </w:p>
    <w:p>
      <w:pPr>
        <w:spacing w:line="320" w:lineRule="exact"/>
        <w:rPr>
          <w:sz w:val="24"/>
        </w:rPr>
      </w:pPr>
      <w:r>
        <w:rPr>
          <w:sz w:val="24"/>
        </w:rPr>
        <w:t>【注释】①辟（bì）：征召。②幸：希望。</w:t>
      </w:r>
    </w:p>
    <w:p>
      <w:pPr>
        <w:spacing w:line="400" w:lineRule="exact"/>
        <w:rPr>
          <w:sz w:val="24"/>
        </w:rPr>
      </w:pPr>
      <w:r>
        <w:rPr>
          <w:sz w:val="24"/>
        </w:rPr>
        <w:t>1</w:t>
      </w:r>
      <w:r>
        <w:rPr>
          <w:rFonts w:hint="eastAsia"/>
          <w:sz w:val="24"/>
        </w:rPr>
        <w:t>0</w:t>
      </w:r>
      <w:r>
        <w:rPr>
          <w:sz w:val="24"/>
        </w:rPr>
        <w:t>. 下列句子中，</w:t>
      </w:r>
      <w:r>
        <w:rPr>
          <w:rFonts w:hint="eastAsia"/>
          <w:sz w:val="24"/>
        </w:rPr>
        <w:t>加下划线的</w:t>
      </w:r>
      <w:r>
        <w:rPr>
          <w:sz w:val="24"/>
        </w:rPr>
        <w:t>词语的解释不正确的一项是（  ）</w:t>
      </w:r>
      <w:r>
        <w:rPr>
          <w:rFonts w:hint="eastAsia"/>
          <w:sz w:val="24"/>
        </w:rPr>
        <w:t>（3分）</w:t>
      </w:r>
    </w:p>
    <w:p>
      <w:pPr>
        <w:spacing w:line="400" w:lineRule="exact"/>
        <w:rPr>
          <w:sz w:val="24"/>
        </w:rPr>
      </w:pPr>
      <w:r>
        <w:rPr>
          <w:sz w:val="24"/>
        </w:rPr>
        <w:t>A. 一食或</w:t>
      </w:r>
      <w:r>
        <w:rPr>
          <w:sz w:val="24"/>
          <w:u w:val="single"/>
        </w:rPr>
        <w:t>尽</w:t>
      </w:r>
      <w:r>
        <w:rPr>
          <w:sz w:val="24"/>
        </w:rPr>
        <w:t>粟一石       尽：吃尽</w:t>
      </w:r>
      <w:r>
        <w:rPr>
          <w:rFonts w:hint="eastAsia"/>
          <w:sz w:val="24"/>
        </w:rPr>
        <w:t xml:space="preserve">     </w:t>
      </w:r>
      <w:r>
        <w:rPr>
          <w:sz w:val="24"/>
        </w:rPr>
        <w:t>B. 执</w:t>
      </w:r>
      <w:r>
        <w:rPr>
          <w:sz w:val="24"/>
          <w:u w:val="single"/>
        </w:rPr>
        <w:t>策</w:t>
      </w:r>
      <w:r>
        <w:rPr>
          <w:sz w:val="24"/>
        </w:rPr>
        <w:t>而临之           策：马鞭</w:t>
      </w:r>
    </w:p>
    <w:p>
      <w:pPr>
        <w:spacing w:line="400" w:lineRule="exact"/>
        <w:rPr>
          <w:sz w:val="24"/>
        </w:rPr>
      </w:pPr>
      <w:r>
        <w:rPr>
          <w:sz w:val="24"/>
        </w:rPr>
        <w:t xml:space="preserve">C. </w:t>
      </w:r>
      <w:r>
        <w:rPr>
          <w:sz w:val="24"/>
          <w:u w:val="single"/>
        </w:rPr>
        <w:t>若</w:t>
      </w:r>
      <w:r>
        <w:rPr>
          <w:sz w:val="24"/>
        </w:rPr>
        <w:t>非公马             若：你的</w:t>
      </w:r>
      <w:r>
        <w:rPr>
          <w:rFonts w:hint="eastAsia"/>
          <w:sz w:val="24"/>
        </w:rPr>
        <w:t xml:space="preserve">     </w:t>
      </w:r>
      <w:r>
        <w:rPr>
          <w:sz w:val="24"/>
        </w:rPr>
        <w:t>D. 乃</w:t>
      </w:r>
      <w:r>
        <w:rPr>
          <w:sz w:val="24"/>
          <w:u w:val="single"/>
        </w:rPr>
        <w:t>诣</w:t>
      </w:r>
      <w:r>
        <w:rPr>
          <w:sz w:val="24"/>
        </w:rPr>
        <w:t>府送马           诣：到……去</w:t>
      </w:r>
    </w:p>
    <w:p>
      <w:pPr>
        <w:spacing w:line="400" w:lineRule="exact"/>
        <w:rPr>
          <w:sz w:val="24"/>
        </w:rPr>
      </w:pPr>
      <w:r>
        <w:rPr>
          <w:sz w:val="24"/>
        </w:rPr>
        <w:t>1</w:t>
      </w:r>
      <w:r>
        <w:rPr>
          <w:rFonts w:hint="eastAsia"/>
          <w:sz w:val="24"/>
        </w:rPr>
        <w:t>1</w:t>
      </w:r>
      <w:r>
        <w:rPr>
          <w:sz w:val="24"/>
        </w:rPr>
        <w:t>. 下列句子中，加</w:t>
      </w:r>
      <w:r>
        <w:rPr>
          <w:rFonts w:hint="eastAsia"/>
          <w:sz w:val="24"/>
        </w:rPr>
        <w:t>下划线的</w:t>
      </w:r>
      <w:r>
        <w:rPr>
          <w:sz w:val="24"/>
        </w:rPr>
        <w:t>词的意思和用法完全相同的一项是（  ）</w:t>
      </w:r>
      <w:r>
        <w:rPr>
          <w:rFonts w:hint="eastAsia"/>
          <w:sz w:val="24"/>
        </w:rPr>
        <w:t>（3分）</w:t>
      </w:r>
    </w:p>
    <w:p>
      <w:pPr>
        <w:spacing w:line="400" w:lineRule="exact"/>
        <w:rPr>
          <w:sz w:val="24"/>
        </w:rPr>
      </w:pPr>
      <w:r>
        <w:rPr>
          <w:sz w:val="24"/>
        </w:rPr>
        <w:t>A. 乡党</w:t>
      </w:r>
      <w:r>
        <w:rPr>
          <w:sz w:val="24"/>
          <w:u w:val="single"/>
        </w:rPr>
        <w:t>故</w:t>
      </w:r>
      <w:r>
        <w:rPr>
          <w:sz w:val="24"/>
        </w:rPr>
        <w:t xml:space="preserve">旧             </w:t>
      </w:r>
      <w:r>
        <w:rPr>
          <w:sz w:val="24"/>
          <w:u w:val="single"/>
        </w:rPr>
        <w:t>故</w:t>
      </w:r>
      <w:r>
        <w:rPr>
          <w:sz w:val="24"/>
        </w:rPr>
        <w:t>外户而不闭（《大道之行也》）</w:t>
      </w:r>
    </w:p>
    <w:p>
      <w:pPr>
        <w:spacing w:line="400" w:lineRule="exact"/>
        <w:rPr>
          <w:sz w:val="24"/>
        </w:rPr>
      </w:pPr>
      <w:r>
        <w:rPr>
          <w:sz w:val="24"/>
        </w:rPr>
        <w:t>B. 心知</w:t>
      </w:r>
      <w:r>
        <w:rPr>
          <w:sz w:val="24"/>
          <w:u w:val="single"/>
        </w:rPr>
        <w:t>其</w:t>
      </w:r>
      <w:r>
        <w:rPr>
          <w:sz w:val="24"/>
        </w:rPr>
        <w:t xml:space="preserve">谬             </w:t>
      </w:r>
      <w:r>
        <w:rPr>
          <w:sz w:val="24"/>
          <w:u w:val="single"/>
        </w:rPr>
        <w:t>其</w:t>
      </w:r>
      <w:r>
        <w:rPr>
          <w:sz w:val="24"/>
        </w:rPr>
        <w:t>人视端容寂（《核舟记》）</w:t>
      </w:r>
    </w:p>
    <w:p>
      <w:pPr>
        <w:spacing w:line="400" w:lineRule="exact"/>
        <w:rPr>
          <w:sz w:val="24"/>
        </w:rPr>
      </w:pPr>
      <w:r>
        <w:rPr>
          <w:sz w:val="24"/>
        </w:rPr>
        <w:t>C. 默解与</w:t>
      </w:r>
      <w:r>
        <w:rPr>
          <w:sz w:val="24"/>
          <w:u w:val="single"/>
        </w:rPr>
        <w:t>之</w:t>
      </w:r>
      <w:r>
        <w:rPr>
          <w:sz w:val="24"/>
        </w:rPr>
        <w:t xml:space="preserve">             鹏</w:t>
      </w:r>
      <w:r>
        <w:rPr>
          <w:sz w:val="24"/>
          <w:u w:val="single"/>
        </w:rPr>
        <w:t>之</w:t>
      </w:r>
      <w:r>
        <w:rPr>
          <w:sz w:val="24"/>
        </w:rPr>
        <w:t>徙于南冥也（《北复有鱼》）</w:t>
      </w:r>
    </w:p>
    <w:p>
      <w:pPr>
        <w:spacing w:line="400" w:lineRule="exact"/>
        <w:rPr>
          <w:sz w:val="24"/>
        </w:rPr>
      </w:pPr>
      <w:r>
        <w:rPr>
          <w:sz w:val="24"/>
        </w:rPr>
        <w:t xml:space="preserve">D </w:t>
      </w:r>
      <w:r>
        <w:rPr>
          <w:sz w:val="24"/>
          <w:u w:val="single"/>
        </w:rPr>
        <w:t>乃</w:t>
      </w:r>
      <w:r>
        <w:rPr>
          <w:sz w:val="24"/>
        </w:rPr>
        <w:t xml:space="preserve">诣府送马           </w:t>
      </w:r>
      <w:r>
        <w:rPr>
          <w:sz w:val="24"/>
          <w:u w:val="single"/>
        </w:rPr>
        <w:t>乃</w:t>
      </w:r>
      <w:r>
        <w:rPr>
          <w:sz w:val="24"/>
        </w:rPr>
        <w:t>记之而去（《小石潭记》）</w:t>
      </w:r>
    </w:p>
    <w:p>
      <w:pPr>
        <w:spacing w:line="400" w:lineRule="exact"/>
        <w:rPr>
          <w:sz w:val="24"/>
        </w:rPr>
      </w:pPr>
      <w:r>
        <w:rPr>
          <w:sz w:val="24"/>
        </w:rPr>
        <w:t>1</w:t>
      </w:r>
      <w:r>
        <w:rPr>
          <w:rFonts w:hint="eastAsia"/>
          <w:sz w:val="24"/>
        </w:rPr>
        <w:t>2</w:t>
      </w:r>
      <w:r>
        <w:rPr>
          <w:sz w:val="24"/>
        </w:rPr>
        <w:t>. 下列句子中，与“华元帝时学于长安”句式相同的一项是（  ）</w:t>
      </w:r>
      <w:r>
        <w:rPr>
          <w:rFonts w:hint="eastAsia"/>
          <w:sz w:val="24"/>
        </w:rPr>
        <w:t>（3分）</w:t>
      </w:r>
    </w:p>
    <w:p>
      <w:pPr>
        <w:spacing w:line="400" w:lineRule="exact"/>
        <w:rPr>
          <w:sz w:val="24"/>
        </w:rPr>
      </w:pPr>
      <w:r>
        <w:rPr>
          <w:sz w:val="24"/>
        </w:rPr>
        <w:t>A. 便要还家（《桃花源记》）</w:t>
      </w:r>
      <w:r>
        <w:rPr>
          <w:rFonts w:hint="eastAsia"/>
          <w:sz w:val="24"/>
        </w:rPr>
        <w:tab/>
      </w:r>
      <w:r>
        <w:rPr>
          <w:rFonts w:hint="eastAsia"/>
          <w:sz w:val="24"/>
        </w:rPr>
        <w:tab/>
      </w:r>
      <w:r>
        <w:rPr>
          <w:rFonts w:hint="eastAsia"/>
          <w:sz w:val="24"/>
        </w:rPr>
        <w:tab/>
      </w:r>
      <w:r>
        <w:rPr>
          <w:rFonts w:hint="eastAsia"/>
          <w:sz w:val="24"/>
        </w:rPr>
        <w:tab/>
      </w:r>
      <w:r>
        <w:rPr>
          <w:sz w:val="24"/>
        </w:rPr>
        <w:t>B. 中轩敞者为舱（《核舟记》）</w:t>
      </w:r>
    </w:p>
    <w:p>
      <w:pPr>
        <w:spacing w:line="400" w:lineRule="exact"/>
        <w:rPr>
          <w:sz w:val="24"/>
        </w:rPr>
      </w:pPr>
      <w:r>
        <w:rPr>
          <w:sz w:val="24"/>
        </w:rPr>
        <w:t>C. 子非鱼（《庄子与惠子游于濠梁之上》）</w:t>
      </w:r>
      <w:r>
        <w:rPr>
          <w:rFonts w:hint="eastAsia"/>
          <w:sz w:val="24"/>
        </w:rPr>
        <w:tab/>
      </w:r>
      <w:r>
        <w:rPr>
          <w:sz w:val="24"/>
        </w:rPr>
        <w:t>D. 马之千里者（《马说》）</w:t>
      </w:r>
    </w:p>
    <w:p>
      <w:pPr>
        <w:spacing w:line="400" w:lineRule="exact"/>
        <w:rPr>
          <w:sz w:val="24"/>
        </w:rPr>
      </w:pPr>
      <w:r>
        <w:rPr>
          <w:sz w:val="24"/>
        </w:rPr>
        <w:t>1</w:t>
      </w:r>
      <w:r>
        <w:rPr>
          <w:rFonts w:hint="eastAsia"/>
          <w:sz w:val="24"/>
        </w:rPr>
        <w:t>3</w:t>
      </w:r>
      <w:r>
        <w:rPr>
          <w:sz w:val="24"/>
        </w:rPr>
        <w:t>. 对文章有关内容的理解和分析，下列表述不正确的一项是（  ）</w:t>
      </w:r>
      <w:r>
        <w:rPr>
          <w:rFonts w:hint="eastAsia"/>
          <w:sz w:val="24"/>
        </w:rPr>
        <w:t>（3分）</w:t>
      </w:r>
    </w:p>
    <w:p>
      <w:pPr>
        <w:spacing w:line="400" w:lineRule="exact"/>
        <w:rPr>
          <w:sz w:val="24"/>
        </w:rPr>
      </w:pPr>
      <w:r>
        <w:rPr>
          <w:sz w:val="24"/>
        </w:rPr>
        <w:t>A. 《马说》用托物寓意的写法，以千里马不遇伯乐，比喻贤才难遇明主。</w:t>
      </w:r>
    </w:p>
    <w:p>
      <w:pPr>
        <w:spacing w:line="400" w:lineRule="exact"/>
        <w:rPr>
          <w:sz w:val="24"/>
        </w:rPr>
      </w:pPr>
      <w:r>
        <w:rPr>
          <w:sz w:val="24"/>
        </w:rPr>
        <w:t>B. 韩愈借（《马说》）表达了对人才遭屈辱、被埋没的感慨和悲情之情。</w:t>
      </w:r>
    </w:p>
    <w:p>
      <w:pPr>
        <w:spacing w:line="400" w:lineRule="exact"/>
        <w:rPr>
          <w:sz w:val="24"/>
        </w:rPr>
      </w:pPr>
      <w:r>
        <w:rPr>
          <w:sz w:val="24"/>
        </w:rPr>
        <w:t>C. 卓茂的同乡旧友，虽然才能远超过他，但对他极为爱慕。</w:t>
      </w:r>
    </w:p>
    <w:p>
      <w:pPr>
        <w:spacing w:line="400" w:lineRule="exact"/>
        <w:rPr>
          <w:sz w:val="24"/>
        </w:rPr>
      </w:pPr>
      <w:r>
        <w:rPr>
          <w:sz w:val="24"/>
        </w:rPr>
        <w:t>D. 有人将卓茂的马误认为自己的，卓茂明知有误，却不作辩解，解马给他。</w:t>
      </w:r>
    </w:p>
    <w:p>
      <w:pPr>
        <w:spacing w:line="400" w:lineRule="exact"/>
        <w:rPr>
          <w:sz w:val="24"/>
        </w:rPr>
      </w:pPr>
      <w:r>
        <w:rPr>
          <w:sz w:val="24"/>
        </w:rPr>
        <w:t>1</w:t>
      </w:r>
      <w:r>
        <w:rPr>
          <w:rFonts w:hint="eastAsia"/>
          <w:sz w:val="24"/>
        </w:rPr>
        <w:t>4</w:t>
      </w:r>
      <w:r>
        <w:rPr>
          <w:sz w:val="24"/>
        </w:rPr>
        <w:t>. 请将下面的句子翻译成现代汉语。</w:t>
      </w:r>
      <w:r>
        <w:rPr>
          <w:rFonts w:hint="eastAsia"/>
          <w:sz w:val="24"/>
        </w:rPr>
        <w:t>（4分）</w:t>
      </w:r>
    </w:p>
    <w:p>
      <w:pPr>
        <w:spacing w:line="400" w:lineRule="exact"/>
        <w:rPr>
          <w:sz w:val="24"/>
        </w:rPr>
      </w:pPr>
      <w:r>
        <w:rPr>
          <w:sz w:val="24"/>
        </w:rPr>
        <w:t>（1）且欲与常马等不可得，安求其能千里也？</w:t>
      </w:r>
    </w:p>
    <w:p>
      <w:pPr>
        <w:spacing w:line="400" w:lineRule="exact"/>
        <w:rPr>
          <w:sz w:val="24"/>
        </w:rPr>
      </w:pPr>
      <w:r>
        <w:rPr>
          <w:rFonts w:hint="eastAsia"/>
          <w:sz w:val="24"/>
        </w:rPr>
        <w:t xml:space="preserve">_______________________________________________________________________________                                                                               </w:t>
      </w:r>
    </w:p>
    <w:p>
      <w:pPr>
        <w:spacing w:line="400" w:lineRule="exact"/>
        <w:rPr>
          <w:sz w:val="24"/>
        </w:rPr>
      </w:pPr>
      <w:r>
        <w:rPr>
          <w:sz w:val="24"/>
        </w:rPr>
        <w:t>（2）子亡马几何时？</w:t>
      </w:r>
    </w:p>
    <w:p>
      <w:pPr>
        <w:spacing w:line="400" w:lineRule="exact"/>
        <w:rPr>
          <w:sz w:val="24"/>
        </w:rPr>
      </w:pPr>
      <w:r>
        <w:rPr>
          <w:rFonts w:hint="eastAsia"/>
          <w:sz w:val="24"/>
        </w:rPr>
        <w:t xml:space="preserve">_______________________________________________________________________________                                                                               </w:t>
      </w:r>
    </w:p>
    <w:p>
      <w:pPr>
        <w:rPr>
          <w:sz w:val="24"/>
        </w:rPr>
      </w:pPr>
      <w:r>
        <w:rPr>
          <w:rFonts w:hint="eastAsia"/>
          <w:sz w:val="24"/>
        </w:rPr>
        <w:t>（五）</w:t>
      </w:r>
      <w:r>
        <w:rPr>
          <w:sz w:val="24"/>
        </w:rPr>
        <w:t>阅读材料，</w:t>
      </w:r>
      <w:r>
        <w:rPr>
          <w:rFonts w:hint="eastAsia"/>
          <w:sz w:val="24"/>
        </w:rPr>
        <w:t>完成15</w:t>
      </w:r>
      <w:r>
        <w:rPr>
          <w:sz w:val="24"/>
        </w:rPr>
        <w:t>～</w:t>
      </w:r>
      <w:r>
        <w:rPr>
          <w:rFonts w:hint="eastAsia"/>
          <w:sz w:val="24"/>
        </w:rPr>
        <w:t>16</w:t>
      </w:r>
      <w:r>
        <w:rPr>
          <w:sz w:val="24"/>
        </w:rPr>
        <w:t>题。</w:t>
      </w:r>
      <w:r>
        <w:rPr>
          <w:rFonts w:hint="eastAsia"/>
          <w:sz w:val="24"/>
        </w:rPr>
        <w:t>（7分）</w:t>
      </w:r>
    </w:p>
    <w:p>
      <w:pPr>
        <w:spacing w:line="360" w:lineRule="exact"/>
        <w:rPr>
          <w:sz w:val="24"/>
        </w:rPr>
      </w:pPr>
      <w:r>
        <w:rPr>
          <w:b/>
          <w:bCs/>
          <w:sz w:val="24"/>
        </w:rPr>
        <w:t>材料一：</w:t>
      </w:r>
      <w:r>
        <w:rPr>
          <w:sz w:val="24"/>
        </w:rPr>
        <w:t>2022年5月26日，世界首个非补燃压缩空气储能电站，金坛盐穴压缩空气储能国家试验示范项目正式投产，该项目填补了压缩空气储能领域的空白，标志着我国压缩空气储能技术实现从“理论实验”到“工程应用”质的飞跃，为大规模新型储能技术商业化应用创造可能。</w:t>
      </w:r>
    </w:p>
    <w:p>
      <w:pPr>
        <w:spacing w:line="360" w:lineRule="exact"/>
        <w:rPr>
          <w:sz w:val="24"/>
        </w:rPr>
      </w:pPr>
      <w:r>
        <w:rPr>
          <w:b/>
          <w:bCs/>
          <w:sz w:val="24"/>
        </w:rPr>
        <w:t>材料二：</w:t>
      </w:r>
      <w:r>
        <w:rPr>
          <w:sz w:val="24"/>
        </w:rPr>
        <w:t>在夜晚电力较为富余时，金坛压缩空气储能项目会利用多级压缩机，将空气压缩注入地下盐穴，气压达到12～14兆帕，完成了电能到空气压力势能的转换。压缩空气过程中会产生大量的热能，温度可达300摄氏度。在国外的压缩空气储能电站，这些热能被白白浪费，而我国采取的办法是通过热交换设备将热能储存在几个巨大的储热笼罩中，实现能量的存储转化。到了白天电力需求较大时，压缩空气被释放出来，经储热装置中的热能加热后，成为了数百摄氏度的高温高压气，进入空气透平发电，完成了空气压力势能到电能的转换。多了热交换，少了燃气加热，一进一出后，金坛压缩空气储能项目工程的电能转换效率提升至60%以上，并且全过程无燃烧、无排放。</w:t>
      </w:r>
    </w:p>
    <w:p>
      <w:pPr>
        <w:spacing w:line="360" w:lineRule="exact"/>
        <w:rPr>
          <w:sz w:val="24"/>
        </w:rPr>
      </w:pPr>
      <w:r>
        <w:rPr>
          <w:b/>
          <w:bCs/>
          <w:sz w:val="24"/>
        </w:rPr>
        <w:t>材料三：</w:t>
      </w:r>
      <w:r>
        <w:rPr>
          <w:sz w:val="24"/>
        </w:rPr>
        <w:t>在“中国创造”实践方面，依托清华大学非补燃压缩空气储能技术，金坛压缩空气储能项目申请专利百余项，建立了具有完全自主知识产权的技术体系；研发了高负荷离心压缩机、高参数换热器、大型空气透平等关键设备，实现了主装备的完全国产化。在“中国标准”创建方面，该项目发布了我国首个压缩空气储能电站KKS编码标准，立项压缩空气储能首个国家标准、首个电力行业标准以及3个团体标准，逐渐构建了中国压缩空气储能标准体系。</w:t>
      </w:r>
    </w:p>
    <w:p>
      <w:pPr>
        <w:spacing w:line="360" w:lineRule="exact"/>
        <w:rPr>
          <w:sz w:val="24"/>
        </w:rPr>
      </w:pPr>
      <w:r>
        <w:rPr>
          <w:rFonts w:hint="eastAsia"/>
          <w:sz w:val="24"/>
        </w:rPr>
        <w:t>15.</w:t>
      </w:r>
      <w:r>
        <w:rPr>
          <w:sz w:val="24"/>
        </w:rPr>
        <w:t>下列关于金坛盐穴压缩空气储能电站项目的说法与原文内容相符的一项是</w:t>
      </w:r>
      <w:r>
        <w:rPr>
          <w:rFonts w:hint="eastAsia"/>
          <w:sz w:val="24"/>
        </w:rPr>
        <w:t>（  ）（3分）</w:t>
      </w:r>
    </w:p>
    <w:p>
      <w:pPr>
        <w:spacing w:line="360" w:lineRule="exact"/>
        <w:rPr>
          <w:sz w:val="24"/>
        </w:rPr>
      </w:pPr>
      <w:r>
        <w:rPr>
          <w:sz w:val="24"/>
        </w:rPr>
        <w:t>A.电站运营标志着我国已进入大规模新型储能技术商业化应用的阶段。</w:t>
      </w:r>
    </w:p>
    <w:p>
      <w:pPr>
        <w:spacing w:line="360" w:lineRule="exact"/>
        <w:rPr>
          <w:sz w:val="24"/>
        </w:rPr>
      </w:pPr>
      <w:r>
        <w:rPr>
          <w:sz w:val="24"/>
        </w:rPr>
        <w:t>B.出于安全考虑，电站把空气压缩进盐穴的时间选择在夜间。</w:t>
      </w:r>
    </w:p>
    <w:p>
      <w:pPr>
        <w:spacing w:line="360" w:lineRule="exact"/>
        <w:rPr>
          <w:sz w:val="24"/>
        </w:rPr>
      </w:pPr>
      <w:r>
        <w:rPr>
          <w:sz w:val="24"/>
        </w:rPr>
        <w:t>C.该项目工程的电能转换效率提升了60%以上，并且全过程无燃烧、无排放。</w:t>
      </w:r>
    </w:p>
    <w:p>
      <w:pPr>
        <w:spacing w:line="360" w:lineRule="exact"/>
        <w:rPr>
          <w:sz w:val="24"/>
        </w:rPr>
      </w:pPr>
      <w:r>
        <w:rPr>
          <w:sz w:val="24"/>
        </w:rPr>
        <w:t>D.该项目立项了多项标准：压缩空气储能首个国家标准、首个电力行业标准以及3个团体标准。</w:t>
      </w:r>
    </w:p>
    <w:p>
      <w:pPr>
        <w:spacing w:line="360" w:lineRule="exact"/>
        <w:rPr>
          <w:sz w:val="24"/>
        </w:rPr>
      </w:pPr>
      <w:r>
        <w:rPr>
          <w:rFonts w:hint="eastAsia"/>
          <w:sz w:val="24"/>
        </w:rPr>
        <w:t>16.</w:t>
      </w:r>
      <w:r>
        <w:rPr>
          <w:sz w:val="24"/>
        </w:rPr>
        <w:t>概括以上材料中的“中国骄傲”。</w:t>
      </w:r>
      <w:r>
        <w:rPr>
          <w:rFonts w:hint="eastAsia"/>
          <w:sz w:val="24"/>
        </w:rPr>
        <w:t>（4分）</w:t>
      </w:r>
    </w:p>
    <w:p>
      <w:pPr>
        <w:spacing w:line="360" w:lineRule="exact"/>
        <w:rPr>
          <w:sz w:val="24"/>
        </w:rPr>
      </w:pPr>
      <w:r>
        <w:rPr>
          <w:rFonts w:hint="eastAsia"/>
          <w:sz w:val="24"/>
        </w:rPr>
        <w:t xml:space="preserve">_______________________________________________________________________________                                                                               </w:t>
      </w:r>
    </w:p>
    <w:p>
      <w:pPr>
        <w:rPr>
          <w:sz w:val="24"/>
        </w:rPr>
      </w:pPr>
      <w:r>
        <w:rPr>
          <w:sz w:val="24"/>
        </w:rPr>
        <w:t>（</w:t>
      </w:r>
      <w:r>
        <w:rPr>
          <w:rFonts w:hint="eastAsia"/>
          <w:sz w:val="24"/>
        </w:rPr>
        <w:t>六</w:t>
      </w:r>
      <w:r>
        <w:rPr>
          <w:sz w:val="24"/>
        </w:rPr>
        <w:t>）阅读下面文章，完成</w:t>
      </w:r>
      <w:r>
        <w:rPr>
          <w:rFonts w:hint="eastAsia"/>
          <w:sz w:val="24"/>
        </w:rPr>
        <w:t>17</w:t>
      </w:r>
      <w:r>
        <w:rPr>
          <w:sz w:val="24"/>
        </w:rPr>
        <w:t>～</w:t>
      </w:r>
      <w:r>
        <w:rPr>
          <w:rFonts w:hint="eastAsia"/>
          <w:sz w:val="24"/>
        </w:rPr>
        <w:t>20</w:t>
      </w:r>
      <w:r>
        <w:rPr>
          <w:sz w:val="24"/>
        </w:rPr>
        <w:t>题。（14分）</w:t>
      </w:r>
    </w:p>
    <w:p>
      <w:pPr>
        <w:spacing w:line="360" w:lineRule="exact"/>
        <w:jc w:val="center"/>
        <w:rPr>
          <w:sz w:val="24"/>
        </w:rPr>
      </w:pPr>
      <w:r>
        <w:rPr>
          <w:sz w:val="24"/>
        </w:rPr>
        <w:t>折耳根里寄乡愁</w:t>
      </w:r>
    </w:p>
    <w:p>
      <w:pPr>
        <w:spacing w:line="360" w:lineRule="exact"/>
        <w:ind w:firstLine="480" w:firstLineChars="200"/>
        <w:rPr>
          <w:sz w:val="24"/>
        </w:rPr>
      </w:pPr>
      <w:r>
        <w:rPr>
          <w:sz w:val="24"/>
        </w:rPr>
        <w:t>①初春时节，南方的土壤格外松软。折耳根隐匿其中，稍不留神，便噌噌生出芽叶，破土而出。这种在西南一带土生土长的野菜，学名鱼腥草，是我家餐桌上不可或缺的一道美食。</w:t>
      </w:r>
    </w:p>
    <w:p>
      <w:pPr>
        <w:spacing w:line="360" w:lineRule="exact"/>
        <w:ind w:firstLine="480" w:firstLineChars="200"/>
        <w:rPr>
          <w:sz w:val="24"/>
        </w:rPr>
      </w:pPr>
      <w:r>
        <w:rPr>
          <w:sz w:val="24"/>
        </w:rPr>
        <w:t>②阳光和煦，母亲带着回乡的我和她的外孙女到郊外挖折耳根。山野还是一片枯黄，折耳根却泛出星星点点的春意。它们带着葱郁的生机，在田埂上、山坳里、溪沟旁悄然生长。青红的折耳根嫩叶探出头来，叶片正面是醇和的绿色，叶片背面呈紫红色，与红土地浑然一体。</w:t>
      </w:r>
    </w:p>
    <w:p>
      <w:pPr>
        <w:spacing w:line="360" w:lineRule="exact"/>
        <w:ind w:firstLine="480" w:firstLineChars="200"/>
        <w:rPr>
          <w:sz w:val="24"/>
        </w:rPr>
      </w:pPr>
      <w:r>
        <w:rPr>
          <w:sz w:val="24"/>
        </w:rPr>
        <w:t>③向来勤劳的母亲挖折耳根极有经验。她将新叶周围的泥土一锹一锹挖开。折耳根露出来，白白的，细细的。节上长着纤细的根须，根须在泥土中蔓延。多么旺盛的生命！在寒冷的季节里，它们静静扎根，汲取营养。待到大地回温，便向上生长，迎接第一缕春风的洗礼。露出地面的两片新叶，像竖立起的猫耳朵，聆听着春天里鸟儿的鸣啭。待到夏天，折耳根的茎叶硬朗起来。淡紫色的茎上陆续绽放出雪白的花朵。嫩绿的花柱上吐出黄色的蕊，衬托着绿叶白花，煞是动人。这时，母亲会采摘新鲜茎叶和花朵在小院里晒干。炎热的夏季里，泡一杯折耳根叶顿觉解暑。</w:t>
      </w:r>
    </w:p>
    <w:p>
      <w:pPr>
        <w:spacing w:line="360" w:lineRule="exact"/>
        <w:ind w:firstLine="480" w:firstLineChars="200"/>
        <w:rPr>
          <w:sz w:val="24"/>
        </w:rPr>
      </w:pPr>
      <w:r>
        <w:rPr>
          <w:sz w:val="24"/>
        </w:rPr>
        <w:t>④母亲用力抖下折耳根根须上黏着的泥土，然后将其熟练地装进篮子。我也挽起袖子，一手紧紧扯住冒出地面的茎叶，一手用铲子挖开根部。我仿佛可以听到顽强的根须被一根根切断的声音。一株寸余长雪白鲜嫩的折耳根被抽出了泥土。女儿蹲在一旁歪着头仔细地看着，然后学着外婆和妈妈的样子。她肉乎乎的小手沾满了泥土，雀跃的样子像春天里叽叽喳喳的小鸟。</w:t>
      </w:r>
    </w:p>
    <w:p>
      <w:pPr>
        <w:spacing w:line="360" w:lineRule="exact"/>
        <w:ind w:firstLine="480" w:firstLineChars="200"/>
        <w:rPr>
          <w:sz w:val="24"/>
        </w:rPr>
      </w:pPr>
      <w:r>
        <w:rPr>
          <w:sz w:val="24"/>
        </w:rPr>
        <w:t>⑤母亲转过头看着她的外孙女，温柔地笑着，金黄的阳光洒在她花白的鬓发上。母亲教外孙女哼唱起她儿时的童谣：“折耳根，一到春天遍坡生。外婆带我挖根根，我是外婆乖孙孙。”在母亲的童年里，折耳根是家常菜，也可以卖到乡场集市，以增加收入。山谷清幽，歌声随风声四处飘荡。</w:t>
      </w:r>
    </w:p>
    <w:p>
      <w:pPr>
        <w:spacing w:line="360" w:lineRule="exact"/>
        <w:ind w:firstLine="480" w:firstLineChars="200"/>
        <w:rPr>
          <w:sz w:val="24"/>
        </w:rPr>
      </w:pPr>
      <w:r>
        <w:rPr>
          <w:sz w:val="24"/>
        </w:rPr>
        <w:t>⑥轻风拂过，新挖出的折耳根混着泥土的气息扑面而来，那是一种淡淡的草腥味。不一会儿，竹篮已装得满满当当。母亲小心翼翼地将挖出的泥一点点掩回原处。这是老人们传下来的规矩，据说这样，来年折耳根还能继续生长。</w:t>
      </w:r>
    </w:p>
    <w:p>
      <w:pPr>
        <w:spacing w:line="360" w:lineRule="exact"/>
        <w:ind w:firstLine="480" w:firstLineChars="200"/>
        <w:rPr>
          <w:sz w:val="24"/>
        </w:rPr>
      </w:pPr>
      <w:r>
        <w:rPr>
          <w:sz w:val="24"/>
        </w:rPr>
        <w:t>⑦看着那折耳根我不禁感慨，在这片曾经贫瘠的土地上，竟生长出这样一种神奇的草根。折耳根不仅可以入食，聪明的先祖们将目光投向这种泥土深处的草根，用折耳根的根治病。就这样，一代代传了下来。</w:t>
      </w:r>
    </w:p>
    <w:p>
      <w:pPr>
        <w:spacing w:line="360" w:lineRule="exact"/>
        <w:ind w:firstLine="480" w:firstLineChars="200"/>
        <w:rPr>
          <w:sz w:val="24"/>
        </w:rPr>
      </w:pPr>
      <w:r>
        <w:rPr>
          <w:sz w:val="24"/>
        </w:rPr>
        <w:t>⑧回到屋里，母亲将折耳根反复搓洗，淘去泥土，择去根须。洗净的折耳根呈玉白色，根根饱满。母亲将它掐成一寸一寸的小段，先用食盐码味，几分钟后淘净，再用甘洌的泉水泡上一会儿，然后沥干水分。接着，放入剁好的姜、蒜、葱末、芫荽，加上胡辣椒粉、花椒、生抽、食醋拌匀。母亲还有一味秘方——加一勺老坛糟辣椒汁，这样做出来的凉拌折耳根，生鲜脆爽、酸辣十足。除了凉拌，折耳根炒腊肉也是一道颇具黔北风味的美味。</w:t>
      </w:r>
    </w:p>
    <w:p>
      <w:pPr>
        <w:spacing w:line="360" w:lineRule="exact"/>
        <w:ind w:firstLine="480" w:firstLineChars="200"/>
        <w:rPr>
          <w:sz w:val="24"/>
        </w:rPr>
      </w:pPr>
      <w:r>
        <w:rPr>
          <w:sz w:val="24"/>
        </w:rPr>
        <w:t>⑨带着独特的泥腥味，折耳根这种野菜从百草香中脱颖而出。咀嚼之后，唇齿留香。如今，它逐渐走上各地的餐桌。离乡在外的我，也常常会在网上买上几斤裹满泥土的折耳根，重拾故乡的味道。每每打开包裹，那沁人心脾的泥土香和野草香，总会带着一缕缕乡愁，悄悄从折耳根的根底爬上叶尖，再爬上我的心尖。</w:t>
      </w:r>
    </w:p>
    <w:p>
      <w:pPr>
        <w:spacing w:line="360" w:lineRule="exact"/>
        <w:rPr>
          <w:sz w:val="24"/>
        </w:rPr>
      </w:pPr>
      <w:r>
        <w:rPr>
          <w:sz w:val="24"/>
        </w:rPr>
        <w:t>1</w:t>
      </w:r>
      <w:r>
        <w:rPr>
          <w:rFonts w:hint="eastAsia"/>
          <w:sz w:val="24"/>
        </w:rPr>
        <w:t>7</w:t>
      </w:r>
      <w:r>
        <w:rPr>
          <w:sz w:val="24"/>
        </w:rPr>
        <w:t>. 折耳根，又名鱼腥草，猪鼻拱。怕强光，喜温暖潮湿环境，耐寒。请梳理文章内容，说说文章共列举了折耳根有哪些用途。</w:t>
      </w:r>
      <w:r>
        <w:rPr>
          <w:rFonts w:hint="eastAsia"/>
          <w:sz w:val="24"/>
        </w:rPr>
        <w:t>（3分）</w:t>
      </w:r>
    </w:p>
    <w:p>
      <w:pPr>
        <w:spacing w:line="360" w:lineRule="exact"/>
        <w:rPr>
          <w:sz w:val="24"/>
        </w:rPr>
      </w:pPr>
      <w:r>
        <w:rPr>
          <w:rFonts w:hint="eastAsia"/>
          <w:sz w:val="24"/>
        </w:rPr>
        <w:t xml:space="preserve">_______________________________________________________________________________                                                                               </w:t>
      </w:r>
    </w:p>
    <w:p>
      <w:pPr>
        <w:spacing w:line="360" w:lineRule="exact"/>
        <w:rPr>
          <w:sz w:val="24"/>
        </w:rPr>
      </w:pPr>
      <w:r>
        <w:rPr>
          <w:sz w:val="24"/>
        </w:rPr>
        <w:t>1</w:t>
      </w:r>
      <w:r>
        <w:rPr>
          <w:rFonts w:hint="eastAsia"/>
          <w:sz w:val="24"/>
        </w:rPr>
        <w:t>8</w:t>
      </w:r>
      <w:r>
        <w:rPr>
          <w:sz w:val="24"/>
        </w:rPr>
        <w:t>. 根据要求，完成下面两个问题。</w:t>
      </w:r>
      <w:r>
        <w:rPr>
          <w:rFonts w:hint="eastAsia"/>
          <w:sz w:val="24"/>
        </w:rPr>
        <w:t>（6分）</w:t>
      </w:r>
    </w:p>
    <w:p>
      <w:pPr>
        <w:spacing w:line="360" w:lineRule="exact"/>
        <w:rPr>
          <w:sz w:val="24"/>
        </w:rPr>
      </w:pPr>
      <w:r>
        <w:rPr>
          <w:sz w:val="24"/>
        </w:rPr>
        <w:t>（1）母亲将它掐成一寸一寸的小段，先用食盐码味，几分钟后淘净，再用甘洌的泉水泡上一会儿，然后沥干水分。接着，放入剁好的姜、蒜、葱末、芫荽，加上胡辣椒粉、花椒、生抽、食醋拌匀。母亲还有一味秘方——加一勺老坛糟辣椒汁，这样做出来的凉拌折耳根，生鲜脆爽、酸辣十足。（从表达方式的角度赏析）</w:t>
      </w:r>
    </w:p>
    <w:p>
      <w:pPr>
        <w:spacing w:line="360" w:lineRule="exact"/>
        <w:rPr>
          <w:sz w:val="24"/>
        </w:rPr>
      </w:pPr>
      <w:r>
        <w:rPr>
          <w:rFonts w:hint="eastAsia"/>
          <w:sz w:val="24"/>
        </w:rPr>
        <w:t xml:space="preserve">_______________________________________________________________________________                                                                               </w:t>
      </w:r>
    </w:p>
    <w:p>
      <w:pPr>
        <w:spacing w:line="360" w:lineRule="exact"/>
        <w:rPr>
          <w:sz w:val="24"/>
        </w:rPr>
      </w:pPr>
      <w:r>
        <w:rPr>
          <w:sz w:val="24"/>
        </w:rPr>
        <w:t>（2）母亲小心翼翼地将挖出泥一点点掩回原处。（说说加点词语的表达效果）</w:t>
      </w:r>
    </w:p>
    <w:p>
      <w:pPr>
        <w:spacing w:line="360" w:lineRule="exact"/>
        <w:rPr>
          <w:sz w:val="24"/>
        </w:rPr>
      </w:pPr>
      <w:r>
        <w:rPr>
          <w:rFonts w:hint="eastAsia"/>
          <w:sz w:val="24"/>
        </w:rPr>
        <w:t xml:space="preserve">_______________________________________________________________________________                                                                               </w:t>
      </w:r>
    </w:p>
    <w:p>
      <w:pPr>
        <w:spacing w:line="360" w:lineRule="exact"/>
        <w:rPr>
          <w:sz w:val="24"/>
        </w:rPr>
      </w:pPr>
      <w:r>
        <w:rPr>
          <w:sz w:val="24"/>
        </w:rPr>
        <w:t>1</w:t>
      </w:r>
      <w:r>
        <w:rPr>
          <w:rFonts w:hint="eastAsia"/>
          <w:sz w:val="24"/>
        </w:rPr>
        <w:t>9</w:t>
      </w:r>
      <w:r>
        <w:rPr>
          <w:sz w:val="24"/>
        </w:rPr>
        <w:t>. 文章开头描写初春时节的折耳根，其作用是什么？</w:t>
      </w:r>
      <w:r>
        <w:rPr>
          <w:rFonts w:hint="eastAsia"/>
          <w:sz w:val="24"/>
        </w:rPr>
        <w:t>（2分）</w:t>
      </w:r>
    </w:p>
    <w:p>
      <w:pPr>
        <w:spacing w:line="360" w:lineRule="exact"/>
        <w:rPr>
          <w:sz w:val="24"/>
        </w:rPr>
      </w:pPr>
      <w:r>
        <w:rPr>
          <w:rFonts w:hint="eastAsia"/>
          <w:sz w:val="24"/>
        </w:rPr>
        <w:t xml:space="preserve">_______________________________________________________________________________                                                                               </w:t>
      </w:r>
    </w:p>
    <w:p>
      <w:pPr>
        <w:spacing w:line="360" w:lineRule="exact"/>
        <w:rPr>
          <w:sz w:val="24"/>
        </w:rPr>
      </w:pPr>
      <w:r>
        <w:rPr>
          <w:rFonts w:hint="eastAsia"/>
          <w:sz w:val="24"/>
        </w:rPr>
        <w:t>20</w:t>
      </w:r>
      <w:r>
        <w:rPr>
          <w:sz w:val="24"/>
        </w:rPr>
        <w:t>. 文章以《折耳根里寄乡愁》为题，有什么深刻含义？</w:t>
      </w:r>
      <w:r>
        <w:rPr>
          <w:rFonts w:hint="eastAsia"/>
          <w:sz w:val="24"/>
        </w:rPr>
        <w:t>（3分）</w:t>
      </w:r>
    </w:p>
    <w:p>
      <w:pPr>
        <w:spacing w:line="360" w:lineRule="exact"/>
        <w:rPr>
          <w:sz w:val="24"/>
        </w:rPr>
      </w:pPr>
      <w:r>
        <w:rPr>
          <w:rFonts w:hint="eastAsia"/>
          <w:sz w:val="24"/>
        </w:rPr>
        <w:t xml:space="preserve">_______________________________________________________________________________                                                                               </w:t>
      </w:r>
    </w:p>
    <w:p>
      <w:pPr>
        <w:rPr>
          <w:sz w:val="24"/>
        </w:rPr>
      </w:pPr>
      <w:r>
        <w:rPr>
          <w:rFonts w:hint="eastAsia"/>
          <w:sz w:val="24"/>
        </w:rPr>
        <w:t>三、综合性学习（16分）</w:t>
      </w:r>
    </w:p>
    <w:p>
      <w:pPr>
        <w:rPr>
          <w:sz w:val="24"/>
        </w:rPr>
      </w:pPr>
      <w:r>
        <w:rPr>
          <w:rFonts w:hint="eastAsia"/>
          <w:sz w:val="24"/>
        </w:rPr>
        <w:t>21. 读三国（4分）</w:t>
      </w:r>
    </w:p>
    <w:p>
      <w:pPr>
        <w:spacing w:line="360" w:lineRule="exact"/>
        <w:ind w:firstLine="480" w:firstLineChars="200"/>
        <w:rPr>
          <w:sz w:val="24"/>
        </w:rPr>
      </w:pPr>
      <w:r>
        <w:rPr>
          <w:rFonts w:hint="eastAsia"/>
          <w:sz w:val="24"/>
        </w:rPr>
        <w:t>A（人名）接过，掷之于地曰：“为汝这孺子，几损我一员大将！” B（人名）忙向地下抱起C（人名），泣拜曰：“  B（人名）虽肝脑涂地，不能报也！”</w:t>
      </w:r>
    </w:p>
    <w:p>
      <w:pPr>
        <w:spacing w:line="360" w:lineRule="exact"/>
        <w:rPr>
          <w:sz w:val="24"/>
        </w:rPr>
      </w:pPr>
      <w:r>
        <w:rPr>
          <w:rFonts w:hint="eastAsia"/>
          <w:sz w:val="24"/>
        </w:rPr>
        <w:t>（1）这段文字出自《三国演义》，其中的 A 是指______，B 是指______，C 是指______。</w:t>
      </w:r>
    </w:p>
    <w:p>
      <w:pPr>
        <w:spacing w:line="360" w:lineRule="exact"/>
        <w:rPr>
          <w:sz w:val="24"/>
        </w:rPr>
      </w:pPr>
      <w:r>
        <w:rPr>
          <w:rFonts w:hint="eastAsia"/>
          <w:sz w:val="24"/>
        </w:rPr>
        <w:t>（2）请写出与 B 相关的一个故事情节：______________。</w:t>
      </w:r>
    </w:p>
    <w:p>
      <w:pPr>
        <w:spacing w:line="360" w:lineRule="exact"/>
        <w:jc w:val="left"/>
        <w:textAlignment w:val="center"/>
        <w:rPr>
          <w:sz w:val="24"/>
        </w:rPr>
      </w:pPr>
      <w:r>
        <w:rPr>
          <w:rFonts w:hint="eastAsia"/>
          <w:sz w:val="24"/>
        </w:rPr>
        <w:t>22.</w:t>
      </w:r>
      <w:r>
        <w:rPr>
          <w:sz w:val="24"/>
        </w:rPr>
        <w:t>“先天下之忧而忧，后天下之乐而乐”体现了范仲淹的家国情怀，“天下兴亡，匹夫有责”体现了顾炎武的家国情怀……不同时代的家国情怀有不同的表达方式。对此，我校开展了一系列以“家国天下”为主题的活动，请你参加活动并按要求完成任务。</w:t>
      </w:r>
      <w:r>
        <w:rPr>
          <w:rFonts w:hint="eastAsia"/>
          <w:sz w:val="24"/>
        </w:rPr>
        <w:t>（12分）</w:t>
      </w:r>
    </w:p>
    <w:p>
      <w:pPr>
        <w:spacing w:line="360" w:lineRule="exact"/>
        <w:jc w:val="left"/>
        <w:rPr>
          <w:sz w:val="24"/>
        </w:rPr>
      </w:pPr>
      <w:r>
        <w:rPr>
          <w:rFonts w:hint="eastAsia"/>
          <w:sz w:val="24"/>
        </w:rPr>
        <w:t>【任务一】</w:t>
      </w:r>
    </w:p>
    <w:p>
      <w:pPr>
        <w:spacing w:line="360" w:lineRule="exact"/>
        <w:jc w:val="left"/>
        <w:rPr>
          <w:sz w:val="24"/>
        </w:rPr>
      </w:pPr>
      <w:r>
        <w:rPr>
          <w:rFonts w:hint="eastAsia"/>
          <w:sz w:val="24"/>
        </w:rPr>
        <w:t>①身既死兮神以灵，魂魄毅兮为鬼雄。       ②此夜曲中闻折柳，何人不起故园情。</w:t>
      </w:r>
    </w:p>
    <w:p>
      <w:pPr>
        <w:spacing w:line="360" w:lineRule="exact"/>
        <w:jc w:val="left"/>
        <w:rPr>
          <w:sz w:val="24"/>
        </w:rPr>
      </w:pPr>
      <w:r>
        <w:rPr>
          <w:rFonts w:hint="eastAsia"/>
          <w:sz w:val="24"/>
        </w:rPr>
        <w:t>③黄沙百战穿金甲，不破楼兰终不还。       ④死去元知万事空，但悲不见九州同。</w:t>
      </w:r>
    </w:p>
    <w:p>
      <w:pPr>
        <w:spacing w:line="360" w:lineRule="exact"/>
        <w:jc w:val="left"/>
        <w:rPr>
          <w:sz w:val="24"/>
        </w:rPr>
      </w:pPr>
      <w:r>
        <w:rPr>
          <w:rFonts w:hint="eastAsia"/>
          <w:sz w:val="24"/>
        </w:rPr>
        <w:t>⑤苟利国家生死以，岂因祸福避趋之。</w:t>
      </w:r>
    </w:p>
    <w:p>
      <w:pPr>
        <w:numPr>
          <w:ilvl w:val="0"/>
          <w:numId w:val="2"/>
        </w:numPr>
        <w:spacing w:line="360" w:lineRule="exact"/>
        <w:jc w:val="left"/>
        <w:rPr>
          <w:sz w:val="24"/>
        </w:rPr>
      </w:pPr>
      <w:r>
        <w:rPr>
          <w:rFonts w:hint="eastAsia"/>
          <w:sz w:val="24"/>
        </w:rPr>
        <w:t>以上是同学们为制作本次主题活动的黑板报所收集到的部分素材，其中与本次主题不符的一项是____（只填序号），你还知道哪些抒发家国情怀的诗句？请写在下面的横线上。（至少两句）</w:t>
      </w:r>
    </w:p>
    <w:p>
      <w:pPr>
        <w:spacing w:line="360" w:lineRule="exact"/>
        <w:jc w:val="left"/>
        <w:rPr>
          <w:sz w:val="24"/>
        </w:rPr>
      </w:pPr>
      <w:r>
        <w:rPr>
          <w:rFonts w:hint="eastAsia"/>
          <w:sz w:val="24"/>
        </w:rPr>
        <w:t>_______________________________________________________________________________</w:t>
      </w:r>
    </w:p>
    <w:p>
      <w:pPr>
        <w:spacing w:line="360" w:lineRule="exact"/>
        <w:jc w:val="left"/>
        <w:rPr>
          <w:sz w:val="24"/>
        </w:rPr>
      </w:pPr>
      <w:r>
        <w:rPr>
          <w:rFonts w:hint="eastAsia"/>
          <w:sz w:val="24"/>
        </w:rPr>
        <w:t xml:space="preserve">【任务二】                          </w:t>
      </w:r>
      <w:r>
        <w:rPr>
          <w:sz w:val="24"/>
        </w:rPr>
        <w:t>通知</w:t>
      </w:r>
    </w:p>
    <w:p>
      <w:pPr>
        <w:spacing w:line="360" w:lineRule="exact"/>
        <w:rPr>
          <w:sz w:val="24"/>
        </w:rPr>
      </w:pPr>
      <w:r>
        <w:rPr>
          <w:sz w:val="24"/>
        </w:rPr>
        <w:t>各位同学：</w:t>
      </w:r>
    </w:p>
    <w:p>
      <w:pPr>
        <w:spacing w:line="360" w:lineRule="exact"/>
        <w:ind w:firstLine="480" w:firstLineChars="200"/>
        <w:rPr>
          <w:sz w:val="24"/>
        </w:rPr>
      </w:pPr>
      <w:r>
        <w:rPr>
          <w:sz w:val="24"/>
        </w:rPr>
        <w:t>对新时代学生来说，热爱祖国是立身之本、成才之基，是人生当中必须系好的一粒“扣子”。【甲】</w:t>
      </w:r>
      <w:r>
        <w:rPr>
          <w:sz w:val="24"/>
          <w:u w:val="single"/>
        </w:rPr>
        <w:t>为了更好地落实“爱国”思想教育，校学生会决定于4月22日下午在学校阶梯教室开展“家国天下”</w:t>
      </w:r>
      <w:r>
        <w:rPr>
          <w:sz w:val="24"/>
        </w:rPr>
        <w:t>，届时将举行诗歌朗诵比赛，【乙】</w:t>
      </w:r>
      <w:r>
        <w:rPr>
          <w:sz w:val="24"/>
          <w:u w:val="single"/>
        </w:rPr>
        <w:t>请大家活跃参加</w:t>
      </w:r>
      <w:r>
        <w:rPr>
          <w:sz w:val="24"/>
        </w:rPr>
        <w:t>。</w:t>
      </w:r>
    </w:p>
    <w:p>
      <w:pPr>
        <w:spacing w:line="360" w:lineRule="exact"/>
        <w:jc w:val="right"/>
        <w:rPr>
          <w:sz w:val="24"/>
        </w:rPr>
      </w:pPr>
      <w:r>
        <w:rPr>
          <w:sz w:val="24"/>
        </w:rPr>
        <w:t>2022年4月15日</w:t>
      </w:r>
    </w:p>
    <w:p>
      <w:pPr>
        <w:spacing w:line="360" w:lineRule="exact"/>
        <w:jc w:val="right"/>
        <w:rPr>
          <w:sz w:val="24"/>
        </w:rPr>
      </w:pPr>
      <w:r>
        <w:rPr>
          <w:sz w:val="24"/>
        </w:rPr>
        <w:t>校学生会</w:t>
      </w:r>
    </w:p>
    <w:p>
      <w:pPr>
        <w:spacing w:line="360" w:lineRule="exact"/>
        <w:rPr>
          <w:sz w:val="24"/>
        </w:rPr>
      </w:pPr>
      <w:r>
        <w:rPr>
          <w:rFonts w:hint="eastAsia"/>
          <w:sz w:val="24"/>
        </w:rPr>
        <w:t>（2）</w:t>
      </w:r>
      <w:r>
        <w:rPr>
          <w:sz w:val="24"/>
        </w:rPr>
        <w:t>下面是校学生会拟写的一则活动通知，其中有些问题，请你帮助修改。</w:t>
      </w:r>
    </w:p>
    <w:p>
      <w:pPr>
        <w:spacing w:line="360" w:lineRule="exact"/>
        <w:rPr>
          <w:sz w:val="24"/>
        </w:rPr>
      </w:pPr>
      <w:r>
        <w:rPr>
          <w:sz w:val="24"/>
        </w:rPr>
        <w:t>①通知有一处格式错误，请提出修改意见：_________________________________。</w:t>
      </w:r>
    </w:p>
    <w:p>
      <w:pPr>
        <w:spacing w:line="360" w:lineRule="exact"/>
        <w:rPr>
          <w:sz w:val="24"/>
        </w:rPr>
      </w:pPr>
      <w:r>
        <w:rPr>
          <w:sz w:val="24"/>
        </w:rPr>
        <w:t>②【甲】处画线句子成分残缺，请提出修改意见：___________________________。</w:t>
      </w:r>
    </w:p>
    <w:p>
      <w:pPr>
        <w:spacing w:line="360" w:lineRule="exact"/>
        <w:rPr>
          <w:sz w:val="24"/>
        </w:rPr>
      </w:pPr>
      <w:r>
        <w:rPr>
          <w:sz w:val="24"/>
        </w:rPr>
        <w:t>③【乙】处画线句子搭配不当，应修改为：_________________________________。</w:t>
      </w:r>
    </w:p>
    <w:p>
      <w:pPr>
        <w:spacing w:line="360" w:lineRule="exact"/>
        <w:rPr>
          <w:sz w:val="24"/>
        </w:rPr>
      </w:pPr>
      <w:r>
        <w:rPr>
          <w:rFonts w:hint="eastAsia"/>
          <w:sz w:val="24"/>
        </w:rPr>
        <w:t>【</w:t>
      </w:r>
      <w:r>
        <w:rPr>
          <w:sz w:val="24"/>
        </w:rPr>
        <w:t>任务</w:t>
      </w:r>
      <w:r>
        <w:rPr>
          <w:rFonts w:hint="eastAsia"/>
          <w:sz w:val="24"/>
        </w:rPr>
        <w:t>三】</w:t>
      </w:r>
      <w:r>
        <w:rPr>
          <w:sz w:val="24"/>
        </w:rPr>
        <w:t>活动在同学们积极的讨论中接近尾声，但大家都意犹未尽，希望能够围绕本次主题组织更多的后续活动。</w:t>
      </w:r>
    </w:p>
    <w:p>
      <w:pPr>
        <w:spacing w:line="360" w:lineRule="exact"/>
        <w:rPr>
          <w:sz w:val="24"/>
        </w:rPr>
      </w:pPr>
      <w:r>
        <w:rPr>
          <w:rFonts w:hint="eastAsia"/>
          <w:sz w:val="24"/>
        </w:rPr>
        <w:t>（3）</w:t>
      </w:r>
      <w:r>
        <w:rPr>
          <w:sz w:val="24"/>
        </w:rPr>
        <w:t>请你再设计两项活动。</w:t>
      </w:r>
    </w:p>
    <w:p>
      <w:pPr>
        <w:spacing w:line="360" w:lineRule="exact"/>
        <w:rPr>
          <w:sz w:val="24"/>
        </w:rPr>
      </w:pPr>
      <w:r>
        <w:rPr>
          <w:rFonts w:hint="eastAsia"/>
          <w:sz w:val="24"/>
        </w:rPr>
        <w:t>例</w:t>
      </w:r>
      <w:r>
        <w:rPr>
          <w:sz w:val="24"/>
        </w:rPr>
        <w:t>：诗歌朗诵——吟诵家国情怀，歌颂时代榜样</w:t>
      </w:r>
    </w:p>
    <w:p>
      <w:pPr>
        <w:spacing w:line="360" w:lineRule="exact"/>
        <w:rPr>
          <w:sz w:val="24"/>
        </w:rPr>
      </w:pPr>
      <w:r>
        <w:rPr>
          <w:rFonts w:cs="Calibri"/>
          <w:sz w:val="24"/>
        </w:rPr>
        <w:t>①</w:t>
      </w:r>
      <w:r>
        <w:rPr>
          <w:sz w:val="24"/>
        </w:rPr>
        <w:t>：</w:t>
      </w:r>
      <w:r>
        <w:rPr>
          <w:rFonts w:hint="eastAsia"/>
          <w:sz w:val="24"/>
        </w:rPr>
        <w:t>_____________________________________</w:t>
      </w:r>
    </w:p>
    <w:p>
      <w:pPr>
        <w:spacing w:line="360" w:lineRule="exact"/>
        <w:rPr>
          <w:sz w:val="24"/>
        </w:rPr>
      </w:pPr>
      <w:r>
        <w:rPr>
          <w:rFonts w:cs="Calibri"/>
          <w:sz w:val="24"/>
        </w:rPr>
        <w:t>②</w:t>
      </w:r>
      <w:r>
        <w:rPr>
          <w:sz w:val="24"/>
        </w:rPr>
        <w:t>：</w:t>
      </w:r>
      <w:r>
        <w:rPr>
          <w:rFonts w:hint="eastAsia"/>
          <w:sz w:val="24"/>
        </w:rPr>
        <w:t>_____________________________________</w:t>
      </w:r>
    </w:p>
    <w:p>
      <w:pPr>
        <w:rPr>
          <w:sz w:val="24"/>
        </w:rPr>
      </w:pPr>
      <w:r>
        <w:rPr>
          <w:rFonts w:hint="eastAsia"/>
          <w:sz w:val="24"/>
        </w:rPr>
        <w:t>四</w:t>
      </w:r>
      <w:r>
        <w:rPr>
          <w:sz w:val="24"/>
        </w:rPr>
        <w:t>、</w:t>
      </w:r>
      <w:r>
        <w:rPr>
          <w:rFonts w:hint="eastAsia"/>
          <w:sz w:val="24"/>
        </w:rPr>
        <w:t>作文</w:t>
      </w:r>
      <w:r>
        <w:rPr>
          <w:sz w:val="24"/>
        </w:rPr>
        <w:t>（60分）</w:t>
      </w:r>
    </w:p>
    <w:p>
      <w:pPr>
        <w:rPr>
          <w:sz w:val="24"/>
        </w:rPr>
      </w:pPr>
      <w:r>
        <w:rPr>
          <w:rFonts w:hint="eastAsia"/>
          <w:sz w:val="24"/>
        </w:rPr>
        <w:t>23</w:t>
      </w:r>
      <w:r>
        <w:rPr>
          <w:sz w:val="24"/>
        </w:rPr>
        <w:t>. 阅读下面的文字，按要求作文。</w:t>
      </w:r>
    </w:p>
    <w:p>
      <w:pPr>
        <w:rPr>
          <w:sz w:val="24"/>
        </w:rPr>
      </w:pPr>
      <w:r>
        <w:rPr>
          <w:sz w:val="24"/>
        </w:rPr>
        <w:t>学校将开展以“青春”为主题的演讲活动，请联系自己的经历与思考，写一篇演讲稿。</w:t>
      </w:r>
    </w:p>
    <w:p>
      <w:pPr>
        <w:rPr>
          <w:sz w:val="24"/>
        </w:rPr>
      </w:pPr>
      <w:r>
        <w:rPr>
          <w:sz w:val="24"/>
        </w:rPr>
        <w:t>题目：青春的模样</w:t>
      </w:r>
    </w:p>
    <w:p>
      <w:pPr>
        <w:rPr>
          <w:sz w:val="24"/>
        </w:rPr>
      </w:pPr>
      <w:r>
        <w:rPr>
          <w:sz w:val="24"/>
        </w:rPr>
        <w:t>附：</w:t>
      </w:r>
    </w:p>
    <w:p>
      <w:pPr>
        <w:ind w:firstLine="480" w:firstLineChars="200"/>
        <w:rPr>
          <w:sz w:val="24"/>
        </w:rPr>
      </w:pPr>
      <w:r>
        <w:rPr>
          <w:sz w:val="24"/>
        </w:rPr>
        <w:t>青春啊，永远是美好的，可是真正的青春，只属于这些永远力争上游的人，永远忘我劳动的人，永远谦虚的人！——雷锋</w:t>
      </w:r>
    </w:p>
    <w:p>
      <w:pPr>
        <w:ind w:firstLine="480" w:firstLineChars="200"/>
        <w:rPr>
          <w:sz w:val="24"/>
        </w:rPr>
      </w:pPr>
      <w:r>
        <w:rPr>
          <w:sz w:val="24"/>
        </w:rPr>
        <w:t>青春并不是指生命的某个时期，而是指一种精神状态。——塞·厄尔曼</w:t>
      </w:r>
    </w:p>
    <w:p>
      <w:pPr>
        <w:ind w:firstLine="480" w:firstLineChars="200"/>
        <w:rPr>
          <w:sz w:val="24"/>
        </w:rPr>
      </w:pPr>
      <w:r>
        <w:rPr>
          <w:sz w:val="24"/>
        </w:rPr>
        <w:t>白日莫闲过，青春不再来。——林宽</w:t>
      </w:r>
    </w:p>
    <w:p>
      <w:pPr>
        <w:rPr>
          <w:sz w:val="24"/>
        </w:rPr>
        <w:sectPr>
          <w:headerReference r:id="rId3" w:type="default"/>
          <w:footerReference r:id="rId4" w:type="default"/>
          <w:pgSz w:w="11906" w:h="16838"/>
          <w:pgMar w:top="1134" w:right="991" w:bottom="1134" w:left="993" w:header="851" w:footer="746" w:gutter="0"/>
          <w:cols w:space="720" w:num="1"/>
          <w:docGrid w:type="lines" w:linePitch="312" w:charSpace="0"/>
        </w:sectPr>
      </w:pPr>
      <w:r>
        <w:rPr>
          <w:sz w:val="24"/>
        </w:rPr>
        <w:t>要求：（1）立意积极向上，有真情实感；（2）卷面整洁，书写认真，不少于600字；（3）文中不得出现真实的姓名、校名。</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文本框 2"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t xml:space="preserve">八年级语文试题    </w:t>
                </w: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B1CE3B"/>
    <w:multiLevelType w:val="singleLevel"/>
    <w:tmpl w:val="91B1CE3B"/>
    <w:lvl w:ilvl="0" w:tentative="0">
      <w:start w:val="1"/>
      <w:numFmt w:val="decimal"/>
      <w:suff w:val="nothing"/>
      <w:lvlText w:val="（%1）"/>
      <w:lvlJc w:val="left"/>
    </w:lvl>
  </w:abstractNum>
  <w:abstractNum w:abstractNumId="1">
    <w:nsid w:val="3D8C1919"/>
    <w:multiLevelType w:val="singleLevel"/>
    <w:tmpl w:val="3D8C191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Q3ZjE1MjRlOGUxNjJhZTU0ODhlZDU1OTYzZTAyMDgifQ=="/>
  </w:docVars>
  <w:rsids>
    <w:rsidRoot w:val="00B56AFD"/>
    <w:rsid w:val="0027590D"/>
    <w:rsid w:val="004151FC"/>
    <w:rsid w:val="00555270"/>
    <w:rsid w:val="00971CB3"/>
    <w:rsid w:val="00B56AFD"/>
    <w:rsid w:val="00C02FC6"/>
    <w:rsid w:val="00CC069D"/>
    <w:rsid w:val="076E50D8"/>
    <w:rsid w:val="10321608"/>
    <w:rsid w:val="13EE5AF3"/>
    <w:rsid w:val="18470C56"/>
    <w:rsid w:val="1BED4327"/>
    <w:rsid w:val="1BFB4FA4"/>
    <w:rsid w:val="23B02F4C"/>
    <w:rsid w:val="29926A08"/>
    <w:rsid w:val="2B262742"/>
    <w:rsid w:val="2B4C29E7"/>
    <w:rsid w:val="31ED06E0"/>
    <w:rsid w:val="336F5032"/>
    <w:rsid w:val="3F00421E"/>
    <w:rsid w:val="419512A9"/>
    <w:rsid w:val="44800174"/>
    <w:rsid w:val="45673B36"/>
    <w:rsid w:val="46DD1C51"/>
    <w:rsid w:val="5731457E"/>
    <w:rsid w:val="5B3E6680"/>
    <w:rsid w:val="5CAC3A64"/>
    <w:rsid w:val="6280757E"/>
    <w:rsid w:val="670D0958"/>
    <w:rsid w:val="6CB16780"/>
    <w:rsid w:val="749325E5"/>
    <w:rsid w:val="7730244A"/>
    <w:rsid w:val="7DDA7C00"/>
    <w:rsid w:val="7E4051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6</Pages>
  <Words>5776</Words>
  <Characters>2633</Characters>
  <Lines>21</Lines>
  <Paragraphs>16</Paragraphs>
  <TotalTime>98</TotalTime>
  <ScaleCrop>false</ScaleCrop>
  <LinksUpToDate>false</LinksUpToDate>
  <CharactersWithSpaces>8393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Administrator</cp:lastModifiedBy>
  <cp:lastPrinted>2023-05-28T13:19:00Z</cp:lastPrinted>
  <dcterms:modified xsi:type="dcterms:W3CDTF">2023-09-03T14:19:03Z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